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78C8D" w14:textId="147ED005" w:rsidR="007925D8" w:rsidRPr="007925D8" w:rsidRDefault="007925D8" w:rsidP="007925D8">
      <w:pPr>
        <w:pStyle w:val="Articletitle"/>
        <w:spacing w:line="240" w:lineRule="auto"/>
        <w:rPr>
          <w:sz w:val="24"/>
        </w:rPr>
      </w:pPr>
      <w:r w:rsidRPr="007925D8">
        <w:rPr>
          <w:sz w:val="24"/>
        </w:rPr>
        <w:t>Ca</w:t>
      </w:r>
      <w:r>
        <w:rPr>
          <w:sz w:val="24"/>
        </w:rPr>
        <w:t>pturing the Vanishing P</w:t>
      </w:r>
      <w:r w:rsidRPr="007925D8">
        <w:rPr>
          <w:sz w:val="24"/>
        </w:rPr>
        <w:t xml:space="preserve">oint: </w:t>
      </w:r>
      <w:r>
        <w:rPr>
          <w:sz w:val="24"/>
        </w:rPr>
        <w:t>S</w:t>
      </w:r>
      <w:r w:rsidRPr="007925D8">
        <w:rPr>
          <w:sz w:val="24"/>
        </w:rPr>
        <w:t>ubjective</w:t>
      </w:r>
      <w:r>
        <w:rPr>
          <w:sz w:val="24"/>
        </w:rPr>
        <w:t xml:space="preserve"> Experiences and Cultural V</w:t>
      </w:r>
      <w:r w:rsidRPr="007925D8">
        <w:rPr>
          <w:sz w:val="24"/>
        </w:rPr>
        <w:t>alue</w:t>
      </w:r>
    </w:p>
    <w:p w14:paraId="305EDBA3" w14:textId="77777777" w:rsidR="007B688D" w:rsidRPr="007925D8" w:rsidRDefault="007B688D" w:rsidP="007B688D">
      <w:pPr>
        <w:spacing w:after="0"/>
        <w:ind w:left="720"/>
        <w:rPr>
          <w:rFonts w:ascii="Times New Roman" w:eastAsia="Times New Roman" w:hAnsi="Times New Roman" w:cs="Times New Roman"/>
          <w:i/>
          <w:sz w:val="24"/>
          <w:szCs w:val="24"/>
          <w:lang w:eastAsia="en-GB"/>
        </w:rPr>
      </w:pPr>
    </w:p>
    <w:p w14:paraId="00C9C082" w14:textId="77777777" w:rsidR="006E3A5A" w:rsidRPr="007925D8" w:rsidRDefault="006E3A5A" w:rsidP="007B688D">
      <w:pPr>
        <w:spacing w:after="0"/>
        <w:ind w:left="720"/>
        <w:rPr>
          <w:rFonts w:ascii="Times New Roman" w:eastAsia="Times New Roman" w:hAnsi="Times New Roman" w:cs="Times New Roman"/>
          <w:i/>
          <w:sz w:val="24"/>
          <w:szCs w:val="24"/>
          <w:lang w:eastAsia="en-GB"/>
        </w:rPr>
      </w:pPr>
    </w:p>
    <w:p w14:paraId="64168DBE" w14:textId="68704EB1" w:rsidR="00D7278C" w:rsidRPr="007925D8" w:rsidRDefault="007D712D" w:rsidP="00D16BBC">
      <w:pPr>
        <w:ind w:left="720"/>
        <w:rPr>
          <w:rFonts w:ascii="Times New Roman" w:eastAsia="Times New Roman" w:hAnsi="Times New Roman" w:cs="Times New Roman"/>
          <w:sz w:val="24"/>
          <w:szCs w:val="24"/>
          <w:lang w:eastAsia="en-GB"/>
        </w:rPr>
      </w:pPr>
      <w:r w:rsidRPr="007925D8">
        <w:rPr>
          <w:rFonts w:ascii="Times New Roman" w:eastAsia="Times New Roman" w:hAnsi="Times New Roman" w:cs="Times New Roman"/>
          <w:i/>
          <w:sz w:val="24"/>
          <w:szCs w:val="24"/>
          <w:lang w:eastAsia="en-GB"/>
        </w:rPr>
        <w:t>This article is prompted by the</w:t>
      </w:r>
      <w:r w:rsidR="00520998" w:rsidRPr="007925D8">
        <w:rPr>
          <w:rFonts w:ascii="Times New Roman" w:eastAsia="Times New Roman" w:hAnsi="Times New Roman" w:cs="Times New Roman"/>
          <w:i/>
          <w:sz w:val="24"/>
          <w:szCs w:val="24"/>
          <w:lang w:eastAsia="en-GB"/>
        </w:rPr>
        <w:t xml:space="preserve"> observation that many accounts of the value of the </w:t>
      </w:r>
      <w:r w:rsidR="0026028C" w:rsidRPr="007925D8">
        <w:rPr>
          <w:rFonts w:ascii="Times New Roman" w:eastAsia="Times New Roman" w:hAnsi="Times New Roman" w:cs="Times New Roman"/>
          <w:i/>
          <w:sz w:val="24"/>
          <w:szCs w:val="24"/>
          <w:lang w:eastAsia="en-GB"/>
        </w:rPr>
        <w:t>arts and culture</w:t>
      </w:r>
      <w:r w:rsidR="006E6C0D">
        <w:rPr>
          <w:rFonts w:ascii="Times New Roman" w:eastAsia="Times New Roman" w:hAnsi="Times New Roman" w:cs="Times New Roman"/>
          <w:i/>
          <w:sz w:val="24"/>
          <w:szCs w:val="24"/>
          <w:lang w:eastAsia="en-GB"/>
        </w:rPr>
        <w:t xml:space="preserve"> have</w:t>
      </w:r>
      <w:r w:rsidR="00520998" w:rsidRPr="007925D8">
        <w:rPr>
          <w:rFonts w:ascii="Times New Roman" w:eastAsia="Times New Roman" w:hAnsi="Times New Roman" w:cs="Times New Roman"/>
          <w:i/>
          <w:sz w:val="24"/>
          <w:szCs w:val="24"/>
          <w:lang w:eastAsia="en-GB"/>
        </w:rPr>
        <w:t xml:space="preserve"> fail</w:t>
      </w:r>
      <w:r w:rsidR="006E6C0D">
        <w:rPr>
          <w:rFonts w:ascii="Times New Roman" w:eastAsia="Times New Roman" w:hAnsi="Times New Roman" w:cs="Times New Roman"/>
          <w:i/>
          <w:sz w:val="24"/>
          <w:szCs w:val="24"/>
          <w:lang w:eastAsia="en-GB"/>
        </w:rPr>
        <w:t>ed</w:t>
      </w:r>
      <w:r w:rsidR="00520998" w:rsidRPr="007925D8">
        <w:rPr>
          <w:rFonts w:ascii="Times New Roman" w:eastAsia="Times New Roman" w:hAnsi="Times New Roman" w:cs="Times New Roman"/>
          <w:i/>
          <w:sz w:val="24"/>
          <w:szCs w:val="24"/>
          <w:lang w:eastAsia="en-GB"/>
        </w:rPr>
        <w:t xml:space="preserve"> to engage</w:t>
      </w:r>
      <w:r w:rsidR="00346B51" w:rsidRPr="007925D8">
        <w:rPr>
          <w:rFonts w:ascii="Times New Roman" w:eastAsia="Times New Roman" w:hAnsi="Times New Roman" w:cs="Times New Roman"/>
          <w:i/>
          <w:sz w:val="24"/>
          <w:szCs w:val="24"/>
          <w:lang w:eastAsia="en-GB"/>
        </w:rPr>
        <w:t xml:space="preserve"> first-order,</w:t>
      </w:r>
      <w:r w:rsidR="005C124C" w:rsidRPr="007925D8">
        <w:rPr>
          <w:rFonts w:ascii="Times New Roman" w:eastAsia="Times New Roman" w:hAnsi="Times New Roman" w:cs="Times New Roman"/>
          <w:i/>
          <w:sz w:val="24"/>
          <w:szCs w:val="24"/>
          <w:lang w:eastAsia="en-GB"/>
        </w:rPr>
        <w:t xml:space="preserve"> empirical data</w:t>
      </w:r>
      <w:r w:rsidR="005568B8" w:rsidRPr="007925D8">
        <w:rPr>
          <w:rFonts w:ascii="Times New Roman" w:eastAsia="Times New Roman" w:hAnsi="Times New Roman" w:cs="Times New Roman"/>
          <w:i/>
          <w:sz w:val="24"/>
          <w:szCs w:val="24"/>
          <w:lang w:eastAsia="en-GB"/>
        </w:rPr>
        <w:t xml:space="preserve"> and to </w:t>
      </w:r>
      <w:r w:rsidRPr="007925D8">
        <w:rPr>
          <w:rFonts w:ascii="Times New Roman" w:eastAsia="Times New Roman" w:hAnsi="Times New Roman" w:cs="Times New Roman"/>
          <w:i/>
          <w:sz w:val="24"/>
          <w:szCs w:val="24"/>
          <w:lang w:eastAsia="en-GB"/>
        </w:rPr>
        <w:t xml:space="preserve">take </w:t>
      </w:r>
      <w:r w:rsidR="00346B51" w:rsidRPr="007925D8">
        <w:rPr>
          <w:rFonts w:ascii="Times New Roman" w:eastAsia="Times New Roman" w:hAnsi="Times New Roman" w:cs="Times New Roman"/>
          <w:i/>
          <w:sz w:val="24"/>
          <w:szCs w:val="24"/>
          <w:lang w:eastAsia="en-GB"/>
        </w:rPr>
        <w:t>full account of</w:t>
      </w:r>
      <w:r w:rsidR="005C124C" w:rsidRPr="007925D8">
        <w:rPr>
          <w:rFonts w:ascii="Times New Roman" w:eastAsia="Times New Roman" w:hAnsi="Times New Roman" w:cs="Times New Roman"/>
          <w:i/>
          <w:sz w:val="24"/>
          <w:szCs w:val="24"/>
          <w:lang w:eastAsia="en-GB"/>
        </w:rPr>
        <w:t xml:space="preserve"> the</w:t>
      </w:r>
      <w:r w:rsidR="005568B8" w:rsidRPr="007925D8">
        <w:rPr>
          <w:rFonts w:ascii="Times New Roman" w:eastAsia="Times New Roman" w:hAnsi="Times New Roman" w:cs="Times New Roman"/>
          <w:i/>
          <w:sz w:val="24"/>
          <w:szCs w:val="24"/>
          <w:lang w:eastAsia="en-GB"/>
        </w:rPr>
        <w:t xml:space="preserve"> experiences of those</w:t>
      </w:r>
      <w:r w:rsidR="001C2D74" w:rsidRPr="007925D8">
        <w:rPr>
          <w:rFonts w:ascii="Times New Roman" w:eastAsia="Times New Roman" w:hAnsi="Times New Roman" w:cs="Times New Roman"/>
          <w:i/>
          <w:sz w:val="24"/>
          <w:szCs w:val="24"/>
          <w:lang w:eastAsia="en-GB"/>
        </w:rPr>
        <w:t xml:space="preserve"> directly</w:t>
      </w:r>
      <w:r w:rsidR="006E6C0D">
        <w:rPr>
          <w:rFonts w:ascii="Times New Roman" w:eastAsia="Times New Roman" w:hAnsi="Times New Roman" w:cs="Times New Roman"/>
          <w:i/>
          <w:sz w:val="24"/>
          <w:szCs w:val="24"/>
          <w:lang w:eastAsia="en-GB"/>
        </w:rPr>
        <w:t xml:space="preserve"> involved in</w:t>
      </w:r>
      <w:r w:rsidR="005568B8" w:rsidRPr="007925D8">
        <w:rPr>
          <w:rFonts w:ascii="Times New Roman" w:eastAsia="Times New Roman" w:hAnsi="Times New Roman" w:cs="Times New Roman"/>
          <w:i/>
          <w:sz w:val="24"/>
          <w:szCs w:val="24"/>
          <w:lang w:eastAsia="en-GB"/>
        </w:rPr>
        <w:t xml:space="preserve"> cultural activities and practices.</w:t>
      </w:r>
      <w:r w:rsidR="006E6C0D">
        <w:rPr>
          <w:rFonts w:ascii="Times New Roman" w:eastAsia="Times New Roman" w:hAnsi="Times New Roman" w:cs="Times New Roman"/>
          <w:i/>
          <w:sz w:val="24"/>
          <w:szCs w:val="24"/>
          <w:lang w:eastAsia="en-GB"/>
        </w:rPr>
        <w:t xml:space="preserve"> This neglect is </w:t>
      </w:r>
      <w:r w:rsidR="00BF4BA5" w:rsidRPr="007925D8">
        <w:rPr>
          <w:rFonts w:ascii="Times New Roman" w:eastAsia="Times New Roman" w:hAnsi="Times New Roman" w:cs="Times New Roman"/>
          <w:i/>
          <w:sz w:val="24"/>
          <w:szCs w:val="24"/>
          <w:lang w:eastAsia="en-GB"/>
        </w:rPr>
        <w:t xml:space="preserve">the result of </w:t>
      </w:r>
      <w:r w:rsidR="00346B51" w:rsidRPr="007925D8">
        <w:rPr>
          <w:rFonts w:ascii="Times New Roman" w:eastAsia="Times New Roman" w:hAnsi="Times New Roman" w:cs="Times New Roman"/>
          <w:i/>
          <w:sz w:val="24"/>
          <w:szCs w:val="24"/>
          <w:lang w:eastAsia="en-GB"/>
        </w:rPr>
        <w:t>a complex path dependency</w:t>
      </w:r>
      <w:r w:rsidR="00EA3F36" w:rsidRPr="007925D8">
        <w:rPr>
          <w:rFonts w:ascii="Times New Roman" w:eastAsia="Times New Roman" w:hAnsi="Times New Roman" w:cs="Times New Roman"/>
          <w:i/>
          <w:sz w:val="24"/>
          <w:szCs w:val="24"/>
          <w:lang w:eastAsia="en-GB"/>
        </w:rPr>
        <w:t>.</w:t>
      </w:r>
      <w:r w:rsidR="006E6C0D">
        <w:rPr>
          <w:rFonts w:ascii="Times New Roman" w:eastAsia="Times New Roman" w:hAnsi="Times New Roman" w:cs="Times New Roman"/>
          <w:i/>
          <w:sz w:val="24"/>
          <w:szCs w:val="24"/>
          <w:lang w:eastAsia="en-GB"/>
        </w:rPr>
        <w:t xml:space="preserve"> T</w:t>
      </w:r>
      <w:r w:rsidR="00FF28E1" w:rsidRPr="007925D8">
        <w:rPr>
          <w:rFonts w:ascii="Times New Roman" w:eastAsia="Times New Roman" w:hAnsi="Times New Roman" w:cs="Times New Roman"/>
          <w:i/>
          <w:sz w:val="24"/>
          <w:szCs w:val="24"/>
          <w:lang w:eastAsia="en-GB"/>
        </w:rPr>
        <w:t>he</w:t>
      </w:r>
      <w:r w:rsidR="008D3AB1" w:rsidRPr="007925D8">
        <w:rPr>
          <w:rFonts w:ascii="Times New Roman" w:eastAsia="Times New Roman" w:hAnsi="Times New Roman" w:cs="Times New Roman"/>
          <w:i/>
          <w:sz w:val="24"/>
          <w:szCs w:val="24"/>
          <w:lang w:eastAsia="en-GB"/>
        </w:rPr>
        <w:t xml:space="preserve"> more</w:t>
      </w:r>
      <w:r w:rsidR="00FF28E1" w:rsidRPr="007925D8">
        <w:rPr>
          <w:rFonts w:ascii="Times New Roman" w:eastAsia="Times New Roman" w:hAnsi="Times New Roman" w:cs="Times New Roman"/>
          <w:i/>
          <w:sz w:val="24"/>
          <w:szCs w:val="24"/>
          <w:lang w:eastAsia="en-GB"/>
        </w:rPr>
        <w:t xml:space="preserve"> obvious explanation</w:t>
      </w:r>
      <w:r w:rsidR="006E6C0D">
        <w:rPr>
          <w:rFonts w:ascii="Times New Roman" w:eastAsia="Times New Roman" w:hAnsi="Times New Roman" w:cs="Times New Roman"/>
          <w:i/>
          <w:sz w:val="24"/>
          <w:szCs w:val="24"/>
          <w:lang w:eastAsia="en-GB"/>
        </w:rPr>
        <w:t xml:space="preserve"> is</w:t>
      </w:r>
      <w:r w:rsidR="00FF28E1" w:rsidRPr="007925D8">
        <w:rPr>
          <w:rFonts w:ascii="Times New Roman" w:eastAsia="Times New Roman" w:hAnsi="Times New Roman" w:cs="Times New Roman"/>
          <w:i/>
          <w:sz w:val="24"/>
          <w:szCs w:val="24"/>
          <w:lang w:eastAsia="en-GB"/>
        </w:rPr>
        <w:t xml:space="preserve"> that the current situation is caused by </w:t>
      </w:r>
      <w:r w:rsidR="00D16BBC" w:rsidRPr="007925D8">
        <w:rPr>
          <w:rFonts w:ascii="Times New Roman" w:eastAsia="Times New Roman" w:hAnsi="Times New Roman" w:cs="Times New Roman"/>
          <w:b/>
          <w:i/>
          <w:sz w:val="24"/>
          <w:szCs w:val="24"/>
          <w:lang w:eastAsia="en-GB"/>
        </w:rPr>
        <w:t>too much humanism</w:t>
      </w:r>
      <w:r w:rsidR="00D16BBC" w:rsidRPr="007925D8">
        <w:rPr>
          <w:rFonts w:ascii="Times New Roman" w:eastAsia="Times New Roman" w:hAnsi="Times New Roman" w:cs="Times New Roman"/>
          <w:i/>
          <w:sz w:val="24"/>
          <w:szCs w:val="24"/>
          <w:lang w:eastAsia="en-GB"/>
        </w:rPr>
        <w:t xml:space="preserve"> in</w:t>
      </w:r>
      <w:r w:rsidR="00FF28E1" w:rsidRPr="007925D8">
        <w:rPr>
          <w:rFonts w:ascii="Times New Roman" w:eastAsia="Times New Roman" w:hAnsi="Times New Roman" w:cs="Times New Roman"/>
          <w:i/>
          <w:sz w:val="24"/>
          <w:szCs w:val="24"/>
          <w:lang w:eastAsia="en-GB"/>
        </w:rPr>
        <w:t xml:space="preserve"> the field of cultural studies, i.e.,</w:t>
      </w:r>
      <w:r w:rsidR="00EA3F36" w:rsidRPr="007925D8">
        <w:rPr>
          <w:rFonts w:ascii="Times New Roman" w:eastAsia="Times New Roman" w:hAnsi="Times New Roman" w:cs="Times New Roman"/>
          <w:i/>
          <w:sz w:val="24"/>
          <w:szCs w:val="24"/>
          <w:lang w:eastAsia="en-GB"/>
        </w:rPr>
        <w:t xml:space="preserve"> the tendency to think</w:t>
      </w:r>
      <w:r w:rsidR="00FF28E1" w:rsidRPr="007925D8">
        <w:rPr>
          <w:rFonts w:ascii="Times New Roman" w:eastAsia="Times New Roman" w:hAnsi="Times New Roman" w:cs="Times New Roman"/>
          <w:i/>
          <w:sz w:val="24"/>
          <w:szCs w:val="24"/>
          <w:lang w:eastAsia="en-GB"/>
        </w:rPr>
        <w:t xml:space="preserve"> of cultural value as an ‘‘ineffable’ human moment which somehow lies outside this pur</w:t>
      </w:r>
      <w:r w:rsidR="000F4811">
        <w:rPr>
          <w:rFonts w:ascii="Times New Roman" w:eastAsia="Times New Roman" w:hAnsi="Times New Roman" w:cs="Times New Roman"/>
          <w:i/>
          <w:sz w:val="24"/>
          <w:szCs w:val="24"/>
          <w:lang w:eastAsia="en-GB"/>
        </w:rPr>
        <w:t>view of representational method</w:t>
      </w:r>
      <w:r w:rsidR="00FF28E1" w:rsidRPr="007925D8">
        <w:rPr>
          <w:rFonts w:ascii="Times New Roman" w:eastAsia="Times New Roman" w:hAnsi="Times New Roman" w:cs="Times New Roman"/>
          <w:i/>
          <w:sz w:val="24"/>
          <w:szCs w:val="24"/>
          <w:lang w:eastAsia="en-GB"/>
        </w:rPr>
        <w:t>’</w:t>
      </w:r>
      <w:r w:rsidR="000F4811">
        <w:rPr>
          <w:rFonts w:ascii="Times New Roman" w:eastAsia="Times New Roman" w:hAnsi="Times New Roman" w:cs="Times New Roman"/>
          <w:i/>
          <w:sz w:val="24"/>
          <w:szCs w:val="24"/>
          <w:lang w:eastAsia="en-GB"/>
        </w:rPr>
        <w:t xml:space="preserve"> </w:t>
      </w:r>
      <w:r w:rsidR="001D4D85" w:rsidRPr="007925D8">
        <w:rPr>
          <w:rFonts w:ascii="Times New Roman" w:eastAsia="Times New Roman" w:hAnsi="Times New Roman" w:cs="Times New Roman"/>
          <w:i/>
          <w:sz w:val="24"/>
          <w:szCs w:val="24"/>
          <w:lang w:eastAsia="en-GB"/>
        </w:rPr>
        <w:t>(</w:t>
      </w:r>
      <w:r w:rsidR="00BA094D" w:rsidRPr="007925D8">
        <w:rPr>
          <w:rFonts w:ascii="Times New Roman" w:eastAsia="Times New Roman" w:hAnsi="Times New Roman" w:cs="Times New Roman"/>
          <w:i/>
          <w:sz w:val="24"/>
          <w:szCs w:val="24"/>
          <w:lang w:eastAsia="en-GB"/>
        </w:rPr>
        <w:t>Law, 2011, p.4</w:t>
      </w:r>
      <w:r w:rsidR="001D4D85" w:rsidRPr="007925D8">
        <w:rPr>
          <w:rFonts w:ascii="Times New Roman" w:eastAsia="Times New Roman" w:hAnsi="Times New Roman" w:cs="Times New Roman"/>
          <w:i/>
          <w:sz w:val="24"/>
          <w:szCs w:val="24"/>
          <w:lang w:eastAsia="en-GB"/>
        </w:rPr>
        <w:t>)</w:t>
      </w:r>
      <w:r w:rsidR="000F4811">
        <w:rPr>
          <w:rFonts w:ascii="Times New Roman" w:eastAsia="Times New Roman" w:hAnsi="Times New Roman" w:cs="Times New Roman"/>
          <w:i/>
          <w:sz w:val="24"/>
          <w:szCs w:val="24"/>
          <w:lang w:eastAsia="en-GB"/>
        </w:rPr>
        <w:t>.</w:t>
      </w:r>
      <w:r w:rsidR="006E6C0D">
        <w:rPr>
          <w:rFonts w:ascii="Times New Roman" w:eastAsia="Times New Roman" w:hAnsi="Times New Roman" w:cs="Times New Roman"/>
          <w:i/>
          <w:sz w:val="24"/>
          <w:szCs w:val="24"/>
          <w:lang w:eastAsia="en-GB"/>
        </w:rPr>
        <w:t xml:space="preserve"> This may well be true in some cases but it is not the main reason</w:t>
      </w:r>
      <w:r w:rsidR="0022120A">
        <w:rPr>
          <w:rFonts w:ascii="Times New Roman" w:eastAsia="Times New Roman" w:hAnsi="Times New Roman" w:cs="Times New Roman"/>
          <w:i/>
          <w:sz w:val="24"/>
          <w:szCs w:val="24"/>
          <w:lang w:eastAsia="en-GB"/>
        </w:rPr>
        <w:t xml:space="preserve"> </w:t>
      </w:r>
      <w:r w:rsidR="000F4811">
        <w:rPr>
          <w:rFonts w:ascii="Times New Roman" w:eastAsia="Times New Roman" w:hAnsi="Times New Roman" w:cs="Times New Roman"/>
          <w:i/>
          <w:sz w:val="24"/>
          <w:szCs w:val="24"/>
          <w:lang w:eastAsia="en-GB"/>
        </w:rPr>
        <w:t>why empirical and experiential data have been lacking</w:t>
      </w:r>
      <w:r w:rsidR="006E6C0D">
        <w:rPr>
          <w:rFonts w:ascii="Times New Roman" w:eastAsia="Times New Roman" w:hAnsi="Times New Roman" w:cs="Times New Roman"/>
          <w:i/>
          <w:sz w:val="24"/>
          <w:szCs w:val="24"/>
          <w:lang w:eastAsia="en-GB"/>
        </w:rPr>
        <w:t>.</w:t>
      </w:r>
      <w:r w:rsidR="000F4811">
        <w:rPr>
          <w:rFonts w:ascii="Times New Roman" w:eastAsia="Times New Roman" w:hAnsi="Times New Roman" w:cs="Times New Roman"/>
          <w:i/>
          <w:sz w:val="24"/>
          <w:szCs w:val="24"/>
          <w:lang w:eastAsia="en-GB"/>
        </w:rPr>
        <w:t xml:space="preserve"> </w:t>
      </w:r>
      <w:r w:rsidR="006E6C0D">
        <w:rPr>
          <w:rFonts w:ascii="Times New Roman" w:eastAsia="Times New Roman" w:hAnsi="Times New Roman" w:cs="Times New Roman"/>
          <w:i/>
          <w:sz w:val="24"/>
          <w:szCs w:val="24"/>
          <w:lang w:eastAsia="en-GB"/>
        </w:rPr>
        <w:t>T</w:t>
      </w:r>
      <w:r w:rsidR="00FF28E1" w:rsidRPr="007925D8">
        <w:rPr>
          <w:rFonts w:ascii="Times New Roman" w:eastAsia="Times New Roman" w:hAnsi="Times New Roman" w:cs="Times New Roman"/>
          <w:i/>
          <w:sz w:val="24"/>
          <w:szCs w:val="24"/>
          <w:lang w:eastAsia="en-GB"/>
        </w:rPr>
        <w:t>he absence of the phenomenological dimension is</w:t>
      </w:r>
      <w:r w:rsidR="006E6C0D">
        <w:rPr>
          <w:rFonts w:ascii="Times New Roman" w:eastAsia="Times New Roman" w:hAnsi="Times New Roman" w:cs="Times New Roman"/>
          <w:i/>
          <w:sz w:val="24"/>
          <w:szCs w:val="24"/>
          <w:lang w:eastAsia="en-GB"/>
        </w:rPr>
        <w:t>, to the contrary,</w:t>
      </w:r>
      <w:r w:rsidR="0022120A">
        <w:rPr>
          <w:rFonts w:ascii="Times New Roman" w:eastAsia="Times New Roman" w:hAnsi="Times New Roman" w:cs="Times New Roman"/>
          <w:i/>
          <w:sz w:val="24"/>
          <w:szCs w:val="24"/>
          <w:lang w:eastAsia="en-GB"/>
        </w:rPr>
        <w:t xml:space="preserve"> best explained</w:t>
      </w:r>
      <w:r w:rsidR="006E6C0D">
        <w:rPr>
          <w:rFonts w:ascii="Times New Roman" w:eastAsia="Times New Roman" w:hAnsi="Times New Roman" w:cs="Times New Roman"/>
          <w:i/>
          <w:sz w:val="24"/>
          <w:szCs w:val="24"/>
          <w:lang w:eastAsia="en-GB"/>
        </w:rPr>
        <w:t xml:space="preserve"> by </w:t>
      </w:r>
      <w:r w:rsidR="00FF28E1" w:rsidRPr="007925D8">
        <w:rPr>
          <w:rFonts w:ascii="Times New Roman" w:eastAsia="Times New Roman" w:hAnsi="Times New Roman" w:cs="Times New Roman"/>
          <w:b/>
          <w:i/>
          <w:sz w:val="24"/>
          <w:szCs w:val="24"/>
          <w:lang w:eastAsia="en-GB"/>
        </w:rPr>
        <w:t>not enough humanism</w:t>
      </w:r>
      <w:r w:rsidR="009A5354">
        <w:rPr>
          <w:rFonts w:ascii="Times New Roman" w:eastAsia="Times New Roman" w:hAnsi="Times New Roman" w:cs="Times New Roman"/>
          <w:b/>
          <w:i/>
          <w:sz w:val="24"/>
          <w:szCs w:val="24"/>
          <w:lang w:eastAsia="en-GB"/>
        </w:rPr>
        <w:t xml:space="preserve"> </w:t>
      </w:r>
      <w:r w:rsidR="009A5354" w:rsidRPr="009A5354">
        <w:rPr>
          <w:rFonts w:ascii="Times New Roman" w:eastAsia="Times New Roman" w:hAnsi="Times New Roman" w:cs="Times New Roman"/>
          <w:i/>
          <w:sz w:val="24"/>
          <w:szCs w:val="24"/>
          <w:lang w:eastAsia="en-GB"/>
        </w:rPr>
        <w:t>in cultural studies</w:t>
      </w:r>
      <w:r w:rsidR="000F4811" w:rsidRPr="009A5354">
        <w:rPr>
          <w:rFonts w:ascii="Times New Roman" w:eastAsia="Times New Roman" w:hAnsi="Times New Roman" w:cs="Times New Roman"/>
          <w:i/>
          <w:sz w:val="24"/>
          <w:szCs w:val="24"/>
          <w:lang w:eastAsia="en-GB"/>
        </w:rPr>
        <w:t>.</w:t>
      </w:r>
      <w:r w:rsidR="000F4811">
        <w:rPr>
          <w:rFonts w:ascii="Times New Roman" w:eastAsia="Times New Roman" w:hAnsi="Times New Roman" w:cs="Times New Roman"/>
          <w:b/>
          <w:i/>
          <w:sz w:val="24"/>
          <w:szCs w:val="24"/>
          <w:lang w:eastAsia="en-GB"/>
        </w:rPr>
        <w:t xml:space="preserve"> </w:t>
      </w:r>
      <w:r w:rsidR="00EA3F36" w:rsidRPr="007925D8">
        <w:rPr>
          <w:rFonts w:ascii="Times New Roman" w:eastAsia="Times New Roman" w:hAnsi="Times New Roman" w:cs="Times New Roman"/>
          <w:b/>
          <w:i/>
          <w:sz w:val="24"/>
          <w:szCs w:val="24"/>
          <w:lang w:eastAsia="en-GB"/>
        </w:rPr>
        <w:t xml:space="preserve"> </w:t>
      </w:r>
      <w:r w:rsidR="000F4811" w:rsidRPr="000F4811">
        <w:rPr>
          <w:rFonts w:ascii="Times New Roman" w:eastAsia="Times New Roman" w:hAnsi="Times New Roman" w:cs="Times New Roman"/>
          <w:i/>
          <w:sz w:val="24"/>
          <w:szCs w:val="24"/>
          <w:lang w:eastAsia="en-GB"/>
        </w:rPr>
        <w:t>T</w:t>
      </w:r>
      <w:r w:rsidR="00EA3F36" w:rsidRPr="000F4811">
        <w:rPr>
          <w:rFonts w:ascii="Times New Roman" w:eastAsia="Times New Roman" w:hAnsi="Times New Roman" w:cs="Times New Roman"/>
          <w:i/>
          <w:sz w:val="24"/>
          <w:szCs w:val="24"/>
          <w:lang w:eastAsia="en-GB"/>
        </w:rPr>
        <w:t>h</w:t>
      </w:r>
      <w:r w:rsidR="00EA3F36" w:rsidRPr="007925D8">
        <w:rPr>
          <w:rFonts w:ascii="Times New Roman" w:eastAsia="Times New Roman" w:hAnsi="Times New Roman" w:cs="Times New Roman"/>
          <w:i/>
          <w:sz w:val="24"/>
          <w:szCs w:val="24"/>
          <w:lang w:eastAsia="en-GB"/>
        </w:rPr>
        <w:t>e</w:t>
      </w:r>
      <w:r w:rsidR="00FF28E1" w:rsidRPr="007925D8">
        <w:rPr>
          <w:rFonts w:ascii="Times New Roman" w:eastAsia="Times New Roman" w:hAnsi="Times New Roman" w:cs="Times New Roman"/>
          <w:i/>
          <w:sz w:val="24"/>
          <w:szCs w:val="24"/>
          <w:lang w:eastAsia="en-GB"/>
        </w:rPr>
        <w:t xml:space="preserve"> reluctance to </w:t>
      </w:r>
      <w:r w:rsidR="00D16BBC" w:rsidRPr="007925D8">
        <w:rPr>
          <w:rFonts w:ascii="Times New Roman" w:eastAsia="Times New Roman" w:hAnsi="Times New Roman" w:cs="Times New Roman"/>
          <w:i/>
          <w:sz w:val="24"/>
          <w:szCs w:val="24"/>
          <w:lang w:eastAsia="en-GB"/>
        </w:rPr>
        <w:t>embrace</w:t>
      </w:r>
      <w:r w:rsidR="00BC4B1A" w:rsidRPr="007925D8">
        <w:rPr>
          <w:rFonts w:ascii="Times New Roman" w:eastAsia="Times New Roman" w:hAnsi="Times New Roman" w:cs="Times New Roman"/>
          <w:i/>
          <w:sz w:val="24"/>
          <w:szCs w:val="24"/>
          <w:lang w:eastAsia="en-GB"/>
        </w:rPr>
        <w:t xml:space="preserve"> the first-person perspective</w:t>
      </w:r>
      <w:r w:rsidR="00EA3F36" w:rsidRPr="007925D8">
        <w:rPr>
          <w:rFonts w:ascii="Times New Roman" w:eastAsia="Times New Roman" w:hAnsi="Times New Roman" w:cs="Times New Roman"/>
          <w:i/>
          <w:sz w:val="24"/>
          <w:szCs w:val="24"/>
          <w:lang w:eastAsia="en-GB"/>
        </w:rPr>
        <w:t xml:space="preserve"> was motivated by an anxiety</w:t>
      </w:r>
      <w:r w:rsidR="008D3AB1" w:rsidRPr="007925D8">
        <w:rPr>
          <w:rFonts w:ascii="Times New Roman" w:eastAsia="Times New Roman" w:hAnsi="Times New Roman" w:cs="Times New Roman"/>
          <w:i/>
          <w:sz w:val="24"/>
          <w:szCs w:val="24"/>
          <w:lang w:eastAsia="en-GB"/>
        </w:rPr>
        <w:t xml:space="preserve"> that this would make cultural theorists and sociologists</w:t>
      </w:r>
      <w:r w:rsidR="00D7278C" w:rsidRPr="007925D8">
        <w:rPr>
          <w:rFonts w:ascii="Times New Roman" w:eastAsia="Times New Roman" w:hAnsi="Times New Roman" w:cs="Times New Roman"/>
          <w:i/>
          <w:sz w:val="24"/>
          <w:szCs w:val="24"/>
          <w:lang w:eastAsia="en-GB"/>
        </w:rPr>
        <w:t xml:space="preserve"> complicit with </w:t>
      </w:r>
      <w:r w:rsidR="00D16BBC" w:rsidRPr="007925D8">
        <w:rPr>
          <w:rFonts w:ascii="Times New Roman" w:eastAsia="Times New Roman" w:hAnsi="Times New Roman" w:cs="Times New Roman"/>
          <w:i/>
          <w:sz w:val="24"/>
          <w:szCs w:val="24"/>
          <w:lang w:eastAsia="en-GB"/>
        </w:rPr>
        <w:t xml:space="preserve">the </w:t>
      </w:r>
      <w:r w:rsidR="00D7278C" w:rsidRPr="007925D8">
        <w:rPr>
          <w:rFonts w:ascii="Times New Roman" w:eastAsia="Times New Roman" w:hAnsi="Times New Roman" w:cs="Times New Roman"/>
          <w:i/>
          <w:sz w:val="24"/>
          <w:szCs w:val="24"/>
          <w:lang w:eastAsia="en-GB"/>
        </w:rPr>
        <w:t>‘</w:t>
      </w:r>
      <w:r w:rsidR="00D16BBC" w:rsidRPr="007925D8">
        <w:rPr>
          <w:rFonts w:ascii="Times New Roman" w:eastAsia="Times New Roman" w:hAnsi="Times New Roman" w:cs="Times New Roman"/>
          <w:i/>
          <w:sz w:val="24"/>
          <w:szCs w:val="24"/>
          <w:lang w:eastAsia="en-GB"/>
        </w:rPr>
        <w:t>dubious</w:t>
      </w:r>
      <w:r w:rsidR="00D7278C" w:rsidRPr="007925D8">
        <w:rPr>
          <w:rFonts w:ascii="Times New Roman" w:eastAsia="Times New Roman" w:hAnsi="Times New Roman" w:cs="Times New Roman"/>
          <w:i/>
          <w:sz w:val="24"/>
          <w:szCs w:val="24"/>
          <w:lang w:eastAsia="en-GB"/>
        </w:rPr>
        <w:t xml:space="preserve">’ theories of </w:t>
      </w:r>
      <w:r w:rsidR="00BC4B1A" w:rsidRPr="007925D8">
        <w:rPr>
          <w:rFonts w:ascii="Times New Roman" w:eastAsia="Times New Roman" w:hAnsi="Times New Roman" w:cs="Times New Roman"/>
          <w:i/>
          <w:sz w:val="24"/>
          <w:szCs w:val="24"/>
          <w:lang w:eastAsia="en-GB"/>
        </w:rPr>
        <w:t xml:space="preserve">subjecthood </w:t>
      </w:r>
      <w:r w:rsidR="00EA3F36" w:rsidRPr="007925D8">
        <w:rPr>
          <w:rFonts w:ascii="Times New Roman" w:eastAsia="Times New Roman" w:hAnsi="Times New Roman" w:cs="Times New Roman"/>
          <w:i/>
          <w:sz w:val="24"/>
          <w:szCs w:val="24"/>
          <w:lang w:eastAsia="en-GB"/>
        </w:rPr>
        <w:t>originating in idealism</w:t>
      </w:r>
      <w:r w:rsidR="00D7278C" w:rsidRPr="007925D8">
        <w:rPr>
          <w:rFonts w:ascii="Times New Roman" w:eastAsia="Times New Roman" w:hAnsi="Times New Roman" w:cs="Times New Roman"/>
          <w:i/>
          <w:sz w:val="24"/>
          <w:szCs w:val="24"/>
          <w:lang w:eastAsia="en-GB"/>
        </w:rPr>
        <w:t>. The default outcome of this</w:t>
      </w:r>
      <w:r w:rsidR="00CD1B40" w:rsidRPr="007925D8">
        <w:rPr>
          <w:rFonts w:ascii="Times New Roman" w:eastAsia="Times New Roman" w:hAnsi="Times New Roman" w:cs="Times New Roman"/>
          <w:i/>
          <w:sz w:val="24"/>
          <w:szCs w:val="24"/>
          <w:lang w:eastAsia="en-GB"/>
        </w:rPr>
        <w:t xml:space="preserve"> has been</w:t>
      </w:r>
      <w:r w:rsidR="00D7278C" w:rsidRPr="007925D8">
        <w:rPr>
          <w:rFonts w:ascii="Times New Roman" w:eastAsia="Times New Roman" w:hAnsi="Times New Roman" w:cs="Times New Roman"/>
          <w:i/>
          <w:sz w:val="24"/>
          <w:szCs w:val="24"/>
          <w:lang w:eastAsia="en-GB"/>
        </w:rPr>
        <w:t xml:space="preserve"> </w:t>
      </w:r>
      <w:r w:rsidR="00BC4B1A" w:rsidRPr="007925D8">
        <w:rPr>
          <w:rFonts w:ascii="Times New Roman" w:eastAsia="Times New Roman" w:hAnsi="Times New Roman" w:cs="Times New Roman"/>
          <w:i/>
          <w:sz w:val="24"/>
          <w:szCs w:val="24"/>
          <w:lang w:eastAsia="en-GB"/>
        </w:rPr>
        <w:t>the preponderance of structuralism</w:t>
      </w:r>
      <w:r w:rsidR="00D7278C" w:rsidRPr="007925D8">
        <w:rPr>
          <w:rFonts w:ascii="Times New Roman" w:eastAsia="Times New Roman" w:hAnsi="Times New Roman" w:cs="Times New Roman"/>
          <w:i/>
          <w:sz w:val="24"/>
          <w:szCs w:val="24"/>
          <w:lang w:eastAsia="en-GB"/>
        </w:rPr>
        <w:t xml:space="preserve"> in cultural studies</w:t>
      </w:r>
      <w:r w:rsidR="00BC4B1A" w:rsidRPr="007925D8">
        <w:rPr>
          <w:rFonts w:ascii="Times New Roman" w:eastAsia="Times New Roman" w:hAnsi="Times New Roman" w:cs="Times New Roman"/>
          <w:i/>
          <w:sz w:val="24"/>
          <w:szCs w:val="24"/>
          <w:lang w:eastAsia="en-GB"/>
        </w:rPr>
        <w:t xml:space="preserve"> which led to </w:t>
      </w:r>
      <w:r w:rsidR="00D16BBC" w:rsidRPr="007925D8">
        <w:rPr>
          <w:rFonts w:ascii="Times New Roman" w:eastAsia="Times New Roman" w:hAnsi="Times New Roman" w:cs="Times New Roman"/>
          <w:i/>
          <w:sz w:val="24"/>
          <w:szCs w:val="24"/>
          <w:lang w:eastAsia="en-GB"/>
        </w:rPr>
        <w:t>anti-empiricism</w:t>
      </w:r>
      <w:r w:rsidR="00BC4B1A" w:rsidRPr="007925D8">
        <w:rPr>
          <w:rFonts w:ascii="Times New Roman" w:eastAsia="Times New Roman" w:hAnsi="Times New Roman" w:cs="Times New Roman"/>
          <w:i/>
          <w:sz w:val="24"/>
          <w:szCs w:val="24"/>
          <w:lang w:eastAsia="en-GB"/>
        </w:rPr>
        <w:t xml:space="preserve"> and </w:t>
      </w:r>
      <w:r w:rsidR="00D16BBC" w:rsidRPr="007925D8">
        <w:rPr>
          <w:rFonts w:ascii="Times New Roman" w:hAnsi="Times New Roman" w:cs="Times New Roman"/>
          <w:i/>
          <w:sz w:val="24"/>
          <w:szCs w:val="24"/>
        </w:rPr>
        <w:t xml:space="preserve">‘theoretical heavy breathing’ </w:t>
      </w:r>
      <w:r w:rsidR="00BA094D" w:rsidRPr="007925D8">
        <w:rPr>
          <w:rFonts w:ascii="Times New Roman" w:hAnsi="Times New Roman" w:cs="Times New Roman"/>
          <w:i/>
          <w:sz w:val="24"/>
          <w:szCs w:val="24"/>
        </w:rPr>
        <w:t>(</w:t>
      </w:r>
      <w:r w:rsidR="00BA094D" w:rsidRPr="007925D8">
        <w:rPr>
          <w:rFonts w:ascii="Times New Roman" w:hAnsi="Times New Roman" w:cs="Times New Roman"/>
          <w:bCs/>
          <w:i/>
          <w:sz w:val="24"/>
          <w:szCs w:val="24"/>
        </w:rPr>
        <w:t>Thompson</w:t>
      </w:r>
      <w:r w:rsidR="009B2E74">
        <w:rPr>
          <w:rFonts w:ascii="Times New Roman" w:hAnsi="Times New Roman" w:cs="Times New Roman"/>
          <w:i/>
          <w:sz w:val="24"/>
          <w:szCs w:val="24"/>
        </w:rPr>
        <w:t>, 1995</w:t>
      </w:r>
      <w:r w:rsidR="00BA094D" w:rsidRPr="007925D8">
        <w:rPr>
          <w:rFonts w:ascii="Times New Roman" w:hAnsi="Times New Roman" w:cs="Times New Roman"/>
          <w:i/>
          <w:sz w:val="24"/>
          <w:szCs w:val="24"/>
        </w:rPr>
        <w:t>)</w:t>
      </w:r>
      <w:r w:rsidR="00F40076">
        <w:rPr>
          <w:rFonts w:ascii="Times New Roman" w:hAnsi="Times New Roman" w:cs="Times New Roman"/>
          <w:i/>
          <w:sz w:val="24"/>
          <w:szCs w:val="24"/>
        </w:rPr>
        <w:t>.</w:t>
      </w:r>
      <w:r w:rsidR="00BA094D" w:rsidRPr="007925D8">
        <w:rPr>
          <w:rFonts w:ascii="Times New Roman" w:hAnsi="Times New Roman" w:cs="Times New Roman"/>
          <w:i/>
          <w:iCs/>
          <w:sz w:val="24"/>
          <w:szCs w:val="24"/>
        </w:rPr>
        <w:t xml:space="preserve"> </w:t>
      </w:r>
    </w:p>
    <w:p w14:paraId="5048A723" w14:textId="1C466475" w:rsidR="001322BF" w:rsidRPr="007925D8" w:rsidRDefault="00D7278C" w:rsidP="00845200">
      <w:pPr>
        <w:ind w:left="720"/>
        <w:rPr>
          <w:rFonts w:ascii="Times New Roman" w:eastAsia="Times New Roman" w:hAnsi="Times New Roman" w:cs="Times New Roman"/>
          <w:i/>
          <w:sz w:val="24"/>
          <w:szCs w:val="24"/>
          <w:lang w:eastAsia="en-GB"/>
        </w:rPr>
      </w:pPr>
      <w:r w:rsidRPr="007925D8">
        <w:rPr>
          <w:rFonts w:ascii="Times New Roman" w:eastAsia="Times New Roman" w:hAnsi="Times New Roman" w:cs="Times New Roman"/>
          <w:i/>
          <w:sz w:val="24"/>
          <w:szCs w:val="24"/>
          <w:lang w:eastAsia="en-GB"/>
        </w:rPr>
        <w:t xml:space="preserve">I argue that to overcome the </w:t>
      </w:r>
      <w:r w:rsidR="0022120A">
        <w:rPr>
          <w:rFonts w:ascii="Times New Roman" w:eastAsia="Times New Roman" w:hAnsi="Times New Roman" w:cs="Times New Roman"/>
          <w:i/>
          <w:sz w:val="24"/>
          <w:szCs w:val="24"/>
          <w:lang w:eastAsia="en-GB"/>
        </w:rPr>
        <w:t>current impasse, cultural theorists</w:t>
      </w:r>
      <w:r w:rsidRPr="007925D8">
        <w:rPr>
          <w:rFonts w:ascii="Times New Roman" w:eastAsia="Times New Roman" w:hAnsi="Times New Roman" w:cs="Times New Roman"/>
          <w:i/>
          <w:sz w:val="24"/>
          <w:szCs w:val="24"/>
          <w:lang w:eastAsia="en-GB"/>
        </w:rPr>
        <w:t xml:space="preserve"> and</w:t>
      </w:r>
      <w:r w:rsidR="008D3AB1" w:rsidRPr="007925D8">
        <w:rPr>
          <w:rFonts w:ascii="Times New Roman" w:eastAsia="Times New Roman" w:hAnsi="Times New Roman" w:cs="Times New Roman"/>
          <w:i/>
          <w:sz w:val="24"/>
          <w:szCs w:val="24"/>
          <w:lang w:eastAsia="en-GB"/>
        </w:rPr>
        <w:t xml:space="preserve"> the</w:t>
      </w:r>
      <w:r w:rsidR="0022120A">
        <w:rPr>
          <w:rFonts w:ascii="Times New Roman" w:eastAsia="Times New Roman" w:hAnsi="Times New Roman" w:cs="Times New Roman"/>
          <w:i/>
          <w:sz w:val="24"/>
          <w:szCs w:val="24"/>
          <w:lang w:eastAsia="en-GB"/>
        </w:rPr>
        <w:t xml:space="preserve"> theorists</w:t>
      </w:r>
      <w:r w:rsidRPr="007925D8">
        <w:rPr>
          <w:rFonts w:ascii="Times New Roman" w:eastAsia="Times New Roman" w:hAnsi="Times New Roman" w:cs="Times New Roman"/>
          <w:i/>
          <w:sz w:val="24"/>
          <w:szCs w:val="24"/>
          <w:lang w:eastAsia="en-GB"/>
        </w:rPr>
        <w:t xml:space="preserve"> of cultural value specifically must revisit this self-incurred suspicion of </w:t>
      </w:r>
      <w:r w:rsidRPr="007925D8">
        <w:rPr>
          <w:rFonts w:ascii="Times New Roman" w:eastAsia="Times New Roman" w:hAnsi="Times New Roman" w:cs="Times New Roman"/>
          <w:b/>
          <w:i/>
          <w:sz w:val="24"/>
          <w:szCs w:val="24"/>
          <w:lang w:eastAsia="en-GB"/>
        </w:rPr>
        <w:t>first-order constructs</w:t>
      </w:r>
      <w:r w:rsidRPr="007925D8">
        <w:rPr>
          <w:rFonts w:ascii="Times New Roman" w:eastAsia="Times New Roman" w:hAnsi="Times New Roman" w:cs="Times New Roman"/>
          <w:i/>
          <w:sz w:val="24"/>
          <w:szCs w:val="24"/>
          <w:lang w:eastAsia="en-GB"/>
        </w:rPr>
        <w:t xml:space="preserve"> and address their unease with the category of </w:t>
      </w:r>
      <w:r w:rsidRPr="007925D8">
        <w:rPr>
          <w:rFonts w:ascii="Times New Roman" w:eastAsia="Times New Roman" w:hAnsi="Times New Roman" w:cs="Times New Roman"/>
          <w:b/>
          <w:i/>
          <w:sz w:val="24"/>
          <w:szCs w:val="24"/>
          <w:lang w:eastAsia="en-GB"/>
        </w:rPr>
        <w:t xml:space="preserve">experience </w:t>
      </w:r>
      <w:r w:rsidRPr="007925D8">
        <w:rPr>
          <w:rFonts w:ascii="Times New Roman" w:eastAsia="Times New Roman" w:hAnsi="Times New Roman" w:cs="Times New Roman"/>
          <w:i/>
          <w:sz w:val="24"/>
          <w:szCs w:val="24"/>
          <w:lang w:eastAsia="en-GB"/>
        </w:rPr>
        <w:t xml:space="preserve">by actively engaging first-person data. In short, the remedy I prescribe is to embrace elements of empirical, </w:t>
      </w:r>
      <w:r w:rsidR="007264B6" w:rsidRPr="007925D8">
        <w:rPr>
          <w:rFonts w:ascii="Times New Roman" w:eastAsia="Times New Roman" w:hAnsi="Times New Roman" w:cs="Times New Roman"/>
          <w:b/>
          <w:i/>
          <w:sz w:val="24"/>
          <w:szCs w:val="24"/>
          <w:lang w:eastAsia="en-GB"/>
        </w:rPr>
        <w:t>phenomenological sociology</w:t>
      </w:r>
      <w:r w:rsidRPr="007925D8">
        <w:rPr>
          <w:rFonts w:ascii="Times New Roman" w:eastAsia="Times New Roman" w:hAnsi="Times New Roman" w:cs="Times New Roman"/>
          <w:i/>
          <w:sz w:val="24"/>
          <w:szCs w:val="24"/>
          <w:lang w:eastAsia="en-GB"/>
        </w:rPr>
        <w:t xml:space="preserve"> as part of</w:t>
      </w:r>
      <w:r w:rsidR="00F717A4" w:rsidRPr="007925D8">
        <w:rPr>
          <w:rFonts w:ascii="Times New Roman" w:eastAsia="Times New Roman" w:hAnsi="Times New Roman" w:cs="Times New Roman"/>
          <w:i/>
          <w:sz w:val="24"/>
          <w:szCs w:val="24"/>
          <w:lang w:eastAsia="en-GB"/>
        </w:rPr>
        <w:t xml:space="preserve"> the</w:t>
      </w:r>
      <w:r w:rsidRPr="007925D8">
        <w:rPr>
          <w:rFonts w:ascii="Times New Roman" w:eastAsia="Times New Roman" w:hAnsi="Times New Roman" w:cs="Times New Roman"/>
          <w:i/>
          <w:sz w:val="24"/>
          <w:szCs w:val="24"/>
          <w:lang w:eastAsia="en-GB"/>
        </w:rPr>
        <w:t xml:space="preserve"> methodological framework</w:t>
      </w:r>
      <w:r w:rsidR="009A5354">
        <w:rPr>
          <w:rFonts w:ascii="Times New Roman" w:eastAsia="Times New Roman" w:hAnsi="Times New Roman" w:cs="Times New Roman"/>
          <w:i/>
          <w:sz w:val="24"/>
          <w:szCs w:val="24"/>
          <w:lang w:eastAsia="en-GB"/>
        </w:rPr>
        <w:t>.</w:t>
      </w:r>
      <w:r w:rsidR="007264B6" w:rsidRPr="007925D8">
        <w:rPr>
          <w:rFonts w:ascii="Times New Roman" w:eastAsia="Times New Roman" w:hAnsi="Times New Roman" w:cs="Times New Roman"/>
          <w:i/>
          <w:sz w:val="24"/>
          <w:szCs w:val="24"/>
          <w:lang w:eastAsia="en-GB"/>
        </w:rPr>
        <w:t xml:space="preserve"> </w:t>
      </w:r>
      <w:r w:rsidR="007264B6" w:rsidRPr="007925D8">
        <w:rPr>
          <w:rFonts w:ascii="Times New Roman" w:eastAsia="Times New Roman" w:hAnsi="Times New Roman" w:cs="Times New Roman"/>
          <w:sz w:val="24"/>
          <w:szCs w:val="24"/>
          <w:lang w:eastAsia="en-GB"/>
        </w:rPr>
        <w:t xml:space="preserve"> </w:t>
      </w:r>
      <w:r w:rsidR="00C126D7" w:rsidRPr="007925D8">
        <w:rPr>
          <w:rFonts w:ascii="Times New Roman" w:eastAsia="Times New Roman" w:hAnsi="Times New Roman" w:cs="Times New Roman"/>
          <w:i/>
          <w:sz w:val="24"/>
          <w:szCs w:val="24"/>
          <w:lang w:eastAsia="en-GB"/>
        </w:rPr>
        <w:t xml:space="preserve">Looking at three projects funded by the AHRC Cultural Value Project, </w:t>
      </w:r>
      <w:r w:rsidR="00BF4BA5" w:rsidRPr="007925D8">
        <w:rPr>
          <w:rFonts w:ascii="Times New Roman" w:eastAsia="Times New Roman" w:hAnsi="Times New Roman" w:cs="Times New Roman"/>
          <w:i/>
          <w:sz w:val="24"/>
          <w:szCs w:val="24"/>
          <w:lang w:eastAsia="en-GB"/>
        </w:rPr>
        <w:t>I</w:t>
      </w:r>
      <w:r w:rsidRPr="007925D8">
        <w:rPr>
          <w:rFonts w:ascii="Times New Roman" w:eastAsia="Times New Roman" w:hAnsi="Times New Roman" w:cs="Times New Roman"/>
          <w:i/>
          <w:sz w:val="24"/>
          <w:szCs w:val="24"/>
          <w:lang w:eastAsia="en-GB"/>
        </w:rPr>
        <w:t xml:space="preserve"> show how this can be practically achieved. </w:t>
      </w:r>
      <w:r w:rsidR="006E46A3" w:rsidRPr="007925D8">
        <w:rPr>
          <w:rFonts w:ascii="Times New Roman" w:eastAsia="Times New Roman" w:hAnsi="Times New Roman" w:cs="Times New Roman"/>
          <w:i/>
          <w:sz w:val="24"/>
          <w:szCs w:val="24"/>
          <w:lang w:eastAsia="en-GB"/>
        </w:rPr>
        <w:t>I conclude with</w:t>
      </w:r>
      <w:r w:rsidR="009A5354">
        <w:rPr>
          <w:rFonts w:ascii="Times New Roman" w:eastAsia="Times New Roman" w:hAnsi="Times New Roman" w:cs="Times New Roman"/>
          <w:i/>
          <w:sz w:val="24"/>
          <w:szCs w:val="24"/>
          <w:lang w:eastAsia="en-GB"/>
        </w:rPr>
        <w:t xml:space="preserve"> some reflections on how</w:t>
      </w:r>
      <w:r w:rsidR="00B5796F" w:rsidRPr="007925D8">
        <w:rPr>
          <w:rFonts w:ascii="Times New Roman" w:eastAsia="Times New Roman" w:hAnsi="Times New Roman" w:cs="Times New Roman"/>
          <w:i/>
          <w:sz w:val="24"/>
          <w:szCs w:val="24"/>
          <w:lang w:eastAsia="en-GB"/>
        </w:rPr>
        <w:t xml:space="preserve"> the considerations presented here might have </w:t>
      </w:r>
      <w:r w:rsidR="00656225" w:rsidRPr="007925D8">
        <w:rPr>
          <w:rFonts w:ascii="Times New Roman" w:eastAsia="Times New Roman" w:hAnsi="Times New Roman" w:cs="Times New Roman"/>
          <w:i/>
          <w:sz w:val="24"/>
          <w:szCs w:val="24"/>
          <w:lang w:eastAsia="en-GB"/>
        </w:rPr>
        <w:t>broader</w:t>
      </w:r>
      <w:r w:rsidR="009A5354">
        <w:rPr>
          <w:rFonts w:ascii="Times New Roman" w:eastAsia="Times New Roman" w:hAnsi="Times New Roman" w:cs="Times New Roman"/>
          <w:i/>
          <w:sz w:val="24"/>
          <w:szCs w:val="24"/>
          <w:lang w:eastAsia="en-GB"/>
        </w:rPr>
        <w:t xml:space="preserve"> implications for the future research into cultural value,</w:t>
      </w:r>
      <w:r w:rsidR="00B5796F" w:rsidRPr="007925D8">
        <w:rPr>
          <w:rFonts w:ascii="Times New Roman" w:eastAsia="Times New Roman" w:hAnsi="Times New Roman" w:cs="Times New Roman"/>
          <w:i/>
          <w:sz w:val="24"/>
          <w:szCs w:val="24"/>
          <w:lang w:eastAsia="en-GB"/>
        </w:rPr>
        <w:t xml:space="preserve"> sociological inquiry</w:t>
      </w:r>
      <w:r w:rsidR="006E6C0D">
        <w:rPr>
          <w:rFonts w:ascii="Times New Roman" w:eastAsia="Times New Roman" w:hAnsi="Times New Roman" w:cs="Times New Roman"/>
          <w:i/>
          <w:sz w:val="24"/>
          <w:szCs w:val="24"/>
          <w:lang w:eastAsia="en-GB"/>
        </w:rPr>
        <w:t xml:space="preserve"> and </w:t>
      </w:r>
      <w:r w:rsidR="009A5354">
        <w:rPr>
          <w:rFonts w:ascii="Times New Roman" w:eastAsia="Times New Roman" w:hAnsi="Times New Roman" w:cs="Times New Roman"/>
          <w:i/>
          <w:sz w:val="24"/>
          <w:szCs w:val="24"/>
          <w:lang w:eastAsia="en-GB"/>
        </w:rPr>
        <w:t xml:space="preserve">cultural policy. </w:t>
      </w:r>
      <w:r w:rsidR="00B5796F" w:rsidRPr="007925D8">
        <w:rPr>
          <w:rFonts w:ascii="Times New Roman" w:eastAsia="Times New Roman" w:hAnsi="Times New Roman" w:cs="Times New Roman"/>
          <w:i/>
          <w:sz w:val="24"/>
          <w:szCs w:val="24"/>
          <w:lang w:eastAsia="en-GB"/>
        </w:rPr>
        <w:t xml:space="preserve"> </w:t>
      </w:r>
    </w:p>
    <w:p w14:paraId="0E40BFE3" w14:textId="3307E581" w:rsidR="007B688D" w:rsidRPr="007925D8" w:rsidRDefault="007B688D" w:rsidP="00AE3BF4">
      <w:pPr>
        <w:pStyle w:val="Keywords"/>
        <w:spacing w:line="240" w:lineRule="auto"/>
        <w:rPr>
          <w:i/>
          <w:sz w:val="24"/>
        </w:rPr>
      </w:pPr>
      <w:r w:rsidRPr="007925D8">
        <w:rPr>
          <w:i/>
          <w:sz w:val="24"/>
        </w:rPr>
        <w:t xml:space="preserve">Keywords: </w:t>
      </w:r>
      <w:r w:rsidR="00C126D7" w:rsidRPr="007925D8">
        <w:rPr>
          <w:i/>
          <w:sz w:val="24"/>
        </w:rPr>
        <w:t>cultural value,</w:t>
      </w:r>
      <w:r w:rsidR="007925D8">
        <w:rPr>
          <w:i/>
          <w:sz w:val="24"/>
        </w:rPr>
        <w:t xml:space="preserve"> </w:t>
      </w:r>
      <w:r w:rsidR="00C126D7" w:rsidRPr="007925D8">
        <w:rPr>
          <w:i/>
          <w:sz w:val="24"/>
        </w:rPr>
        <w:t>experience,</w:t>
      </w:r>
      <w:r w:rsidR="007925D8">
        <w:rPr>
          <w:i/>
          <w:sz w:val="24"/>
        </w:rPr>
        <w:t xml:space="preserve"> subjectivity,</w:t>
      </w:r>
      <w:r w:rsidR="001C2D74" w:rsidRPr="007925D8">
        <w:rPr>
          <w:i/>
          <w:sz w:val="24"/>
        </w:rPr>
        <w:t xml:space="preserve"> first-order constructs,</w:t>
      </w:r>
      <w:r w:rsidR="00812D19" w:rsidRPr="007925D8">
        <w:rPr>
          <w:i/>
          <w:sz w:val="24"/>
        </w:rPr>
        <w:t xml:space="preserve"> </w:t>
      </w:r>
      <w:r w:rsidR="001C2D74" w:rsidRPr="007925D8">
        <w:rPr>
          <w:i/>
          <w:sz w:val="24"/>
        </w:rPr>
        <w:t>phenomenology, methodology</w:t>
      </w:r>
      <w:r w:rsidR="00AE3BF4" w:rsidRPr="007925D8">
        <w:rPr>
          <w:i/>
          <w:sz w:val="24"/>
        </w:rPr>
        <w:t>.</w:t>
      </w:r>
    </w:p>
    <w:p w14:paraId="650E1698" w14:textId="0C421317" w:rsidR="007B688D" w:rsidRPr="007925D8" w:rsidRDefault="007B688D" w:rsidP="005568B8">
      <w:pPr>
        <w:jc w:val="right"/>
        <w:rPr>
          <w:rFonts w:ascii="Times New Roman" w:hAnsi="Times New Roman" w:cs="Times New Roman"/>
          <w:sz w:val="24"/>
          <w:szCs w:val="24"/>
        </w:rPr>
      </w:pPr>
      <w:r w:rsidRPr="007925D8">
        <w:rPr>
          <w:rFonts w:ascii="Times New Roman" w:hAnsi="Times New Roman" w:cs="Times New Roman"/>
          <w:sz w:val="24"/>
          <w:szCs w:val="24"/>
        </w:rPr>
        <w:br w:type="page"/>
      </w:r>
      <w:r w:rsidR="00975E8B" w:rsidRPr="007925D8">
        <w:rPr>
          <w:rFonts w:ascii="Times New Roman" w:hAnsi="Times New Roman" w:cs="Times New Roman"/>
          <w:sz w:val="24"/>
          <w:szCs w:val="24"/>
        </w:rPr>
        <w:lastRenderedPageBreak/>
        <w:t>‘</w:t>
      </w:r>
      <w:r w:rsidRPr="007925D8">
        <w:rPr>
          <w:rFonts w:ascii="Times New Roman" w:hAnsi="Times New Roman" w:cs="Times New Roman"/>
          <w:sz w:val="24"/>
          <w:szCs w:val="24"/>
        </w:rPr>
        <w:t>There is a delicate empiricism that makes itself in the most intimate way identical with its objects, and</w:t>
      </w:r>
      <w:r w:rsidR="00975E8B" w:rsidRPr="007925D8">
        <w:rPr>
          <w:rFonts w:ascii="Times New Roman" w:hAnsi="Times New Roman" w:cs="Times New Roman"/>
          <w:sz w:val="24"/>
          <w:szCs w:val="24"/>
        </w:rPr>
        <w:t xml:space="preserve"> thereby becomes actual theory…’</w:t>
      </w:r>
    </w:p>
    <w:p w14:paraId="6885A8B9" w14:textId="77777777" w:rsidR="007B688D" w:rsidRPr="007925D8" w:rsidRDefault="007B688D" w:rsidP="007B688D">
      <w:pPr>
        <w:widowControl w:val="0"/>
        <w:tabs>
          <w:tab w:val="center" w:pos="4680"/>
        </w:tabs>
        <w:suppressAutoHyphens/>
        <w:autoSpaceDE w:val="0"/>
        <w:autoSpaceDN w:val="0"/>
        <w:adjustRightInd w:val="0"/>
        <w:spacing w:after="0" w:line="240" w:lineRule="auto"/>
        <w:jc w:val="right"/>
        <w:rPr>
          <w:rFonts w:ascii="Times New Roman" w:hAnsi="Times New Roman" w:cs="Times New Roman"/>
          <w:sz w:val="24"/>
          <w:szCs w:val="24"/>
        </w:rPr>
      </w:pPr>
      <w:r w:rsidRPr="007925D8">
        <w:rPr>
          <w:rFonts w:ascii="Times New Roman" w:hAnsi="Times New Roman" w:cs="Times New Roman"/>
          <w:sz w:val="24"/>
          <w:szCs w:val="24"/>
        </w:rPr>
        <w:t>Goethe</w:t>
      </w:r>
      <w:r w:rsidR="0040003B" w:rsidRPr="007925D8">
        <w:rPr>
          <w:rFonts w:ascii="Times New Roman" w:hAnsi="Times New Roman" w:cs="Times New Roman"/>
          <w:sz w:val="24"/>
          <w:szCs w:val="24"/>
        </w:rPr>
        <w:t>,</w:t>
      </w:r>
      <w:r w:rsidRPr="007925D8">
        <w:rPr>
          <w:rFonts w:ascii="Times New Roman" w:hAnsi="Times New Roman" w:cs="Times New Roman"/>
          <w:sz w:val="24"/>
          <w:szCs w:val="24"/>
        </w:rPr>
        <w:t xml:space="preserve"> Way of Science: A Phenomenology of Nature</w:t>
      </w:r>
    </w:p>
    <w:p w14:paraId="6C23D21A" w14:textId="77777777" w:rsidR="007D148A" w:rsidRDefault="007D148A" w:rsidP="007D148A">
      <w:pPr>
        <w:rPr>
          <w:rFonts w:ascii="Times New Roman" w:hAnsi="Times New Roman" w:cs="Times New Roman"/>
          <w:b/>
          <w:sz w:val="24"/>
          <w:szCs w:val="24"/>
        </w:rPr>
      </w:pPr>
    </w:p>
    <w:p w14:paraId="6AA6A370" w14:textId="393CFC94" w:rsidR="00A81133" w:rsidRPr="007D148A" w:rsidRDefault="00A81133" w:rsidP="007D148A">
      <w:pPr>
        <w:rPr>
          <w:rFonts w:ascii="Times New Roman" w:hAnsi="Times New Roman" w:cs="Times New Roman"/>
          <w:b/>
          <w:sz w:val="24"/>
          <w:szCs w:val="24"/>
        </w:rPr>
      </w:pPr>
      <w:r w:rsidRPr="007D148A">
        <w:rPr>
          <w:rFonts w:ascii="Times New Roman" w:hAnsi="Times New Roman" w:cs="Times New Roman"/>
          <w:b/>
          <w:sz w:val="24"/>
          <w:szCs w:val="24"/>
        </w:rPr>
        <w:t xml:space="preserve">Introduction </w:t>
      </w:r>
    </w:p>
    <w:p w14:paraId="15D8DE8D" w14:textId="26B065BB" w:rsidR="006704F4" w:rsidRPr="00C363B9" w:rsidRDefault="00631A46" w:rsidP="003473A0">
      <w:pPr>
        <w:spacing w:before="240"/>
        <w:rPr>
          <w:rFonts w:ascii="Times New Roman" w:hAnsi="Times New Roman" w:cs="Times New Roman"/>
          <w:sz w:val="24"/>
          <w:szCs w:val="24"/>
        </w:rPr>
      </w:pPr>
      <w:r w:rsidRPr="007925D8">
        <w:rPr>
          <w:rFonts w:ascii="Times New Roman" w:hAnsi="Times New Roman" w:cs="Times New Roman"/>
          <w:sz w:val="24"/>
          <w:szCs w:val="24"/>
        </w:rPr>
        <w:t xml:space="preserve">This article </w:t>
      </w:r>
      <w:r w:rsidR="006E46A3" w:rsidRPr="007925D8">
        <w:rPr>
          <w:rFonts w:ascii="Times New Roman" w:hAnsi="Times New Roman" w:cs="Times New Roman"/>
          <w:sz w:val="24"/>
          <w:szCs w:val="24"/>
        </w:rPr>
        <w:t>concerns first and foremost a</w:t>
      </w:r>
      <w:r w:rsidRPr="007925D8">
        <w:rPr>
          <w:rFonts w:ascii="Times New Roman" w:hAnsi="Times New Roman" w:cs="Times New Roman"/>
          <w:sz w:val="24"/>
          <w:szCs w:val="24"/>
        </w:rPr>
        <w:t xml:space="preserve"> question of</w:t>
      </w:r>
      <w:r w:rsidR="009B069C" w:rsidRPr="007925D8">
        <w:rPr>
          <w:rFonts w:ascii="Times New Roman" w:hAnsi="Times New Roman" w:cs="Times New Roman"/>
          <w:sz w:val="24"/>
          <w:szCs w:val="24"/>
        </w:rPr>
        <w:t xml:space="preserve"> methodology</w:t>
      </w:r>
      <w:r w:rsidRPr="007925D8">
        <w:rPr>
          <w:rFonts w:ascii="Times New Roman" w:hAnsi="Times New Roman" w:cs="Times New Roman"/>
          <w:sz w:val="24"/>
          <w:szCs w:val="24"/>
        </w:rPr>
        <w:t xml:space="preserve"> rather th</w:t>
      </w:r>
      <w:r w:rsidR="00A02B21" w:rsidRPr="007925D8">
        <w:rPr>
          <w:rFonts w:ascii="Times New Roman" w:hAnsi="Times New Roman" w:cs="Times New Roman"/>
          <w:sz w:val="24"/>
          <w:szCs w:val="24"/>
        </w:rPr>
        <w:t>an that of</w:t>
      </w:r>
      <w:r w:rsidR="009B069C" w:rsidRPr="007925D8">
        <w:rPr>
          <w:rFonts w:ascii="Times New Roman" w:hAnsi="Times New Roman" w:cs="Times New Roman"/>
          <w:sz w:val="24"/>
          <w:szCs w:val="24"/>
        </w:rPr>
        <w:t xml:space="preserve"> methods.</w:t>
      </w:r>
      <w:r w:rsidR="00A02B21" w:rsidRPr="007925D8">
        <w:rPr>
          <w:rFonts w:ascii="Times New Roman" w:hAnsi="Times New Roman" w:cs="Times New Roman"/>
          <w:sz w:val="24"/>
          <w:szCs w:val="24"/>
        </w:rPr>
        <w:t xml:space="preserve"> </w:t>
      </w:r>
      <w:r w:rsidR="00122B01" w:rsidRPr="007925D8">
        <w:rPr>
          <w:rFonts w:ascii="Times New Roman" w:hAnsi="Times New Roman" w:cs="Times New Roman"/>
          <w:sz w:val="24"/>
          <w:szCs w:val="24"/>
        </w:rPr>
        <w:t>The choice of methodological frameworks</w:t>
      </w:r>
      <w:r w:rsidR="004308FA" w:rsidRPr="007925D8">
        <w:rPr>
          <w:rFonts w:ascii="Times New Roman" w:hAnsi="Times New Roman" w:cs="Times New Roman"/>
          <w:sz w:val="24"/>
          <w:szCs w:val="24"/>
        </w:rPr>
        <w:t xml:space="preserve"> </w:t>
      </w:r>
      <w:r w:rsidR="00AD177E" w:rsidRPr="007925D8">
        <w:rPr>
          <w:rFonts w:ascii="Times New Roman" w:hAnsi="Times New Roman" w:cs="Times New Roman"/>
          <w:sz w:val="24"/>
          <w:szCs w:val="24"/>
        </w:rPr>
        <w:t xml:space="preserve">grounds other decisions, including what </w:t>
      </w:r>
      <w:r w:rsidR="006E46A3" w:rsidRPr="007925D8">
        <w:rPr>
          <w:rFonts w:ascii="Times New Roman" w:hAnsi="Times New Roman" w:cs="Times New Roman"/>
          <w:sz w:val="24"/>
          <w:szCs w:val="24"/>
        </w:rPr>
        <w:t>tools, i.e.,</w:t>
      </w:r>
      <w:r w:rsidR="004308FA" w:rsidRPr="007925D8">
        <w:rPr>
          <w:rFonts w:ascii="Times New Roman" w:hAnsi="Times New Roman" w:cs="Times New Roman"/>
          <w:sz w:val="24"/>
          <w:szCs w:val="24"/>
        </w:rPr>
        <w:t xml:space="preserve"> what</w:t>
      </w:r>
      <w:r w:rsidR="00122B01" w:rsidRPr="007925D8">
        <w:rPr>
          <w:rFonts w:ascii="Times New Roman" w:hAnsi="Times New Roman" w:cs="Times New Roman"/>
          <w:sz w:val="24"/>
          <w:szCs w:val="24"/>
        </w:rPr>
        <w:t xml:space="preserve"> research methods</w:t>
      </w:r>
      <w:r w:rsidR="006E46A3" w:rsidRPr="007925D8">
        <w:rPr>
          <w:rFonts w:ascii="Times New Roman" w:hAnsi="Times New Roman" w:cs="Times New Roman"/>
          <w:sz w:val="24"/>
          <w:szCs w:val="24"/>
        </w:rPr>
        <w:t>, might be</w:t>
      </w:r>
      <w:r w:rsidR="006E46A3" w:rsidRPr="00C363B9">
        <w:rPr>
          <w:rFonts w:ascii="Times New Roman" w:hAnsi="Times New Roman" w:cs="Times New Roman"/>
          <w:sz w:val="24"/>
          <w:szCs w:val="24"/>
        </w:rPr>
        <w:t xml:space="preserve"> used in</w:t>
      </w:r>
      <w:r w:rsidR="00C30D89" w:rsidRPr="00C363B9">
        <w:rPr>
          <w:rFonts w:ascii="Times New Roman" w:hAnsi="Times New Roman" w:cs="Times New Roman"/>
          <w:sz w:val="24"/>
          <w:szCs w:val="24"/>
        </w:rPr>
        <w:t xml:space="preserve"> any given </w:t>
      </w:r>
      <w:r w:rsidR="004308FA" w:rsidRPr="00C363B9">
        <w:rPr>
          <w:rFonts w:ascii="Times New Roman" w:hAnsi="Times New Roman" w:cs="Times New Roman"/>
          <w:sz w:val="24"/>
          <w:szCs w:val="24"/>
        </w:rPr>
        <w:t>inquiry.</w:t>
      </w:r>
      <w:r w:rsidR="00AD177E" w:rsidRPr="00C363B9">
        <w:rPr>
          <w:rFonts w:ascii="Times New Roman" w:hAnsi="Times New Roman" w:cs="Times New Roman"/>
          <w:sz w:val="24"/>
          <w:szCs w:val="24"/>
        </w:rPr>
        <w:t xml:space="preserve"> Hence, the intention of this paper is not primarily to criticise the ‘repertoire’ of methods at hand</w:t>
      </w:r>
      <w:r w:rsidR="006E46A3" w:rsidRPr="00C363B9">
        <w:rPr>
          <w:rFonts w:ascii="Times New Roman" w:hAnsi="Times New Roman" w:cs="Times New Roman"/>
          <w:sz w:val="24"/>
          <w:szCs w:val="24"/>
        </w:rPr>
        <w:t xml:space="preserve"> to</w:t>
      </w:r>
      <w:r w:rsidR="00B5796F" w:rsidRPr="00C363B9">
        <w:rPr>
          <w:rFonts w:ascii="Times New Roman" w:hAnsi="Times New Roman" w:cs="Times New Roman"/>
          <w:sz w:val="24"/>
          <w:szCs w:val="24"/>
        </w:rPr>
        <w:t xml:space="preserve"> cultural theorists. R</w:t>
      </w:r>
      <w:r w:rsidR="00AD177E" w:rsidRPr="00C363B9">
        <w:rPr>
          <w:rFonts w:ascii="Times New Roman" w:hAnsi="Times New Roman" w:cs="Times New Roman"/>
          <w:sz w:val="24"/>
          <w:szCs w:val="24"/>
        </w:rPr>
        <w:t>ather,</w:t>
      </w:r>
      <w:r w:rsidR="001322BF" w:rsidRPr="00C363B9">
        <w:rPr>
          <w:rFonts w:ascii="Times New Roman" w:hAnsi="Times New Roman" w:cs="Times New Roman"/>
          <w:sz w:val="24"/>
          <w:szCs w:val="24"/>
        </w:rPr>
        <w:t xml:space="preserve"> the main argument of this article is that</w:t>
      </w:r>
      <w:r w:rsidR="00B5796F" w:rsidRPr="00C363B9">
        <w:rPr>
          <w:rFonts w:ascii="Times New Roman" w:hAnsi="Times New Roman" w:cs="Times New Roman"/>
          <w:sz w:val="24"/>
          <w:szCs w:val="24"/>
        </w:rPr>
        <w:t xml:space="preserve"> </w:t>
      </w:r>
      <w:r w:rsidR="001322BF" w:rsidRPr="00C363B9">
        <w:rPr>
          <w:rFonts w:ascii="Times New Roman" w:hAnsi="Times New Roman" w:cs="Times New Roman"/>
          <w:sz w:val="24"/>
          <w:szCs w:val="24"/>
        </w:rPr>
        <w:t>research into cultural value has been hampered and handicapped by some of the methodological principles underlying</w:t>
      </w:r>
      <w:r w:rsidR="006704F4" w:rsidRPr="00C363B9">
        <w:rPr>
          <w:rFonts w:ascii="Times New Roman" w:hAnsi="Times New Roman" w:cs="Times New Roman"/>
          <w:sz w:val="24"/>
          <w:szCs w:val="24"/>
        </w:rPr>
        <w:t xml:space="preserve"> past</w:t>
      </w:r>
      <w:r w:rsidR="006E46A3" w:rsidRPr="00C363B9">
        <w:rPr>
          <w:rFonts w:ascii="Times New Roman" w:hAnsi="Times New Roman" w:cs="Times New Roman"/>
          <w:sz w:val="24"/>
          <w:szCs w:val="24"/>
        </w:rPr>
        <w:t>, and some</w:t>
      </w:r>
      <w:r w:rsidR="00166BBC" w:rsidRPr="00C363B9">
        <w:rPr>
          <w:rFonts w:ascii="Times New Roman" w:hAnsi="Times New Roman" w:cs="Times New Roman"/>
          <w:sz w:val="24"/>
          <w:szCs w:val="24"/>
        </w:rPr>
        <w:t xml:space="preserve"> present,</w:t>
      </w:r>
      <w:r w:rsidR="001322BF" w:rsidRPr="00C363B9">
        <w:rPr>
          <w:rFonts w:ascii="Times New Roman" w:hAnsi="Times New Roman" w:cs="Times New Roman"/>
          <w:sz w:val="24"/>
          <w:szCs w:val="24"/>
        </w:rPr>
        <w:t xml:space="preserve"> research frameworks</w:t>
      </w:r>
      <w:r w:rsidR="006704F4" w:rsidRPr="00C363B9">
        <w:rPr>
          <w:rFonts w:ascii="Times New Roman" w:hAnsi="Times New Roman" w:cs="Times New Roman"/>
          <w:sz w:val="24"/>
          <w:szCs w:val="24"/>
        </w:rPr>
        <w:t xml:space="preserve">. </w:t>
      </w:r>
    </w:p>
    <w:p w14:paraId="6C460A6A" w14:textId="40434B8D" w:rsidR="004309A6" w:rsidRPr="00C363B9" w:rsidRDefault="001322BF" w:rsidP="004309A6">
      <w:pPr>
        <w:rPr>
          <w:rFonts w:ascii="Times New Roman" w:eastAsia="Times New Roman" w:hAnsi="Times New Roman" w:cs="Times New Roman"/>
          <w:sz w:val="24"/>
          <w:szCs w:val="24"/>
          <w:lang w:eastAsia="en-GB"/>
        </w:rPr>
      </w:pPr>
      <w:r w:rsidRPr="00C363B9">
        <w:rPr>
          <w:rFonts w:ascii="Times New Roman" w:hAnsi="Times New Roman" w:cs="Times New Roman"/>
          <w:sz w:val="24"/>
          <w:szCs w:val="24"/>
        </w:rPr>
        <w:t>In a nutshell</w:t>
      </w:r>
      <w:r w:rsidR="002274C2" w:rsidRPr="00C363B9">
        <w:rPr>
          <w:rFonts w:ascii="Times New Roman" w:hAnsi="Times New Roman" w:cs="Times New Roman"/>
          <w:sz w:val="24"/>
          <w:szCs w:val="24"/>
        </w:rPr>
        <w:t>,</w:t>
      </w:r>
      <w:r w:rsidR="00FA2EB1" w:rsidRPr="00C363B9">
        <w:rPr>
          <w:rFonts w:ascii="Times New Roman" w:hAnsi="Times New Roman" w:cs="Times New Roman"/>
          <w:sz w:val="24"/>
          <w:szCs w:val="24"/>
        </w:rPr>
        <w:t xml:space="preserve"> this paper argues that </w:t>
      </w:r>
      <w:r w:rsidRPr="00C363B9">
        <w:rPr>
          <w:rFonts w:ascii="Times New Roman" w:hAnsi="Times New Roman" w:cs="Times New Roman"/>
          <w:sz w:val="24"/>
          <w:szCs w:val="24"/>
        </w:rPr>
        <w:t>there has been too much suspicion</w:t>
      </w:r>
      <w:r w:rsidR="006704F4" w:rsidRPr="00C363B9">
        <w:rPr>
          <w:rFonts w:ascii="Times New Roman" w:hAnsi="Times New Roman" w:cs="Times New Roman"/>
          <w:sz w:val="24"/>
          <w:szCs w:val="24"/>
        </w:rPr>
        <w:t xml:space="preserve"> of experience</w:t>
      </w:r>
      <w:r w:rsidR="003B0BF2">
        <w:rPr>
          <w:rFonts w:ascii="Times New Roman" w:hAnsi="Times New Roman" w:cs="Times New Roman"/>
          <w:sz w:val="24"/>
          <w:szCs w:val="24"/>
        </w:rPr>
        <w:t xml:space="preserve"> and that this suspicion has to do with </w:t>
      </w:r>
      <w:r w:rsidR="00146488">
        <w:rPr>
          <w:rFonts w:ascii="Times New Roman" w:hAnsi="Times New Roman" w:cs="Times New Roman"/>
          <w:sz w:val="24"/>
          <w:szCs w:val="24"/>
        </w:rPr>
        <w:t xml:space="preserve">the </w:t>
      </w:r>
      <w:r w:rsidR="003B0BF2">
        <w:rPr>
          <w:rFonts w:ascii="Times New Roman" w:hAnsi="Times New Roman" w:cs="Times New Roman"/>
          <w:sz w:val="24"/>
          <w:szCs w:val="24"/>
        </w:rPr>
        <w:t>methodological vision rather than the scarcity of methods</w:t>
      </w:r>
      <w:r w:rsidR="00AF4B46">
        <w:rPr>
          <w:rFonts w:ascii="Times New Roman" w:hAnsi="Times New Roman" w:cs="Times New Roman"/>
          <w:sz w:val="24"/>
          <w:szCs w:val="24"/>
        </w:rPr>
        <w:t>.</w:t>
      </w:r>
      <w:r w:rsidR="003B0BF2">
        <w:rPr>
          <w:rFonts w:ascii="Times New Roman" w:hAnsi="Times New Roman" w:cs="Times New Roman"/>
          <w:sz w:val="24"/>
          <w:szCs w:val="24"/>
        </w:rPr>
        <w:t xml:space="preserve"> This is not to say that accounting for </w:t>
      </w:r>
      <w:r w:rsidR="00A71934" w:rsidRPr="00C363B9">
        <w:rPr>
          <w:rFonts w:ascii="Times New Roman" w:hAnsi="Times New Roman" w:cs="Times New Roman"/>
          <w:sz w:val="24"/>
          <w:szCs w:val="24"/>
        </w:rPr>
        <w:t>the so-called first-order constructs, i.e.,</w:t>
      </w:r>
      <w:r w:rsidR="00146488">
        <w:rPr>
          <w:rFonts w:ascii="Times New Roman" w:hAnsi="Times New Roman" w:cs="Times New Roman"/>
          <w:sz w:val="24"/>
          <w:szCs w:val="24"/>
        </w:rPr>
        <w:t xml:space="preserve"> capturing the experiences of </w:t>
      </w:r>
      <w:r w:rsidR="00A71934" w:rsidRPr="00C363B9">
        <w:rPr>
          <w:rFonts w:ascii="Times New Roman" w:hAnsi="Times New Roman" w:cs="Times New Roman"/>
          <w:sz w:val="24"/>
          <w:szCs w:val="24"/>
        </w:rPr>
        <w:t>the</w:t>
      </w:r>
      <w:r w:rsidR="00146488">
        <w:rPr>
          <w:rFonts w:ascii="Times New Roman" w:hAnsi="Times New Roman" w:cs="Times New Roman"/>
          <w:sz w:val="24"/>
          <w:szCs w:val="24"/>
        </w:rPr>
        <w:t xml:space="preserve"> participants e</w:t>
      </w:r>
      <w:r w:rsidR="00A71934" w:rsidRPr="00C363B9">
        <w:rPr>
          <w:rFonts w:ascii="Times New Roman" w:hAnsi="Times New Roman" w:cs="Times New Roman"/>
          <w:sz w:val="24"/>
          <w:szCs w:val="24"/>
        </w:rPr>
        <w:t>xpressed in their own meanings and words</w:t>
      </w:r>
      <w:r w:rsidR="003B0BF2">
        <w:rPr>
          <w:rFonts w:ascii="Times New Roman" w:hAnsi="Times New Roman" w:cs="Times New Roman"/>
          <w:sz w:val="24"/>
          <w:szCs w:val="24"/>
        </w:rPr>
        <w:t xml:space="preserve"> – has been easy.</w:t>
      </w:r>
      <w:r w:rsidR="007F22D5" w:rsidRPr="00C363B9">
        <w:rPr>
          <w:rStyle w:val="FootnoteReference"/>
          <w:rFonts w:ascii="Times New Roman" w:hAnsi="Times New Roman" w:cs="Times New Roman"/>
          <w:sz w:val="24"/>
          <w:szCs w:val="24"/>
        </w:rPr>
        <w:footnoteReference w:id="1"/>
      </w:r>
      <w:r w:rsidR="00A71934" w:rsidRPr="00C363B9">
        <w:rPr>
          <w:rFonts w:ascii="Times New Roman" w:hAnsi="Times New Roman" w:cs="Times New Roman"/>
          <w:sz w:val="24"/>
          <w:szCs w:val="24"/>
        </w:rPr>
        <w:t xml:space="preserve"> </w:t>
      </w:r>
      <w:r w:rsidR="00146488">
        <w:rPr>
          <w:rFonts w:ascii="Times New Roman" w:hAnsi="Times New Roman" w:cs="Times New Roman"/>
          <w:sz w:val="24"/>
          <w:szCs w:val="24"/>
        </w:rPr>
        <w:t>However, this is not what explains that e</w:t>
      </w:r>
      <w:r w:rsidR="008815E0" w:rsidRPr="00C363B9">
        <w:rPr>
          <w:rFonts w:ascii="Times New Roman" w:hAnsi="Times New Roman" w:cs="Times New Roman"/>
          <w:sz w:val="24"/>
          <w:szCs w:val="24"/>
        </w:rPr>
        <w:t xml:space="preserve">xperiential data seem curiously absent in many accounts of the value of the arts </w:t>
      </w:r>
      <w:r w:rsidR="008815E0" w:rsidRPr="00F32AB3">
        <w:rPr>
          <w:rFonts w:ascii="Times New Roman" w:hAnsi="Times New Roman" w:cs="Times New Roman"/>
          <w:sz w:val="24"/>
          <w:szCs w:val="24"/>
        </w:rPr>
        <w:t xml:space="preserve">and culture. </w:t>
      </w:r>
      <w:r w:rsidR="00146488" w:rsidRPr="00F32AB3">
        <w:rPr>
          <w:rFonts w:ascii="Times New Roman" w:hAnsi="Times New Roman" w:cs="Times New Roman"/>
          <w:sz w:val="24"/>
          <w:szCs w:val="24"/>
        </w:rPr>
        <w:t>The main argument of this article</w:t>
      </w:r>
      <w:r w:rsidR="00973EF6">
        <w:rPr>
          <w:rFonts w:ascii="Times New Roman" w:hAnsi="Times New Roman" w:cs="Times New Roman"/>
          <w:sz w:val="24"/>
          <w:szCs w:val="24"/>
        </w:rPr>
        <w:t xml:space="preserve"> is </w:t>
      </w:r>
      <w:r w:rsidR="00146488" w:rsidRPr="00F32AB3">
        <w:rPr>
          <w:rFonts w:ascii="Times New Roman" w:hAnsi="Times New Roman" w:cs="Times New Roman"/>
          <w:sz w:val="24"/>
          <w:szCs w:val="24"/>
        </w:rPr>
        <w:t>that accounts of cultural value</w:t>
      </w:r>
      <w:r w:rsidR="00F32AB3">
        <w:rPr>
          <w:rFonts w:ascii="Times New Roman" w:hAnsi="Times New Roman" w:cs="Times New Roman"/>
          <w:sz w:val="24"/>
          <w:szCs w:val="24"/>
        </w:rPr>
        <w:t xml:space="preserve"> are at risk of </w:t>
      </w:r>
      <w:r w:rsidR="00146488" w:rsidRPr="00F32AB3">
        <w:rPr>
          <w:rFonts w:ascii="Times New Roman" w:hAnsi="Times New Roman" w:cs="Times New Roman"/>
          <w:sz w:val="24"/>
          <w:szCs w:val="24"/>
        </w:rPr>
        <w:t>been trapped in a binary opposition between an over-emphasis on '</w:t>
      </w:r>
      <w:r w:rsidR="00AF4B46">
        <w:rPr>
          <w:rFonts w:ascii="Times New Roman" w:hAnsi="Times New Roman" w:cs="Times New Roman"/>
          <w:sz w:val="24"/>
          <w:szCs w:val="24"/>
        </w:rPr>
        <w:t>conditions' and</w:t>
      </w:r>
      <w:r w:rsidR="00146488" w:rsidRPr="00F32AB3">
        <w:rPr>
          <w:rFonts w:ascii="Times New Roman" w:hAnsi="Times New Roman" w:cs="Times New Roman"/>
          <w:sz w:val="24"/>
          <w:szCs w:val="24"/>
        </w:rPr>
        <w:t xml:space="preserve"> a too-inclusive emphasis on 'consciousness'.</w:t>
      </w:r>
      <w:r w:rsidR="00F32AB3" w:rsidRPr="00F32AB3">
        <w:rPr>
          <w:rFonts w:ascii="Times New Roman" w:hAnsi="Times New Roman" w:cs="Times New Roman"/>
          <w:sz w:val="24"/>
          <w:szCs w:val="24"/>
        </w:rPr>
        <w:t xml:space="preserve"> </w:t>
      </w:r>
      <w:r w:rsidR="00F32AB3">
        <w:rPr>
          <w:rFonts w:ascii="Times New Roman" w:hAnsi="Times New Roman" w:cs="Times New Roman"/>
          <w:sz w:val="24"/>
          <w:szCs w:val="24"/>
        </w:rPr>
        <w:t xml:space="preserve">Structuralism, which is the position associated with the former, </w:t>
      </w:r>
      <w:r w:rsidR="00F32AB3" w:rsidRPr="007925D8">
        <w:rPr>
          <w:rFonts w:ascii="Times New Roman" w:hAnsi="Times New Roman" w:cs="Times New Roman"/>
          <w:sz w:val="24"/>
          <w:szCs w:val="24"/>
        </w:rPr>
        <w:t>successfully removed the need for empirical, first-hand accounts of experiential data by arguing that experiences are secondary to social conditions - a mere product of social contexts.</w:t>
      </w:r>
      <w:r w:rsidR="00F32AB3">
        <w:rPr>
          <w:rFonts w:ascii="Times New Roman" w:hAnsi="Times New Roman" w:cs="Times New Roman"/>
          <w:sz w:val="24"/>
          <w:szCs w:val="24"/>
        </w:rPr>
        <w:t xml:space="preserve"> On the other hand, the accounts of consciousness</w:t>
      </w:r>
      <w:r w:rsidR="00973EF6">
        <w:rPr>
          <w:rFonts w:ascii="Times New Roman" w:hAnsi="Times New Roman" w:cs="Times New Roman"/>
          <w:sz w:val="24"/>
          <w:szCs w:val="24"/>
        </w:rPr>
        <w:t xml:space="preserve"> -</w:t>
      </w:r>
      <w:r w:rsidR="00F32AB3">
        <w:rPr>
          <w:rFonts w:ascii="Times New Roman" w:hAnsi="Times New Roman" w:cs="Times New Roman"/>
          <w:sz w:val="24"/>
          <w:szCs w:val="24"/>
        </w:rPr>
        <w:t xml:space="preserve"> traceable to the </w:t>
      </w:r>
      <w:r w:rsidR="00F32AB3" w:rsidRPr="007925D8">
        <w:rPr>
          <w:rFonts w:ascii="Times New Roman" w:hAnsi="Times New Roman" w:cs="Times New Roman"/>
          <w:sz w:val="24"/>
          <w:szCs w:val="24"/>
        </w:rPr>
        <w:t>idealist conception of subjecthood (Kant, 1987</w:t>
      </w:r>
      <w:r w:rsidR="00F32AB3">
        <w:rPr>
          <w:rFonts w:ascii="Times New Roman" w:hAnsi="Times New Roman" w:cs="Times New Roman"/>
          <w:sz w:val="24"/>
          <w:szCs w:val="24"/>
        </w:rPr>
        <w:t xml:space="preserve">; </w:t>
      </w:r>
      <w:r w:rsidR="00F32AB3" w:rsidRPr="007925D8">
        <w:rPr>
          <w:rFonts w:ascii="Times New Roman" w:hAnsi="Times New Roman" w:cs="Times New Roman"/>
          <w:sz w:val="24"/>
          <w:szCs w:val="24"/>
        </w:rPr>
        <w:t>Husserl, 1982)</w:t>
      </w:r>
      <w:r w:rsidR="00F32AB3">
        <w:rPr>
          <w:rFonts w:ascii="Times New Roman" w:hAnsi="Times New Roman" w:cs="Times New Roman"/>
          <w:sz w:val="24"/>
          <w:szCs w:val="24"/>
        </w:rPr>
        <w:t xml:space="preserve"> </w:t>
      </w:r>
      <w:r w:rsidR="00973EF6">
        <w:rPr>
          <w:rFonts w:ascii="Times New Roman" w:hAnsi="Times New Roman" w:cs="Times New Roman"/>
          <w:sz w:val="24"/>
          <w:szCs w:val="24"/>
        </w:rPr>
        <w:t>- pre-empted</w:t>
      </w:r>
      <w:r w:rsidR="00F32AB3">
        <w:rPr>
          <w:rFonts w:ascii="Times New Roman" w:hAnsi="Times New Roman" w:cs="Times New Roman"/>
          <w:sz w:val="24"/>
          <w:szCs w:val="24"/>
        </w:rPr>
        <w:t xml:space="preserve"> any attempt</w:t>
      </w:r>
      <w:r w:rsidR="00973EF6">
        <w:rPr>
          <w:rFonts w:ascii="Times New Roman" w:hAnsi="Times New Roman" w:cs="Times New Roman"/>
          <w:sz w:val="24"/>
          <w:szCs w:val="24"/>
        </w:rPr>
        <w:t>s</w:t>
      </w:r>
      <w:r w:rsidR="00F32AB3">
        <w:rPr>
          <w:rFonts w:ascii="Times New Roman" w:hAnsi="Times New Roman" w:cs="Times New Roman"/>
          <w:sz w:val="24"/>
          <w:szCs w:val="24"/>
        </w:rPr>
        <w:t xml:space="preserve"> </w:t>
      </w:r>
      <w:r w:rsidR="00973EF6">
        <w:rPr>
          <w:rFonts w:ascii="Times New Roman" w:hAnsi="Times New Roman" w:cs="Times New Roman"/>
          <w:sz w:val="24"/>
          <w:szCs w:val="24"/>
        </w:rPr>
        <w:t>at empirical investigations by purs</w:t>
      </w:r>
      <w:r w:rsidR="0022120A">
        <w:rPr>
          <w:rFonts w:ascii="Times New Roman" w:hAnsi="Times New Roman" w:cs="Times New Roman"/>
          <w:sz w:val="24"/>
          <w:szCs w:val="24"/>
        </w:rPr>
        <w:t>u</w:t>
      </w:r>
      <w:r w:rsidR="00973EF6">
        <w:rPr>
          <w:rFonts w:ascii="Times New Roman" w:hAnsi="Times New Roman" w:cs="Times New Roman"/>
          <w:sz w:val="24"/>
          <w:szCs w:val="24"/>
        </w:rPr>
        <w:t>ing</w:t>
      </w:r>
      <w:r w:rsidR="00F32AB3">
        <w:rPr>
          <w:rFonts w:ascii="Times New Roman" w:hAnsi="Times New Roman" w:cs="Times New Roman"/>
          <w:sz w:val="24"/>
          <w:szCs w:val="24"/>
        </w:rPr>
        <w:t xml:space="preserve"> theoretical, a priori inquiry.</w:t>
      </w:r>
      <w:r w:rsidR="00973EF6">
        <w:rPr>
          <w:rFonts w:ascii="Times New Roman" w:hAnsi="Times New Roman" w:cs="Times New Roman"/>
          <w:sz w:val="24"/>
          <w:szCs w:val="24"/>
        </w:rPr>
        <w:t xml:space="preserve"> Structuralism</w:t>
      </w:r>
      <w:r w:rsidR="00AF4B46">
        <w:rPr>
          <w:rFonts w:ascii="Times New Roman" w:hAnsi="Times New Roman" w:cs="Times New Roman"/>
          <w:sz w:val="24"/>
          <w:szCs w:val="24"/>
        </w:rPr>
        <w:t xml:space="preserve"> became the dominant position in cultural studies</w:t>
      </w:r>
      <w:r w:rsidR="00973EF6">
        <w:rPr>
          <w:rFonts w:ascii="Times New Roman" w:hAnsi="Times New Roman" w:cs="Times New Roman"/>
          <w:sz w:val="24"/>
          <w:szCs w:val="24"/>
        </w:rPr>
        <w:t>, but t</w:t>
      </w:r>
      <w:r w:rsidR="00F32AB3">
        <w:rPr>
          <w:rFonts w:ascii="Times New Roman" w:hAnsi="Times New Roman" w:cs="Times New Roman"/>
          <w:sz w:val="24"/>
          <w:szCs w:val="24"/>
        </w:rPr>
        <w:t>he outcom</w:t>
      </w:r>
      <w:r w:rsidR="00973EF6">
        <w:rPr>
          <w:rFonts w:ascii="Times New Roman" w:hAnsi="Times New Roman" w:cs="Times New Roman"/>
          <w:sz w:val="24"/>
          <w:szCs w:val="24"/>
        </w:rPr>
        <w:t>e was the same – a neglect of empirical, phenom</w:t>
      </w:r>
      <w:r w:rsidR="0022120A">
        <w:rPr>
          <w:rFonts w:ascii="Times New Roman" w:hAnsi="Times New Roman" w:cs="Times New Roman"/>
          <w:sz w:val="24"/>
          <w:szCs w:val="24"/>
        </w:rPr>
        <w:t>en</w:t>
      </w:r>
      <w:r w:rsidR="00973EF6">
        <w:rPr>
          <w:rFonts w:ascii="Times New Roman" w:hAnsi="Times New Roman" w:cs="Times New Roman"/>
          <w:sz w:val="24"/>
          <w:szCs w:val="24"/>
        </w:rPr>
        <w:t>ological data</w:t>
      </w:r>
      <w:r w:rsidR="004309A6">
        <w:rPr>
          <w:rFonts w:ascii="Times New Roman" w:hAnsi="Times New Roman" w:cs="Times New Roman"/>
          <w:sz w:val="24"/>
          <w:szCs w:val="24"/>
        </w:rPr>
        <w:t xml:space="preserve"> in how cultural value is accounted for</w:t>
      </w:r>
      <w:r w:rsidR="00973EF6">
        <w:rPr>
          <w:rFonts w:ascii="Times New Roman" w:hAnsi="Times New Roman" w:cs="Times New Roman"/>
          <w:sz w:val="24"/>
          <w:szCs w:val="24"/>
        </w:rPr>
        <w:t xml:space="preserve">. </w:t>
      </w:r>
      <w:r w:rsidR="004309A6">
        <w:rPr>
          <w:rFonts w:ascii="Times New Roman" w:hAnsi="Times New Roman" w:cs="Times New Roman"/>
          <w:sz w:val="24"/>
          <w:szCs w:val="24"/>
        </w:rPr>
        <w:t>I</w:t>
      </w:r>
      <w:r w:rsidR="004309A6" w:rsidRPr="00C363B9">
        <w:rPr>
          <w:rFonts w:ascii="Times New Roman" w:hAnsi="Times New Roman" w:cs="Times New Roman"/>
          <w:sz w:val="24"/>
          <w:szCs w:val="24"/>
        </w:rPr>
        <w:t>n recent years,</w:t>
      </w:r>
      <w:r w:rsidR="004309A6">
        <w:rPr>
          <w:rFonts w:ascii="Times New Roman" w:hAnsi="Times New Roman" w:cs="Times New Roman"/>
          <w:sz w:val="24"/>
          <w:szCs w:val="24"/>
        </w:rPr>
        <w:t xml:space="preserve"> </w:t>
      </w:r>
      <w:r w:rsidR="004309A6" w:rsidRPr="00C363B9">
        <w:rPr>
          <w:rFonts w:ascii="Times New Roman" w:eastAsia="Times New Roman" w:hAnsi="Times New Roman" w:cs="Times New Roman"/>
          <w:sz w:val="24"/>
          <w:szCs w:val="24"/>
          <w:lang w:eastAsia="en-GB"/>
        </w:rPr>
        <w:t>this</w:t>
      </w:r>
      <w:r w:rsidR="004309A6">
        <w:rPr>
          <w:rFonts w:ascii="Times New Roman" w:eastAsia="Times New Roman" w:hAnsi="Times New Roman" w:cs="Times New Roman"/>
          <w:sz w:val="24"/>
          <w:szCs w:val="24"/>
          <w:lang w:eastAsia="en-GB"/>
        </w:rPr>
        <w:t xml:space="preserve"> </w:t>
      </w:r>
      <w:r w:rsidR="004309A6" w:rsidRPr="00C363B9">
        <w:rPr>
          <w:rFonts w:ascii="Times New Roman" w:eastAsia="Times New Roman" w:hAnsi="Times New Roman" w:cs="Times New Roman"/>
          <w:sz w:val="24"/>
          <w:szCs w:val="24"/>
          <w:lang w:eastAsia="en-GB"/>
        </w:rPr>
        <w:t>refusal to engage with</w:t>
      </w:r>
      <w:r w:rsidR="004309A6">
        <w:rPr>
          <w:rFonts w:ascii="Times New Roman" w:eastAsia="Times New Roman" w:hAnsi="Times New Roman" w:cs="Times New Roman"/>
          <w:sz w:val="24"/>
          <w:szCs w:val="24"/>
          <w:lang w:eastAsia="en-GB"/>
        </w:rPr>
        <w:t xml:space="preserve"> first-order constructs </w:t>
      </w:r>
      <w:r w:rsidR="004309A6" w:rsidRPr="00C363B9">
        <w:rPr>
          <w:rFonts w:ascii="Times New Roman" w:eastAsia="Times New Roman" w:hAnsi="Times New Roman" w:cs="Times New Roman"/>
          <w:sz w:val="24"/>
          <w:szCs w:val="24"/>
          <w:lang w:eastAsia="en-GB"/>
        </w:rPr>
        <w:t>has been compounded further by a more prosaic focus on instrumentalism with respect to cultural value and an attempt to account for this value in terms of a range of auxiliary effects starting with economic impact, through effect on social regeneration, to health benefits, etc.</w:t>
      </w:r>
      <w:r w:rsidR="00750FE9">
        <w:rPr>
          <w:rFonts w:ascii="Times New Roman" w:eastAsia="Times New Roman" w:hAnsi="Times New Roman" w:cs="Times New Roman"/>
          <w:sz w:val="24"/>
          <w:szCs w:val="24"/>
          <w:lang w:eastAsia="en-GB"/>
        </w:rPr>
        <w:t xml:space="preserve"> (e.g., Belfiore, 2007</w:t>
      </w:r>
      <w:r w:rsidR="005A59EC">
        <w:rPr>
          <w:rFonts w:ascii="Times New Roman" w:eastAsia="Times New Roman" w:hAnsi="Times New Roman" w:cs="Times New Roman"/>
          <w:sz w:val="24"/>
          <w:szCs w:val="24"/>
          <w:lang w:eastAsia="en-GB"/>
        </w:rPr>
        <w:t>; Hewison, 2012</w:t>
      </w:r>
      <w:r w:rsidR="004309A6" w:rsidRPr="00C363B9">
        <w:rPr>
          <w:rFonts w:ascii="Times New Roman" w:eastAsia="Times New Roman" w:hAnsi="Times New Roman" w:cs="Times New Roman"/>
          <w:sz w:val="24"/>
          <w:szCs w:val="24"/>
          <w:lang w:eastAsia="en-GB"/>
        </w:rPr>
        <w:t>).</w:t>
      </w:r>
      <w:r w:rsidR="004309A6">
        <w:rPr>
          <w:rFonts w:ascii="Times New Roman" w:eastAsia="Times New Roman" w:hAnsi="Times New Roman" w:cs="Times New Roman"/>
          <w:sz w:val="24"/>
          <w:szCs w:val="24"/>
          <w:lang w:eastAsia="en-GB"/>
        </w:rPr>
        <w:t xml:space="preserve"> T</w:t>
      </w:r>
      <w:r w:rsidR="005A53E5" w:rsidRPr="00C363B9">
        <w:rPr>
          <w:rFonts w:ascii="Times New Roman" w:hAnsi="Times New Roman" w:cs="Times New Roman"/>
          <w:sz w:val="24"/>
          <w:szCs w:val="24"/>
        </w:rPr>
        <w:t>h</w:t>
      </w:r>
      <w:r w:rsidR="00F801FB" w:rsidRPr="00C363B9">
        <w:rPr>
          <w:rFonts w:ascii="Times New Roman" w:hAnsi="Times New Roman" w:cs="Times New Roman"/>
          <w:sz w:val="24"/>
          <w:szCs w:val="24"/>
        </w:rPr>
        <w:t>e way the term</w:t>
      </w:r>
      <w:r w:rsidR="004309A6">
        <w:rPr>
          <w:rFonts w:ascii="Times New Roman" w:hAnsi="Times New Roman" w:cs="Times New Roman"/>
          <w:sz w:val="24"/>
          <w:szCs w:val="24"/>
        </w:rPr>
        <w:t xml:space="preserve"> ‘cultural value’</w:t>
      </w:r>
      <w:r w:rsidR="00F801FB" w:rsidRPr="00C363B9">
        <w:rPr>
          <w:rFonts w:ascii="Times New Roman" w:hAnsi="Times New Roman" w:cs="Times New Roman"/>
          <w:sz w:val="24"/>
          <w:szCs w:val="24"/>
        </w:rPr>
        <w:t xml:space="preserve"> has been used</w:t>
      </w:r>
      <w:r w:rsidR="004755CE" w:rsidRPr="00C363B9">
        <w:rPr>
          <w:rFonts w:ascii="Times New Roman" w:hAnsi="Times New Roman" w:cs="Times New Roman"/>
          <w:sz w:val="24"/>
          <w:szCs w:val="24"/>
        </w:rPr>
        <w:t xml:space="preserve"> </w:t>
      </w:r>
      <w:r w:rsidR="00F801FB" w:rsidRPr="00C363B9">
        <w:rPr>
          <w:rFonts w:ascii="Times New Roman" w:hAnsi="Times New Roman" w:cs="Times New Roman"/>
          <w:sz w:val="24"/>
          <w:szCs w:val="24"/>
        </w:rPr>
        <w:t>–</w:t>
      </w:r>
      <w:r w:rsidR="00713410" w:rsidRPr="00C363B9">
        <w:rPr>
          <w:rFonts w:ascii="Times New Roman" w:hAnsi="Times New Roman" w:cs="Times New Roman"/>
          <w:sz w:val="24"/>
          <w:szCs w:val="24"/>
        </w:rPr>
        <w:t xml:space="preserve"> some would say</w:t>
      </w:r>
      <w:r w:rsidR="004755CE" w:rsidRPr="00C363B9">
        <w:rPr>
          <w:rFonts w:ascii="Times New Roman" w:hAnsi="Times New Roman" w:cs="Times New Roman"/>
          <w:sz w:val="24"/>
          <w:szCs w:val="24"/>
        </w:rPr>
        <w:t>,</w:t>
      </w:r>
      <w:r w:rsidR="009F254B" w:rsidRPr="00C363B9">
        <w:rPr>
          <w:rFonts w:ascii="Times New Roman" w:hAnsi="Times New Roman" w:cs="Times New Roman"/>
          <w:sz w:val="24"/>
          <w:szCs w:val="24"/>
        </w:rPr>
        <w:t xml:space="preserve"> abused</w:t>
      </w:r>
      <w:r w:rsidR="004755CE" w:rsidRPr="00C363B9">
        <w:rPr>
          <w:rFonts w:ascii="Times New Roman" w:hAnsi="Times New Roman" w:cs="Times New Roman"/>
          <w:sz w:val="24"/>
          <w:szCs w:val="24"/>
        </w:rPr>
        <w:t xml:space="preserve"> -</w:t>
      </w:r>
      <w:r w:rsidR="00713410" w:rsidRPr="00C363B9">
        <w:rPr>
          <w:rFonts w:ascii="Times New Roman" w:hAnsi="Times New Roman" w:cs="Times New Roman"/>
          <w:sz w:val="24"/>
          <w:szCs w:val="24"/>
        </w:rPr>
        <w:t xml:space="preserve"> to</w:t>
      </w:r>
      <w:r w:rsidR="009F254B" w:rsidRPr="00C363B9">
        <w:rPr>
          <w:rFonts w:ascii="Times New Roman" w:hAnsi="Times New Roman" w:cs="Times New Roman"/>
          <w:sz w:val="24"/>
          <w:szCs w:val="24"/>
        </w:rPr>
        <w:t xml:space="preserve"> stand for</w:t>
      </w:r>
      <w:r w:rsidR="00713410" w:rsidRPr="00C363B9">
        <w:rPr>
          <w:rFonts w:ascii="Times New Roman" w:hAnsi="Times New Roman" w:cs="Times New Roman"/>
          <w:sz w:val="24"/>
          <w:szCs w:val="24"/>
        </w:rPr>
        <w:t xml:space="preserve"> </w:t>
      </w:r>
      <w:r w:rsidR="005A53E5" w:rsidRPr="00C363B9">
        <w:rPr>
          <w:rFonts w:ascii="Times New Roman" w:hAnsi="Times New Roman" w:cs="Times New Roman"/>
          <w:sz w:val="24"/>
          <w:szCs w:val="24"/>
        </w:rPr>
        <w:t xml:space="preserve">a </w:t>
      </w:r>
      <w:r w:rsidR="00713410" w:rsidRPr="00C363B9">
        <w:rPr>
          <w:rFonts w:ascii="Times New Roman" w:hAnsi="Times New Roman" w:cs="Times New Roman"/>
          <w:sz w:val="24"/>
          <w:szCs w:val="24"/>
        </w:rPr>
        <w:t xml:space="preserve">wide array of policy indicators </w:t>
      </w:r>
      <w:r w:rsidR="005A53E5" w:rsidRPr="00C363B9">
        <w:rPr>
          <w:rFonts w:ascii="Times New Roman" w:hAnsi="Times New Roman" w:cs="Times New Roman"/>
          <w:sz w:val="24"/>
          <w:szCs w:val="24"/>
        </w:rPr>
        <w:t xml:space="preserve">in the context of cultural policy not only severed any meaningful connection between cultural value and experiences but it threatened the </w:t>
      </w:r>
      <w:r w:rsidR="00713410" w:rsidRPr="00C363B9">
        <w:rPr>
          <w:rFonts w:ascii="Times New Roman" w:hAnsi="Times New Roman" w:cs="Times New Roman"/>
          <w:sz w:val="24"/>
          <w:szCs w:val="24"/>
        </w:rPr>
        <w:t>internal coherence</w:t>
      </w:r>
      <w:r w:rsidR="005A53E5" w:rsidRPr="00C363B9">
        <w:rPr>
          <w:rFonts w:ascii="Times New Roman" w:hAnsi="Times New Roman" w:cs="Times New Roman"/>
          <w:sz w:val="24"/>
          <w:szCs w:val="24"/>
        </w:rPr>
        <w:t xml:space="preserve"> of the notion</w:t>
      </w:r>
      <w:r w:rsidR="004755CE" w:rsidRPr="00C363B9">
        <w:rPr>
          <w:rFonts w:ascii="Times New Roman" w:hAnsi="Times New Roman" w:cs="Times New Roman"/>
          <w:sz w:val="24"/>
          <w:szCs w:val="24"/>
        </w:rPr>
        <w:t xml:space="preserve"> altogether</w:t>
      </w:r>
      <w:r w:rsidR="005A53E5" w:rsidRPr="00C363B9">
        <w:rPr>
          <w:rFonts w:ascii="Times New Roman" w:hAnsi="Times New Roman" w:cs="Times New Roman"/>
          <w:sz w:val="24"/>
          <w:szCs w:val="24"/>
        </w:rPr>
        <w:t xml:space="preserve"> </w:t>
      </w:r>
      <w:r w:rsidR="00713410" w:rsidRPr="00C363B9">
        <w:rPr>
          <w:rFonts w:ascii="Times New Roman" w:hAnsi="Times New Roman" w:cs="Times New Roman"/>
          <w:sz w:val="24"/>
          <w:szCs w:val="24"/>
        </w:rPr>
        <w:t>(e.g. Lee, 2011;</w:t>
      </w:r>
      <w:r w:rsidR="00C37A9F" w:rsidRPr="00C363B9">
        <w:rPr>
          <w:rFonts w:ascii="Times New Roman" w:hAnsi="Times New Roman" w:cs="Times New Roman"/>
          <w:sz w:val="24"/>
          <w:szCs w:val="24"/>
        </w:rPr>
        <w:t xml:space="preserve"> O’Brien</w:t>
      </w:r>
      <w:r w:rsidR="00F801FB" w:rsidRPr="00C363B9">
        <w:rPr>
          <w:rFonts w:ascii="Times New Roman" w:hAnsi="Times New Roman" w:cs="Times New Roman"/>
          <w:sz w:val="24"/>
          <w:szCs w:val="24"/>
        </w:rPr>
        <w:t>,</w:t>
      </w:r>
      <w:r w:rsidR="00C37A9F" w:rsidRPr="00C363B9">
        <w:rPr>
          <w:rFonts w:ascii="Times New Roman" w:hAnsi="Times New Roman" w:cs="Times New Roman"/>
          <w:sz w:val="24"/>
          <w:szCs w:val="24"/>
        </w:rPr>
        <w:t xml:space="preserve"> 2015).</w:t>
      </w:r>
      <w:r w:rsidR="00AF4B46">
        <w:rPr>
          <w:rStyle w:val="FootnoteReference"/>
          <w:rFonts w:ascii="Times New Roman" w:hAnsi="Times New Roman" w:cs="Times New Roman"/>
          <w:sz w:val="24"/>
          <w:szCs w:val="24"/>
        </w:rPr>
        <w:footnoteReference w:id="2"/>
      </w:r>
    </w:p>
    <w:p w14:paraId="19833D62" w14:textId="05714D28" w:rsidR="00157D4B" w:rsidRPr="00C363B9" w:rsidRDefault="00157D4B" w:rsidP="00146488">
      <w:r w:rsidRPr="00C363B9">
        <w:rPr>
          <w:rFonts w:ascii="Times New Roman" w:eastAsia="Times New Roman" w:hAnsi="Times New Roman" w:cs="Times New Roman"/>
          <w:sz w:val="24"/>
          <w:szCs w:val="24"/>
          <w:lang w:eastAsia="en-GB"/>
        </w:rPr>
        <w:t xml:space="preserve">    </w:t>
      </w:r>
    </w:p>
    <w:p w14:paraId="2607CEF6" w14:textId="2C42E74F" w:rsidR="00207DC7" w:rsidRPr="007925D8" w:rsidRDefault="00F954D2" w:rsidP="00207DC7">
      <w:pPr>
        <w:rPr>
          <w:rFonts w:ascii="Times New Roman" w:hAnsi="Times New Roman" w:cs="Times New Roman"/>
          <w:sz w:val="24"/>
          <w:szCs w:val="24"/>
        </w:rPr>
      </w:pPr>
      <w:r w:rsidRPr="00C363B9">
        <w:rPr>
          <w:rFonts w:ascii="Times New Roman" w:hAnsi="Times New Roman" w:cs="Times New Roman"/>
          <w:sz w:val="24"/>
          <w:szCs w:val="24"/>
        </w:rPr>
        <w:t>I</w:t>
      </w:r>
      <w:r w:rsidR="004A6B2E" w:rsidRPr="00C363B9">
        <w:rPr>
          <w:rFonts w:ascii="Times New Roman" w:hAnsi="Times New Roman" w:cs="Times New Roman"/>
          <w:sz w:val="24"/>
          <w:szCs w:val="24"/>
        </w:rPr>
        <w:t xml:space="preserve"> will</w:t>
      </w:r>
      <w:r w:rsidRPr="00C363B9">
        <w:rPr>
          <w:rFonts w:ascii="Times New Roman" w:hAnsi="Times New Roman" w:cs="Times New Roman"/>
          <w:sz w:val="24"/>
          <w:szCs w:val="24"/>
        </w:rPr>
        <w:t xml:space="preserve"> argue that</w:t>
      </w:r>
      <w:r w:rsidR="00AF4B46">
        <w:rPr>
          <w:rFonts w:ascii="Times New Roman" w:hAnsi="Times New Roman" w:cs="Times New Roman"/>
          <w:sz w:val="24"/>
          <w:szCs w:val="24"/>
        </w:rPr>
        <w:t>, in order to redress these issues,</w:t>
      </w:r>
      <w:r w:rsidRPr="00C363B9">
        <w:rPr>
          <w:rFonts w:ascii="Times New Roman" w:hAnsi="Times New Roman" w:cs="Times New Roman"/>
          <w:sz w:val="24"/>
          <w:szCs w:val="24"/>
        </w:rPr>
        <w:t xml:space="preserve"> c</w:t>
      </w:r>
      <w:r w:rsidR="005505CE" w:rsidRPr="00C363B9">
        <w:rPr>
          <w:rFonts w:ascii="Times New Roman" w:hAnsi="Times New Roman" w:cs="Times New Roman"/>
          <w:sz w:val="24"/>
          <w:szCs w:val="24"/>
        </w:rPr>
        <w:t>ultural theory and theories of cultural value more specifically have to re</w:t>
      </w:r>
      <w:r w:rsidR="00CA39D7">
        <w:rPr>
          <w:rFonts w:ascii="Times New Roman" w:hAnsi="Times New Roman" w:cs="Times New Roman"/>
          <w:sz w:val="24"/>
          <w:szCs w:val="24"/>
        </w:rPr>
        <w:t>visit the</w:t>
      </w:r>
      <w:r w:rsidR="005505CE" w:rsidRPr="00C363B9">
        <w:rPr>
          <w:rFonts w:ascii="Times New Roman" w:hAnsi="Times New Roman" w:cs="Times New Roman"/>
          <w:sz w:val="24"/>
          <w:szCs w:val="24"/>
        </w:rPr>
        <w:t xml:space="preserve"> suspicion of experience</w:t>
      </w:r>
      <w:r w:rsidR="00094003" w:rsidRPr="00C363B9">
        <w:rPr>
          <w:rFonts w:ascii="Times New Roman" w:hAnsi="Times New Roman" w:cs="Times New Roman"/>
          <w:sz w:val="24"/>
          <w:szCs w:val="24"/>
        </w:rPr>
        <w:t>s</w:t>
      </w:r>
      <w:r w:rsidR="005505CE" w:rsidRPr="00C363B9">
        <w:rPr>
          <w:rFonts w:ascii="Times New Roman" w:hAnsi="Times New Roman" w:cs="Times New Roman"/>
          <w:sz w:val="24"/>
          <w:szCs w:val="24"/>
        </w:rPr>
        <w:t xml:space="preserve"> and embrace phenomenological</w:t>
      </w:r>
      <w:r w:rsidR="008F4FE3" w:rsidRPr="00C363B9">
        <w:rPr>
          <w:rFonts w:ascii="Times New Roman" w:hAnsi="Times New Roman" w:cs="Times New Roman"/>
          <w:sz w:val="24"/>
          <w:szCs w:val="24"/>
        </w:rPr>
        <w:t xml:space="preserve"> </w:t>
      </w:r>
      <w:r w:rsidR="004A6B2E" w:rsidRPr="00C363B9">
        <w:rPr>
          <w:rFonts w:ascii="Times New Roman" w:hAnsi="Times New Roman" w:cs="Times New Roman"/>
          <w:sz w:val="24"/>
          <w:szCs w:val="24"/>
        </w:rPr>
        <w:t>methodology</w:t>
      </w:r>
      <w:r w:rsidR="005505CE" w:rsidRPr="00C363B9">
        <w:rPr>
          <w:rFonts w:ascii="Times New Roman" w:hAnsi="Times New Roman" w:cs="Times New Roman"/>
          <w:sz w:val="24"/>
          <w:szCs w:val="24"/>
        </w:rPr>
        <w:t>.</w:t>
      </w:r>
      <w:r w:rsidR="00207DC7">
        <w:rPr>
          <w:rFonts w:ascii="Times New Roman" w:hAnsi="Times New Roman" w:cs="Times New Roman"/>
          <w:sz w:val="24"/>
          <w:szCs w:val="24"/>
        </w:rPr>
        <w:t xml:space="preserve"> I will show what elements of such an approach </w:t>
      </w:r>
      <w:r w:rsidR="00207DC7" w:rsidRPr="007925D8">
        <w:rPr>
          <w:rFonts w:ascii="Times New Roman" w:hAnsi="Times New Roman" w:cs="Times New Roman"/>
          <w:sz w:val="24"/>
          <w:szCs w:val="24"/>
        </w:rPr>
        <w:t>might</w:t>
      </w:r>
      <w:r w:rsidR="00207DC7">
        <w:rPr>
          <w:rFonts w:ascii="Times New Roman" w:hAnsi="Times New Roman" w:cs="Times New Roman"/>
          <w:sz w:val="24"/>
          <w:szCs w:val="24"/>
        </w:rPr>
        <w:t xml:space="preserve"> be in practice by looking at</w:t>
      </w:r>
      <w:r w:rsidR="00207DC7" w:rsidRPr="007925D8">
        <w:rPr>
          <w:rFonts w:ascii="Times New Roman" w:hAnsi="Times New Roman" w:cs="Times New Roman"/>
          <w:sz w:val="24"/>
          <w:szCs w:val="24"/>
        </w:rPr>
        <w:t xml:space="preserve"> three projects funded by the AHRC Cultural Value Project</w:t>
      </w:r>
      <w:r w:rsidR="00207DC7">
        <w:rPr>
          <w:rFonts w:ascii="Times New Roman" w:hAnsi="Times New Roman" w:cs="Times New Roman"/>
          <w:sz w:val="24"/>
          <w:szCs w:val="24"/>
        </w:rPr>
        <w:t xml:space="preserve"> which, in their own ways, toil with ‘</w:t>
      </w:r>
      <w:r w:rsidR="00207DC7" w:rsidRPr="007925D8">
        <w:rPr>
          <w:rFonts w:ascii="Times New Roman" w:hAnsi="Times New Roman" w:cs="Times New Roman"/>
          <w:sz w:val="24"/>
          <w:szCs w:val="24"/>
        </w:rPr>
        <w:t>delicate empiricism’</w:t>
      </w:r>
      <w:r w:rsidR="00207DC7">
        <w:rPr>
          <w:rFonts w:ascii="Times New Roman" w:hAnsi="Times New Roman" w:cs="Times New Roman"/>
          <w:sz w:val="24"/>
          <w:szCs w:val="24"/>
        </w:rPr>
        <w:t>.</w:t>
      </w:r>
      <w:r w:rsidR="00207DC7" w:rsidRPr="007925D8">
        <w:rPr>
          <w:rFonts w:ascii="Times New Roman" w:hAnsi="Times New Roman" w:cs="Times New Roman"/>
          <w:sz w:val="24"/>
          <w:szCs w:val="24"/>
        </w:rPr>
        <w:t xml:space="preserve"> </w:t>
      </w:r>
    </w:p>
    <w:p w14:paraId="2D91EB41" w14:textId="0E747E78" w:rsidR="00163B8E" w:rsidRPr="00C363B9" w:rsidRDefault="00376A58" w:rsidP="00163B8E">
      <w:pPr>
        <w:rPr>
          <w:rFonts w:ascii="Times New Roman" w:hAnsi="Times New Roman" w:cs="Times New Roman"/>
          <w:b/>
          <w:sz w:val="24"/>
          <w:szCs w:val="24"/>
        </w:rPr>
      </w:pPr>
      <w:r w:rsidRPr="00C363B9">
        <w:rPr>
          <w:rFonts w:ascii="Times New Roman" w:hAnsi="Times New Roman" w:cs="Times New Roman"/>
          <w:sz w:val="24"/>
          <w:szCs w:val="24"/>
        </w:rPr>
        <w:t xml:space="preserve"> </w:t>
      </w:r>
      <w:r w:rsidR="00163B8E" w:rsidRPr="00C363B9">
        <w:rPr>
          <w:rFonts w:ascii="Times New Roman" w:hAnsi="Times New Roman" w:cs="Times New Roman"/>
          <w:b/>
          <w:sz w:val="24"/>
          <w:szCs w:val="24"/>
        </w:rPr>
        <w:t xml:space="preserve">Cultural Value: Suspended </w:t>
      </w:r>
      <w:r w:rsidR="00163B8E">
        <w:rPr>
          <w:rFonts w:ascii="Times New Roman" w:hAnsi="Times New Roman" w:cs="Times New Roman"/>
          <w:b/>
          <w:sz w:val="24"/>
          <w:szCs w:val="24"/>
        </w:rPr>
        <w:t>between Consciousness</w:t>
      </w:r>
      <w:r w:rsidR="00163B8E" w:rsidRPr="00C363B9">
        <w:rPr>
          <w:rFonts w:ascii="Times New Roman" w:hAnsi="Times New Roman" w:cs="Times New Roman"/>
          <w:b/>
          <w:sz w:val="24"/>
          <w:szCs w:val="24"/>
        </w:rPr>
        <w:t xml:space="preserve"> and Structure?</w:t>
      </w:r>
    </w:p>
    <w:p w14:paraId="68045503" w14:textId="77777777" w:rsidR="00E14D3F" w:rsidRDefault="005069FD" w:rsidP="00CC31CA">
      <w:pPr>
        <w:spacing w:before="240"/>
        <w:rPr>
          <w:rFonts w:ascii="Times New Roman" w:hAnsi="Times New Roman" w:cs="Times New Roman"/>
          <w:sz w:val="24"/>
          <w:szCs w:val="24"/>
        </w:rPr>
      </w:pPr>
      <w:r w:rsidRPr="00C363B9">
        <w:rPr>
          <w:rFonts w:ascii="Times New Roman" w:hAnsi="Times New Roman" w:cs="Times New Roman"/>
          <w:sz w:val="24"/>
          <w:szCs w:val="24"/>
        </w:rPr>
        <w:t>In</w:t>
      </w:r>
      <w:r w:rsidR="00757F13" w:rsidRPr="00C363B9">
        <w:rPr>
          <w:rFonts w:ascii="Times New Roman" w:hAnsi="Times New Roman" w:cs="Times New Roman"/>
          <w:sz w:val="24"/>
          <w:szCs w:val="24"/>
        </w:rPr>
        <w:t xml:space="preserve"> the context of this article</w:t>
      </w:r>
      <w:r w:rsidRPr="00C363B9">
        <w:rPr>
          <w:rFonts w:ascii="Times New Roman" w:hAnsi="Times New Roman" w:cs="Times New Roman"/>
          <w:sz w:val="24"/>
          <w:szCs w:val="24"/>
        </w:rPr>
        <w:t>,</w:t>
      </w:r>
      <w:r w:rsidR="00757F13" w:rsidRPr="00C363B9">
        <w:rPr>
          <w:rFonts w:ascii="Times New Roman" w:hAnsi="Times New Roman" w:cs="Times New Roman"/>
          <w:sz w:val="24"/>
          <w:szCs w:val="24"/>
        </w:rPr>
        <w:t xml:space="preserve"> </w:t>
      </w:r>
      <w:r w:rsidR="00C406CC" w:rsidRPr="00C363B9">
        <w:rPr>
          <w:rFonts w:ascii="Times New Roman" w:hAnsi="Times New Roman" w:cs="Times New Roman"/>
          <w:sz w:val="24"/>
          <w:szCs w:val="24"/>
        </w:rPr>
        <w:t>the term ‘</w:t>
      </w:r>
      <w:r w:rsidR="00757F13" w:rsidRPr="00C363B9">
        <w:rPr>
          <w:rFonts w:ascii="Times New Roman" w:hAnsi="Times New Roman" w:cs="Times New Roman"/>
          <w:sz w:val="24"/>
          <w:szCs w:val="24"/>
        </w:rPr>
        <w:t>cultural value</w:t>
      </w:r>
      <w:r w:rsidR="00C406CC" w:rsidRPr="00C363B9">
        <w:rPr>
          <w:rFonts w:ascii="Times New Roman" w:hAnsi="Times New Roman" w:cs="Times New Roman"/>
          <w:sz w:val="24"/>
          <w:szCs w:val="24"/>
        </w:rPr>
        <w:t>’</w:t>
      </w:r>
      <w:r w:rsidR="00757F13" w:rsidRPr="00C363B9">
        <w:rPr>
          <w:rFonts w:ascii="Times New Roman" w:hAnsi="Times New Roman" w:cs="Times New Roman"/>
          <w:sz w:val="24"/>
          <w:szCs w:val="24"/>
        </w:rPr>
        <w:t xml:space="preserve"> is used to refer to the value of artistic and</w:t>
      </w:r>
      <w:r w:rsidRPr="00C363B9">
        <w:rPr>
          <w:rFonts w:ascii="Times New Roman" w:hAnsi="Times New Roman" w:cs="Times New Roman"/>
          <w:sz w:val="24"/>
          <w:szCs w:val="24"/>
        </w:rPr>
        <w:t xml:space="preserve"> cultural activities</w:t>
      </w:r>
      <w:r w:rsidR="00757F13" w:rsidRPr="00C363B9">
        <w:rPr>
          <w:rFonts w:ascii="Times New Roman" w:hAnsi="Times New Roman" w:cs="Times New Roman"/>
          <w:sz w:val="24"/>
          <w:szCs w:val="24"/>
        </w:rPr>
        <w:t xml:space="preserve">. These are in turn </w:t>
      </w:r>
      <w:r w:rsidRPr="00C363B9">
        <w:rPr>
          <w:rFonts w:ascii="Times New Roman" w:hAnsi="Times New Roman" w:cs="Times New Roman"/>
          <w:sz w:val="24"/>
          <w:szCs w:val="24"/>
        </w:rPr>
        <w:t>defined ostensively and include, but are not limited to</w:t>
      </w:r>
      <w:r w:rsidR="00094003" w:rsidRPr="00C363B9">
        <w:rPr>
          <w:rFonts w:ascii="Times New Roman" w:hAnsi="Times New Roman" w:cs="Times New Roman"/>
          <w:sz w:val="24"/>
          <w:szCs w:val="24"/>
        </w:rPr>
        <w:t>,</w:t>
      </w:r>
      <w:r w:rsidRPr="00C363B9">
        <w:rPr>
          <w:rFonts w:ascii="Times New Roman" w:hAnsi="Times New Roman" w:cs="Times New Roman"/>
          <w:sz w:val="24"/>
          <w:szCs w:val="24"/>
        </w:rPr>
        <w:t xml:space="preserve"> forms of artistic expression such as</w:t>
      </w:r>
      <w:r w:rsidR="00094003"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00094003" w:rsidRPr="00C363B9">
        <w:rPr>
          <w:rFonts w:ascii="Times New Roman" w:hAnsi="Times New Roman" w:cs="Times New Roman"/>
          <w:sz w:val="24"/>
          <w:szCs w:val="24"/>
        </w:rPr>
        <w:t>theatre; film; visual arts; photography; literature;</w:t>
      </w:r>
      <w:r w:rsidRPr="00C363B9">
        <w:rPr>
          <w:rFonts w:ascii="Times New Roman" w:hAnsi="Times New Roman" w:cs="Times New Roman"/>
          <w:sz w:val="24"/>
          <w:szCs w:val="24"/>
        </w:rPr>
        <w:t xml:space="preserve"> storyte</w:t>
      </w:r>
      <w:r w:rsidR="00094003" w:rsidRPr="00C363B9">
        <w:rPr>
          <w:rFonts w:ascii="Times New Roman" w:hAnsi="Times New Roman" w:cs="Times New Roman"/>
          <w:sz w:val="24"/>
          <w:szCs w:val="24"/>
        </w:rPr>
        <w:t>lling; music; monuments;</w:t>
      </w:r>
      <w:r w:rsidRPr="00C363B9">
        <w:rPr>
          <w:rFonts w:ascii="Times New Roman" w:hAnsi="Times New Roman" w:cs="Times New Roman"/>
          <w:sz w:val="24"/>
          <w:szCs w:val="24"/>
        </w:rPr>
        <w:t xml:space="preserve"> </w:t>
      </w:r>
      <w:r w:rsidR="00C406CC" w:rsidRPr="00C363B9">
        <w:rPr>
          <w:rFonts w:ascii="Times New Roman" w:hAnsi="Times New Roman" w:cs="Times New Roman"/>
          <w:sz w:val="24"/>
          <w:szCs w:val="24"/>
        </w:rPr>
        <w:t xml:space="preserve">and </w:t>
      </w:r>
      <w:r w:rsidRPr="00C363B9">
        <w:rPr>
          <w:rFonts w:ascii="Times New Roman" w:hAnsi="Times New Roman" w:cs="Times New Roman"/>
          <w:sz w:val="24"/>
          <w:szCs w:val="24"/>
        </w:rPr>
        <w:t>murals</w:t>
      </w:r>
      <w:r w:rsidR="00C406CC" w:rsidRPr="00C363B9">
        <w:rPr>
          <w:rFonts w:ascii="Times New Roman" w:hAnsi="Times New Roman" w:cs="Times New Roman"/>
          <w:sz w:val="24"/>
          <w:szCs w:val="24"/>
        </w:rPr>
        <w:t>,</w:t>
      </w:r>
      <w:r w:rsidRPr="00C363B9">
        <w:rPr>
          <w:rFonts w:ascii="Times New Roman" w:hAnsi="Times New Roman" w:cs="Times New Roman"/>
          <w:sz w:val="24"/>
          <w:szCs w:val="24"/>
        </w:rPr>
        <w:t xml:space="preserve"> as well as</w:t>
      </w:r>
      <w:r w:rsidR="00094003" w:rsidRPr="00C363B9">
        <w:rPr>
          <w:rFonts w:ascii="Times New Roman" w:hAnsi="Times New Roman" w:cs="Times New Roman"/>
          <w:sz w:val="24"/>
          <w:szCs w:val="24"/>
        </w:rPr>
        <w:t xml:space="preserve"> museums; archives;</w:t>
      </w:r>
      <w:r w:rsidRPr="00C363B9">
        <w:rPr>
          <w:rFonts w:ascii="Times New Roman" w:hAnsi="Times New Roman" w:cs="Times New Roman"/>
          <w:sz w:val="24"/>
          <w:szCs w:val="24"/>
        </w:rPr>
        <w:t xml:space="preserve"> t</w:t>
      </w:r>
      <w:r w:rsidR="00094003" w:rsidRPr="00C363B9">
        <w:rPr>
          <w:rFonts w:ascii="Times New Roman" w:hAnsi="Times New Roman" w:cs="Times New Roman"/>
          <w:sz w:val="24"/>
          <w:szCs w:val="24"/>
        </w:rPr>
        <w:t>angible and intangible heritage;</w:t>
      </w:r>
      <w:r w:rsidRPr="00C363B9">
        <w:rPr>
          <w:rFonts w:ascii="Times New Roman" w:hAnsi="Times New Roman" w:cs="Times New Roman"/>
          <w:sz w:val="24"/>
          <w:szCs w:val="24"/>
        </w:rPr>
        <w:t xml:space="preserve"> and ritual. </w:t>
      </w:r>
      <w:r w:rsidR="00163B8E">
        <w:rPr>
          <w:rFonts w:ascii="Times New Roman" w:hAnsi="Times New Roman" w:cs="Times New Roman"/>
          <w:sz w:val="24"/>
          <w:szCs w:val="24"/>
        </w:rPr>
        <w:t xml:space="preserve">So, </w:t>
      </w:r>
      <w:r w:rsidR="00163B8E" w:rsidRPr="00C363B9">
        <w:rPr>
          <w:rFonts w:ascii="Times New Roman" w:hAnsi="Times New Roman" w:cs="Times New Roman"/>
          <w:sz w:val="24"/>
          <w:szCs w:val="24"/>
        </w:rPr>
        <w:t>value is located in responses – indeed, the term ‘cultural value’ is ‘used to refer to the effects that culture has on those who experience it and the difference it makes to individuals and society’ (Crossick and Kaszynska 2014, 124).  It is worth spelling this out at the outset because, this assumption has not always been taken for granted</w:t>
      </w:r>
      <w:r w:rsidR="00163B8E">
        <w:rPr>
          <w:rFonts w:ascii="Times New Roman" w:hAnsi="Times New Roman" w:cs="Times New Roman"/>
          <w:sz w:val="24"/>
          <w:szCs w:val="24"/>
        </w:rPr>
        <w:t xml:space="preserve">. </w:t>
      </w:r>
    </w:p>
    <w:p w14:paraId="770ABDAE" w14:textId="5A019171" w:rsidR="00CC31CA" w:rsidRDefault="00163B8E" w:rsidP="00CC31CA">
      <w:pPr>
        <w:spacing w:before="240"/>
        <w:rPr>
          <w:rFonts w:ascii="Times New Roman" w:hAnsi="Times New Roman" w:cs="Times New Roman"/>
          <w:sz w:val="24"/>
          <w:szCs w:val="24"/>
        </w:rPr>
      </w:pPr>
      <w:r>
        <w:rPr>
          <w:rFonts w:ascii="Times New Roman" w:hAnsi="Times New Roman" w:cs="Times New Roman"/>
          <w:sz w:val="24"/>
          <w:szCs w:val="24"/>
        </w:rPr>
        <w:t>As we know from Williams’ notorious</w:t>
      </w:r>
      <w:r w:rsidR="00AF4B46">
        <w:rPr>
          <w:rFonts w:ascii="Times New Roman" w:hAnsi="Times New Roman" w:cs="Times New Roman"/>
          <w:sz w:val="24"/>
          <w:szCs w:val="24"/>
        </w:rPr>
        <w:t>ly</w:t>
      </w:r>
      <w:r>
        <w:rPr>
          <w:rFonts w:ascii="Times New Roman" w:hAnsi="Times New Roman" w:cs="Times New Roman"/>
          <w:sz w:val="24"/>
          <w:szCs w:val="24"/>
        </w:rPr>
        <w:t xml:space="preserve"> oft-quoted attempt to define </w:t>
      </w:r>
      <w:r w:rsidRPr="00E14D3F">
        <w:rPr>
          <w:rFonts w:ascii="Times New Roman" w:hAnsi="Times New Roman" w:cs="Times New Roman"/>
          <w:sz w:val="24"/>
          <w:szCs w:val="24"/>
        </w:rPr>
        <w:t>culture ‘</w:t>
      </w:r>
      <w:r w:rsidR="00CC31CA" w:rsidRPr="00E14D3F">
        <w:rPr>
          <w:rFonts w:ascii="Times New Roman" w:hAnsi="Times New Roman" w:cs="Times New Roman"/>
          <w:bCs/>
          <w:sz w:val="24"/>
          <w:szCs w:val="24"/>
        </w:rPr>
        <w:t>Culture</w:t>
      </w:r>
      <w:r w:rsidR="00CC31CA" w:rsidRPr="00E14D3F">
        <w:rPr>
          <w:rFonts w:ascii="Times New Roman" w:hAnsi="Times New Roman" w:cs="Times New Roman"/>
          <w:sz w:val="24"/>
          <w:szCs w:val="24"/>
        </w:rPr>
        <w:t xml:space="preserve"> is one of</w:t>
      </w:r>
      <w:r w:rsidR="00CC31CA" w:rsidRPr="00CC31CA">
        <w:rPr>
          <w:rFonts w:ascii="Times New Roman" w:hAnsi="Times New Roman" w:cs="Times New Roman"/>
          <w:sz w:val="24"/>
          <w:szCs w:val="24"/>
        </w:rPr>
        <w:t xml:space="preserve"> the two or three most complicated words in the English language</w:t>
      </w:r>
      <w:r w:rsidR="00CC31CA">
        <w:rPr>
          <w:rFonts w:ascii="Times New Roman" w:hAnsi="Times New Roman" w:cs="Times New Roman"/>
          <w:sz w:val="24"/>
          <w:szCs w:val="24"/>
        </w:rPr>
        <w:t xml:space="preserve">’ </w:t>
      </w:r>
      <w:r w:rsidR="008E2E10" w:rsidRPr="00C363B9">
        <w:rPr>
          <w:rFonts w:ascii="Times New Roman" w:hAnsi="Times New Roman" w:cs="Times New Roman"/>
          <w:sz w:val="24"/>
          <w:szCs w:val="24"/>
        </w:rPr>
        <w:t>(Williams, 1983, p.87)</w:t>
      </w:r>
      <w:r w:rsidR="00E14D3F">
        <w:rPr>
          <w:rFonts w:ascii="Times New Roman" w:hAnsi="Times New Roman" w:cs="Times New Roman"/>
          <w:sz w:val="24"/>
          <w:szCs w:val="24"/>
        </w:rPr>
        <w:t xml:space="preserve">. </w:t>
      </w:r>
      <w:r w:rsidR="00B60F14">
        <w:rPr>
          <w:rFonts w:ascii="Times New Roman" w:hAnsi="Times New Roman" w:cs="Times New Roman"/>
          <w:sz w:val="24"/>
          <w:szCs w:val="24"/>
        </w:rPr>
        <w:t xml:space="preserve">The two most persistent </w:t>
      </w:r>
      <w:r w:rsidR="00327A99">
        <w:rPr>
          <w:rFonts w:ascii="Times New Roman" w:hAnsi="Times New Roman" w:cs="Times New Roman"/>
          <w:sz w:val="24"/>
          <w:szCs w:val="24"/>
        </w:rPr>
        <w:t xml:space="preserve">definitions </w:t>
      </w:r>
      <w:r w:rsidR="00AF4B46">
        <w:rPr>
          <w:rFonts w:ascii="Times New Roman" w:hAnsi="Times New Roman" w:cs="Times New Roman"/>
          <w:sz w:val="24"/>
          <w:szCs w:val="24"/>
        </w:rPr>
        <w:t xml:space="preserve">of the term </w:t>
      </w:r>
      <w:r w:rsidR="00B60F14">
        <w:rPr>
          <w:rFonts w:ascii="Times New Roman" w:hAnsi="Times New Roman" w:cs="Times New Roman"/>
          <w:sz w:val="24"/>
          <w:szCs w:val="24"/>
        </w:rPr>
        <w:t xml:space="preserve">are the one traced to </w:t>
      </w:r>
      <w:r w:rsidR="00E14D3F" w:rsidRPr="00C363B9">
        <w:rPr>
          <w:rFonts w:ascii="Times New Roman" w:hAnsi="Times New Roman" w:cs="Times New Roman"/>
          <w:sz w:val="24"/>
          <w:szCs w:val="24"/>
        </w:rPr>
        <w:t>the Arnoldian/Leavisite tradition</w:t>
      </w:r>
      <w:r w:rsidR="00C4327A">
        <w:rPr>
          <w:rFonts w:ascii="Times New Roman" w:hAnsi="Times New Roman" w:cs="Times New Roman"/>
          <w:sz w:val="24"/>
          <w:szCs w:val="24"/>
        </w:rPr>
        <w:t xml:space="preserve"> of ‘</w:t>
      </w:r>
      <w:r w:rsidR="00C4327A" w:rsidRPr="007925D8">
        <w:rPr>
          <w:rFonts w:ascii="Times New Roman" w:hAnsi="Times New Roman" w:cs="Times New Roman"/>
          <w:sz w:val="24"/>
          <w:szCs w:val="24"/>
        </w:rPr>
        <w:t>best and brightest’</w:t>
      </w:r>
      <w:r w:rsidR="00C4327A">
        <w:rPr>
          <w:rFonts w:ascii="Times New Roman" w:hAnsi="Times New Roman" w:cs="Times New Roman"/>
          <w:sz w:val="24"/>
          <w:szCs w:val="24"/>
        </w:rPr>
        <w:t xml:space="preserve"> </w:t>
      </w:r>
      <w:r w:rsidR="00C4327A" w:rsidRPr="007925D8">
        <w:rPr>
          <w:rFonts w:ascii="Times New Roman" w:hAnsi="Times New Roman" w:cs="Times New Roman"/>
          <w:sz w:val="24"/>
          <w:szCs w:val="24"/>
        </w:rPr>
        <w:t>(Arnold, 1993; Leavis, 1963)</w:t>
      </w:r>
      <w:r w:rsidR="00B60F14">
        <w:rPr>
          <w:rFonts w:ascii="Times New Roman" w:hAnsi="Times New Roman" w:cs="Times New Roman"/>
          <w:sz w:val="24"/>
          <w:szCs w:val="24"/>
        </w:rPr>
        <w:t xml:space="preserve"> - </w:t>
      </w:r>
      <w:r w:rsidR="00B60F14" w:rsidRPr="007925D8">
        <w:rPr>
          <w:rFonts w:ascii="Times New Roman" w:hAnsi="Times New Roman" w:cs="Times New Roman"/>
          <w:sz w:val="24"/>
          <w:szCs w:val="24"/>
        </w:rPr>
        <w:t>often caricatured as reducing the value of culture to the connoisseurship of a rarefied set of privileged cultural objects – and</w:t>
      </w:r>
      <w:r w:rsidR="00E14D3F" w:rsidRPr="00C363B9">
        <w:rPr>
          <w:rFonts w:ascii="Times New Roman" w:hAnsi="Times New Roman" w:cs="Times New Roman"/>
          <w:sz w:val="24"/>
          <w:szCs w:val="24"/>
        </w:rPr>
        <w:t xml:space="preserve"> the anthropological</w:t>
      </w:r>
      <w:r w:rsidR="00B60F14">
        <w:rPr>
          <w:rFonts w:ascii="Times New Roman" w:hAnsi="Times New Roman" w:cs="Times New Roman"/>
          <w:sz w:val="24"/>
          <w:szCs w:val="24"/>
        </w:rPr>
        <w:t xml:space="preserve"> </w:t>
      </w:r>
      <w:r w:rsidR="00B60F14" w:rsidRPr="007925D8">
        <w:rPr>
          <w:rFonts w:ascii="Times New Roman" w:hAnsi="Times New Roman" w:cs="Times New Roman"/>
          <w:sz w:val="24"/>
          <w:szCs w:val="24"/>
        </w:rPr>
        <w:t>accounts of culture as a ‘way of life’</w:t>
      </w:r>
      <w:r w:rsidR="00E14D3F">
        <w:rPr>
          <w:rFonts w:ascii="Times New Roman" w:hAnsi="Times New Roman" w:cs="Times New Roman"/>
          <w:sz w:val="24"/>
          <w:szCs w:val="24"/>
        </w:rPr>
        <w:t xml:space="preserve"> </w:t>
      </w:r>
      <w:r w:rsidR="00C4327A">
        <w:rPr>
          <w:rFonts w:ascii="Times New Roman" w:hAnsi="Times New Roman" w:cs="Times New Roman"/>
          <w:sz w:val="24"/>
          <w:szCs w:val="24"/>
        </w:rPr>
        <w:t xml:space="preserve">dating back to </w:t>
      </w:r>
      <w:r w:rsidR="00C4327A" w:rsidRPr="00C363B9">
        <w:rPr>
          <w:rFonts w:ascii="Times New Roman" w:hAnsi="Times New Roman" w:cs="Times New Roman"/>
          <w:sz w:val="24"/>
          <w:szCs w:val="24"/>
        </w:rPr>
        <w:t>Tylor (Tylor, 1974), Eliot (Eliot, 1973)</w:t>
      </w:r>
      <w:r w:rsidR="00B60F14">
        <w:rPr>
          <w:rFonts w:ascii="Times New Roman" w:hAnsi="Times New Roman" w:cs="Times New Roman"/>
          <w:sz w:val="24"/>
          <w:szCs w:val="24"/>
        </w:rPr>
        <w:t xml:space="preserve">. </w:t>
      </w:r>
      <w:r w:rsidR="00AF4B46">
        <w:rPr>
          <w:rFonts w:ascii="Times New Roman" w:hAnsi="Times New Roman" w:cs="Times New Roman"/>
          <w:sz w:val="24"/>
          <w:szCs w:val="24"/>
        </w:rPr>
        <w:t>Such a polarisation is also characteristic of research into cultural value.</w:t>
      </w:r>
      <w:r w:rsidR="00E14D3F">
        <w:rPr>
          <w:rFonts w:ascii="Times New Roman" w:hAnsi="Times New Roman" w:cs="Times New Roman"/>
          <w:sz w:val="24"/>
          <w:szCs w:val="24"/>
        </w:rPr>
        <w:t xml:space="preserve"> </w:t>
      </w:r>
    </w:p>
    <w:p w14:paraId="57C49522" w14:textId="5AC4E822" w:rsidR="005F6B69" w:rsidRPr="00C363B9" w:rsidRDefault="00375A1B" w:rsidP="007215B0">
      <w:pPr>
        <w:spacing w:before="240"/>
        <w:rPr>
          <w:rFonts w:ascii="Times New Roman" w:hAnsi="Times New Roman" w:cs="Times New Roman"/>
          <w:sz w:val="24"/>
          <w:szCs w:val="24"/>
        </w:rPr>
      </w:pPr>
      <w:r w:rsidRPr="00C363B9">
        <w:rPr>
          <w:rFonts w:ascii="Times New Roman" w:hAnsi="Times New Roman" w:cs="Times New Roman"/>
          <w:sz w:val="24"/>
          <w:szCs w:val="24"/>
        </w:rPr>
        <w:t>I</w:t>
      </w:r>
      <w:r w:rsidR="00A91855" w:rsidRPr="00C363B9">
        <w:rPr>
          <w:rFonts w:ascii="Times New Roman" w:hAnsi="Times New Roman" w:cs="Times New Roman"/>
          <w:sz w:val="24"/>
          <w:szCs w:val="24"/>
        </w:rPr>
        <w:t>n</w:t>
      </w:r>
      <w:r w:rsidR="00024E6A" w:rsidRPr="00C363B9">
        <w:rPr>
          <w:rFonts w:ascii="Times New Roman" w:hAnsi="Times New Roman" w:cs="Times New Roman"/>
          <w:sz w:val="24"/>
          <w:szCs w:val="24"/>
        </w:rPr>
        <w:t xml:space="preserve"> what is often considered the foundational text</w:t>
      </w:r>
      <w:r w:rsidR="00136F33" w:rsidRPr="00C363B9">
        <w:rPr>
          <w:rFonts w:ascii="Times New Roman" w:hAnsi="Times New Roman" w:cs="Times New Roman"/>
          <w:sz w:val="24"/>
          <w:szCs w:val="24"/>
        </w:rPr>
        <w:t xml:space="preserve"> of</w:t>
      </w:r>
      <w:r w:rsidR="00024E6A" w:rsidRPr="00C363B9">
        <w:rPr>
          <w:rFonts w:ascii="Times New Roman" w:hAnsi="Times New Roman" w:cs="Times New Roman"/>
          <w:sz w:val="24"/>
          <w:szCs w:val="24"/>
        </w:rPr>
        <w:t xml:space="preserve"> </w:t>
      </w:r>
      <w:r w:rsidR="00136F33" w:rsidRPr="00C363B9">
        <w:rPr>
          <w:rFonts w:ascii="Times New Roman" w:hAnsi="Times New Roman" w:cs="Times New Roman"/>
          <w:sz w:val="24"/>
          <w:szCs w:val="24"/>
        </w:rPr>
        <w:t>Cultural S</w:t>
      </w:r>
      <w:r w:rsidR="00024E6A" w:rsidRPr="00C363B9">
        <w:rPr>
          <w:rFonts w:ascii="Times New Roman" w:hAnsi="Times New Roman" w:cs="Times New Roman"/>
          <w:sz w:val="24"/>
          <w:szCs w:val="24"/>
        </w:rPr>
        <w:t xml:space="preserve">tudies </w:t>
      </w:r>
      <w:r w:rsidR="00EF1BB8" w:rsidRPr="00C363B9">
        <w:rPr>
          <w:rFonts w:ascii="Times New Roman" w:hAnsi="Times New Roman" w:cs="Times New Roman"/>
          <w:sz w:val="24"/>
          <w:szCs w:val="24"/>
        </w:rPr>
        <w:t>–</w:t>
      </w:r>
      <w:r w:rsidR="00024E6A" w:rsidRPr="00C363B9">
        <w:rPr>
          <w:rFonts w:ascii="Times New Roman" w:hAnsi="Times New Roman" w:cs="Times New Roman"/>
          <w:sz w:val="24"/>
          <w:szCs w:val="24"/>
        </w:rPr>
        <w:t xml:space="preserve"> </w:t>
      </w:r>
      <w:r w:rsidR="00EF1BB8" w:rsidRPr="00C363B9">
        <w:rPr>
          <w:rFonts w:ascii="Times New Roman" w:hAnsi="Times New Roman" w:cs="Times New Roman"/>
          <w:sz w:val="24"/>
          <w:szCs w:val="24"/>
        </w:rPr>
        <w:t>‘</w:t>
      </w:r>
      <w:r w:rsidR="00136F33" w:rsidRPr="00C363B9">
        <w:rPr>
          <w:rFonts w:ascii="Times New Roman" w:hAnsi="Times New Roman" w:cs="Times New Roman"/>
          <w:sz w:val="24"/>
          <w:szCs w:val="24"/>
        </w:rPr>
        <w:t>Cultural studies: two paradigms</w:t>
      </w:r>
      <w:r w:rsidR="00EF1BB8" w:rsidRPr="00C363B9">
        <w:rPr>
          <w:rFonts w:ascii="Times New Roman" w:hAnsi="Times New Roman" w:cs="Times New Roman"/>
          <w:sz w:val="24"/>
          <w:szCs w:val="24"/>
        </w:rPr>
        <w:t>’</w:t>
      </w:r>
      <w:r w:rsidR="00136F33" w:rsidRPr="00C363B9">
        <w:rPr>
          <w:rFonts w:ascii="Times New Roman" w:hAnsi="Times New Roman" w:cs="Times New Roman"/>
          <w:sz w:val="24"/>
          <w:szCs w:val="24"/>
        </w:rPr>
        <w:t xml:space="preserve"> – Stuart Hall</w:t>
      </w:r>
      <w:r w:rsidR="00F354ED" w:rsidRPr="00C363B9">
        <w:rPr>
          <w:rFonts w:ascii="Times New Roman" w:hAnsi="Times New Roman" w:cs="Times New Roman"/>
          <w:sz w:val="24"/>
          <w:szCs w:val="24"/>
        </w:rPr>
        <w:t xml:space="preserve"> </w:t>
      </w:r>
      <w:r w:rsidR="00A91855" w:rsidRPr="00C363B9">
        <w:rPr>
          <w:rFonts w:ascii="Times New Roman" w:hAnsi="Times New Roman" w:cs="Times New Roman"/>
          <w:sz w:val="24"/>
          <w:szCs w:val="24"/>
        </w:rPr>
        <w:t>sketches</w:t>
      </w:r>
      <w:r w:rsidR="00344AF2" w:rsidRPr="00C363B9">
        <w:rPr>
          <w:rFonts w:ascii="Times New Roman" w:hAnsi="Times New Roman" w:cs="Times New Roman"/>
          <w:sz w:val="24"/>
          <w:szCs w:val="24"/>
        </w:rPr>
        <w:t xml:space="preserve"> </w:t>
      </w:r>
      <w:r w:rsidR="00EF1BB8" w:rsidRPr="00C363B9">
        <w:rPr>
          <w:rFonts w:ascii="Times New Roman" w:hAnsi="Times New Roman" w:cs="Times New Roman"/>
          <w:sz w:val="24"/>
          <w:szCs w:val="24"/>
        </w:rPr>
        <w:t xml:space="preserve">what </w:t>
      </w:r>
      <w:r w:rsidR="00344AF2" w:rsidRPr="00C363B9">
        <w:rPr>
          <w:rFonts w:ascii="Times New Roman" w:hAnsi="Times New Roman" w:cs="Times New Roman"/>
          <w:sz w:val="24"/>
          <w:szCs w:val="24"/>
        </w:rPr>
        <w:t>can be seen</w:t>
      </w:r>
      <w:r w:rsidR="00EF1BB8" w:rsidRPr="00C363B9">
        <w:rPr>
          <w:rFonts w:ascii="Times New Roman" w:hAnsi="Times New Roman" w:cs="Times New Roman"/>
          <w:sz w:val="24"/>
          <w:szCs w:val="24"/>
        </w:rPr>
        <w:t xml:space="preserve"> as the</w:t>
      </w:r>
      <w:r w:rsidR="00344AF2" w:rsidRPr="00C363B9">
        <w:rPr>
          <w:rFonts w:ascii="Times New Roman" w:hAnsi="Times New Roman" w:cs="Times New Roman"/>
          <w:sz w:val="24"/>
          <w:szCs w:val="24"/>
        </w:rPr>
        <w:t xml:space="preserve"> backbone f</w:t>
      </w:r>
      <w:r w:rsidR="00EF1BB8" w:rsidRPr="00C363B9">
        <w:rPr>
          <w:rFonts w:ascii="Times New Roman" w:hAnsi="Times New Roman" w:cs="Times New Roman"/>
          <w:sz w:val="24"/>
          <w:szCs w:val="24"/>
        </w:rPr>
        <w:t>or the argument of this article</w:t>
      </w:r>
      <w:r w:rsidR="00344AF2" w:rsidRPr="00C363B9">
        <w:rPr>
          <w:rFonts w:ascii="Times New Roman" w:hAnsi="Times New Roman" w:cs="Times New Roman"/>
          <w:sz w:val="24"/>
          <w:szCs w:val="24"/>
        </w:rPr>
        <w:t xml:space="preserve">. </w:t>
      </w:r>
      <w:r w:rsidR="000B0A28" w:rsidRPr="00C363B9">
        <w:rPr>
          <w:rFonts w:ascii="Times New Roman" w:hAnsi="Times New Roman" w:cs="Times New Roman"/>
          <w:sz w:val="24"/>
          <w:szCs w:val="24"/>
        </w:rPr>
        <w:t xml:space="preserve">The gist of Hall’s </w:t>
      </w:r>
      <w:r w:rsidR="00C56489" w:rsidRPr="00C363B9">
        <w:rPr>
          <w:rFonts w:ascii="Times New Roman" w:hAnsi="Times New Roman" w:cs="Times New Roman"/>
          <w:sz w:val="24"/>
          <w:szCs w:val="24"/>
        </w:rPr>
        <w:t xml:space="preserve">exposition </w:t>
      </w:r>
      <w:r w:rsidR="000B0A28" w:rsidRPr="00C363B9">
        <w:rPr>
          <w:rFonts w:ascii="Times New Roman" w:hAnsi="Times New Roman" w:cs="Times New Roman"/>
          <w:sz w:val="24"/>
          <w:szCs w:val="24"/>
        </w:rPr>
        <w:t xml:space="preserve">is that </w:t>
      </w:r>
      <w:r w:rsidR="00136F33" w:rsidRPr="00C363B9">
        <w:rPr>
          <w:rFonts w:ascii="Times New Roman" w:hAnsi="Times New Roman" w:cs="Times New Roman"/>
          <w:sz w:val="24"/>
          <w:szCs w:val="24"/>
        </w:rPr>
        <w:t>existing accounts of culture</w:t>
      </w:r>
      <w:r w:rsidR="00A52BA0" w:rsidRPr="00C363B9">
        <w:rPr>
          <w:rFonts w:ascii="Times New Roman" w:hAnsi="Times New Roman" w:cs="Times New Roman"/>
          <w:sz w:val="24"/>
          <w:szCs w:val="24"/>
        </w:rPr>
        <w:t xml:space="preserve"> are</w:t>
      </w:r>
      <w:r w:rsidR="00E07BB5" w:rsidRPr="00C363B9">
        <w:rPr>
          <w:rFonts w:ascii="Times New Roman" w:hAnsi="Times New Roman" w:cs="Times New Roman"/>
          <w:sz w:val="24"/>
          <w:szCs w:val="24"/>
        </w:rPr>
        <w:t xml:space="preserve"> trapped in a</w:t>
      </w:r>
      <w:r w:rsidR="00136F33" w:rsidRPr="00C363B9">
        <w:rPr>
          <w:rFonts w:ascii="Times New Roman" w:hAnsi="Times New Roman" w:cs="Times New Roman"/>
          <w:sz w:val="24"/>
          <w:szCs w:val="24"/>
        </w:rPr>
        <w:t xml:space="preserve"> binary opposition between the </w:t>
      </w:r>
      <w:r w:rsidR="00146D66" w:rsidRPr="00C363B9">
        <w:rPr>
          <w:rFonts w:ascii="Times New Roman" w:hAnsi="Times New Roman" w:cs="Times New Roman"/>
          <w:sz w:val="24"/>
          <w:szCs w:val="24"/>
        </w:rPr>
        <w:t>Scylla of</w:t>
      </w:r>
      <w:r w:rsidR="00BE7C40" w:rsidRPr="00C363B9">
        <w:rPr>
          <w:rFonts w:ascii="Times New Roman" w:hAnsi="Times New Roman" w:cs="Times New Roman"/>
          <w:sz w:val="24"/>
          <w:szCs w:val="24"/>
        </w:rPr>
        <w:t xml:space="preserve"> </w:t>
      </w:r>
      <w:r w:rsidR="00DF59FB" w:rsidRPr="00C363B9">
        <w:rPr>
          <w:rFonts w:ascii="Times New Roman" w:hAnsi="Times New Roman" w:cs="Times New Roman"/>
          <w:b/>
          <w:sz w:val="24"/>
          <w:szCs w:val="24"/>
        </w:rPr>
        <w:t>an</w:t>
      </w:r>
      <w:r w:rsidR="00146D66" w:rsidRPr="00C363B9">
        <w:rPr>
          <w:rFonts w:ascii="Times New Roman" w:hAnsi="Times New Roman" w:cs="Times New Roman"/>
          <w:b/>
          <w:sz w:val="24"/>
          <w:szCs w:val="24"/>
        </w:rPr>
        <w:t xml:space="preserve"> over-emphasis on 'conditions'</w:t>
      </w:r>
      <w:r w:rsidR="00E07BB5" w:rsidRPr="00C363B9">
        <w:rPr>
          <w:rFonts w:ascii="Times New Roman" w:hAnsi="Times New Roman" w:cs="Times New Roman"/>
          <w:sz w:val="24"/>
          <w:szCs w:val="24"/>
        </w:rPr>
        <w:t xml:space="preserve"> and the Charybdis of </w:t>
      </w:r>
      <w:r w:rsidR="00DF59FB" w:rsidRPr="00C363B9">
        <w:rPr>
          <w:rFonts w:ascii="Times New Roman" w:hAnsi="Times New Roman" w:cs="Times New Roman"/>
          <w:b/>
          <w:sz w:val="24"/>
          <w:szCs w:val="24"/>
        </w:rPr>
        <w:t>a</w:t>
      </w:r>
      <w:r w:rsidR="00E07BB5" w:rsidRPr="00C363B9">
        <w:rPr>
          <w:rFonts w:ascii="Times New Roman" w:hAnsi="Times New Roman" w:cs="Times New Roman"/>
          <w:b/>
          <w:sz w:val="24"/>
          <w:szCs w:val="24"/>
        </w:rPr>
        <w:t xml:space="preserve"> t</w:t>
      </w:r>
      <w:r w:rsidR="00146D66" w:rsidRPr="00C363B9">
        <w:rPr>
          <w:rFonts w:ascii="Times New Roman" w:hAnsi="Times New Roman" w:cs="Times New Roman"/>
          <w:b/>
          <w:sz w:val="24"/>
          <w:szCs w:val="24"/>
        </w:rPr>
        <w:t>oo-inclusive emphasis on 'consciousness'</w:t>
      </w:r>
      <w:r w:rsidR="00DF59FB" w:rsidRPr="00C363B9">
        <w:rPr>
          <w:rFonts w:ascii="Times New Roman" w:hAnsi="Times New Roman" w:cs="Times New Roman"/>
          <w:sz w:val="24"/>
          <w:szCs w:val="24"/>
        </w:rPr>
        <w:t>.</w:t>
      </w:r>
      <w:r w:rsidR="00243831" w:rsidRPr="00C363B9">
        <w:rPr>
          <w:rFonts w:ascii="Times New Roman" w:hAnsi="Times New Roman" w:cs="Times New Roman"/>
          <w:sz w:val="24"/>
          <w:szCs w:val="24"/>
        </w:rPr>
        <w:t xml:space="preserve"> </w:t>
      </w:r>
      <w:r w:rsidR="00D01DD1" w:rsidRPr="00C363B9">
        <w:rPr>
          <w:rFonts w:ascii="Times New Roman" w:hAnsi="Times New Roman" w:cs="Times New Roman"/>
          <w:sz w:val="24"/>
          <w:szCs w:val="24"/>
        </w:rPr>
        <w:t>The</w:t>
      </w:r>
      <w:r w:rsidR="00DD17BB" w:rsidRPr="00C363B9">
        <w:rPr>
          <w:rFonts w:ascii="Times New Roman" w:hAnsi="Times New Roman" w:cs="Times New Roman"/>
          <w:sz w:val="24"/>
          <w:szCs w:val="24"/>
        </w:rPr>
        <w:t xml:space="preserve"> former, i.e., the</w:t>
      </w:r>
      <w:r w:rsidR="00D01DD1" w:rsidRPr="00C363B9">
        <w:rPr>
          <w:rFonts w:ascii="Times New Roman" w:hAnsi="Times New Roman" w:cs="Times New Roman"/>
          <w:sz w:val="24"/>
          <w:szCs w:val="24"/>
        </w:rPr>
        <w:t xml:space="preserve"> </w:t>
      </w:r>
      <w:r w:rsidR="00DD17BB" w:rsidRPr="00C363B9">
        <w:rPr>
          <w:rFonts w:ascii="Times New Roman" w:hAnsi="Times New Roman" w:cs="Times New Roman"/>
          <w:sz w:val="24"/>
          <w:szCs w:val="24"/>
        </w:rPr>
        <w:t xml:space="preserve">preoccupation with </w:t>
      </w:r>
      <w:r w:rsidR="005F6B69" w:rsidRPr="00C363B9">
        <w:rPr>
          <w:rFonts w:ascii="Times New Roman" w:hAnsi="Times New Roman" w:cs="Times New Roman"/>
          <w:sz w:val="24"/>
          <w:szCs w:val="24"/>
        </w:rPr>
        <w:t xml:space="preserve">the </w:t>
      </w:r>
      <w:r w:rsidR="00D01DD1" w:rsidRPr="00C363B9">
        <w:rPr>
          <w:rFonts w:ascii="Times New Roman" w:hAnsi="Times New Roman" w:cs="Times New Roman"/>
          <w:sz w:val="24"/>
          <w:szCs w:val="24"/>
        </w:rPr>
        <w:t>conditions</w:t>
      </w:r>
      <w:r w:rsidR="005F6B69" w:rsidRPr="00C363B9">
        <w:rPr>
          <w:rFonts w:ascii="Times New Roman" w:hAnsi="Times New Roman" w:cs="Times New Roman"/>
          <w:sz w:val="24"/>
          <w:szCs w:val="24"/>
        </w:rPr>
        <w:t>,</w:t>
      </w:r>
      <w:r w:rsidR="00D01DD1" w:rsidRPr="00C363B9">
        <w:rPr>
          <w:rFonts w:ascii="Times New Roman" w:hAnsi="Times New Roman" w:cs="Times New Roman"/>
          <w:sz w:val="24"/>
          <w:szCs w:val="24"/>
        </w:rPr>
        <w:t xml:space="preserve"> dominates the thinking of what Hall dubs ‘structuralism’;</w:t>
      </w:r>
      <w:r w:rsidR="00DD17BB" w:rsidRPr="00C363B9">
        <w:rPr>
          <w:rFonts w:ascii="Times New Roman" w:hAnsi="Times New Roman" w:cs="Times New Roman"/>
          <w:sz w:val="24"/>
          <w:szCs w:val="24"/>
        </w:rPr>
        <w:t xml:space="preserve"> ‘culturalism’ on the other hand is fixated on</w:t>
      </w:r>
      <w:r w:rsidR="00D01DD1" w:rsidRPr="00C363B9">
        <w:rPr>
          <w:rFonts w:ascii="Times New Roman" w:hAnsi="Times New Roman" w:cs="Times New Roman"/>
          <w:sz w:val="24"/>
          <w:szCs w:val="24"/>
        </w:rPr>
        <w:t xml:space="preserve"> the</w:t>
      </w:r>
      <w:r w:rsidR="00440882" w:rsidRPr="00C363B9">
        <w:rPr>
          <w:rFonts w:ascii="Times New Roman" w:hAnsi="Times New Roman" w:cs="Times New Roman"/>
          <w:sz w:val="24"/>
          <w:szCs w:val="24"/>
        </w:rPr>
        <w:t xml:space="preserve"> role of</w:t>
      </w:r>
      <w:r w:rsidR="00D01DD1" w:rsidRPr="00C363B9">
        <w:rPr>
          <w:rFonts w:ascii="Times New Roman" w:hAnsi="Times New Roman" w:cs="Times New Roman"/>
          <w:sz w:val="24"/>
          <w:szCs w:val="24"/>
        </w:rPr>
        <w:t xml:space="preserve"> consciousness</w:t>
      </w:r>
      <w:r w:rsidR="00DD17BB" w:rsidRPr="00C363B9">
        <w:rPr>
          <w:rFonts w:ascii="Times New Roman" w:hAnsi="Times New Roman" w:cs="Times New Roman"/>
          <w:sz w:val="24"/>
          <w:szCs w:val="24"/>
        </w:rPr>
        <w:t>.</w:t>
      </w:r>
      <w:r w:rsidR="007215B0">
        <w:rPr>
          <w:rFonts w:ascii="Times New Roman" w:hAnsi="Times New Roman" w:cs="Times New Roman"/>
          <w:sz w:val="24"/>
          <w:szCs w:val="24"/>
        </w:rPr>
        <w:t xml:space="preserve"> </w:t>
      </w:r>
      <w:r w:rsidR="007215B0" w:rsidRPr="007925D8">
        <w:rPr>
          <w:rFonts w:ascii="Times New Roman" w:hAnsi="Times New Roman" w:cs="Times New Roman"/>
          <w:sz w:val="24"/>
          <w:szCs w:val="24"/>
        </w:rPr>
        <w:t>In brief, culturalist accounts – in Hall’s interpretation – pivot on the primary role of experiences</w:t>
      </w:r>
      <w:r w:rsidR="007215B0">
        <w:rPr>
          <w:rFonts w:ascii="Times New Roman" w:hAnsi="Times New Roman" w:cs="Times New Roman"/>
          <w:sz w:val="24"/>
          <w:szCs w:val="24"/>
        </w:rPr>
        <w:t xml:space="preserve"> and subjects</w:t>
      </w:r>
      <w:r w:rsidR="007215B0" w:rsidRPr="007925D8">
        <w:rPr>
          <w:rFonts w:ascii="Times New Roman" w:hAnsi="Times New Roman" w:cs="Times New Roman"/>
          <w:sz w:val="24"/>
          <w:szCs w:val="24"/>
        </w:rPr>
        <w:t xml:space="preserve"> in explaining the character of cultural formations; in contrast, for structuralists, experience is but a derivative product and an ‘effect’ of contextual categories, </w:t>
      </w:r>
      <w:r w:rsidR="00AF4B46">
        <w:rPr>
          <w:rFonts w:ascii="Times New Roman" w:hAnsi="Times New Roman" w:cs="Times New Roman"/>
          <w:sz w:val="24"/>
          <w:szCs w:val="24"/>
        </w:rPr>
        <w:t>classifications and frameworks structuring society at large.</w:t>
      </w:r>
    </w:p>
    <w:p w14:paraId="2B9A106B" w14:textId="01A29BB6" w:rsidR="009B425C" w:rsidRPr="00C363B9" w:rsidRDefault="007215B0" w:rsidP="005A1411">
      <w:pPr>
        <w:rPr>
          <w:rFonts w:ascii="Times New Roman" w:hAnsi="Times New Roman" w:cs="Times New Roman"/>
          <w:sz w:val="24"/>
          <w:szCs w:val="24"/>
        </w:rPr>
      </w:pPr>
      <w:r>
        <w:rPr>
          <w:rFonts w:ascii="Times New Roman" w:hAnsi="Times New Roman" w:cs="Times New Roman"/>
          <w:sz w:val="24"/>
          <w:szCs w:val="24"/>
        </w:rPr>
        <w:t>Hall is at pains to stress that b</w:t>
      </w:r>
      <w:r w:rsidR="00B1310A" w:rsidRPr="00C363B9">
        <w:rPr>
          <w:rFonts w:ascii="Times New Roman" w:hAnsi="Times New Roman" w:cs="Times New Roman"/>
          <w:sz w:val="24"/>
          <w:szCs w:val="24"/>
        </w:rPr>
        <w:t xml:space="preserve">oth positions have their drawbacks. </w:t>
      </w:r>
      <w:r>
        <w:rPr>
          <w:rFonts w:ascii="Times New Roman" w:hAnsi="Times New Roman" w:cs="Times New Roman"/>
          <w:sz w:val="24"/>
          <w:szCs w:val="24"/>
        </w:rPr>
        <w:t>T</w:t>
      </w:r>
      <w:r w:rsidR="00B1310A" w:rsidRPr="00C363B9">
        <w:rPr>
          <w:rFonts w:ascii="Times New Roman" w:hAnsi="Times New Roman" w:cs="Times New Roman"/>
          <w:sz w:val="24"/>
          <w:szCs w:val="24"/>
        </w:rPr>
        <w:t>he preoccupation with the social, political and economic circumstances characteristic of structuralism tends to dissolve human agency;</w:t>
      </w:r>
      <w:r w:rsidR="00B94009" w:rsidRPr="00C363B9">
        <w:rPr>
          <w:rFonts w:ascii="Times New Roman" w:hAnsi="Times New Roman" w:cs="Times New Roman"/>
          <w:sz w:val="24"/>
          <w:szCs w:val="24"/>
        </w:rPr>
        <w:t xml:space="preserve"> </w:t>
      </w:r>
      <w:r w:rsidR="00B94009">
        <w:rPr>
          <w:rFonts w:ascii="Times New Roman" w:hAnsi="Times New Roman" w:cs="Times New Roman"/>
          <w:sz w:val="24"/>
          <w:szCs w:val="24"/>
        </w:rPr>
        <w:t>o</w:t>
      </w:r>
      <w:r w:rsidR="00B1310A" w:rsidRPr="00C363B9">
        <w:rPr>
          <w:rFonts w:ascii="Times New Roman" w:hAnsi="Times New Roman" w:cs="Times New Roman"/>
          <w:sz w:val="24"/>
          <w:szCs w:val="24"/>
        </w:rPr>
        <w:t>n the other hand, the attempt to anchor analysis in the</w:t>
      </w:r>
      <w:r>
        <w:rPr>
          <w:rFonts w:ascii="Times New Roman" w:hAnsi="Times New Roman" w:cs="Times New Roman"/>
          <w:sz w:val="24"/>
          <w:szCs w:val="24"/>
        </w:rPr>
        <w:t xml:space="preserve"> subjective </w:t>
      </w:r>
      <w:r w:rsidR="00B1310A" w:rsidRPr="00C363B9">
        <w:rPr>
          <w:rFonts w:ascii="Times New Roman" w:hAnsi="Times New Roman" w:cs="Times New Roman"/>
          <w:sz w:val="24"/>
          <w:szCs w:val="24"/>
        </w:rPr>
        <w:t xml:space="preserve"> experiences of culture carries the danger of succumbing to</w:t>
      </w:r>
      <w:r w:rsidR="00207DC7">
        <w:rPr>
          <w:rFonts w:ascii="Times New Roman" w:hAnsi="Times New Roman" w:cs="Times New Roman"/>
          <w:sz w:val="24"/>
          <w:szCs w:val="24"/>
        </w:rPr>
        <w:t xml:space="preserve"> what Hall dubbed ‘naïve humanism’</w:t>
      </w:r>
      <w:r w:rsidR="005A34AE">
        <w:rPr>
          <w:rFonts w:ascii="Times New Roman" w:hAnsi="Times New Roman" w:cs="Times New Roman"/>
          <w:sz w:val="24"/>
          <w:szCs w:val="24"/>
        </w:rPr>
        <w:t xml:space="preserve"> (Hall, 1980, p.67</w:t>
      </w:r>
      <w:r w:rsidR="005A34AE" w:rsidRPr="00C363B9">
        <w:rPr>
          <w:rFonts w:ascii="Times New Roman" w:hAnsi="Times New Roman" w:cs="Times New Roman"/>
          <w:sz w:val="24"/>
          <w:szCs w:val="24"/>
        </w:rPr>
        <w:t>)</w:t>
      </w:r>
      <w:r w:rsidR="00B1310A" w:rsidRPr="00C363B9">
        <w:rPr>
          <w:rFonts w:ascii="Times New Roman" w:hAnsi="Times New Roman" w:cs="Times New Roman"/>
          <w:sz w:val="24"/>
          <w:szCs w:val="24"/>
        </w:rPr>
        <w:t xml:space="preserve"> which risks losing sight of the fact that men are born into determinate conditions</w:t>
      </w:r>
      <w:r w:rsidR="00207DC7">
        <w:rPr>
          <w:rFonts w:ascii="Times New Roman" w:hAnsi="Times New Roman" w:cs="Times New Roman"/>
          <w:sz w:val="24"/>
          <w:szCs w:val="24"/>
        </w:rPr>
        <w:t>.</w:t>
      </w:r>
      <w:r w:rsidR="00B94009">
        <w:rPr>
          <w:rFonts w:ascii="Times New Roman" w:hAnsi="Times New Roman" w:cs="Times New Roman"/>
          <w:sz w:val="24"/>
          <w:szCs w:val="24"/>
        </w:rPr>
        <w:t xml:space="preserve"> </w:t>
      </w:r>
      <w:r w:rsidR="00CA1F3A" w:rsidRPr="00C363B9">
        <w:rPr>
          <w:rFonts w:ascii="Times New Roman" w:hAnsi="Times New Roman" w:cs="Times New Roman"/>
          <w:sz w:val="24"/>
          <w:szCs w:val="24"/>
        </w:rPr>
        <w:t>Thus, b</w:t>
      </w:r>
      <w:r w:rsidR="008B3AAF" w:rsidRPr="00C363B9">
        <w:rPr>
          <w:rFonts w:ascii="Times New Roman" w:hAnsi="Times New Roman" w:cs="Times New Roman"/>
          <w:sz w:val="24"/>
          <w:szCs w:val="24"/>
        </w:rPr>
        <w:t>o</w:t>
      </w:r>
      <w:r w:rsidR="00CA1F3A" w:rsidRPr="00C363B9">
        <w:rPr>
          <w:rFonts w:ascii="Times New Roman" w:hAnsi="Times New Roman" w:cs="Times New Roman"/>
          <w:sz w:val="24"/>
          <w:szCs w:val="24"/>
        </w:rPr>
        <w:t>th positions have their limitations. Yet each</w:t>
      </w:r>
      <w:r w:rsidR="008B3AAF" w:rsidRPr="00C363B9">
        <w:rPr>
          <w:rFonts w:ascii="Times New Roman" w:hAnsi="Times New Roman" w:cs="Times New Roman"/>
          <w:sz w:val="24"/>
          <w:szCs w:val="24"/>
        </w:rPr>
        <w:t xml:space="preserve"> a</w:t>
      </w:r>
      <w:r w:rsidR="00CA1F3A" w:rsidRPr="00C363B9">
        <w:rPr>
          <w:rFonts w:ascii="Times New Roman" w:hAnsi="Times New Roman" w:cs="Times New Roman"/>
          <w:sz w:val="24"/>
          <w:szCs w:val="24"/>
        </w:rPr>
        <w:t>lso carries a grain of truth, and</w:t>
      </w:r>
      <w:r w:rsidR="008B3AAF" w:rsidRPr="00C363B9">
        <w:rPr>
          <w:rFonts w:ascii="Times New Roman" w:hAnsi="Times New Roman" w:cs="Times New Roman"/>
          <w:sz w:val="24"/>
          <w:szCs w:val="24"/>
        </w:rPr>
        <w:t xml:space="preserve"> </w:t>
      </w:r>
      <w:r w:rsidR="005A6089" w:rsidRPr="00C363B9">
        <w:rPr>
          <w:rFonts w:ascii="Times New Roman" w:hAnsi="Times New Roman" w:cs="Times New Roman"/>
          <w:sz w:val="24"/>
          <w:szCs w:val="24"/>
        </w:rPr>
        <w:t xml:space="preserve">for this reason, </w:t>
      </w:r>
      <w:r w:rsidR="008B3AAF" w:rsidRPr="00C363B9">
        <w:rPr>
          <w:rFonts w:ascii="Times New Roman" w:hAnsi="Times New Roman" w:cs="Times New Roman"/>
          <w:sz w:val="24"/>
          <w:szCs w:val="24"/>
        </w:rPr>
        <w:t>Hall is vehement that</w:t>
      </w:r>
      <w:r w:rsidR="005A1411" w:rsidRPr="00C363B9">
        <w:rPr>
          <w:rFonts w:ascii="Times New Roman" w:hAnsi="Times New Roman" w:cs="Times New Roman"/>
          <w:sz w:val="24"/>
          <w:szCs w:val="24"/>
        </w:rPr>
        <w:t xml:space="preserve"> both positions are necessary for the purposes</w:t>
      </w:r>
      <w:r w:rsidR="008B3AAF" w:rsidRPr="00C363B9">
        <w:rPr>
          <w:rFonts w:ascii="Times New Roman" w:hAnsi="Times New Roman" w:cs="Times New Roman"/>
          <w:sz w:val="24"/>
          <w:szCs w:val="24"/>
        </w:rPr>
        <w:t xml:space="preserve"> of an</w:t>
      </w:r>
      <w:r w:rsidR="00790158">
        <w:rPr>
          <w:rFonts w:ascii="Times New Roman" w:hAnsi="Times New Roman" w:cs="Times New Roman"/>
          <w:sz w:val="24"/>
          <w:szCs w:val="24"/>
        </w:rPr>
        <w:t>choring cultural analysis -</w:t>
      </w:r>
      <w:r w:rsidR="005A1411" w:rsidRPr="00C363B9">
        <w:rPr>
          <w:rFonts w:ascii="Times New Roman" w:hAnsi="Times New Roman" w:cs="Times New Roman"/>
          <w:sz w:val="24"/>
          <w:szCs w:val="24"/>
        </w:rPr>
        <w:t xml:space="preserve"> </w:t>
      </w:r>
      <w:r w:rsidR="00146D66" w:rsidRPr="00C363B9">
        <w:rPr>
          <w:rFonts w:ascii="Times New Roman" w:hAnsi="Times New Roman" w:cs="Times New Roman"/>
          <w:sz w:val="24"/>
          <w:szCs w:val="24"/>
        </w:rPr>
        <w:t>neither structur</w:t>
      </w:r>
      <w:r w:rsidR="00CA1F3A" w:rsidRPr="00C363B9">
        <w:rPr>
          <w:rFonts w:ascii="Times New Roman" w:hAnsi="Times New Roman" w:cs="Times New Roman"/>
          <w:sz w:val="24"/>
          <w:szCs w:val="24"/>
        </w:rPr>
        <w:t xml:space="preserve">alism nor culturalism </w:t>
      </w:r>
      <w:r w:rsidR="005A1411" w:rsidRPr="00C363B9">
        <w:rPr>
          <w:rFonts w:ascii="Times New Roman" w:hAnsi="Times New Roman" w:cs="Times New Roman"/>
          <w:sz w:val="24"/>
          <w:szCs w:val="24"/>
        </w:rPr>
        <w:t>will do</w:t>
      </w:r>
      <w:r w:rsidR="00146D66" w:rsidRPr="00C363B9">
        <w:rPr>
          <w:rFonts w:ascii="Times New Roman" w:hAnsi="Times New Roman" w:cs="Times New Roman"/>
          <w:sz w:val="24"/>
          <w:szCs w:val="24"/>
        </w:rPr>
        <w:t xml:space="preserve"> </w:t>
      </w:r>
      <w:r w:rsidR="005A1411" w:rsidRPr="00C363B9">
        <w:rPr>
          <w:rFonts w:ascii="Times New Roman" w:hAnsi="Times New Roman" w:cs="Times New Roman"/>
          <w:sz w:val="24"/>
          <w:szCs w:val="24"/>
        </w:rPr>
        <w:t>‘</w:t>
      </w:r>
      <w:r w:rsidR="00146D66" w:rsidRPr="00C363B9">
        <w:rPr>
          <w:rFonts w:ascii="Times New Roman" w:hAnsi="Times New Roman" w:cs="Times New Roman"/>
          <w:sz w:val="24"/>
          <w:szCs w:val="24"/>
        </w:rPr>
        <w:t>as self-sufficient paradigms of study</w:t>
      </w:r>
      <w:r w:rsidR="005A1411" w:rsidRPr="00C363B9">
        <w:rPr>
          <w:rFonts w:ascii="Times New Roman" w:hAnsi="Times New Roman" w:cs="Times New Roman"/>
          <w:sz w:val="24"/>
          <w:szCs w:val="24"/>
        </w:rPr>
        <w:t>’</w:t>
      </w:r>
      <w:r>
        <w:rPr>
          <w:rFonts w:ascii="Times New Roman" w:hAnsi="Times New Roman" w:cs="Times New Roman"/>
          <w:sz w:val="24"/>
          <w:szCs w:val="24"/>
        </w:rPr>
        <w:t xml:space="preserve"> </w:t>
      </w:r>
      <w:r w:rsidR="005A34AE">
        <w:rPr>
          <w:rFonts w:ascii="Times New Roman" w:hAnsi="Times New Roman" w:cs="Times New Roman"/>
          <w:sz w:val="24"/>
          <w:szCs w:val="24"/>
        </w:rPr>
        <w:t>(Hall, 1980, p.72</w:t>
      </w:r>
      <w:r w:rsidR="00B5634E" w:rsidRPr="00C363B9">
        <w:rPr>
          <w:rFonts w:ascii="Times New Roman" w:hAnsi="Times New Roman" w:cs="Times New Roman"/>
          <w:sz w:val="24"/>
          <w:szCs w:val="24"/>
        </w:rPr>
        <w:t>)</w:t>
      </w:r>
      <w:r w:rsidR="005A1411" w:rsidRPr="00C363B9">
        <w:rPr>
          <w:rFonts w:ascii="Times New Roman" w:hAnsi="Times New Roman" w:cs="Times New Roman"/>
          <w:sz w:val="24"/>
          <w:szCs w:val="24"/>
        </w:rPr>
        <w:t>.</w:t>
      </w:r>
    </w:p>
    <w:p w14:paraId="5074B542" w14:textId="59970A47" w:rsidR="005A6089" w:rsidRPr="00C363B9" w:rsidRDefault="00B94009" w:rsidP="002C4B59">
      <w:pPr>
        <w:rPr>
          <w:rFonts w:ascii="Times New Roman" w:hAnsi="Times New Roman" w:cs="Times New Roman"/>
          <w:sz w:val="24"/>
          <w:szCs w:val="24"/>
        </w:rPr>
      </w:pPr>
      <w:r>
        <w:rPr>
          <w:rFonts w:ascii="Times New Roman" w:hAnsi="Times New Roman" w:cs="Times New Roman"/>
          <w:sz w:val="24"/>
          <w:szCs w:val="24"/>
        </w:rPr>
        <w:t xml:space="preserve">A </w:t>
      </w:r>
      <w:r w:rsidRPr="00C363B9">
        <w:rPr>
          <w:rFonts w:ascii="Times New Roman" w:hAnsi="Times New Roman" w:cs="Times New Roman"/>
          <w:sz w:val="24"/>
          <w:szCs w:val="24"/>
        </w:rPr>
        <w:t>brief overview of the history of cultural studies shows that these posit</w:t>
      </w:r>
      <w:r w:rsidR="00327A99">
        <w:rPr>
          <w:rFonts w:ascii="Times New Roman" w:hAnsi="Times New Roman" w:cs="Times New Roman"/>
          <w:sz w:val="24"/>
          <w:szCs w:val="24"/>
        </w:rPr>
        <w:t>ions have not been treated as</w:t>
      </w:r>
      <w:r w:rsidRPr="00C363B9">
        <w:rPr>
          <w:rFonts w:ascii="Times New Roman" w:hAnsi="Times New Roman" w:cs="Times New Roman"/>
          <w:sz w:val="24"/>
          <w:szCs w:val="24"/>
        </w:rPr>
        <w:t xml:space="preserve"> equal</w:t>
      </w:r>
      <w:r w:rsidR="00327A99">
        <w:rPr>
          <w:rFonts w:ascii="Times New Roman" w:hAnsi="Times New Roman" w:cs="Times New Roman"/>
          <w:sz w:val="24"/>
          <w:szCs w:val="24"/>
        </w:rPr>
        <w:t>ly important</w:t>
      </w:r>
      <w:r>
        <w:rPr>
          <w:rFonts w:ascii="Times New Roman" w:hAnsi="Times New Roman" w:cs="Times New Roman"/>
          <w:sz w:val="24"/>
          <w:szCs w:val="24"/>
        </w:rPr>
        <w:t>.</w:t>
      </w:r>
      <w:r w:rsidRPr="00C363B9">
        <w:rPr>
          <w:rFonts w:ascii="Times New Roman" w:hAnsi="Times New Roman" w:cs="Times New Roman"/>
          <w:sz w:val="24"/>
          <w:szCs w:val="24"/>
        </w:rPr>
        <w:t xml:space="preserve"> </w:t>
      </w:r>
      <w:r>
        <w:rPr>
          <w:rFonts w:ascii="Times New Roman" w:hAnsi="Times New Roman" w:cs="Times New Roman"/>
          <w:sz w:val="24"/>
          <w:szCs w:val="24"/>
        </w:rPr>
        <w:t>T</w:t>
      </w:r>
      <w:r w:rsidRPr="00C363B9">
        <w:rPr>
          <w:rFonts w:ascii="Times New Roman" w:hAnsi="Times New Roman" w:cs="Times New Roman"/>
          <w:sz w:val="24"/>
          <w:szCs w:val="24"/>
        </w:rPr>
        <w:t>he methodological framework which emerged and came to dominate cultural studies effectively purged the theories of cultural value of</w:t>
      </w:r>
      <w:r>
        <w:rPr>
          <w:rFonts w:ascii="Times New Roman" w:hAnsi="Times New Roman" w:cs="Times New Roman"/>
          <w:sz w:val="24"/>
          <w:szCs w:val="24"/>
        </w:rPr>
        <w:t xml:space="preserve"> </w:t>
      </w:r>
      <w:r w:rsidRPr="00C363B9">
        <w:rPr>
          <w:rFonts w:ascii="Times New Roman" w:hAnsi="Times New Roman" w:cs="Times New Roman"/>
          <w:sz w:val="24"/>
          <w:szCs w:val="24"/>
        </w:rPr>
        <w:t>the first</w:t>
      </w:r>
      <w:r w:rsidR="005C2C56">
        <w:rPr>
          <w:rFonts w:ascii="Times New Roman" w:hAnsi="Times New Roman" w:cs="Times New Roman"/>
          <w:sz w:val="24"/>
          <w:szCs w:val="24"/>
        </w:rPr>
        <w:t>-</w:t>
      </w:r>
      <w:r w:rsidRPr="00C363B9">
        <w:rPr>
          <w:rFonts w:ascii="Times New Roman" w:hAnsi="Times New Roman" w:cs="Times New Roman"/>
          <w:sz w:val="24"/>
          <w:szCs w:val="24"/>
        </w:rPr>
        <w:t>person perspective</w:t>
      </w:r>
      <w:r>
        <w:rPr>
          <w:rFonts w:ascii="Times New Roman" w:hAnsi="Times New Roman" w:cs="Times New Roman"/>
          <w:sz w:val="24"/>
          <w:szCs w:val="24"/>
        </w:rPr>
        <w:t xml:space="preserve">s. </w:t>
      </w:r>
      <w:r w:rsidRPr="00C363B9">
        <w:rPr>
          <w:rFonts w:ascii="Times New Roman" w:hAnsi="Times New Roman" w:cs="Times New Roman"/>
          <w:sz w:val="24"/>
          <w:szCs w:val="24"/>
        </w:rPr>
        <w:t>Structuralism, which is the position in question, successfully removed the need for empirical, first-hand accounts of experiential data by arguing that experiences</w:t>
      </w:r>
      <w:r w:rsidR="00790158">
        <w:rPr>
          <w:rFonts w:ascii="Times New Roman" w:hAnsi="Times New Roman" w:cs="Times New Roman"/>
          <w:sz w:val="24"/>
          <w:szCs w:val="24"/>
        </w:rPr>
        <w:t xml:space="preserve"> and experiencing subjects</w:t>
      </w:r>
      <w:r w:rsidRPr="00C363B9">
        <w:rPr>
          <w:rFonts w:ascii="Times New Roman" w:hAnsi="Times New Roman" w:cs="Times New Roman"/>
          <w:sz w:val="24"/>
          <w:szCs w:val="24"/>
        </w:rPr>
        <w:t xml:space="preserve"> are secondary to social conditions - a mere product of social contexts.</w:t>
      </w:r>
      <w:r>
        <w:rPr>
          <w:rFonts w:ascii="Times New Roman" w:hAnsi="Times New Roman" w:cs="Times New Roman"/>
          <w:sz w:val="24"/>
          <w:szCs w:val="24"/>
        </w:rPr>
        <w:t xml:space="preserve"> This deconstruction </w:t>
      </w:r>
      <w:r w:rsidRPr="00C363B9">
        <w:rPr>
          <w:rFonts w:ascii="Times New Roman" w:hAnsi="Times New Roman" w:cs="Times New Roman"/>
          <w:sz w:val="24"/>
          <w:szCs w:val="24"/>
        </w:rPr>
        <w:t>– arguably –</w:t>
      </w:r>
      <w:r>
        <w:rPr>
          <w:rFonts w:ascii="Times New Roman" w:hAnsi="Times New Roman" w:cs="Times New Roman"/>
          <w:sz w:val="24"/>
          <w:szCs w:val="24"/>
        </w:rPr>
        <w:t xml:space="preserve"> has been</w:t>
      </w:r>
      <w:r w:rsidRPr="00C363B9">
        <w:rPr>
          <w:rFonts w:ascii="Times New Roman" w:hAnsi="Times New Roman" w:cs="Times New Roman"/>
          <w:sz w:val="24"/>
          <w:szCs w:val="24"/>
        </w:rPr>
        <w:t xml:space="preserve"> underpinning a number of pivotal accounts of cultural value: Althusser’s ideo</w:t>
      </w:r>
      <w:r w:rsidR="00973BB2">
        <w:rPr>
          <w:rFonts w:ascii="Times New Roman" w:hAnsi="Times New Roman" w:cs="Times New Roman"/>
          <w:sz w:val="24"/>
          <w:szCs w:val="24"/>
        </w:rPr>
        <w:t>logical mapping (Althusser, 2001</w:t>
      </w:r>
      <w:r w:rsidRPr="00C363B9">
        <w:rPr>
          <w:rFonts w:ascii="Times New Roman" w:hAnsi="Times New Roman" w:cs="Times New Roman"/>
          <w:sz w:val="24"/>
          <w:szCs w:val="24"/>
        </w:rPr>
        <w:t>); Barthes’ cultural textuality (Barthes, 1977); Fouc</w:t>
      </w:r>
      <w:r w:rsidR="000A14C6">
        <w:rPr>
          <w:rFonts w:ascii="Times New Roman" w:hAnsi="Times New Roman" w:cs="Times New Roman"/>
          <w:sz w:val="24"/>
          <w:szCs w:val="24"/>
        </w:rPr>
        <w:t>ault’s genealogy (Foucault, 1994</w:t>
      </w:r>
      <w:r w:rsidRPr="00C363B9">
        <w:rPr>
          <w:rFonts w:ascii="Times New Roman" w:hAnsi="Times New Roman" w:cs="Times New Roman"/>
          <w:sz w:val="24"/>
          <w:szCs w:val="24"/>
        </w:rPr>
        <w:t>); and, perhaps most controversially,</w:t>
      </w:r>
      <w:r w:rsidR="00C74BD3">
        <w:rPr>
          <w:rFonts w:ascii="Times New Roman" w:hAnsi="Times New Roman" w:cs="Times New Roman"/>
          <w:sz w:val="24"/>
          <w:szCs w:val="24"/>
        </w:rPr>
        <w:t xml:space="preserve"> Bourdieu’s field analysis (1984</w:t>
      </w:r>
      <w:r w:rsidRPr="00C363B9">
        <w:rPr>
          <w:rFonts w:ascii="Times New Roman" w:hAnsi="Times New Roman" w:cs="Times New Roman"/>
          <w:sz w:val="24"/>
          <w:szCs w:val="24"/>
        </w:rPr>
        <w:t>).</w:t>
      </w:r>
      <w:r w:rsidR="000E4B5F">
        <w:rPr>
          <w:rFonts w:ascii="Times New Roman" w:hAnsi="Times New Roman" w:cs="Times New Roman"/>
          <w:sz w:val="24"/>
          <w:szCs w:val="24"/>
        </w:rPr>
        <w:t xml:space="preserve"> </w:t>
      </w:r>
      <w:r w:rsidR="006735C7" w:rsidRPr="00C363B9">
        <w:rPr>
          <w:rFonts w:ascii="Times New Roman" w:hAnsi="Times New Roman" w:cs="Times New Roman"/>
          <w:sz w:val="24"/>
          <w:szCs w:val="24"/>
        </w:rPr>
        <w:t>W</w:t>
      </w:r>
      <w:r w:rsidR="00F4139F" w:rsidRPr="00C363B9">
        <w:rPr>
          <w:rFonts w:ascii="Times New Roman" w:hAnsi="Times New Roman" w:cs="Times New Roman"/>
          <w:sz w:val="24"/>
          <w:szCs w:val="24"/>
        </w:rPr>
        <w:t xml:space="preserve">ith </w:t>
      </w:r>
      <w:r w:rsidR="00087F0A" w:rsidRPr="00C363B9">
        <w:rPr>
          <w:rFonts w:ascii="Times New Roman" w:hAnsi="Times New Roman" w:cs="Times New Roman"/>
          <w:sz w:val="24"/>
          <w:szCs w:val="24"/>
        </w:rPr>
        <w:t>the ‘self’ stripped of her ‘creative role and analysed as a complex variable function of dis</w:t>
      </w:r>
      <w:r w:rsidR="00301FA8" w:rsidRPr="00C363B9">
        <w:rPr>
          <w:rFonts w:ascii="Times New Roman" w:hAnsi="Times New Roman" w:cs="Times New Roman"/>
          <w:sz w:val="24"/>
          <w:szCs w:val="24"/>
        </w:rPr>
        <w:t>course’ (Foucault</w:t>
      </w:r>
      <w:r w:rsidR="00AC0A96" w:rsidRPr="00C363B9">
        <w:rPr>
          <w:rFonts w:ascii="Times New Roman" w:hAnsi="Times New Roman" w:cs="Times New Roman"/>
          <w:sz w:val="24"/>
          <w:szCs w:val="24"/>
        </w:rPr>
        <w:t>,</w:t>
      </w:r>
      <w:r w:rsidR="00301FA8" w:rsidRPr="00C363B9">
        <w:rPr>
          <w:rFonts w:ascii="Times New Roman" w:hAnsi="Times New Roman" w:cs="Times New Roman"/>
          <w:sz w:val="24"/>
          <w:szCs w:val="24"/>
        </w:rPr>
        <w:t xml:space="preserve"> 1977, p. 138) or a product of</w:t>
      </w:r>
      <w:r w:rsidR="00F4139F" w:rsidRPr="00C363B9">
        <w:rPr>
          <w:rFonts w:ascii="Times New Roman" w:hAnsi="Times New Roman" w:cs="Times New Roman"/>
          <w:sz w:val="24"/>
          <w:szCs w:val="24"/>
        </w:rPr>
        <w:t xml:space="preserve"> </w:t>
      </w:r>
      <w:r w:rsidR="006735C7" w:rsidRPr="00C363B9">
        <w:rPr>
          <w:rFonts w:ascii="Times New Roman" w:hAnsi="Times New Roman" w:cs="Times New Roman"/>
          <w:sz w:val="24"/>
          <w:szCs w:val="24"/>
        </w:rPr>
        <w:t>ideology</w:t>
      </w:r>
      <w:r w:rsidR="00301FA8" w:rsidRPr="00C363B9">
        <w:rPr>
          <w:rFonts w:ascii="Times New Roman" w:hAnsi="Times New Roman" w:cs="Times New Roman"/>
          <w:sz w:val="24"/>
          <w:szCs w:val="24"/>
        </w:rPr>
        <w:t xml:space="preserve"> or</w:t>
      </w:r>
      <w:r w:rsidR="006735C7" w:rsidRPr="00C363B9">
        <w:rPr>
          <w:rFonts w:ascii="Times New Roman" w:hAnsi="Times New Roman" w:cs="Times New Roman"/>
          <w:sz w:val="24"/>
          <w:szCs w:val="24"/>
        </w:rPr>
        <w:t xml:space="preserve"> social processes – turning to the subject and her experiences as the primary object of analysis seemed untenable.</w:t>
      </w:r>
      <w:r w:rsidR="005A6089" w:rsidRPr="00C363B9">
        <w:rPr>
          <w:rFonts w:ascii="Times New Roman" w:hAnsi="Times New Roman" w:cs="Times New Roman"/>
          <w:sz w:val="24"/>
          <w:szCs w:val="24"/>
        </w:rPr>
        <w:t xml:space="preserve"> </w:t>
      </w:r>
      <w:r w:rsidR="00033AA3" w:rsidRPr="00C363B9">
        <w:rPr>
          <w:rFonts w:ascii="Times New Roman" w:hAnsi="Times New Roman" w:cs="Times New Roman"/>
          <w:sz w:val="24"/>
          <w:szCs w:val="24"/>
        </w:rPr>
        <w:t>The effect was that ‘from the 1950s to the 1970</w:t>
      </w:r>
      <w:r w:rsidR="00CA1F3A" w:rsidRPr="00C363B9">
        <w:rPr>
          <w:rFonts w:ascii="Times New Roman" w:hAnsi="Times New Roman" w:cs="Times New Roman"/>
          <w:sz w:val="24"/>
          <w:szCs w:val="24"/>
        </w:rPr>
        <w:t>s</w:t>
      </w:r>
      <w:r w:rsidR="00033AA3" w:rsidRPr="00C363B9">
        <w:rPr>
          <w:rFonts w:ascii="Times New Roman" w:hAnsi="Times New Roman" w:cs="Times New Roman"/>
          <w:sz w:val="24"/>
          <w:szCs w:val="24"/>
        </w:rPr>
        <w:t xml:space="preserve"> […] </w:t>
      </w:r>
      <w:r w:rsidR="00C20F9A" w:rsidRPr="00C363B9">
        <w:rPr>
          <w:rFonts w:ascii="Times New Roman" w:hAnsi="Times New Roman" w:cs="Times New Roman"/>
          <w:sz w:val="24"/>
          <w:szCs w:val="24"/>
        </w:rPr>
        <w:t>the British tradition of social anthropology</w:t>
      </w:r>
      <w:r w:rsidR="00033AA3" w:rsidRPr="00C363B9">
        <w:rPr>
          <w:rFonts w:ascii="Times New Roman" w:hAnsi="Times New Roman" w:cs="Times New Roman"/>
          <w:sz w:val="24"/>
          <w:szCs w:val="24"/>
        </w:rPr>
        <w:t xml:space="preserve"> </w:t>
      </w:r>
      <w:r w:rsidR="00C20F9A" w:rsidRPr="00C363B9">
        <w:rPr>
          <w:rFonts w:ascii="Times New Roman" w:hAnsi="Times New Roman" w:cs="Times New Roman"/>
          <w:sz w:val="24"/>
          <w:szCs w:val="24"/>
        </w:rPr>
        <w:t>banished the subject</w:t>
      </w:r>
      <w:r w:rsidR="006735C7" w:rsidRPr="00C363B9">
        <w:rPr>
          <w:rFonts w:ascii="Times New Roman" w:hAnsi="Times New Roman" w:cs="Times New Roman"/>
          <w:sz w:val="24"/>
          <w:szCs w:val="24"/>
        </w:rPr>
        <w:t>’</w:t>
      </w:r>
      <w:r w:rsidR="00AC0A96" w:rsidRPr="00C363B9">
        <w:rPr>
          <w:rFonts w:ascii="Times New Roman" w:hAnsi="Times New Roman" w:cs="Times New Roman"/>
          <w:sz w:val="24"/>
          <w:szCs w:val="24"/>
        </w:rPr>
        <w:t xml:space="preserve"> (Biehl, 2007, p.7)</w:t>
      </w:r>
      <w:r w:rsidR="005A6089" w:rsidRPr="00C363B9">
        <w:rPr>
          <w:rFonts w:ascii="Times New Roman" w:hAnsi="Times New Roman" w:cs="Times New Roman"/>
          <w:sz w:val="24"/>
          <w:szCs w:val="24"/>
        </w:rPr>
        <w:t xml:space="preserve"> and</w:t>
      </w:r>
      <w:r w:rsidR="006735C7" w:rsidRPr="00C363B9">
        <w:rPr>
          <w:rFonts w:ascii="Times New Roman" w:hAnsi="Times New Roman" w:cs="Times New Roman"/>
          <w:sz w:val="24"/>
          <w:szCs w:val="24"/>
        </w:rPr>
        <w:t xml:space="preserve"> the Birmingham School of Cultural S</w:t>
      </w:r>
      <w:r w:rsidR="00033AA3" w:rsidRPr="00C363B9">
        <w:rPr>
          <w:rFonts w:ascii="Times New Roman" w:hAnsi="Times New Roman" w:cs="Times New Roman"/>
          <w:sz w:val="24"/>
          <w:szCs w:val="24"/>
        </w:rPr>
        <w:t>tudies</w:t>
      </w:r>
      <w:r w:rsidR="006735C7" w:rsidRPr="00C363B9">
        <w:rPr>
          <w:rFonts w:ascii="Times New Roman" w:hAnsi="Times New Roman" w:cs="Times New Roman"/>
          <w:sz w:val="24"/>
          <w:szCs w:val="24"/>
        </w:rPr>
        <w:t xml:space="preserve"> swayed towards structuralism</w:t>
      </w:r>
      <w:r w:rsidR="00A91CEE" w:rsidRPr="00C363B9">
        <w:rPr>
          <w:rFonts w:ascii="Times New Roman" w:hAnsi="Times New Roman" w:cs="Times New Roman"/>
          <w:sz w:val="24"/>
          <w:szCs w:val="24"/>
        </w:rPr>
        <w:t>.</w:t>
      </w:r>
      <w:r w:rsidR="00790158">
        <w:rPr>
          <w:rStyle w:val="FootnoteReference"/>
          <w:rFonts w:ascii="Times New Roman" w:hAnsi="Times New Roman" w:cs="Times New Roman"/>
          <w:sz w:val="24"/>
          <w:szCs w:val="24"/>
        </w:rPr>
        <w:footnoteReference w:id="3"/>
      </w:r>
      <w:r w:rsidR="00A91CEE" w:rsidRPr="00C363B9">
        <w:rPr>
          <w:rFonts w:ascii="Times New Roman" w:hAnsi="Times New Roman" w:cs="Times New Roman"/>
          <w:sz w:val="24"/>
          <w:szCs w:val="24"/>
        </w:rPr>
        <w:t xml:space="preserve"> </w:t>
      </w:r>
    </w:p>
    <w:p w14:paraId="761D51AB" w14:textId="6632C651" w:rsidR="00E2241F" w:rsidRDefault="007215B0" w:rsidP="002C4B59">
      <w:pPr>
        <w:rPr>
          <w:rFonts w:ascii="Times New Roman" w:hAnsi="Times New Roman" w:cs="Times New Roman"/>
          <w:sz w:val="24"/>
          <w:szCs w:val="24"/>
          <w:lang w:val="en"/>
        </w:rPr>
      </w:pPr>
      <w:r>
        <w:rPr>
          <w:rFonts w:ascii="Times New Roman" w:hAnsi="Times New Roman" w:cs="Times New Roman"/>
          <w:sz w:val="24"/>
          <w:szCs w:val="24"/>
        </w:rPr>
        <w:t xml:space="preserve">Perhaps this is not that surprising given </w:t>
      </w:r>
      <w:r w:rsidR="00B94009">
        <w:rPr>
          <w:rFonts w:ascii="Times New Roman" w:hAnsi="Times New Roman" w:cs="Times New Roman"/>
          <w:sz w:val="24"/>
          <w:szCs w:val="24"/>
        </w:rPr>
        <w:t>how unappealing the alternative must have seemed.</w:t>
      </w:r>
      <w:r w:rsidR="000E4B5F">
        <w:rPr>
          <w:rFonts w:ascii="Times New Roman" w:hAnsi="Times New Roman" w:cs="Times New Roman"/>
          <w:sz w:val="24"/>
          <w:szCs w:val="24"/>
        </w:rPr>
        <w:t xml:space="preserve"> Structuralism </w:t>
      </w:r>
      <w:r w:rsidR="00B60F14">
        <w:rPr>
          <w:rFonts w:ascii="Times New Roman" w:hAnsi="Times New Roman" w:cs="Times New Roman"/>
          <w:sz w:val="24"/>
          <w:szCs w:val="24"/>
        </w:rPr>
        <w:t xml:space="preserve">was no doubt </w:t>
      </w:r>
      <w:r w:rsidR="000E4B5F">
        <w:rPr>
          <w:rFonts w:ascii="Times New Roman" w:hAnsi="Times New Roman" w:cs="Times New Roman"/>
          <w:sz w:val="24"/>
          <w:szCs w:val="24"/>
        </w:rPr>
        <w:t>a refreshing antidote to</w:t>
      </w:r>
      <w:r w:rsidR="000E4B5F" w:rsidRPr="00C363B9">
        <w:rPr>
          <w:rFonts w:ascii="Times New Roman" w:hAnsi="Times New Roman" w:cs="Times New Roman"/>
          <w:sz w:val="24"/>
          <w:szCs w:val="24"/>
        </w:rPr>
        <w:t xml:space="preserve"> </w:t>
      </w:r>
      <w:r w:rsidR="00B60F14">
        <w:rPr>
          <w:rFonts w:ascii="Times New Roman" w:hAnsi="Times New Roman" w:cs="Times New Roman"/>
          <w:sz w:val="24"/>
          <w:szCs w:val="24"/>
        </w:rPr>
        <w:t xml:space="preserve">what </w:t>
      </w:r>
      <w:r w:rsidR="000E4B5F" w:rsidRPr="00C363B9">
        <w:rPr>
          <w:rFonts w:ascii="Times New Roman" w:hAnsi="Times New Roman" w:cs="Times New Roman"/>
          <w:sz w:val="24"/>
          <w:szCs w:val="24"/>
        </w:rPr>
        <w:t>was</w:t>
      </w:r>
      <w:r w:rsidR="00B60F14">
        <w:rPr>
          <w:rFonts w:ascii="Times New Roman" w:hAnsi="Times New Roman" w:cs="Times New Roman"/>
          <w:sz w:val="24"/>
          <w:szCs w:val="24"/>
        </w:rPr>
        <w:t xml:space="preserve"> perceived</w:t>
      </w:r>
      <w:r w:rsidR="000E4B5F" w:rsidRPr="00C363B9">
        <w:rPr>
          <w:rFonts w:ascii="Times New Roman" w:hAnsi="Times New Roman" w:cs="Times New Roman"/>
          <w:sz w:val="24"/>
          <w:szCs w:val="24"/>
        </w:rPr>
        <w:t xml:space="preserve"> as pure idealist speculations about the transcendental conception of subjecthood in</w:t>
      </w:r>
      <w:r w:rsidR="00E2241F">
        <w:rPr>
          <w:rFonts w:ascii="Times New Roman" w:hAnsi="Times New Roman" w:cs="Times New Roman"/>
          <w:sz w:val="24"/>
          <w:szCs w:val="24"/>
        </w:rPr>
        <w:t xml:space="preserve"> </w:t>
      </w:r>
      <w:r w:rsidR="00E2241F" w:rsidRPr="007925D8">
        <w:rPr>
          <w:rFonts w:ascii="Times New Roman" w:hAnsi="Times New Roman" w:cs="Times New Roman"/>
          <w:sz w:val="24"/>
          <w:szCs w:val="24"/>
        </w:rPr>
        <w:t>Kantian idealism (Kant, 1987)</w:t>
      </w:r>
      <w:r w:rsidR="00E2241F">
        <w:rPr>
          <w:rFonts w:ascii="Times New Roman" w:hAnsi="Times New Roman" w:cs="Times New Roman"/>
          <w:sz w:val="24"/>
          <w:szCs w:val="24"/>
        </w:rPr>
        <w:t xml:space="preserve"> and </w:t>
      </w:r>
      <w:r w:rsidR="000E4B5F" w:rsidRPr="00C363B9">
        <w:rPr>
          <w:rFonts w:ascii="Times New Roman" w:hAnsi="Times New Roman" w:cs="Times New Roman"/>
          <w:sz w:val="24"/>
          <w:szCs w:val="24"/>
        </w:rPr>
        <w:t>classical phenomenological studies (Husserl, 1982)</w:t>
      </w:r>
      <w:r w:rsidR="000E4B5F">
        <w:rPr>
          <w:rFonts w:ascii="Times New Roman" w:hAnsi="Times New Roman" w:cs="Times New Roman"/>
          <w:sz w:val="24"/>
          <w:szCs w:val="24"/>
        </w:rPr>
        <w:t>.</w:t>
      </w:r>
      <w:r w:rsidR="00E2241F">
        <w:rPr>
          <w:rFonts w:ascii="Times New Roman" w:hAnsi="Times New Roman" w:cs="Times New Roman"/>
          <w:sz w:val="24"/>
          <w:szCs w:val="24"/>
        </w:rPr>
        <w:t xml:space="preserve"> This way of thinking about consciousness – arguably, </w:t>
      </w:r>
      <w:r w:rsidR="00B60F14" w:rsidRPr="007925D8">
        <w:rPr>
          <w:rFonts w:ascii="Times New Roman" w:hAnsi="Times New Roman" w:cs="Times New Roman"/>
          <w:sz w:val="24"/>
          <w:szCs w:val="24"/>
        </w:rPr>
        <w:t>unconcerned with objective reality</w:t>
      </w:r>
      <w:r w:rsidR="00E2241F">
        <w:rPr>
          <w:rFonts w:ascii="Times New Roman" w:hAnsi="Times New Roman" w:cs="Times New Roman"/>
          <w:sz w:val="24"/>
          <w:szCs w:val="24"/>
        </w:rPr>
        <w:t xml:space="preserve"> and detached from social conditions – made the inquiry into first-order constructs deeply problematic from the point of view of </w:t>
      </w:r>
      <w:r w:rsidR="00E2241F" w:rsidRPr="007925D8">
        <w:rPr>
          <w:rFonts w:ascii="Times New Roman" w:hAnsi="Times New Roman" w:cs="Times New Roman"/>
          <w:sz w:val="24"/>
          <w:szCs w:val="24"/>
          <w:lang w:val="en"/>
        </w:rPr>
        <w:t>sociological</w:t>
      </w:r>
      <w:r w:rsidR="00B60F14" w:rsidRPr="007925D8">
        <w:rPr>
          <w:rFonts w:ascii="Times New Roman" w:hAnsi="Times New Roman" w:cs="Times New Roman"/>
          <w:sz w:val="24"/>
          <w:szCs w:val="24"/>
          <w:lang w:val="en"/>
        </w:rPr>
        <w:t xml:space="preserve"> inquiry</w:t>
      </w:r>
      <w:r w:rsidR="00E2241F">
        <w:rPr>
          <w:rFonts w:ascii="Times New Roman" w:hAnsi="Times New Roman" w:cs="Times New Roman"/>
          <w:sz w:val="24"/>
          <w:szCs w:val="24"/>
          <w:lang w:val="en"/>
        </w:rPr>
        <w:t>. The sciences of consciousness seemed confined to the realm of</w:t>
      </w:r>
      <w:r w:rsidR="00981D8A">
        <w:rPr>
          <w:rFonts w:ascii="Times New Roman" w:hAnsi="Times New Roman" w:cs="Times New Roman"/>
          <w:sz w:val="24"/>
          <w:szCs w:val="24"/>
          <w:lang w:val="en"/>
        </w:rPr>
        <w:t xml:space="preserve"> </w:t>
      </w:r>
      <w:r w:rsidR="00E2241F">
        <w:rPr>
          <w:rFonts w:ascii="Times New Roman" w:hAnsi="Times New Roman" w:cs="Times New Roman"/>
          <w:sz w:val="24"/>
          <w:szCs w:val="24"/>
          <w:lang w:val="en"/>
        </w:rPr>
        <w:t>theoretical</w:t>
      </w:r>
      <w:r w:rsidR="00981D8A">
        <w:rPr>
          <w:rFonts w:ascii="Times New Roman" w:hAnsi="Times New Roman" w:cs="Times New Roman"/>
          <w:sz w:val="24"/>
          <w:szCs w:val="24"/>
          <w:lang w:val="en"/>
        </w:rPr>
        <w:t>, a priori speculation -</w:t>
      </w:r>
      <w:r w:rsidR="00E2241F">
        <w:rPr>
          <w:rFonts w:ascii="Times New Roman" w:hAnsi="Times New Roman" w:cs="Times New Roman"/>
          <w:sz w:val="24"/>
          <w:szCs w:val="24"/>
          <w:lang w:val="en"/>
        </w:rPr>
        <w:t xml:space="preserve"> whereas </w:t>
      </w:r>
      <w:r w:rsidR="00E2241F" w:rsidRPr="007925D8">
        <w:rPr>
          <w:rFonts w:ascii="Times New Roman" w:hAnsi="Times New Roman" w:cs="Times New Roman"/>
          <w:sz w:val="24"/>
          <w:szCs w:val="24"/>
          <w:lang w:val="en"/>
        </w:rPr>
        <w:t>sociology</w:t>
      </w:r>
      <w:r w:rsidR="00E2241F">
        <w:rPr>
          <w:rFonts w:ascii="Times New Roman" w:hAnsi="Times New Roman" w:cs="Times New Roman"/>
          <w:sz w:val="24"/>
          <w:szCs w:val="24"/>
          <w:lang w:val="en"/>
        </w:rPr>
        <w:t xml:space="preserve"> is</w:t>
      </w:r>
      <w:r w:rsidR="00E2241F" w:rsidRPr="007925D8">
        <w:rPr>
          <w:rFonts w:ascii="Times New Roman" w:hAnsi="Times New Roman" w:cs="Times New Roman"/>
          <w:sz w:val="24"/>
          <w:szCs w:val="24"/>
          <w:lang w:val="en"/>
        </w:rPr>
        <w:t xml:space="preserve"> ‘an </w:t>
      </w:r>
      <w:r w:rsidR="00E2241F" w:rsidRPr="007925D8">
        <w:rPr>
          <w:rFonts w:ascii="Times New Roman" w:hAnsi="Times New Roman" w:cs="Times New Roman"/>
          <w:sz w:val="24"/>
          <w:szCs w:val="24"/>
        </w:rPr>
        <w:t>eminently empirical science' (Frade, 2013, p. 14)</w:t>
      </w:r>
      <w:r w:rsidR="00E2241F">
        <w:rPr>
          <w:rFonts w:ascii="Times New Roman" w:hAnsi="Times New Roman" w:cs="Times New Roman"/>
          <w:sz w:val="24"/>
          <w:szCs w:val="24"/>
        </w:rPr>
        <w:t>.</w:t>
      </w:r>
      <w:r w:rsidR="00981D8A" w:rsidRPr="00981D8A">
        <w:rPr>
          <w:rFonts w:ascii="Times New Roman" w:hAnsi="Times New Roman" w:cs="Times New Roman"/>
          <w:sz w:val="24"/>
          <w:szCs w:val="24"/>
        </w:rPr>
        <w:t xml:space="preserve"> </w:t>
      </w:r>
      <w:r w:rsidR="00981D8A" w:rsidRPr="00C363B9">
        <w:rPr>
          <w:rFonts w:ascii="Times New Roman" w:hAnsi="Times New Roman" w:cs="Times New Roman"/>
          <w:sz w:val="24"/>
          <w:szCs w:val="24"/>
        </w:rPr>
        <w:t xml:space="preserve">As a number of commentators have remarked, as long as </w:t>
      </w:r>
      <w:r w:rsidR="00ED4ED7">
        <w:rPr>
          <w:rFonts w:ascii="Times New Roman" w:hAnsi="Times New Roman" w:cs="Times New Roman"/>
          <w:sz w:val="24"/>
          <w:szCs w:val="24"/>
        </w:rPr>
        <w:t xml:space="preserve">theories of consciousness are </w:t>
      </w:r>
      <w:r w:rsidR="00981D8A" w:rsidRPr="00C363B9">
        <w:rPr>
          <w:rFonts w:ascii="Times New Roman" w:hAnsi="Times New Roman" w:cs="Times New Roman"/>
          <w:sz w:val="24"/>
          <w:szCs w:val="24"/>
        </w:rPr>
        <w:t>thought of in terms of a transcendental inquiry, the project of naturalising phenomenology, or making it compatible with the language of social and natural sciences, remains problematic (Roy, 1999; Zahavi, 2004  and 2009).</w:t>
      </w:r>
    </w:p>
    <w:p w14:paraId="77005F67" w14:textId="19B5BC34" w:rsidR="00B4601B" w:rsidRDefault="00E2241F" w:rsidP="002C4B59">
      <w:pPr>
        <w:rPr>
          <w:rFonts w:ascii="Times New Roman" w:hAnsi="Times New Roman" w:cs="Times New Roman"/>
          <w:sz w:val="24"/>
          <w:szCs w:val="24"/>
        </w:rPr>
      </w:pPr>
      <w:r>
        <w:rPr>
          <w:rFonts w:ascii="Times New Roman" w:hAnsi="Times New Roman" w:cs="Times New Roman"/>
          <w:sz w:val="24"/>
          <w:szCs w:val="24"/>
        </w:rPr>
        <w:t>This outcome can be pre-empted and avoided. In other words, the</w:t>
      </w:r>
      <w:r w:rsidR="000E4B5F">
        <w:rPr>
          <w:rFonts w:ascii="Times New Roman" w:hAnsi="Times New Roman" w:cs="Times New Roman"/>
          <w:sz w:val="24"/>
          <w:szCs w:val="24"/>
        </w:rPr>
        <w:t xml:space="preserve"> </w:t>
      </w:r>
      <w:r>
        <w:rPr>
          <w:rFonts w:ascii="Times New Roman" w:hAnsi="Times New Roman" w:cs="Times New Roman"/>
          <w:sz w:val="24"/>
          <w:szCs w:val="24"/>
        </w:rPr>
        <w:t>inquiry into consciousness and the stucturalist line of though</w:t>
      </w:r>
      <w:r w:rsidR="00981D8A">
        <w:rPr>
          <w:rFonts w:ascii="Times New Roman" w:hAnsi="Times New Roman" w:cs="Times New Roman"/>
          <w:sz w:val="24"/>
          <w:szCs w:val="24"/>
        </w:rPr>
        <w:t>t</w:t>
      </w:r>
      <w:r>
        <w:rPr>
          <w:rFonts w:ascii="Times New Roman" w:hAnsi="Times New Roman" w:cs="Times New Roman"/>
          <w:sz w:val="24"/>
          <w:szCs w:val="24"/>
        </w:rPr>
        <w:t xml:space="preserve"> can be reconciled.</w:t>
      </w:r>
      <w:r w:rsidR="00981D8A">
        <w:rPr>
          <w:rFonts w:ascii="Times New Roman" w:hAnsi="Times New Roman" w:cs="Times New Roman"/>
          <w:sz w:val="24"/>
          <w:szCs w:val="24"/>
        </w:rPr>
        <w:t xml:space="preserve"> As I show in what follows, e</w:t>
      </w:r>
      <w:r>
        <w:rPr>
          <w:rFonts w:ascii="Times New Roman" w:hAnsi="Times New Roman" w:cs="Times New Roman"/>
          <w:sz w:val="24"/>
          <w:szCs w:val="24"/>
        </w:rPr>
        <w:t>xp</w:t>
      </w:r>
      <w:r w:rsidR="00981D8A">
        <w:rPr>
          <w:rFonts w:ascii="Times New Roman" w:hAnsi="Times New Roman" w:cs="Times New Roman"/>
          <w:sz w:val="24"/>
          <w:szCs w:val="24"/>
        </w:rPr>
        <w:t>erience provides such a platfo</w:t>
      </w:r>
      <w:r w:rsidR="00D4561E">
        <w:rPr>
          <w:rFonts w:ascii="Times New Roman" w:hAnsi="Times New Roman" w:cs="Times New Roman"/>
          <w:sz w:val="24"/>
          <w:szCs w:val="24"/>
        </w:rPr>
        <w:t>rm for enc</w:t>
      </w:r>
      <w:r w:rsidR="00327A99">
        <w:rPr>
          <w:rFonts w:ascii="Times New Roman" w:hAnsi="Times New Roman" w:cs="Times New Roman"/>
          <w:sz w:val="24"/>
          <w:szCs w:val="24"/>
        </w:rPr>
        <w:t>ounter provided one acknowledges</w:t>
      </w:r>
      <w:r w:rsidR="00D4561E">
        <w:rPr>
          <w:rFonts w:ascii="Times New Roman" w:hAnsi="Times New Roman" w:cs="Times New Roman"/>
          <w:sz w:val="24"/>
          <w:szCs w:val="24"/>
        </w:rPr>
        <w:t xml:space="preserve"> </w:t>
      </w:r>
      <w:r w:rsidR="00981D8A">
        <w:rPr>
          <w:rFonts w:ascii="Times New Roman" w:hAnsi="Times New Roman" w:cs="Times New Roman"/>
          <w:sz w:val="24"/>
          <w:szCs w:val="24"/>
        </w:rPr>
        <w:t xml:space="preserve">the </w:t>
      </w:r>
      <w:r w:rsidR="00A12258">
        <w:rPr>
          <w:rFonts w:ascii="Times New Roman" w:hAnsi="Times New Roman" w:cs="Times New Roman"/>
          <w:sz w:val="24"/>
          <w:szCs w:val="24"/>
        </w:rPr>
        <w:t>socially</w:t>
      </w:r>
      <w:r w:rsidR="00981D8A">
        <w:rPr>
          <w:rFonts w:ascii="Times New Roman" w:hAnsi="Times New Roman" w:cs="Times New Roman"/>
          <w:sz w:val="24"/>
          <w:szCs w:val="24"/>
        </w:rPr>
        <w:t>-</w:t>
      </w:r>
      <w:r w:rsidR="00A12258">
        <w:rPr>
          <w:rFonts w:ascii="Times New Roman" w:hAnsi="Times New Roman" w:cs="Times New Roman"/>
          <w:sz w:val="24"/>
          <w:szCs w:val="24"/>
        </w:rPr>
        <w:t>mediate</w:t>
      </w:r>
      <w:r w:rsidR="00981D8A">
        <w:rPr>
          <w:rFonts w:ascii="Times New Roman" w:hAnsi="Times New Roman" w:cs="Times New Roman"/>
          <w:sz w:val="24"/>
          <w:szCs w:val="24"/>
        </w:rPr>
        <w:t>d</w:t>
      </w:r>
      <w:r w:rsidR="00A12258">
        <w:rPr>
          <w:rFonts w:ascii="Times New Roman" w:hAnsi="Times New Roman" w:cs="Times New Roman"/>
          <w:sz w:val="24"/>
          <w:szCs w:val="24"/>
        </w:rPr>
        <w:t xml:space="preserve"> nature of experiences</w:t>
      </w:r>
      <w:r w:rsidR="00981D8A">
        <w:rPr>
          <w:rFonts w:ascii="Times New Roman" w:hAnsi="Times New Roman" w:cs="Times New Roman"/>
          <w:sz w:val="24"/>
          <w:szCs w:val="24"/>
        </w:rPr>
        <w:t xml:space="preserve"> without however eliminating the subjective element of the </w:t>
      </w:r>
      <w:r w:rsidR="00A12258">
        <w:rPr>
          <w:rFonts w:ascii="Times New Roman" w:hAnsi="Times New Roman" w:cs="Times New Roman"/>
          <w:sz w:val="24"/>
          <w:szCs w:val="24"/>
        </w:rPr>
        <w:t>first</w:t>
      </w:r>
      <w:r w:rsidR="00981D8A">
        <w:rPr>
          <w:rFonts w:ascii="Times New Roman" w:hAnsi="Times New Roman" w:cs="Times New Roman"/>
          <w:sz w:val="24"/>
          <w:szCs w:val="24"/>
        </w:rPr>
        <w:t>-</w:t>
      </w:r>
      <w:r w:rsidR="00A12258">
        <w:rPr>
          <w:rFonts w:ascii="Times New Roman" w:hAnsi="Times New Roman" w:cs="Times New Roman"/>
          <w:sz w:val="24"/>
          <w:szCs w:val="24"/>
        </w:rPr>
        <w:t>hand perspective.</w:t>
      </w:r>
    </w:p>
    <w:p w14:paraId="5837900C" w14:textId="281457C6" w:rsidR="00E77F21" w:rsidRPr="00C363B9" w:rsidRDefault="007D148A" w:rsidP="002A4216">
      <w:pPr>
        <w:rPr>
          <w:rFonts w:ascii="Times New Roman" w:hAnsi="Times New Roman" w:cs="Times New Roman"/>
          <w:sz w:val="24"/>
          <w:szCs w:val="24"/>
        </w:rPr>
      </w:pPr>
      <w:r w:rsidRPr="00C363B9">
        <w:rPr>
          <w:rFonts w:ascii="Times New Roman" w:hAnsi="Times New Roman" w:cs="Times New Roman"/>
          <w:b/>
          <w:sz w:val="24"/>
          <w:szCs w:val="24"/>
        </w:rPr>
        <w:t>In S</w:t>
      </w:r>
      <w:r w:rsidR="00DE6937" w:rsidRPr="00C363B9">
        <w:rPr>
          <w:rFonts w:ascii="Times New Roman" w:hAnsi="Times New Roman" w:cs="Times New Roman"/>
          <w:b/>
          <w:sz w:val="24"/>
          <w:szCs w:val="24"/>
        </w:rPr>
        <w:t>earch of</w:t>
      </w:r>
      <w:r w:rsidRPr="00C363B9">
        <w:rPr>
          <w:rFonts w:ascii="Times New Roman" w:hAnsi="Times New Roman" w:cs="Times New Roman"/>
          <w:b/>
          <w:sz w:val="24"/>
          <w:szCs w:val="24"/>
        </w:rPr>
        <w:t xml:space="preserve"> E</w:t>
      </w:r>
      <w:r w:rsidR="00C7028B" w:rsidRPr="00C363B9">
        <w:rPr>
          <w:rFonts w:ascii="Times New Roman" w:hAnsi="Times New Roman" w:cs="Times New Roman"/>
          <w:b/>
          <w:sz w:val="24"/>
          <w:szCs w:val="24"/>
        </w:rPr>
        <w:t xml:space="preserve">xperiences </w:t>
      </w:r>
    </w:p>
    <w:p w14:paraId="57EBF251" w14:textId="053853EA" w:rsidR="0022161A" w:rsidRPr="00C363B9" w:rsidRDefault="00E77F21" w:rsidP="002A4216">
      <w:pPr>
        <w:spacing w:before="240"/>
        <w:rPr>
          <w:rFonts w:ascii="Times New Roman" w:hAnsi="Times New Roman" w:cs="Times New Roman"/>
          <w:b/>
          <w:i/>
          <w:sz w:val="24"/>
          <w:szCs w:val="24"/>
        </w:rPr>
      </w:pPr>
      <w:r w:rsidRPr="00C363B9">
        <w:rPr>
          <w:rFonts w:ascii="Times New Roman" w:hAnsi="Times New Roman" w:cs="Times New Roman"/>
          <w:sz w:val="24"/>
          <w:szCs w:val="24"/>
        </w:rPr>
        <w:t>T</w:t>
      </w:r>
      <w:r w:rsidR="00F7125F" w:rsidRPr="00C363B9">
        <w:rPr>
          <w:rFonts w:ascii="Times New Roman" w:hAnsi="Times New Roman" w:cs="Times New Roman"/>
          <w:sz w:val="24"/>
          <w:szCs w:val="24"/>
        </w:rPr>
        <w:t xml:space="preserve">he </w:t>
      </w:r>
      <w:r w:rsidRPr="00C363B9">
        <w:rPr>
          <w:rFonts w:ascii="Times New Roman" w:hAnsi="Times New Roman" w:cs="Times New Roman"/>
          <w:sz w:val="24"/>
          <w:szCs w:val="24"/>
        </w:rPr>
        <w:t>tradition</w:t>
      </w:r>
      <w:r w:rsidR="00942AEE" w:rsidRPr="00C363B9">
        <w:rPr>
          <w:rFonts w:ascii="Times New Roman" w:hAnsi="Times New Roman" w:cs="Times New Roman"/>
          <w:sz w:val="24"/>
          <w:szCs w:val="24"/>
        </w:rPr>
        <w:t>s</w:t>
      </w:r>
      <w:r w:rsidR="00DE6937" w:rsidRPr="00C363B9">
        <w:rPr>
          <w:rFonts w:ascii="Times New Roman" w:hAnsi="Times New Roman" w:cs="Times New Roman"/>
          <w:sz w:val="24"/>
          <w:szCs w:val="24"/>
        </w:rPr>
        <w:t xml:space="preserve"> which made </w:t>
      </w:r>
      <w:r w:rsidRPr="00C363B9">
        <w:rPr>
          <w:rFonts w:ascii="Times New Roman" w:hAnsi="Times New Roman" w:cs="Times New Roman"/>
          <w:sz w:val="24"/>
          <w:szCs w:val="24"/>
        </w:rPr>
        <w:t>experience the primary object</w:t>
      </w:r>
      <w:r w:rsidR="00DE6937" w:rsidRPr="00C363B9">
        <w:rPr>
          <w:rFonts w:ascii="Times New Roman" w:hAnsi="Times New Roman" w:cs="Times New Roman"/>
          <w:sz w:val="24"/>
          <w:szCs w:val="24"/>
        </w:rPr>
        <w:t xml:space="preserve"> of</w:t>
      </w:r>
      <w:r w:rsidR="004864F9" w:rsidRPr="00C363B9">
        <w:rPr>
          <w:rFonts w:ascii="Times New Roman" w:hAnsi="Times New Roman" w:cs="Times New Roman"/>
          <w:sz w:val="24"/>
          <w:szCs w:val="24"/>
        </w:rPr>
        <w:t xml:space="preserve"> inquiry</w:t>
      </w:r>
      <w:r w:rsidRPr="00C363B9">
        <w:rPr>
          <w:rFonts w:ascii="Times New Roman" w:hAnsi="Times New Roman" w:cs="Times New Roman"/>
          <w:sz w:val="24"/>
          <w:szCs w:val="24"/>
        </w:rPr>
        <w:t xml:space="preserve"> </w:t>
      </w:r>
      <w:r w:rsidR="004864F9" w:rsidRPr="00C363B9">
        <w:rPr>
          <w:rFonts w:ascii="Times New Roman" w:hAnsi="Times New Roman" w:cs="Times New Roman"/>
          <w:sz w:val="24"/>
          <w:szCs w:val="24"/>
        </w:rPr>
        <w:t>and</w:t>
      </w:r>
      <w:r w:rsidR="00942AEE" w:rsidRPr="00C363B9">
        <w:rPr>
          <w:rFonts w:ascii="Times New Roman" w:hAnsi="Times New Roman" w:cs="Times New Roman"/>
          <w:sz w:val="24"/>
          <w:szCs w:val="24"/>
        </w:rPr>
        <w:t xml:space="preserve"> set their</w:t>
      </w:r>
      <w:r w:rsidRPr="00C363B9">
        <w:rPr>
          <w:rFonts w:ascii="Times New Roman" w:hAnsi="Times New Roman" w:cs="Times New Roman"/>
          <w:sz w:val="24"/>
          <w:szCs w:val="24"/>
        </w:rPr>
        <w:t xml:space="preserve"> goal unequivocally to account for actors’ first</w:t>
      </w:r>
      <w:r w:rsidR="00942AEE" w:rsidRPr="00C363B9">
        <w:rPr>
          <w:rFonts w:ascii="Times New Roman" w:hAnsi="Times New Roman" w:cs="Times New Roman"/>
          <w:sz w:val="24"/>
          <w:szCs w:val="24"/>
        </w:rPr>
        <w:t>-</w:t>
      </w:r>
      <w:r w:rsidRPr="00C363B9">
        <w:rPr>
          <w:rFonts w:ascii="Times New Roman" w:hAnsi="Times New Roman" w:cs="Times New Roman"/>
          <w:sz w:val="24"/>
          <w:szCs w:val="24"/>
        </w:rPr>
        <w:t xml:space="preserve">order constructs and to safeguard </w:t>
      </w:r>
      <w:r w:rsidR="00942AEE" w:rsidRPr="00C363B9">
        <w:rPr>
          <w:rFonts w:ascii="Times New Roman" w:hAnsi="Times New Roman" w:cs="Times New Roman"/>
          <w:sz w:val="24"/>
          <w:szCs w:val="24"/>
        </w:rPr>
        <w:t xml:space="preserve">the </w:t>
      </w:r>
      <w:r w:rsidRPr="00C363B9">
        <w:rPr>
          <w:rFonts w:ascii="Times New Roman" w:hAnsi="Times New Roman" w:cs="Times New Roman"/>
          <w:sz w:val="24"/>
          <w:szCs w:val="24"/>
        </w:rPr>
        <w:t>subjective perspective</w:t>
      </w:r>
      <w:r w:rsidR="00942AEE" w:rsidRPr="00C363B9">
        <w:rPr>
          <w:rFonts w:ascii="Times New Roman" w:hAnsi="Times New Roman" w:cs="Times New Roman"/>
          <w:sz w:val="24"/>
          <w:szCs w:val="24"/>
        </w:rPr>
        <w:t xml:space="preserve"> are p</w:t>
      </w:r>
      <w:r w:rsidR="00FF399E" w:rsidRPr="00C363B9">
        <w:rPr>
          <w:rFonts w:ascii="Times New Roman" w:hAnsi="Times New Roman" w:cs="Times New Roman"/>
          <w:sz w:val="24"/>
          <w:szCs w:val="24"/>
        </w:rPr>
        <w:t>henomenology</w:t>
      </w:r>
      <w:r w:rsidR="00942AEE" w:rsidRPr="00C363B9">
        <w:rPr>
          <w:rFonts w:ascii="Times New Roman" w:hAnsi="Times New Roman" w:cs="Times New Roman"/>
          <w:sz w:val="24"/>
          <w:szCs w:val="24"/>
        </w:rPr>
        <w:t>, or phenomenological sociology to be precise</w:t>
      </w:r>
      <w:r w:rsidR="002238F1" w:rsidRPr="00C363B9">
        <w:rPr>
          <w:rFonts w:ascii="Times New Roman" w:hAnsi="Times New Roman" w:cs="Times New Roman"/>
          <w:sz w:val="24"/>
          <w:szCs w:val="24"/>
        </w:rPr>
        <w:t>,</w:t>
      </w:r>
      <w:r w:rsidR="00FF399E" w:rsidRPr="00C363B9">
        <w:rPr>
          <w:rFonts w:ascii="Times New Roman" w:hAnsi="Times New Roman" w:cs="Times New Roman"/>
          <w:sz w:val="24"/>
          <w:szCs w:val="24"/>
        </w:rPr>
        <w:t xml:space="preserve"> and ethnomethodology</w:t>
      </w:r>
      <w:r w:rsidR="00942AEE" w:rsidRPr="00C363B9">
        <w:rPr>
          <w:rFonts w:ascii="Times New Roman" w:hAnsi="Times New Roman" w:cs="Times New Roman"/>
          <w:sz w:val="24"/>
          <w:szCs w:val="24"/>
        </w:rPr>
        <w:t xml:space="preserve">. </w:t>
      </w:r>
      <w:r w:rsidR="00E9430A" w:rsidRPr="00C363B9">
        <w:rPr>
          <w:rFonts w:ascii="Times New Roman" w:hAnsi="Times New Roman" w:cs="Times New Roman"/>
          <w:sz w:val="24"/>
          <w:szCs w:val="24"/>
        </w:rPr>
        <w:t>While, as it will become apparent, it is not the intention of this article to endorse these</w:t>
      </w:r>
      <w:r w:rsidR="00DE6937" w:rsidRPr="00C363B9">
        <w:rPr>
          <w:rFonts w:ascii="Times New Roman" w:hAnsi="Times New Roman" w:cs="Times New Roman"/>
          <w:sz w:val="24"/>
          <w:szCs w:val="24"/>
        </w:rPr>
        <w:t xml:space="preserve"> approaches</w:t>
      </w:r>
      <w:r w:rsidR="00E9430A" w:rsidRPr="00C363B9">
        <w:rPr>
          <w:rFonts w:ascii="Times New Roman" w:hAnsi="Times New Roman" w:cs="Times New Roman"/>
          <w:sz w:val="24"/>
          <w:szCs w:val="24"/>
        </w:rPr>
        <w:t xml:space="preserve"> wholeheartedly, adopting som</w:t>
      </w:r>
      <w:r w:rsidR="002238F1" w:rsidRPr="00C363B9">
        <w:rPr>
          <w:rFonts w:ascii="Times New Roman" w:hAnsi="Times New Roman" w:cs="Times New Roman"/>
          <w:sz w:val="24"/>
          <w:szCs w:val="24"/>
        </w:rPr>
        <w:t>e of the</w:t>
      </w:r>
      <w:r w:rsidR="00E9430A" w:rsidRPr="00C363B9">
        <w:rPr>
          <w:rFonts w:ascii="Times New Roman" w:hAnsi="Times New Roman" w:cs="Times New Roman"/>
          <w:sz w:val="24"/>
          <w:szCs w:val="24"/>
        </w:rPr>
        <w:t xml:space="preserve"> methodological insights</w:t>
      </w:r>
      <w:r w:rsidR="0068681B" w:rsidRPr="00C363B9">
        <w:rPr>
          <w:rFonts w:ascii="Times New Roman" w:hAnsi="Times New Roman" w:cs="Times New Roman"/>
          <w:sz w:val="24"/>
          <w:szCs w:val="24"/>
        </w:rPr>
        <w:t xml:space="preserve"> of these</w:t>
      </w:r>
      <w:r w:rsidR="002238F1" w:rsidRPr="00C363B9">
        <w:rPr>
          <w:rFonts w:ascii="Times New Roman" w:hAnsi="Times New Roman" w:cs="Times New Roman"/>
          <w:sz w:val="24"/>
          <w:szCs w:val="24"/>
        </w:rPr>
        <w:t xml:space="preserve"> tradition</w:t>
      </w:r>
      <w:r w:rsidR="00337B09" w:rsidRPr="00C363B9">
        <w:rPr>
          <w:rFonts w:ascii="Times New Roman" w:hAnsi="Times New Roman" w:cs="Times New Roman"/>
          <w:sz w:val="24"/>
          <w:szCs w:val="24"/>
        </w:rPr>
        <w:t>s</w:t>
      </w:r>
      <w:r w:rsidR="002238F1" w:rsidRPr="00C363B9">
        <w:rPr>
          <w:rFonts w:ascii="Times New Roman" w:hAnsi="Times New Roman" w:cs="Times New Roman"/>
          <w:sz w:val="24"/>
          <w:szCs w:val="24"/>
        </w:rPr>
        <w:t xml:space="preserve"> might be necessary</w:t>
      </w:r>
      <w:r w:rsidR="00337B09" w:rsidRPr="00C363B9">
        <w:rPr>
          <w:rFonts w:ascii="Times New Roman" w:hAnsi="Times New Roman" w:cs="Times New Roman"/>
          <w:sz w:val="24"/>
          <w:szCs w:val="24"/>
        </w:rPr>
        <w:t xml:space="preserve"> in order</w:t>
      </w:r>
      <w:r w:rsidR="002238F1" w:rsidRPr="00C363B9">
        <w:rPr>
          <w:rFonts w:ascii="Times New Roman" w:hAnsi="Times New Roman" w:cs="Times New Roman"/>
          <w:sz w:val="24"/>
          <w:szCs w:val="24"/>
        </w:rPr>
        <w:t xml:space="preserve"> to make experiences ‘visible’</w:t>
      </w:r>
      <w:r w:rsidR="00942AEE" w:rsidRPr="00C363B9">
        <w:rPr>
          <w:rFonts w:ascii="Times New Roman" w:hAnsi="Times New Roman" w:cs="Times New Roman"/>
          <w:sz w:val="24"/>
          <w:szCs w:val="24"/>
        </w:rPr>
        <w:t xml:space="preserve"> in the context of the </w:t>
      </w:r>
      <w:r w:rsidR="00E9430A" w:rsidRPr="00C363B9">
        <w:rPr>
          <w:rFonts w:ascii="Times New Roman" w:hAnsi="Times New Roman" w:cs="Times New Roman"/>
          <w:sz w:val="24"/>
          <w:szCs w:val="24"/>
        </w:rPr>
        <w:t xml:space="preserve">inquiry into cultural value. </w:t>
      </w:r>
    </w:p>
    <w:p w14:paraId="6AA6A896" w14:textId="2813F094" w:rsidR="00341F82" w:rsidRDefault="0022161A" w:rsidP="005C6574">
      <w:pPr>
        <w:spacing w:before="240"/>
        <w:rPr>
          <w:rFonts w:ascii="Times New Roman" w:hAnsi="Times New Roman" w:cs="Times New Roman"/>
          <w:sz w:val="24"/>
          <w:szCs w:val="24"/>
        </w:rPr>
      </w:pPr>
      <w:r w:rsidRPr="00C363B9">
        <w:rPr>
          <w:rFonts w:ascii="Times New Roman" w:hAnsi="Times New Roman" w:cs="Times New Roman"/>
          <w:sz w:val="24"/>
          <w:szCs w:val="24"/>
        </w:rPr>
        <w:t>Phenomenology</w:t>
      </w:r>
      <w:r w:rsidR="007211C5" w:rsidRPr="00C363B9">
        <w:rPr>
          <w:rFonts w:ascii="Times New Roman" w:hAnsi="Times New Roman" w:cs="Times New Roman"/>
          <w:sz w:val="24"/>
          <w:szCs w:val="24"/>
        </w:rPr>
        <w:t>, we read, ‘may be defined initially as the study of structures of experience, or consciousness. Literally, phenomenology is the study of “phenomena”: appearances of things, or things as they appear in our experience, or the ways we experience things, thus the meanings things have in our experience’</w:t>
      </w:r>
      <w:r w:rsidR="004F0643" w:rsidRPr="00C363B9">
        <w:rPr>
          <w:rStyle w:val="FootnoteReference"/>
          <w:rFonts w:ascii="Times New Roman" w:hAnsi="Times New Roman" w:cs="Times New Roman"/>
          <w:sz w:val="24"/>
          <w:szCs w:val="24"/>
        </w:rPr>
        <w:footnoteReference w:id="4"/>
      </w:r>
      <w:r w:rsidR="007211C5" w:rsidRPr="00C363B9">
        <w:rPr>
          <w:rFonts w:ascii="Times New Roman" w:hAnsi="Times New Roman" w:cs="Times New Roman"/>
          <w:sz w:val="24"/>
          <w:szCs w:val="24"/>
        </w:rPr>
        <w:t>.</w:t>
      </w:r>
      <w:r w:rsidR="00E421B4" w:rsidRPr="00C363B9">
        <w:rPr>
          <w:rFonts w:ascii="Times New Roman" w:hAnsi="Times New Roman" w:cs="Times New Roman"/>
          <w:sz w:val="24"/>
          <w:szCs w:val="24"/>
        </w:rPr>
        <w:t xml:space="preserve"> </w:t>
      </w:r>
      <w:r w:rsidR="002238F1" w:rsidRPr="00C363B9">
        <w:rPr>
          <w:rFonts w:ascii="Times New Roman" w:hAnsi="Times New Roman" w:cs="Times New Roman"/>
          <w:sz w:val="24"/>
          <w:szCs w:val="24"/>
        </w:rPr>
        <w:t>In their</w:t>
      </w:r>
      <w:r w:rsidR="004F0643" w:rsidRPr="00C363B9">
        <w:rPr>
          <w:rFonts w:ascii="Times New Roman" w:hAnsi="Times New Roman" w:cs="Times New Roman"/>
          <w:sz w:val="24"/>
          <w:szCs w:val="24"/>
        </w:rPr>
        <w:t xml:space="preserve"> various guises, all phenomenological approaches share some </w:t>
      </w:r>
      <w:r w:rsidR="00811361" w:rsidRPr="00C363B9">
        <w:rPr>
          <w:rFonts w:ascii="Times New Roman" w:hAnsi="Times New Roman" w:cs="Times New Roman"/>
          <w:sz w:val="24"/>
          <w:szCs w:val="24"/>
        </w:rPr>
        <w:t>fundamental features</w:t>
      </w:r>
      <w:r w:rsidR="00996256">
        <w:rPr>
          <w:rFonts w:ascii="Times New Roman" w:hAnsi="Times New Roman" w:cs="Times New Roman"/>
          <w:sz w:val="24"/>
          <w:szCs w:val="24"/>
        </w:rPr>
        <w:t xml:space="preserve">. </w:t>
      </w:r>
      <w:r w:rsidR="00811361" w:rsidRPr="00C363B9">
        <w:rPr>
          <w:rFonts w:ascii="Times New Roman" w:hAnsi="Times New Roman" w:cs="Times New Roman"/>
          <w:sz w:val="24"/>
          <w:szCs w:val="24"/>
        </w:rPr>
        <w:t xml:space="preserve"> </w:t>
      </w:r>
      <w:r w:rsidR="00996256">
        <w:rPr>
          <w:rFonts w:ascii="Times New Roman" w:hAnsi="Times New Roman" w:cs="Times New Roman"/>
          <w:sz w:val="24"/>
          <w:szCs w:val="24"/>
        </w:rPr>
        <w:t>C</w:t>
      </w:r>
      <w:r w:rsidR="00811361" w:rsidRPr="00C363B9">
        <w:rPr>
          <w:rFonts w:ascii="Times New Roman" w:hAnsi="Times New Roman" w:cs="Times New Roman"/>
          <w:sz w:val="24"/>
          <w:szCs w:val="24"/>
        </w:rPr>
        <w:t>rucially, they</w:t>
      </w:r>
      <w:r w:rsidR="007211C5" w:rsidRPr="00C363B9">
        <w:rPr>
          <w:rFonts w:ascii="Times New Roman" w:hAnsi="Times New Roman" w:cs="Times New Roman"/>
          <w:sz w:val="24"/>
          <w:szCs w:val="24"/>
        </w:rPr>
        <w:t xml:space="preserve"> </w:t>
      </w:r>
      <w:r w:rsidR="00811361" w:rsidRPr="00C363B9">
        <w:rPr>
          <w:rFonts w:ascii="Times New Roman" w:hAnsi="Times New Roman" w:cs="Times New Roman"/>
          <w:sz w:val="24"/>
          <w:szCs w:val="24"/>
        </w:rPr>
        <w:t>approach</w:t>
      </w:r>
      <w:r w:rsidR="007211C5" w:rsidRPr="00C363B9">
        <w:rPr>
          <w:rFonts w:ascii="Times New Roman" w:hAnsi="Times New Roman" w:cs="Times New Roman"/>
          <w:sz w:val="24"/>
          <w:szCs w:val="24"/>
        </w:rPr>
        <w:t xml:space="preserve"> experiences from the subjective or first</w:t>
      </w:r>
      <w:r w:rsidR="007F7502" w:rsidRPr="00C363B9">
        <w:rPr>
          <w:rFonts w:ascii="Times New Roman" w:hAnsi="Times New Roman" w:cs="Times New Roman"/>
          <w:sz w:val="24"/>
          <w:szCs w:val="24"/>
        </w:rPr>
        <w:t>-</w:t>
      </w:r>
      <w:r w:rsidR="007211C5" w:rsidRPr="00C363B9">
        <w:rPr>
          <w:rFonts w:ascii="Times New Roman" w:hAnsi="Times New Roman" w:cs="Times New Roman"/>
          <w:sz w:val="24"/>
          <w:szCs w:val="24"/>
        </w:rPr>
        <w:t>person point of view</w:t>
      </w:r>
      <w:r w:rsidR="002238F1" w:rsidRPr="00C363B9">
        <w:rPr>
          <w:rFonts w:ascii="Times New Roman" w:hAnsi="Times New Roman" w:cs="Times New Roman"/>
          <w:sz w:val="24"/>
          <w:szCs w:val="24"/>
        </w:rPr>
        <w:t xml:space="preserve"> of the subjects undergoing these experiences</w:t>
      </w:r>
      <w:r w:rsidR="00D4561E">
        <w:rPr>
          <w:rFonts w:ascii="Times New Roman" w:hAnsi="Times New Roman" w:cs="Times New Roman"/>
          <w:sz w:val="24"/>
          <w:szCs w:val="24"/>
        </w:rPr>
        <w:t>,</w:t>
      </w:r>
      <w:r w:rsidR="002238F1" w:rsidRPr="00C363B9">
        <w:rPr>
          <w:rFonts w:ascii="Times New Roman" w:hAnsi="Times New Roman" w:cs="Times New Roman"/>
          <w:sz w:val="24"/>
          <w:szCs w:val="24"/>
        </w:rPr>
        <w:t xml:space="preserve"> and in order to safeguard this subjective </w:t>
      </w:r>
      <w:r w:rsidR="00D4561E">
        <w:rPr>
          <w:rFonts w:ascii="Times New Roman" w:hAnsi="Times New Roman" w:cs="Times New Roman"/>
          <w:sz w:val="24"/>
          <w:szCs w:val="24"/>
        </w:rPr>
        <w:t>perspective,</w:t>
      </w:r>
      <w:r w:rsidR="002238F1" w:rsidRPr="00C363B9">
        <w:rPr>
          <w:rFonts w:ascii="Times New Roman" w:hAnsi="Times New Roman" w:cs="Times New Roman"/>
          <w:sz w:val="24"/>
          <w:szCs w:val="24"/>
        </w:rPr>
        <w:t xml:space="preserve"> they capture this content descriptively in the first instance, before attempting any </w:t>
      </w:r>
      <w:r w:rsidR="004D1D3A" w:rsidRPr="00C363B9">
        <w:rPr>
          <w:rFonts w:ascii="Times New Roman" w:hAnsi="Times New Roman" w:cs="Times New Roman"/>
          <w:sz w:val="24"/>
          <w:szCs w:val="24"/>
        </w:rPr>
        <w:t>further</w:t>
      </w:r>
      <w:r w:rsidR="007F7502" w:rsidRPr="00C363B9">
        <w:rPr>
          <w:rFonts w:ascii="Times New Roman" w:hAnsi="Times New Roman" w:cs="Times New Roman"/>
          <w:sz w:val="24"/>
          <w:szCs w:val="24"/>
        </w:rPr>
        <w:t xml:space="preserve"> analysis</w:t>
      </w:r>
      <w:r w:rsidR="003B2B0D" w:rsidRPr="00C363B9">
        <w:rPr>
          <w:rFonts w:ascii="Times New Roman" w:hAnsi="Times New Roman" w:cs="Times New Roman"/>
          <w:sz w:val="24"/>
          <w:szCs w:val="24"/>
        </w:rPr>
        <w:t>.</w:t>
      </w:r>
      <w:r w:rsidR="007F7502" w:rsidRPr="00C363B9">
        <w:rPr>
          <w:rFonts w:ascii="Times New Roman" w:hAnsi="Times New Roman" w:cs="Times New Roman"/>
          <w:sz w:val="24"/>
          <w:szCs w:val="24"/>
        </w:rPr>
        <w:t xml:space="preserve"> In order to pre-empt causal explanation, phenomenological accounts frequently </w:t>
      </w:r>
      <w:r w:rsidR="004F0643" w:rsidRPr="00C363B9">
        <w:rPr>
          <w:rFonts w:ascii="Times New Roman" w:hAnsi="Times New Roman" w:cs="Times New Roman"/>
          <w:sz w:val="24"/>
          <w:szCs w:val="24"/>
        </w:rPr>
        <w:t>‘suspend’ judgements about the natural world</w:t>
      </w:r>
      <w:r w:rsidR="007F7502" w:rsidRPr="00C363B9">
        <w:rPr>
          <w:rFonts w:ascii="Times New Roman" w:hAnsi="Times New Roman" w:cs="Times New Roman"/>
          <w:sz w:val="24"/>
          <w:szCs w:val="24"/>
        </w:rPr>
        <w:t>.</w:t>
      </w:r>
      <w:r w:rsidR="00F32520" w:rsidRPr="00C363B9">
        <w:rPr>
          <w:rStyle w:val="FootnoteReference"/>
          <w:rFonts w:ascii="Times New Roman" w:hAnsi="Times New Roman" w:cs="Times New Roman"/>
          <w:sz w:val="24"/>
          <w:szCs w:val="24"/>
        </w:rPr>
        <w:footnoteReference w:id="5"/>
      </w:r>
      <w:r w:rsidR="00996256">
        <w:rPr>
          <w:rFonts w:ascii="Times New Roman" w:hAnsi="Times New Roman" w:cs="Times New Roman"/>
          <w:sz w:val="24"/>
          <w:szCs w:val="24"/>
        </w:rPr>
        <w:t xml:space="preserve"> </w:t>
      </w:r>
    </w:p>
    <w:p w14:paraId="40B8CFC8" w14:textId="0E6DF4E8" w:rsidR="00BF4FF0" w:rsidRPr="00C363B9" w:rsidRDefault="00D4561E" w:rsidP="005C6574">
      <w:pPr>
        <w:spacing w:before="240"/>
        <w:rPr>
          <w:rFonts w:ascii="Times New Roman" w:hAnsi="Times New Roman" w:cs="Times New Roman"/>
          <w:sz w:val="24"/>
          <w:szCs w:val="24"/>
        </w:rPr>
      </w:pPr>
      <w:r>
        <w:rPr>
          <w:rFonts w:ascii="Times New Roman" w:hAnsi="Times New Roman" w:cs="Times New Roman"/>
          <w:sz w:val="24"/>
          <w:szCs w:val="24"/>
        </w:rPr>
        <w:t>There was</w:t>
      </w:r>
      <w:r w:rsidR="00327A99">
        <w:rPr>
          <w:rFonts w:ascii="Times New Roman" w:hAnsi="Times New Roman" w:cs="Times New Roman"/>
          <w:sz w:val="24"/>
          <w:szCs w:val="24"/>
        </w:rPr>
        <w:t xml:space="preserve"> however also a rift</w:t>
      </w:r>
      <w:r w:rsidR="00996256">
        <w:rPr>
          <w:rFonts w:ascii="Times New Roman" w:hAnsi="Times New Roman" w:cs="Times New Roman"/>
          <w:sz w:val="24"/>
          <w:szCs w:val="24"/>
        </w:rPr>
        <w:t xml:space="preserve"> running in the phenomenological movement</w:t>
      </w:r>
      <w:r>
        <w:rPr>
          <w:rFonts w:ascii="Times New Roman" w:hAnsi="Times New Roman" w:cs="Times New Roman"/>
          <w:sz w:val="24"/>
          <w:szCs w:val="24"/>
        </w:rPr>
        <w:t>. There was</w:t>
      </w:r>
      <w:r w:rsidR="00B4601B">
        <w:rPr>
          <w:rFonts w:ascii="Times New Roman" w:hAnsi="Times New Roman" w:cs="Times New Roman"/>
          <w:sz w:val="24"/>
          <w:szCs w:val="24"/>
        </w:rPr>
        <w:t xml:space="preserve"> a split</w:t>
      </w:r>
      <w:r w:rsidR="00996256">
        <w:rPr>
          <w:rFonts w:ascii="Times New Roman" w:hAnsi="Times New Roman" w:cs="Times New Roman"/>
          <w:sz w:val="24"/>
          <w:szCs w:val="24"/>
        </w:rPr>
        <w:t xml:space="preserve"> between those who take the suspension of the natural world attitude as a licence to pursue </w:t>
      </w:r>
      <w:r w:rsidR="00E97B03" w:rsidRPr="00C363B9">
        <w:rPr>
          <w:rFonts w:ascii="Times New Roman" w:hAnsi="Times New Roman" w:cs="Times New Roman"/>
          <w:sz w:val="24"/>
          <w:szCs w:val="24"/>
          <w:lang w:val="en"/>
        </w:rPr>
        <w:t xml:space="preserve">a </w:t>
      </w:r>
      <w:r w:rsidR="00F7125F" w:rsidRPr="00C363B9">
        <w:rPr>
          <w:rFonts w:ascii="Times New Roman" w:hAnsi="Times New Roman" w:cs="Times New Roman"/>
          <w:sz w:val="24"/>
          <w:szCs w:val="24"/>
        </w:rPr>
        <w:t>transcendental investigation</w:t>
      </w:r>
      <w:r w:rsidR="00E97B03" w:rsidRPr="00C363B9">
        <w:rPr>
          <w:rFonts w:ascii="Times New Roman" w:hAnsi="Times New Roman" w:cs="Times New Roman"/>
          <w:sz w:val="24"/>
          <w:szCs w:val="24"/>
        </w:rPr>
        <w:t xml:space="preserve">, i.e., an a </w:t>
      </w:r>
      <w:r w:rsidR="00803D00" w:rsidRPr="00C363B9">
        <w:rPr>
          <w:rFonts w:ascii="Times New Roman" w:hAnsi="Times New Roman" w:cs="Times New Roman"/>
          <w:sz w:val="24"/>
          <w:szCs w:val="24"/>
        </w:rPr>
        <w:t>prior</w:t>
      </w:r>
      <w:r w:rsidR="003B2B0D" w:rsidRPr="00C363B9">
        <w:rPr>
          <w:rFonts w:ascii="Times New Roman" w:hAnsi="Times New Roman" w:cs="Times New Roman"/>
          <w:sz w:val="24"/>
          <w:szCs w:val="24"/>
        </w:rPr>
        <w:t>i</w:t>
      </w:r>
      <w:r w:rsidR="00E97B03" w:rsidRPr="00C363B9">
        <w:rPr>
          <w:rFonts w:ascii="Times New Roman" w:hAnsi="Times New Roman" w:cs="Times New Roman"/>
          <w:sz w:val="24"/>
          <w:szCs w:val="24"/>
        </w:rPr>
        <w:t xml:space="preserve"> investigation into </w:t>
      </w:r>
      <w:r w:rsidR="00F7125F" w:rsidRPr="00C363B9">
        <w:rPr>
          <w:rFonts w:ascii="Times New Roman" w:hAnsi="Times New Roman" w:cs="Times New Roman"/>
          <w:sz w:val="24"/>
          <w:szCs w:val="24"/>
        </w:rPr>
        <w:t>the condition of possibility for knowledge</w:t>
      </w:r>
      <w:r w:rsidR="00B4601B">
        <w:rPr>
          <w:rFonts w:ascii="Times New Roman" w:hAnsi="Times New Roman" w:cs="Times New Roman"/>
          <w:sz w:val="24"/>
          <w:szCs w:val="24"/>
        </w:rPr>
        <w:t xml:space="preserve"> and experiences </w:t>
      </w:r>
      <w:r w:rsidR="00B4601B" w:rsidRPr="00C363B9">
        <w:rPr>
          <w:rFonts w:ascii="Times New Roman" w:hAnsi="Times New Roman" w:cs="Times New Roman"/>
          <w:sz w:val="24"/>
          <w:szCs w:val="24"/>
        </w:rPr>
        <w:t>(</w:t>
      </w:r>
      <w:r w:rsidR="00B4601B">
        <w:rPr>
          <w:rFonts w:ascii="Times New Roman" w:hAnsi="Times New Roman" w:cs="Times New Roman"/>
          <w:sz w:val="24"/>
          <w:szCs w:val="24"/>
        </w:rPr>
        <w:t xml:space="preserve">e.g. </w:t>
      </w:r>
      <w:r w:rsidR="00B4601B" w:rsidRPr="00C363B9">
        <w:rPr>
          <w:rFonts w:ascii="Times New Roman" w:hAnsi="Times New Roman" w:cs="Times New Roman"/>
          <w:sz w:val="24"/>
          <w:szCs w:val="24"/>
        </w:rPr>
        <w:t>Husserl, 1982)</w:t>
      </w:r>
      <w:r w:rsidR="00F7125F" w:rsidRPr="00C363B9">
        <w:rPr>
          <w:rFonts w:ascii="Times New Roman" w:hAnsi="Times New Roman" w:cs="Times New Roman"/>
          <w:sz w:val="24"/>
          <w:szCs w:val="24"/>
        </w:rPr>
        <w:t xml:space="preserve"> and</w:t>
      </w:r>
      <w:r w:rsidR="00B4601B">
        <w:rPr>
          <w:rFonts w:ascii="Times New Roman" w:hAnsi="Times New Roman" w:cs="Times New Roman"/>
          <w:sz w:val="24"/>
          <w:szCs w:val="24"/>
        </w:rPr>
        <w:t xml:space="preserve"> those who wish to stay anchored in the experiences of everyday reality.</w:t>
      </w:r>
      <w:r w:rsidR="005C6574">
        <w:rPr>
          <w:rFonts w:ascii="Times New Roman" w:hAnsi="Times New Roman" w:cs="Times New Roman"/>
          <w:sz w:val="24"/>
          <w:szCs w:val="24"/>
        </w:rPr>
        <w:t xml:space="preserve"> T</w:t>
      </w:r>
      <w:r w:rsidR="003B2B0D" w:rsidRPr="00C363B9">
        <w:rPr>
          <w:rFonts w:ascii="Times New Roman" w:hAnsi="Times New Roman" w:cs="Times New Roman"/>
          <w:sz w:val="24"/>
          <w:szCs w:val="24"/>
        </w:rPr>
        <w:t>he transcendental lin</w:t>
      </w:r>
      <w:r w:rsidR="00E56BE2" w:rsidRPr="00C363B9">
        <w:rPr>
          <w:rFonts w:ascii="Times New Roman" w:hAnsi="Times New Roman" w:cs="Times New Roman"/>
          <w:sz w:val="24"/>
          <w:szCs w:val="24"/>
        </w:rPr>
        <w:t xml:space="preserve">e of inquiry </w:t>
      </w:r>
      <w:r w:rsidR="008923D7" w:rsidRPr="00C363B9">
        <w:rPr>
          <w:rFonts w:ascii="Times New Roman" w:hAnsi="Times New Roman" w:cs="Times New Roman"/>
          <w:sz w:val="24"/>
          <w:szCs w:val="24"/>
        </w:rPr>
        <w:t>was</w:t>
      </w:r>
      <w:r>
        <w:rPr>
          <w:rFonts w:ascii="Times New Roman" w:hAnsi="Times New Roman" w:cs="Times New Roman"/>
          <w:sz w:val="24"/>
          <w:szCs w:val="24"/>
        </w:rPr>
        <w:t xml:space="preserve"> in fact </w:t>
      </w:r>
      <w:r w:rsidR="008923D7" w:rsidRPr="00C363B9">
        <w:rPr>
          <w:rFonts w:ascii="Times New Roman" w:hAnsi="Times New Roman" w:cs="Times New Roman"/>
          <w:sz w:val="24"/>
          <w:szCs w:val="24"/>
        </w:rPr>
        <w:t>criticised from within the</w:t>
      </w:r>
      <w:r w:rsidR="00E56BE2" w:rsidRPr="00C363B9">
        <w:rPr>
          <w:rFonts w:ascii="Times New Roman" w:hAnsi="Times New Roman" w:cs="Times New Roman"/>
          <w:sz w:val="24"/>
          <w:szCs w:val="24"/>
        </w:rPr>
        <w:t xml:space="preserve"> phenomenological tradition</w:t>
      </w:r>
      <w:r w:rsidR="008923D7" w:rsidRPr="00C363B9">
        <w:rPr>
          <w:rFonts w:ascii="Times New Roman" w:hAnsi="Times New Roman" w:cs="Times New Roman"/>
          <w:sz w:val="24"/>
          <w:szCs w:val="24"/>
        </w:rPr>
        <w:t>. The see</w:t>
      </w:r>
      <w:r w:rsidR="00E56BE2" w:rsidRPr="00C363B9">
        <w:rPr>
          <w:rFonts w:ascii="Times New Roman" w:hAnsi="Times New Roman" w:cs="Times New Roman"/>
          <w:sz w:val="24"/>
          <w:szCs w:val="24"/>
        </w:rPr>
        <w:t xml:space="preserve">ds of this critique are already </w:t>
      </w:r>
      <w:r w:rsidR="008923D7" w:rsidRPr="00C363B9">
        <w:rPr>
          <w:rFonts w:ascii="Times New Roman" w:hAnsi="Times New Roman" w:cs="Times New Roman"/>
          <w:sz w:val="24"/>
          <w:szCs w:val="24"/>
        </w:rPr>
        <w:t>found in Merleau-Ponty</w:t>
      </w:r>
      <w:r w:rsidR="00BF4FF0" w:rsidRPr="00C363B9">
        <w:rPr>
          <w:rFonts w:ascii="Times New Roman" w:hAnsi="Times New Roman" w:cs="Times New Roman"/>
          <w:sz w:val="24"/>
          <w:szCs w:val="24"/>
        </w:rPr>
        <w:t>’s</w:t>
      </w:r>
      <w:r w:rsidR="008923D7" w:rsidRPr="00C363B9">
        <w:rPr>
          <w:rFonts w:ascii="Times New Roman" w:hAnsi="Times New Roman" w:cs="Times New Roman"/>
          <w:sz w:val="24"/>
          <w:szCs w:val="24"/>
        </w:rPr>
        <w:t xml:space="preserve"> call</w:t>
      </w:r>
      <w:r w:rsidR="00A073B7" w:rsidRPr="00C363B9">
        <w:rPr>
          <w:rFonts w:ascii="Times New Roman" w:hAnsi="Times New Roman" w:cs="Times New Roman"/>
          <w:sz w:val="24"/>
          <w:szCs w:val="24"/>
        </w:rPr>
        <w:t xml:space="preserve"> </w:t>
      </w:r>
      <w:r w:rsidR="00183FA9" w:rsidRPr="00C363B9">
        <w:rPr>
          <w:rFonts w:ascii="Times New Roman" w:hAnsi="Times New Roman" w:cs="Times New Roman"/>
          <w:sz w:val="24"/>
          <w:szCs w:val="24"/>
        </w:rPr>
        <w:t>to</w:t>
      </w:r>
      <w:r w:rsidR="008923D7" w:rsidRPr="00C363B9">
        <w:rPr>
          <w:rFonts w:ascii="Times New Roman" w:hAnsi="Times New Roman" w:cs="Times New Roman"/>
          <w:sz w:val="24"/>
          <w:szCs w:val="24"/>
        </w:rPr>
        <w:t xml:space="preserve"> accommodate real-world considerations</w:t>
      </w:r>
      <w:r w:rsidR="00183FA9" w:rsidRPr="00C363B9">
        <w:rPr>
          <w:rFonts w:ascii="Times New Roman" w:hAnsi="Times New Roman" w:cs="Times New Roman"/>
          <w:sz w:val="24"/>
          <w:szCs w:val="24"/>
        </w:rPr>
        <w:t xml:space="preserve"> and</w:t>
      </w:r>
      <w:r w:rsidR="00BF4FF0" w:rsidRPr="00C363B9">
        <w:rPr>
          <w:rFonts w:ascii="Times New Roman" w:hAnsi="Times New Roman" w:cs="Times New Roman"/>
          <w:sz w:val="24"/>
          <w:szCs w:val="24"/>
        </w:rPr>
        <w:t xml:space="preserve"> to</w:t>
      </w:r>
      <w:r w:rsidR="003B2B0D" w:rsidRPr="00C363B9">
        <w:rPr>
          <w:rFonts w:ascii="Times New Roman" w:hAnsi="Times New Roman" w:cs="Times New Roman"/>
          <w:sz w:val="24"/>
          <w:szCs w:val="24"/>
        </w:rPr>
        <w:t xml:space="preserve"> redefine the boundaries of </w:t>
      </w:r>
      <w:r w:rsidR="00183FA9" w:rsidRPr="00C363B9">
        <w:rPr>
          <w:rFonts w:ascii="Times New Roman" w:hAnsi="Times New Roman" w:cs="Times New Roman"/>
          <w:sz w:val="24"/>
          <w:szCs w:val="24"/>
        </w:rPr>
        <w:t>phenomenological inquiry</w:t>
      </w:r>
      <w:r w:rsidR="005C6574">
        <w:rPr>
          <w:rFonts w:ascii="Times New Roman" w:hAnsi="Times New Roman" w:cs="Times New Roman"/>
          <w:sz w:val="24"/>
          <w:szCs w:val="24"/>
        </w:rPr>
        <w:t xml:space="preserve"> (Merleau-Ponty 1942</w:t>
      </w:r>
      <w:r w:rsidR="003D312B" w:rsidRPr="00C363B9">
        <w:rPr>
          <w:rFonts w:ascii="Times New Roman" w:hAnsi="Times New Roman" w:cs="Times New Roman"/>
          <w:sz w:val="24"/>
          <w:szCs w:val="24"/>
        </w:rPr>
        <w:t>)</w:t>
      </w:r>
      <w:r w:rsidR="00E56BE2" w:rsidRPr="00C363B9">
        <w:rPr>
          <w:rFonts w:ascii="Times New Roman" w:hAnsi="Times New Roman" w:cs="Times New Roman"/>
          <w:sz w:val="24"/>
          <w:szCs w:val="24"/>
        </w:rPr>
        <w:t xml:space="preserve"> and are fully spelled out </w:t>
      </w:r>
      <w:r w:rsidR="003D312B" w:rsidRPr="00C363B9">
        <w:rPr>
          <w:rFonts w:ascii="Times New Roman" w:hAnsi="Times New Roman" w:cs="Times New Roman"/>
          <w:sz w:val="24"/>
          <w:szCs w:val="24"/>
        </w:rPr>
        <w:t>by</w:t>
      </w:r>
      <w:r w:rsidR="00A073B7" w:rsidRPr="00C363B9">
        <w:rPr>
          <w:rFonts w:ascii="Times New Roman" w:hAnsi="Times New Roman" w:cs="Times New Roman"/>
          <w:sz w:val="24"/>
          <w:szCs w:val="24"/>
        </w:rPr>
        <w:t xml:space="preserve"> Alfred</w:t>
      </w:r>
      <w:r w:rsidR="007E26E7" w:rsidRPr="00C363B9">
        <w:rPr>
          <w:rFonts w:ascii="Times New Roman" w:hAnsi="Times New Roman" w:cs="Times New Roman"/>
          <w:sz w:val="24"/>
          <w:szCs w:val="24"/>
        </w:rPr>
        <w:t xml:space="preserve"> Sch</w:t>
      </w:r>
      <w:r w:rsidR="00BF4FF0" w:rsidRPr="00C363B9">
        <w:rPr>
          <w:rFonts w:ascii="Times New Roman" w:hAnsi="Times New Roman" w:cs="Times New Roman"/>
          <w:sz w:val="24"/>
          <w:szCs w:val="24"/>
        </w:rPr>
        <w:t>ü</w:t>
      </w:r>
      <w:r w:rsidR="007E26E7" w:rsidRPr="00C363B9">
        <w:rPr>
          <w:rFonts w:ascii="Times New Roman" w:hAnsi="Times New Roman" w:cs="Times New Roman"/>
          <w:sz w:val="24"/>
          <w:szCs w:val="24"/>
        </w:rPr>
        <w:t>tz</w:t>
      </w:r>
      <w:r w:rsidR="003B2B0D" w:rsidRPr="00C363B9">
        <w:rPr>
          <w:rFonts w:ascii="Times New Roman" w:hAnsi="Times New Roman" w:cs="Times New Roman"/>
          <w:sz w:val="24"/>
          <w:szCs w:val="24"/>
        </w:rPr>
        <w:t>,</w:t>
      </w:r>
      <w:r w:rsidR="00A073B7" w:rsidRPr="00C363B9">
        <w:rPr>
          <w:rFonts w:ascii="Times New Roman" w:hAnsi="Times New Roman" w:cs="Times New Roman"/>
          <w:sz w:val="24"/>
          <w:szCs w:val="24"/>
        </w:rPr>
        <w:t xml:space="preserve"> who can be credited with</w:t>
      </w:r>
      <w:r w:rsidR="00D906E8" w:rsidRPr="00C363B9">
        <w:rPr>
          <w:rFonts w:ascii="Times New Roman" w:hAnsi="Times New Roman" w:cs="Times New Roman"/>
          <w:sz w:val="24"/>
          <w:szCs w:val="24"/>
        </w:rPr>
        <w:t xml:space="preserve"> establishing</w:t>
      </w:r>
      <w:r w:rsidR="003D312B" w:rsidRPr="00C363B9">
        <w:rPr>
          <w:rFonts w:ascii="Times New Roman" w:hAnsi="Times New Roman" w:cs="Times New Roman"/>
          <w:sz w:val="24"/>
          <w:szCs w:val="24"/>
        </w:rPr>
        <w:t xml:space="preserve"> a</w:t>
      </w:r>
      <w:r w:rsidR="007E26E7" w:rsidRPr="00C363B9">
        <w:rPr>
          <w:rFonts w:ascii="Times New Roman" w:hAnsi="Times New Roman" w:cs="Times New Roman"/>
          <w:sz w:val="24"/>
          <w:szCs w:val="24"/>
          <w:lang w:val="en-US"/>
        </w:rPr>
        <w:t xml:space="preserve"> phenomeno</w:t>
      </w:r>
      <w:r w:rsidR="00DA7184" w:rsidRPr="00C363B9">
        <w:rPr>
          <w:rFonts w:ascii="Times New Roman" w:hAnsi="Times New Roman" w:cs="Times New Roman"/>
          <w:sz w:val="24"/>
          <w:szCs w:val="24"/>
          <w:lang w:val="en-US"/>
        </w:rPr>
        <w:t>logy of the social world (</w:t>
      </w:r>
      <w:r w:rsidR="00DA7184" w:rsidRPr="00C363B9">
        <w:rPr>
          <w:rFonts w:ascii="Times New Roman" w:hAnsi="Times New Roman" w:cs="Times New Roman"/>
          <w:sz w:val="24"/>
          <w:szCs w:val="24"/>
        </w:rPr>
        <w:t>Schütz</w:t>
      </w:r>
      <w:r w:rsidR="00765D5F" w:rsidRPr="00C363B9">
        <w:rPr>
          <w:rFonts w:ascii="Times New Roman" w:hAnsi="Times New Roman" w:cs="Times New Roman"/>
          <w:sz w:val="24"/>
          <w:szCs w:val="24"/>
        </w:rPr>
        <w:t>,</w:t>
      </w:r>
      <w:r w:rsidR="00B02F96">
        <w:rPr>
          <w:rFonts w:ascii="Times New Roman" w:hAnsi="Times New Roman" w:cs="Times New Roman"/>
          <w:sz w:val="24"/>
          <w:szCs w:val="24"/>
          <w:lang w:val="en-US"/>
        </w:rPr>
        <w:t xml:space="preserve"> 1972</w:t>
      </w:r>
      <w:r>
        <w:rPr>
          <w:rFonts w:ascii="Times New Roman" w:hAnsi="Times New Roman" w:cs="Times New Roman"/>
          <w:sz w:val="24"/>
          <w:szCs w:val="24"/>
          <w:lang w:val="en-US"/>
        </w:rPr>
        <w:t>; Barber, 2002)</w:t>
      </w:r>
      <w:r w:rsidR="007E26E7" w:rsidRPr="00C363B9">
        <w:rPr>
          <w:rFonts w:ascii="Times New Roman" w:hAnsi="Times New Roman" w:cs="Times New Roman"/>
          <w:sz w:val="24"/>
          <w:szCs w:val="24"/>
          <w:lang w:val="en-US"/>
        </w:rPr>
        <w:t xml:space="preserve">. </w:t>
      </w:r>
    </w:p>
    <w:p w14:paraId="0D080B91" w14:textId="5580B31C" w:rsidR="00913840" w:rsidRPr="00C363B9" w:rsidRDefault="00D4561E" w:rsidP="00F914E2">
      <w:pPr>
        <w:rPr>
          <w:rFonts w:ascii="Times New Roman" w:hAnsi="Times New Roman" w:cs="Times New Roman"/>
          <w:sz w:val="24"/>
          <w:szCs w:val="24"/>
        </w:rPr>
      </w:pPr>
      <w:r>
        <w:rPr>
          <w:rFonts w:ascii="Times New Roman" w:hAnsi="Times New Roman" w:cs="Times New Roman"/>
          <w:sz w:val="24"/>
          <w:szCs w:val="24"/>
        </w:rPr>
        <w:t>The</w:t>
      </w:r>
      <w:r w:rsidR="00EB233B" w:rsidRPr="00C363B9">
        <w:rPr>
          <w:rFonts w:ascii="Times New Roman" w:hAnsi="Times New Roman" w:cs="Times New Roman"/>
          <w:sz w:val="24"/>
          <w:szCs w:val="24"/>
        </w:rPr>
        <w:t xml:space="preserve"> methodological framework proposed </w:t>
      </w:r>
      <w:r w:rsidR="00A073B7" w:rsidRPr="00C363B9">
        <w:rPr>
          <w:rFonts w:ascii="Times New Roman" w:hAnsi="Times New Roman" w:cs="Times New Roman"/>
          <w:sz w:val="24"/>
          <w:szCs w:val="24"/>
        </w:rPr>
        <w:t>by Sch</w:t>
      </w:r>
      <w:r w:rsidR="00BF4FF0" w:rsidRPr="00C363B9">
        <w:rPr>
          <w:rFonts w:ascii="Times New Roman" w:hAnsi="Times New Roman" w:cs="Times New Roman"/>
          <w:sz w:val="24"/>
          <w:szCs w:val="24"/>
        </w:rPr>
        <w:t>ü</w:t>
      </w:r>
      <w:r w:rsidR="00A073B7" w:rsidRPr="00C363B9">
        <w:rPr>
          <w:rFonts w:ascii="Times New Roman" w:hAnsi="Times New Roman" w:cs="Times New Roman"/>
          <w:sz w:val="24"/>
          <w:szCs w:val="24"/>
        </w:rPr>
        <w:t>tz</w:t>
      </w:r>
      <w:r w:rsidR="008923D7" w:rsidRPr="00C363B9">
        <w:rPr>
          <w:rFonts w:ascii="Times New Roman" w:hAnsi="Times New Roman" w:cs="Times New Roman"/>
          <w:sz w:val="24"/>
          <w:szCs w:val="24"/>
        </w:rPr>
        <w:t xml:space="preserve"> </w:t>
      </w:r>
      <w:r w:rsidR="00DA7184" w:rsidRPr="00C363B9">
        <w:rPr>
          <w:rFonts w:ascii="Times New Roman" w:hAnsi="Times New Roman" w:cs="Times New Roman"/>
          <w:sz w:val="24"/>
          <w:szCs w:val="24"/>
        </w:rPr>
        <w:t>made it possible to investigate</w:t>
      </w:r>
      <w:r w:rsidR="00327A99">
        <w:rPr>
          <w:rFonts w:ascii="Times New Roman" w:hAnsi="Times New Roman" w:cs="Times New Roman"/>
          <w:sz w:val="24"/>
          <w:szCs w:val="24"/>
        </w:rPr>
        <w:t xml:space="preserve"> </w:t>
      </w:r>
      <w:r w:rsidR="00327A99" w:rsidRPr="00C363B9">
        <w:rPr>
          <w:rFonts w:ascii="Times New Roman" w:hAnsi="Times New Roman" w:cs="Times New Roman"/>
          <w:sz w:val="24"/>
          <w:szCs w:val="24"/>
        </w:rPr>
        <w:t>empirically and sociologically</w:t>
      </w:r>
      <w:r w:rsidR="00DA7184" w:rsidRPr="00C363B9">
        <w:rPr>
          <w:rFonts w:ascii="Times New Roman" w:hAnsi="Times New Roman" w:cs="Times New Roman"/>
          <w:sz w:val="24"/>
          <w:szCs w:val="24"/>
        </w:rPr>
        <w:t xml:space="preserve"> </w:t>
      </w:r>
      <w:r w:rsidR="00A073B7" w:rsidRPr="00C363B9">
        <w:rPr>
          <w:rFonts w:ascii="Times New Roman" w:hAnsi="Times New Roman" w:cs="Times New Roman"/>
          <w:sz w:val="24"/>
          <w:szCs w:val="24"/>
        </w:rPr>
        <w:t>the modes of subjective</w:t>
      </w:r>
      <w:r w:rsidR="00DA7184" w:rsidRPr="00C363B9">
        <w:rPr>
          <w:rFonts w:ascii="Times New Roman" w:hAnsi="Times New Roman" w:cs="Times New Roman"/>
          <w:sz w:val="24"/>
          <w:szCs w:val="24"/>
        </w:rPr>
        <w:t xml:space="preserve"> </w:t>
      </w:r>
      <w:r w:rsidR="00A073B7" w:rsidRPr="00C363B9">
        <w:rPr>
          <w:rFonts w:ascii="Times New Roman" w:hAnsi="Times New Roman" w:cs="Times New Roman"/>
          <w:sz w:val="24"/>
          <w:szCs w:val="24"/>
        </w:rPr>
        <w:t>being</w:t>
      </w:r>
      <w:r w:rsidR="00E16C48">
        <w:rPr>
          <w:rFonts w:ascii="Times New Roman" w:hAnsi="Times New Roman" w:cs="Times New Roman"/>
          <w:sz w:val="24"/>
          <w:szCs w:val="24"/>
        </w:rPr>
        <w:t>; it allowed to account for</w:t>
      </w:r>
      <w:r w:rsidR="00DA7184" w:rsidRPr="00C363B9">
        <w:rPr>
          <w:rFonts w:ascii="Times New Roman" w:hAnsi="Times New Roman" w:cs="Times New Roman"/>
          <w:sz w:val="24"/>
          <w:szCs w:val="24"/>
        </w:rPr>
        <w:t xml:space="preserve"> connections between mental contents on the one hand,</w:t>
      </w:r>
      <w:r w:rsidR="00A073B7" w:rsidRPr="00C363B9">
        <w:rPr>
          <w:rFonts w:ascii="Times New Roman" w:hAnsi="Times New Roman" w:cs="Times New Roman"/>
          <w:sz w:val="24"/>
          <w:szCs w:val="24"/>
        </w:rPr>
        <w:t xml:space="preserve"> and the structures of kn</w:t>
      </w:r>
      <w:r w:rsidR="00EB233B" w:rsidRPr="00C363B9">
        <w:rPr>
          <w:rFonts w:ascii="Times New Roman" w:hAnsi="Times New Roman" w:cs="Times New Roman"/>
          <w:sz w:val="24"/>
          <w:szCs w:val="24"/>
        </w:rPr>
        <w:t>owledge and social organisation</w:t>
      </w:r>
      <w:r w:rsidR="00DA7184" w:rsidRPr="00C363B9">
        <w:rPr>
          <w:rFonts w:ascii="Times New Roman" w:hAnsi="Times New Roman" w:cs="Times New Roman"/>
          <w:sz w:val="24"/>
          <w:szCs w:val="24"/>
        </w:rPr>
        <w:t xml:space="preserve"> on the other. </w:t>
      </w:r>
      <w:r w:rsidR="00913840" w:rsidRPr="00C363B9">
        <w:rPr>
          <w:rFonts w:ascii="Times New Roman" w:hAnsi="Times New Roman" w:cs="Times New Roman"/>
          <w:sz w:val="24"/>
          <w:szCs w:val="24"/>
        </w:rPr>
        <w:t xml:space="preserve">This trend was continued by </w:t>
      </w:r>
      <w:r w:rsidR="00E3027F" w:rsidRPr="00C363B9">
        <w:rPr>
          <w:rFonts w:ascii="Times New Roman" w:hAnsi="Times New Roman" w:cs="Times New Roman"/>
          <w:sz w:val="24"/>
          <w:szCs w:val="24"/>
        </w:rPr>
        <w:t>Berger and Luckman</w:t>
      </w:r>
      <w:r w:rsidR="00BF4FF0" w:rsidRPr="00C363B9">
        <w:rPr>
          <w:rFonts w:ascii="Times New Roman" w:hAnsi="Times New Roman" w:cs="Times New Roman"/>
          <w:sz w:val="24"/>
          <w:szCs w:val="24"/>
        </w:rPr>
        <w:t>n</w:t>
      </w:r>
      <w:r w:rsidR="004E13F6" w:rsidRPr="00C363B9">
        <w:rPr>
          <w:rFonts w:ascii="Times New Roman" w:hAnsi="Times New Roman" w:cs="Times New Roman"/>
          <w:sz w:val="24"/>
          <w:szCs w:val="24"/>
        </w:rPr>
        <w:t xml:space="preserve"> (</w:t>
      </w:r>
      <w:r w:rsidR="00954CBF" w:rsidRPr="00C363B9">
        <w:rPr>
          <w:rFonts w:ascii="Times New Roman" w:hAnsi="Times New Roman" w:cs="Times New Roman"/>
          <w:sz w:val="24"/>
          <w:szCs w:val="24"/>
        </w:rPr>
        <w:t>Berger and Luckmann, 1991</w:t>
      </w:r>
      <w:r w:rsidR="004E13F6" w:rsidRPr="00C363B9">
        <w:rPr>
          <w:rFonts w:ascii="Times New Roman" w:hAnsi="Times New Roman" w:cs="Times New Roman"/>
          <w:sz w:val="24"/>
          <w:szCs w:val="24"/>
        </w:rPr>
        <w:t>)</w:t>
      </w:r>
      <w:r w:rsidR="00E3027F" w:rsidRPr="00C363B9">
        <w:rPr>
          <w:rFonts w:ascii="Times New Roman" w:hAnsi="Times New Roman" w:cs="Times New Roman"/>
          <w:sz w:val="24"/>
          <w:szCs w:val="24"/>
        </w:rPr>
        <w:t> - students of Sch</w:t>
      </w:r>
      <w:r w:rsidR="00913840" w:rsidRPr="00C363B9">
        <w:rPr>
          <w:rFonts w:ascii="Times New Roman" w:hAnsi="Times New Roman" w:cs="Times New Roman"/>
          <w:sz w:val="24"/>
          <w:szCs w:val="24"/>
        </w:rPr>
        <w:t>ü</w:t>
      </w:r>
      <w:r w:rsidR="00E3027F" w:rsidRPr="00C363B9">
        <w:rPr>
          <w:rFonts w:ascii="Times New Roman" w:hAnsi="Times New Roman" w:cs="Times New Roman"/>
          <w:sz w:val="24"/>
          <w:szCs w:val="24"/>
        </w:rPr>
        <w:t>tz</w:t>
      </w:r>
      <w:r w:rsidR="00913840" w:rsidRPr="00C363B9">
        <w:rPr>
          <w:rFonts w:ascii="Times New Roman" w:hAnsi="Times New Roman" w:cs="Times New Roman"/>
          <w:sz w:val="24"/>
          <w:szCs w:val="24"/>
        </w:rPr>
        <w:t xml:space="preserve"> </w:t>
      </w:r>
      <w:r w:rsidR="004E13F6" w:rsidRPr="00C363B9">
        <w:rPr>
          <w:rFonts w:ascii="Times New Roman" w:hAnsi="Times New Roman" w:cs="Times New Roman"/>
          <w:sz w:val="24"/>
          <w:szCs w:val="24"/>
        </w:rPr>
        <w:t>– in the approach of social constructivism</w:t>
      </w:r>
      <w:r w:rsidR="00DA7184" w:rsidRPr="00C363B9">
        <w:rPr>
          <w:rFonts w:ascii="Times New Roman" w:hAnsi="Times New Roman" w:cs="Times New Roman"/>
          <w:sz w:val="24"/>
          <w:szCs w:val="24"/>
        </w:rPr>
        <w:t xml:space="preserve">; </w:t>
      </w:r>
      <w:r w:rsidR="00206F12" w:rsidRPr="00C363B9">
        <w:rPr>
          <w:rFonts w:ascii="Times New Roman" w:hAnsi="Times New Roman" w:cs="Times New Roman"/>
          <w:sz w:val="24"/>
          <w:szCs w:val="24"/>
        </w:rPr>
        <w:t xml:space="preserve">it also provided much of the foundations for </w:t>
      </w:r>
      <w:r w:rsidR="003D3B64" w:rsidRPr="00C363B9">
        <w:rPr>
          <w:rFonts w:ascii="Times New Roman" w:hAnsi="Times New Roman" w:cs="Times New Roman"/>
          <w:sz w:val="24"/>
          <w:szCs w:val="24"/>
        </w:rPr>
        <w:t>the eth</w:t>
      </w:r>
      <w:r w:rsidR="00E3027F" w:rsidRPr="00C363B9">
        <w:rPr>
          <w:rFonts w:ascii="Times New Roman" w:hAnsi="Times New Roman" w:cs="Times New Roman"/>
          <w:sz w:val="24"/>
          <w:szCs w:val="24"/>
        </w:rPr>
        <w:t>nomethodological sociology of Harold Garfinkel</w:t>
      </w:r>
      <w:r w:rsidR="004E13F6" w:rsidRPr="00C363B9">
        <w:rPr>
          <w:rFonts w:ascii="Times New Roman" w:hAnsi="Times New Roman" w:cs="Times New Roman"/>
          <w:sz w:val="24"/>
          <w:szCs w:val="24"/>
        </w:rPr>
        <w:t xml:space="preserve"> (</w:t>
      </w:r>
      <w:r w:rsidR="00954CBF" w:rsidRPr="00C363B9">
        <w:rPr>
          <w:rFonts w:ascii="Times New Roman" w:hAnsi="Times New Roman" w:cs="Times New Roman"/>
          <w:sz w:val="24"/>
          <w:szCs w:val="24"/>
        </w:rPr>
        <w:t>Garfinkel , 1967</w:t>
      </w:r>
      <w:r w:rsidR="004E13F6" w:rsidRPr="00C363B9">
        <w:rPr>
          <w:rFonts w:ascii="Times New Roman" w:hAnsi="Times New Roman" w:cs="Times New Roman"/>
          <w:sz w:val="24"/>
          <w:szCs w:val="24"/>
        </w:rPr>
        <w:t>)</w:t>
      </w:r>
      <w:r w:rsidR="00E3027F" w:rsidRPr="00C363B9">
        <w:rPr>
          <w:rFonts w:ascii="Times New Roman" w:hAnsi="Times New Roman" w:cs="Times New Roman"/>
          <w:sz w:val="24"/>
          <w:szCs w:val="24"/>
        </w:rPr>
        <w:t xml:space="preserve"> and Aaron Cicourel</w:t>
      </w:r>
      <w:r w:rsidR="004E13F6" w:rsidRPr="00C363B9">
        <w:rPr>
          <w:rFonts w:ascii="Times New Roman" w:hAnsi="Times New Roman" w:cs="Times New Roman"/>
          <w:sz w:val="24"/>
          <w:szCs w:val="24"/>
        </w:rPr>
        <w:t xml:space="preserve"> (</w:t>
      </w:r>
      <w:r w:rsidR="00954CBF" w:rsidRPr="00C363B9">
        <w:rPr>
          <w:rFonts w:ascii="Times New Roman" w:hAnsi="Times New Roman" w:cs="Times New Roman"/>
          <w:sz w:val="24"/>
          <w:szCs w:val="24"/>
        </w:rPr>
        <w:t>Cicourel,</w:t>
      </w:r>
      <w:r w:rsidR="00975E8B" w:rsidRPr="00C363B9">
        <w:rPr>
          <w:rFonts w:ascii="Times New Roman" w:hAnsi="Times New Roman" w:cs="Times New Roman"/>
          <w:sz w:val="24"/>
          <w:szCs w:val="24"/>
        </w:rPr>
        <w:t xml:space="preserve"> </w:t>
      </w:r>
      <w:r w:rsidR="00954CBF" w:rsidRPr="00C363B9">
        <w:rPr>
          <w:rFonts w:ascii="Times New Roman" w:hAnsi="Times New Roman" w:cs="Times New Roman"/>
          <w:sz w:val="24"/>
          <w:szCs w:val="24"/>
        </w:rPr>
        <w:t>1976</w:t>
      </w:r>
      <w:r w:rsidR="004E13F6" w:rsidRPr="00C363B9">
        <w:rPr>
          <w:rFonts w:ascii="Times New Roman" w:hAnsi="Times New Roman" w:cs="Times New Roman"/>
          <w:sz w:val="24"/>
          <w:szCs w:val="24"/>
        </w:rPr>
        <w:t>)</w:t>
      </w:r>
      <w:r w:rsidR="00E3027F" w:rsidRPr="00C363B9">
        <w:rPr>
          <w:rFonts w:ascii="Times New Roman" w:hAnsi="Times New Roman" w:cs="Times New Roman"/>
          <w:sz w:val="24"/>
          <w:szCs w:val="24"/>
        </w:rPr>
        <w:t>.</w:t>
      </w:r>
      <w:r w:rsidR="00913840" w:rsidRPr="00C363B9">
        <w:rPr>
          <w:rFonts w:ascii="Times New Roman" w:hAnsi="Times New Roman" w:cs="Times New Roman"/>
          <w:sz w:val="24"/>
          <w:szCs w:val="24"/>
        </w:rPr>
        <w:t xml:space="preserve"> </w:t>
      </w:r>
      <w:r w:rsidR="00C778D0" w:rsidRPr="00C363B9">
        <w:rPr>
          <w:rFonts w:ascii="Times New Roman" w:hAnsi="Times New Roman" w:cs="Times New Roman"/>
          <w:sz w:val="24"/>
          <w:szCs w:val="24"/>
        </w:rPr>
        <w:t>This is not the place to rehearse these theoretical positions but we shou</w:t>
      </w:r>
      <w:r w:rsidR="00CB1E93" w:rsidRPr="00C363B9">
        <w:rPr>
          <w:rFonts w:ascii="Times New Roman" w:hAnsi="Times New Roman" w:cs="Times New Roman"/>
          <w:sz w:val="24"/>
          <w:szCs w:val="24"/>
        </w:rPr>
        <w:t>ld register that these schools,</w:t>
      </w:r>
      <w:r w:rsidR="00C778D0" w:rsidRPr="00C363B9">
        <w:rPr>
          <w:rFonts w:ascii="Times New Roman" w:hAnsi="Times New Roman" w:cs="Times New Roman"/>
          <w:sz w:val="24"/>
          <w:szCs w:val="24"/>
        </w:rPr>
        <w:t xml:space="preserve"> while retaining the methodological framework of phenomenology and maintaining the importance </w:t>
      </w:r>
      <w:r w:rsidR="00CB1E93" w:rsidRPr="00C363B9">
        <w:rPr>
          <w:rFonts w:ascii="Times New Roman" w:hAnsi="Times New Roman" w:cs="Times New Roman"/>
          <w:sz w:val="24"/>
          <w:szCs w:val="24"/>
        </w:rPr>
        <w:t>of subjectivity in social life,</w:t>
      </w:r>
      <w:r w:rsidR="00E16C48">
        <w:rPr>
          <w:rFonts w:ascii="Times New Roman" w:hAnsi="Times New Roman" w:cs="Times New Roman"/>
          <w:sz w:val="24"/>
          <w:szCs w:val="24"/>
        </w:rPr>
        <w:t xml:space="preserve"> afforded</w:t>
      </w:r>
      <w:r w:rsidR="00C778D0" w:rsidRPr="00C363B9">
        <w:rPr>
          <w:rFonts w:ascii="Times New Roman" w:hAnsi="Times New Roman" w:cs="Times New Roman"/>
          <w:sz w:val="24"/>
          <w:szCs w:val="24"/>
        </w:rPr>
        <w:t xml:space="preserve"> the means to think of c</w:t>
      </w:r>
      <w:r w:rsidR="00CB1E93" w:rsidRPr="00C363B9">
        <w:rPr>
          <w:rFonts w:ascii="Times New Roman" w:hAnsi="Times New Roman" w:cs="Times New Roman"/>
          <w:sz w:val="24"/>
          <w:szCs w:val="24"/>
        </w:rPr>
        <w:t>ulture as simultaneously ti</w:t>
      </w:r>
      <w:r w:rsidR="00C778D0" w:rsidRPr="00C363B9">
        <w:rPr>
          <w:rFonts w:ascii="Times New Roman" w:hAnsi="Times New Roman" w:cs="Times New Roman"/>
          <w:sz w:val="24"/>
          <w:szCs w:val="24"/>
        </w:rPr>
        <w:t>ed up with subjective experiences, but also emerging from intersubjective</w:t>
      </w:r>
      <w:r w:rsidR="00A408D8" w:rsidRPr="00C363B9">
        <w:rPr>
          <w:rFonts w:ascii="Times New Roman" w:hAnsi="Times New Roman" w:cs="Times New Roman"/>
          <w:sz w:val="24"/>
          <w:szCs w:val="24"/>
        </w:rPr>
        <w:t xml:space="preserve"> </w:t>
      </w:r>
      <w:r w:rsidR="00C778D0" w:rsidRPr="00C363B9">
        <w:rPr>
          <w:rFonts w:ascii="Times New Roman" w:hAnsi="Times New Roman" w:cs="Times New Roman"/>
          <w:sz w:val="24"/>
          <w:szCs w:val="24"/>
        </w:rPr>
        <w:t>interactions</w:t>
      </w:r>
      <w:r w:rsidR="00A408D8" w:rsidRPr="00C363B9">
        <w:rPr>
          <w:rFonts w:ascii="Times New Roman" w:hAnsi="Times New Roman" w:cs="Times New Roman"/>
          <w:sz w:val="24"/>
          <w:szCs w:val="24"/>
        </w:rPr>
        <w:t>, which are in turn subject to social forces</w:t>
      </w:r>
      <w:r>
        <w:rPr>
          <w:rFonts w:ascii="Times New Roman" w:hAnsi="Times New Roman" w:cs="Times New Roman"/>
          <w:sz w:val="24"/>
          <w:szCs w:val="24"/>
        </w:rPr>
        <w:t>.</w:t>
      </w:r>
    </w:p>
    <w:p w14:paraId="763821BB" w14:textId="2D17564C" w:rsidR="00DE3E93" w:rsidRPr="00C363B9" w:rsidRDefault="00D4561E" w:rsidP="00FE4173">
      <w:pPr>
        <w:rPr>
          <w:rFonts w:ascii="Times New Roman" w:hAnsi="Times New Roman" w:cs="Times New Roman"/>
          <w:sz w:val="24"/>
          <w:szCs w:val="24"/>
        </w:rPr>
      </w:pPr>
      <w:r w:rsidRPr="00D4561E">
        <w:rPr>
          <w:rFonts w:ascii="Times New Roman" w:hAnsi="Times New Roman" w:cs="Times New Roman"/>
          <w:sz w:val="24"/>
          <w:szCs w:val="24"/>
        </w:rPr>
        <w:t xml:space="preserve">These schools had decisively moved phenomenological sociology away from the traditional formulation of Husserl and provided the means to investigate culture empirically. In </w:t>
      </w:r>
      <w:r w:rsidRPr="00D4561E">
        <w:rPr>
          <w:rFonts w:ascii="Times New Roman" w:hAnsi="Times New Roman" w:cs="Times New Roman"/>
          <w:i/>
          <w:sz w:val="24"/>
          <w:szCs w:val="24"/>
          <w:lang w:val="en"/>
        </w:rPr>
        <w:t>The Social Construction of Reality</w:t>
      </w:r>
      <w:r w:rsidRPr="00D4561E">
        <w:rPr>
          <w:rFonts w:ascii="Times New Roman" w:hAnsi="Times New Roman" w:cs="Times New Roman"/>
          <w:sz w:val="24"/>
          <w:szCs w:val="24"/>
          <w:lang w:val="en"/>
        </w:rPr>
        <w:t xml:space="preserve"> Berger and Luckmann map out how social interactions – rather than ponderings of isolated individuals - give rise to metal representations and concepts. In his seminal text - </w:t>
      </w:r>
      <w:r w:rsidRPr="00D4561E">
        <w:rPr>
          <w:rFonts w:ascii="Times New Roman" w:hAnsi="Times New Roman" w:cs="Times New Roman"/>
          <w:i/>
          <w:iCs/>
          <w:sz w:val="24"/>
          <w:szCs w:val="24"/>
          <w:lang w:val="en"/>
        </w:rPr>
        <w:t xml:space="preserve">Studies in Ethnomethodology - </w:t>
      </w:r>
      <w:r w:rsidRPr="00D4561E">
        <w:rPr>
          <w:rFonts w:ascii="Times New Roman" w:hAnsi="Times New Roman" w:cs="Times New Roman"/>
          <w:sz w:val="24"/>
          <w:szCs w:val="24"/>
        </w:rPr>
        <w:t>Garfinkel</w:t>
      </w:r>
      <w:r w:rsidRPr="00D4561E">
        <w:rPr>
          <w:rFonts w:ascii="Times New Roman" w:hAnsi="Times New Roman" w:cs="Times New Roman"/>
          <w:iCs/>
          <w:sz w:val="24"/>
          <w:szCs w:val="24"/>
          <w:lang w:val="en"/>
        </w:rPr>
        <w:t xml:space="preserve"> makes</w:t>
      </w:r>
      <w:r w:rsidRPr="00D4561E">
        <w:rPr>
          <w:rFonts w:ascii="Times New Roman" w:hAnsi="Times New Roman" w:cs="Times New Roman"/>
          <w:sz w:val="24"/>
          <w:szCs w:val="24"/>
          <w:lang w:val="en"/>
        </w:rPr>
        <w:t xml:space="preserve"> important methodological contribution concerning the status of value-free sociological descriptions.</w:t>
      </w:r>
      <w:r>
        <w:rPr>
          <w:rFonts w:ascii="Times New Roman" w:hAnsi="Times New Roman" w:cs="Times New Roman"/>
          <w:sz w:val="24"/>
          <w:szCs w:val="24"/>
          <w:lang w:val="en"/>
        </w:rPr>
        <w:t xml:space="preserve"> </w:t>
      </w:r>
      <w:r w:rsidR="00DD4223" w:rsidRPr="00C363B9">
        <w:rPr>
          <w:rFonts w:ascii="Times New Roman" w:hAnsi="Times New Roman" w:cs="Times New Roman"/>
          <w:sz w:val="24"/>
          <w:szCs w:val="24"/>
        </w:rPr>
        <w:t>I</w:t>
      </w:r>
      <w:r w:rsidR="006B3FB0" w:rsidRPr="00C363B9">
        <w:rPr>
          <w:rFonts w:ascii="Times New Roman" w:hAnsi="Times New Roman" w:cs="Times New Roman"/>
          <w:sz w:val="24"/>
          <w:szCs w:val="24"/>
        </w:rPr>
        <w:t xml:space="preserve">n line with </w:t>
      </w:r>
      <w:r w:rsidR="002A4416" w:rsidRPr="00C363B9">
        <w:rPr>
          <w:rFonts w:ascii="Times New Roman" w:hAnsi="Times New Roman" w:cs="Times New Roman"/>
          <w:sz w:val="24"/>
          <w:szCs w:val="24"/>
        </w:rPr>
        <w:t>ethnomethodology</w:t>
      </w:r>
      <w:r w:rsidR="00CB1E93" w:rsidRPr="00C363B9">
        <w:rPr>
          <w:rFonts w:ascii="Times New Roman" w:hAnsi="Times New Roman" w:cs="Times New Roman"/>
          <w:sz w:val="24"/>
          <w:szCs w:val="24"/>
        </w:rPr>
        <w:t>,</w:t>
      </w:r>
      <w:r w:rsidR="00DD4223" w:rsidRPr="00C363B9">
        <w:rPr>
          <w:rFonts w:ascii="Times New Roman" w:hAnsi="Times New Roman" w:cs="Times New Roman"/>
          <w:sz w:val="24"/>
          <w:szCs w:val="24"/>
        </w:rPr>
        <w:t xml:space="preserve"> cultural value has to be apprehended through the prism of actual experiences, and these in turn </w:t>
      </w:r>
      <w:r w:rsidR="00CB1E93" w:rsidRPr="00C363B9">
        <w:rPr>
          <w:rFonts w:ascii="Times New Roman" w:hAnsi="Times New Roman" w:cs="Times New Roman"/>
          <w:sz w:val="24"/>
          <w:szCs w:val="24"/>
        </w:rPr>
        <w:t xml:space="preserve">must be </w:t>
      </w:r>
      <w:r w:rsidR="006B3FB0" w:rsidRPr="00C363B9">
        <w:rPr>
          <w:rFonts w:ascii="Times New Roman" w:hAnsi="Times New Roman" w:cs="Times New Roman"/>
          <w:sz w:val="24"/>
          <w:szCs w:val="24"/>
        </w:rPr>
        <w:t>understood</w:t>
      </w:r>
      <w:r w:rsidR="002A4416" w:rsidRPr="00C363B9">
        <w:rPr>
          <w:rFonts w:ascii="Times New Roman" w:hAnsi="Times New Roman" w:cs="Times New Roman"/>
          <w:sz w:val="24"/>
          <w:szCs w:val="24"/>
        </w:rPr>
        <w:t xml:space="preserve"> and described in</w:t>
      </w:r>
      <w:r w:rsidR="00CB1E93" w:rsidRPr="00C363B9">
        <w:rPr>
          <w:rFonts w:ascii="Times New Roman" w:hAnsi="Times New Roman" w:cs="Times New Roman"/>
          <w:sz w:val="24"/>
          <w:szCs w:val="24"/>
        </w:rPr>
        <w:t xml:space="preserve"> the</w:t>
      </w:r>
      <w:r w:rsidR="002A4416" w:rsidRPr="00C363B9">
        <w:rPr>
          <w:rFonts w:ascii="Times New Roman" w:hAnsi="Times New Roman" w:cs="Times New Roman"/>
          <w:sz w:val="24"/>
          <w:szCs w:val="24"/>
        </w:rPr>
        <w:t xml:space="preserve"> terms used by the social agents themselves</w:t>
      </w:r>
      <w:r w:rsidR="004E13F6" w:rsidRPr="00C363B9">
        <w:rPr>
          <w:rFonts w:ascii="Times New Roman" w:hAnsi="Times New Roman" w:cs="Times New Roman"/>
          <w:sz w:val="24"/>
          <w:szCs w:val="24"/>
        </w:rPr>
        <w:t xml:space="preserve">. </w:t>
      </w:r>
      <w:r w:rsidR="006B3FB0" w:rsidRPr="00C363B9">
        <w:rPr>
          <w:rFonts w:ascii="Times New Roman" w:hAnsi="Times New Roman" w:cs="Times New Roman"/>
          <w:sz w:val="24"/>
          <w:szCs w:val="24"/>
        </w:rPr>
        <w:t xml:space="preserve">Moreover, as social constructivism would recommend, before proceeding with higher level causal analysis, we have to make sure that the </w:t>
      </w:r>
      <w:r w:rsidR="002A4416" w:rsidRPr="00C363B9">
        <w:rPr>
          <w:rFonts w:ascii="Times New Roman" w:hAnsi="Times New Roman" w:cs="Times New Roman"/>
          <w:sz w:val="24"/>
          <w:szCs w:val="24"/>
        </w:rPr>
        <w:t>world-as-experienced</w:t>
      </w:r>
      <w:r w:rsidR="006B3FB0" w:rsidRPr="00C363B9">
        <w:rPr>
          <w:rFonts w:ascii="Times New Roman" w:hAnsi="Times New Roman" w:cs="Times New Roman"/>
          <w:sz w:val="24"/>
          <w:szCs w:val="24"/>
        </w:rPr>
        <w:t xml:space="preserve"> is</w:t>
      </w:r>
      <w:r w:rsidR="009627AC" w:rsidRPr="00C363B9">
        <w:rPr>
          <w:rFonts w:ascii="Times New Roman" w:hAnsi="Times New Roman" w:cs="Times New Roman"/>
          <w:sz w:val="24"/>
          <w:szCs w:val="24"/>
        </w:rPr>
        <w:t xml:space="preserve"> captured using </w:t>
      </w:r>
      <w:r w:rsidR="009326A7" w:rsidRPr="00C363B9">
        <w:rPr>
          <w:rFonts w:ascii="Times New Roman" w:hAnsi="Times New Roman" w:cs="Times New Roman"/>
          <w:sz w:val="24"/>
          <w:szCs w:val="24"/>
        </w:rPr>
        <w:t>qualitative</w:t>
      </w:r>
      <w:r w:rsidR="009627AC" w:rsidRPr="00C363B9">
        <w:rPr>
          <w:rFonts w:ascii="Times New Roman" w:hAnsi="Times New Roman" w:cs="Times New Roman"/>
          <w:sz w:val="24"/>
          <w:szCs w:val="24"/>
        </w:rPr>
        <w:t>,</w:t>
      </w:r>
      <w:r w:rsidR="002A4416" w:rsidRPr="00C363B9">
        <w:rPr>
          <w:rFonts w:ascii="Times New Roman" w:hAnsi="Times New Roman" w:cs="Times New Roman"/>
          <w:sz w:val="24"/>
          <w:szCs w:val="24"/>
        </w:rPr>
        <w:t xml:space="preserve"> descriptive</w:t>
      </w:r>
      <w:r w:rsidR="009326A7" w:rsidRPr="00C363B9">
        <w:rPr>
          <w:rFonts w:ascii="Times New Roman" w:hAnsi="Times New Roman" w:cs="Times New Roman"/>
          <w:sz w:val="24"/>
          <w:szCs w:val="24"/>
        </w:rPr>
        <w:t xml:space="preserve"> methods</w:t>
      </w:r>
      <w:r w:rsidR="002A4416" w:rsidRPr="00C363B9">
        <w:rPr>
          <w:rFonts w:ascii="Times New Roman" w:hAnsi="Times New Roman" w:cs="Times New Roman"/>
          <w:sz w:val="24"/>
          <w:szCs w:val="24"/>
        </w:rPr>
        <w:t>.</w:t>
      </w:r>
      <w:r w:rsidR="00A34A75" w:rsidRPr="00A34A75">
        <w:rPr>
          <w:rFonts w:ascii="Times New Roman" w:hAnsi="Times New Roman" w:cs="Times New Roman"/>
          <w:sz w:val="24"/>
          <w:szCs w:val="24"/>
        </w:rPr>
        <w:t xml:space="preserve"> </w:t>
      </w:r>
      <w:r w:rsidR="00A34A75" w:rsidRPr="00C363B9">
        <w:rPr>
          <w:rFonts w:ascii="Times New Roman" w:hAnsi="Times New Roman" w:cs="Times New Roman"/>
          <w:sz w:val="24"/>
          <w:szCs w:val="24"/>
        </w:rPr>
        <w:t xml:space="preserve">This brings us, finally, to why </w:t>
      </w:r>
      <w:r w:rsidR="00A34A75" w:rsidRPr="00C363B9">
        <w:rPr>
          <w:rFonts w:ascii="Times New Roman" w:hAnsi="Times New Roman" w:cs="Times New Roman"/>
          <w:sz w:val="24"/>
          <w:szCs w:val="24"/>
          <w:lang w:val="en"/>
        </w:rPr>
        <w:t>the phenomenological anchoring of the analysis in the acts of consciousness themselves might be perceived as a strength rather than a weakness in the context of the current article.</w:t>
      </w:r>
      <w:r w:rsidR="00A34A75">
        <w:rPr>
          <w:rFonts w:ascii="Times New Roman" w:hAnsi="Times New Roman" w:cs="Times New Roman"/>
          <w:sz w:val="24"/>
          <w:szCs w:val="24"/>
          <w:lang w:val="en"/>
        </w:rPr>
        <w:t xml:space="preserve"> </w:t>
      </w:r>
      <w:r w:rsidR="00266293" w:rsidRPr="00C363B9">
        <w:rPr>
          <w:rFonts w:ascii="Times New Roman" w:hAnsi="Times New Roman" w:cs="Times New Roman"/>
          <w:sz w:val="24"/>
          <w:szCs w:val="24"/>
          <w:lang w:val="en"/>
        </w:rPr>
        <w:t>The reason is that the desc</w:t>
      </w:r>
      <w:r w:rsidR="008300B1" w:rsidRPr="00C363B9">
        <w:rPr>
          <w:rFonts w:ascii="Times New Roman" w:hAnsi="Times New Roman" w:cs="Times New Roman"/>
          <w:sz w:val="24"/>
          <w:szCs w:val="24"/>
          <w:lang w:val="en"/>
        </w:rPr>
        <w:t xml:space="preserve">riptive approach adopted by </w:t>
      </w:r>
      <w:r w:rsidR="00266293" w:rsidRPr="00C363B9">
        <w:rPr>
          <w:rFonts w:ascii="Times New Roman" w:hAnsi="Times New Roman" w:cs="Times New Roman"/>
          <w:sz w:val="24"/>
          <w:szCs w:val="24"/>
          <w:lang w:val="en"/>
        </w:rPr>
        <w:t>ph</w:t>
      </w:r>
      <w:r w:rsidR="00E16C48">
        <w:rPr>
          <w:rFonts w:ascii="Times New Roman" w:hAnsi="Times New Roman" w:cs="Times New Roman"/>
          <w:sz w:val="24"/>
          <w:szCs w:val="24"/>
          <w:lang w:val="en"/>
        </w:rPr>
        <w:t xml:space="preserve">enomenological sociology </w:t>
      </w:r>
      <w:r w:rsidR="00266293" w:rsidRPr="00C363B9">
        <w:rPr>
          <w:rFonts w:ascii="Times New Roman" w:hAnsi="Times New Roman" w:cs="Times New Roman"/>
          <w:sz w:val="24"/>
          <w:szCs w:val="24"/>
        </w:rPr>
        <w:t xml:space="preserve">allows for </w:t>
      </w:r>
      <w:r w:rsidR="00B7093B" w:rsidRPr="00C363B9">
        <w:rPr>
          <w:rFonts w:ascii="Times New Roman" w:hAnsi="Times New Roman" w:cs="Times New Roman"/>
          <w:sz w:val="24"/>
          <w:szCs w:val="24"/>
        </w:rPr>
        <w:t>the structuralist catego</w:t>
      </w:r>
      <w:r w:rsidR="00266293" w:rsidRPr="00C363B9">
        <w:rPr>
          <w:rFonts w:ascii="Times New Roman" w:hAnsi="Times New Roman" w:cs="Times New Roman"/>
          <w:sz w:val="24"/>
          <w:szCs w:val="24"/>
        </w:rPr>
        <w:t>ries such as class or gender to</w:t>
      </w:r>
      <w:r w:rsidR="00B7093B" w:rsidRPr="00C363B9">
        <w:rPr>
          <w:rFonts w:ascii="Times New Roman" w:hAnsi="Times New Roman" w:cs="Times New Roman"/>
          <w:sz w:val="24"/>
          <w:szCs w:val="24"/>
        </w:rPr>
        <w:t xml:space="preserve"> be suspended in order to</w:t>
      </w:r>
      <w:r w:rsidR="00266293" w:rsidRPr="00C363B9">
        <w:rPr>
          <w:rFonts w:ascii="Times New Roman" w:hAnsi="Times New Roman" w:cs="Times New Roman"/>
          <w:sz w:val="24"/>
          <w:szCs w:val="24"/>
        </w:rPr>
        <w:t xml:space="preserve"> register </w:t>
      </w:r>
      <w:r w:rsidR="00B7093B" w:rsidRPr="00C363B9">
        <w:rPr>
          <w:rFonts w:ascii="Times New Roman" w:hAnsi="Times New Roman" w:cs="Times New Roman"/>
          <w:sz w:val="24"/>
          <w:szCs w:val="24"/>
        </w:rPr>
        <w:t>less</w:t>
      </w:r>
      <w:r w:rsidR="0068681B" w:rsidRPr="00C363B9">
        <w:rPr>
          <w:rFonts w:ascii="Times New Roman" w:hAnsi="Times New Roman" w:cs="Times New Roman"/>
          <w:sz w:val="24"/>
          <w:szCs w:val="24"/>
        </w:rPr>
        <w:t xml:space="preserve"> theoretically-</w:t>
      </w:r>
      <w:r w:rsidR="008300B1" w:rsidRPr="00C363B9">
        <w:rPr>
          <w:rFonts w:ascii="Times New Roman" w:hAnsi="Times New Roman" w:cs="Times New Roman"/>
          <w:sz w:val="24"/>
          <w:szCs w:val="24"/>
        </w:rPr>
        <w:t>mediated descriptions</w:t>
      </w:r>
      <w:r w:rsidR="00B7093B" w:rsidRPr="00C363B9">
        <w:rPr>
          <w:rFonts w:ascii="Times New Roman" w:hAnsi="Times New Roman" w:cs="Times New Roman"/>
          <w:sz w:val="24"/>
          <w:szCs w:val="24"/>
        </w:rPr>
        <w:t xml:space="preserve"> of mental co</w:t>
      </w:r>
      <w:r w:rsidR="00266293" w:rsidRPr="00C363B9">
        <w:rPr>
          <w:rFonts w:ascii="Times New Roman" w:hAnsi="Times New Roman" w:cs="Times New Roman"/>
          <w:sz w:val="24"/>
          <w:szCs w:val="24"/>
        </w:rPr>
        <w:t xml:space="preserve">ntents. </w:t>
      </w:r>
      <w:r w:rsidR="00A34A75">
        <w:rPr>
          <w:rFonts w:ascii="Times New Roman" w:hAnsi="Times New Roman" w:cs="Times New Roman"/>
          <w:sz w:val="24"/>
          <w:szCs w:val="24"/>
        </w:rPr>
        <w:t xml:space="preserve">On the other hand, </w:t>
      </w:r>
      <w:r w:rsidR="00310B8C">
        <w:rPr>
          <w:rFonts w:ascii="Times New Roman" w:hAnsi="Times New Roman" w:cs="Times New Roman"/>
          <w:sz w:val="24"/>
          <w:szCs w:val="24"/>
        </w:rPr>
        <w:t>the</w:t>
      </w:r>
      <w:r w:rsidR="00A34A75">
        <w:rPr>
          <w:rFonts w:ascii="Times New Roman" w:hAnsi="Times New Roman" w:cs="Times New Roman"/>
          <w:sz w:val="24"/>
          <w:szCs w:val="24"/>
        </w:rPr>
        <w:t xml:space="preserve"> </w:t>
      </w:r>
      <w:r w:rsidR="00310B8C">
        <w:rPr>
          <w:rFonts w:ascii="Times New Roman" w:hAnsi="Times New Roman" w:cs="Times New Roman"/>
          <w:sz w:val="24"/>
          <w:szCs w:val="24"/>
        </w:rPr>
        <w:t>‘</w:t>
      </w:r>
      <w:r w:rsidR="00A34A75">
        <w:rPr>
          <w:rFonts w:ascii="Times New Roman" w:hAnsi="Times New Roman" w:cs="Times New Roman"/>
          <w:sz w:val="24"/>
          <w:szCs w:val="24"/>
        </w:rPr>
        <w:t>phenomenology with this social bend</w:t>
      </w:r>
      <w:r w:rsidR="00310B8C">
        <w:rPr>
          <w:rFonts w:ascii="Times New Roman" w:hAnsi="Times New Roman" w:cs="Times New Roman"/>
          <w:sz w:val="24"/>
          <w:szCs w:val="24"/>
        </w:rPr>
        <w:t>’</w:t>
      </w:r>
      <w:r>
        <w:rPr>
          <w:rFonts w:ascii="Times New Roman" w:hAnsi="Times New Roman" w:cs="Times New Roman"/>
          <w:sz w:val="24"/>
          <w:szCs w:val="24"/>
        </w:rPr>
        <w:t>,</w:t>
      </w:r>
      <w:r w:rsidRPr="00D4561E">
        <w:rPr>
          <w:rFonts w:ascii="Times New Roman" w:hAnsi="Times New Roman" w:cs="Times New Roman"/>
          <w:sz w:val="24"/>
          <w:szCs w:val="24"/>
        </w:rPr>
        <w:t xml:space="preserve"> </w:t>
      </w:r>
      <w:r>
        <w:rPr>
          <w:rFonts w:ascii="Times New Roman" w:hAnsi="Times New Roman" w:cs="Times New Roman"/>
          <w:sz w:val="24"/>
          <w:szCs w:val="24"/>
        </w:rPr>
        <w:t xml:space="preserve">as pursued by </w:t>
      </w:r>
      <w:r w:rsidRPr="00C363B9">
        <w:rPr>
          <w:rFonts w:ascii="Times New Roman" w:hAnsi="Times New Roman" w:cs="Times New Roman"/>
          <w:sz w:val="24"/>
          <w:szCs w:val="24"/>
        </w:rPr>
        <w:t>Schütz</w:t>
      </w:r>
      <w:r>
        <w:rPr>
          <w:rFonts w:ascii="Times New Roman" w:hAnsi="Times New Roman" w:cs="Times New Roman"/>
          <w:sz w:val="24"/>
          <w:szCs w:val="24"/>
        </w:rPr>
        <w:t>,</w:t>
      </w:r>
      <w:r w:rsidR="00A34A75">
        <w:rPr>
          <w:rFonts w:ascii="Times New Roman" w:hAnsi="Times New Roman" w:cs="Times New Roman"/>
          <w:sz w:val="24"/>
          <w:szCs w:val="24"/>
        </w:rPr>
        <w:t xml:space="preserve"> does not reify the </w:t>
      </w:r>
      <w:r w:rsidR="00310B8C">
        <w:rPr>
          <w:rFonts w:ascii="Times New Roman" w:hAnsi="Times New Roman" w:cs="Times New Roman"/>
          <w:sz w:val="24"/>
          <w:szCs w:val="24"/>
        </w:rPr>
        <w:t xml:space="preserve">subjecthood, as it was the case in </w:t>
      </w:r>
      <w:r w:rsidR="00A34A75">
        <w:rPr>
          <w:rFonts w:ascii="Times New Roman" w:hAnsi="Times New Roman" w:cs="Times New Roman"/>
          <w:sz w:val="24"/>
          <w:szCs w:val="24"/>
        </w:rPr>
        <w:t xml:space="preserve">classical </w:t>
      </w:r>
      <w:r w:rsidR="005C6574">
        <w:rPr>
          <w:rFonts w:ascii="Times New Roman" w:hAnsi="Times New Roman" w:cs="Times New Roman"/>
          <w:sz w:val="24"/>
          <w:szCs w:val="24"/>
        </w:rPr>
        <w:t>phenomenology</w:t>
      </w:r>
      <w:r w:rsidR="00A34A75">
        <w:rPr>
          <w:rFonts w:ascii="Times New Roman" w:hAnsi="Times New Roman" w:cs="Times New Roman"/>
          <w:sz w:val="24"/>
          <w:szCs w:val="24"/>
        </w:rPr>
        <w:t xml:space="preserve">. </w:t>
      </w:r>
      <w:r w:rsidR="00266293" w:rsidRPr="00C363B9">
        <w:rPr>
          <w:rFonts w:ascii="Times New Roman" w:hAnsi="Times New Roman" w:cs="Times New Roman"/>
          <w:sz w:val="24"/>
          <w:szCs w:val="24"/>
        </w:rPr>
        <w:t xml:space="preserve">Rather than imposing a ‘theory-heavy’ </w:t>
      </w:r>
      <w:r w:rsidR="00B7093B" w:rsidRPr="00C363B9">
        <w:rPr>
          <w:rFonts w:ascii="Times New Roman" w:hAnsi="Times New Roman" w:cs="Times New Roman"/>
          <w:sz w:val="24"/>
          <w:szCs w:val="24"/>
        </w:rPr>
        <w:t xml:space="preserve">straight jacket of fixed and pre-defined terms, </w:t>
      </w:r>
      <w:r w:rsidR="00266293" w:rsidRPr="00C363B9">
        <w:rPr>
          <w:rFonts w:ascii="Times New Roman" w:hAnsi="Times New Roman" w:cs="Times New Roman"/>
          <w:sz w:val="24"/>
          <w:szCs w:val="24"/>
        </w:rPr>
        <w:t>phenomenological</w:t>
      </w:r>
      <w:r w:rsidR="00310B8C">
        <w:rPr>
          <w:rFonts w:ascii="Times New Roman" w:hAnsi="Times New Roman" w:cs="Times New Roman"/>
          <w:sz w:val="24"/>
          <w:szCs w:val="24"/>
        </w:rPr>
        <w:t xml:space="preserve"> sociology is</w:t>
      </w:r>
      <w:r w:rsidR="00266293" w:rsidRPr="00C363B9">
        <w:rPr>
          <w:rFonts w:ascii="Times New Roman" w:hAnsi="Times New Roman" w:cs="Times New Roman"/>
          <w:sz w:val="24"/>
          <w:szCs w:val="24"/>
        </w:rPr>
        <w:t xml:space="preserve"> </w:t>
      </w:r>
      <w:r w:rsidR="00B7093B" w:rsidRPr="00C363B9">
        <w:rPr>
          <w:rFonts w:ascii="Times New Roman" w:hAnsi="Times New Roman" w:cs="Times New Roman"/>
          <w:sz w:val="24"/>
          <w:szCs w:val="24"/>
        </w:rPr>
        <w:t>typified by an</w:t>
      </w:r>
      <w:r w:rsidR="00A34A75">
        <w:rPr>
          <w:rFonts w:ascii="Times New Roman" w:hAnsi="Times New Roman" w:cs="Times New Roman"/>
          <w:sz w:val="24"/>
          <w:szCs w:val="24"/>
        </w:rPr>
        <w:t xml:space="preserve"> </w:t>
      </w:r>
      <w:r w:rsidR="00B7093B" w:rsidRPr="00C363B9">
        <w:rPr>
          <w:rFonts w:ascii="Times New Roman" w:hAnsi="Times New Roman" w:cs="Times New Roman"/>
          <w:sz w:val="24"/>
          <w:szCs w:val="24"/>
        </w:rPr>
        <w:t>openness to the first-person experience.</w:t>
      </w:r>
      <w:r w:rsidR="00310B8C">
        <w:rPr>
          <w:rFonts w:ascii="Times New Roman" w:hAnsi="Times New Roman" w:cs="Times New Roman"/>
          <w:sz w:val="24"/>
          <w:szCs w:val="24"/>
        </w:rPr>
        <w:t xml:space="preserve"> It thus carries</w:t>
      </w:r>
      <w:r w:rsidR="0068681B" w:rsidRPr="00C363B9">
        <w:rPr>
          <w:rFonts w:ascii="Times New Roman" w:hAnsi="Times New Roman" w:cs="Times New Roman"/>
          <w:sz w:val="24"/>
          <w:szCs w:val="24"/>
        </w:rPr>
        <w:t xml:space="preserve"> the promise of bringing cultural experiences to a level of visibility</w:t>
      </w:r>
      <w:r w:rsidR="00A2622C" w:rsidRPr="00C363B9">
        <w:rPr>
          <w:rFonts w:ascii="Times New Roman" w:hAnsi="Times New Roman" w:cs="Times New Roman"/>
          <w:sz w:val="24"/>
          <w:szCs w:val="24"/>
        </w:rPr>
        <w:t xml:space="preserve"> in theories of cultural value</w:t>
      </w:r>
      <w:r w:rsidR="008300B1" w:rsidRPr="00C363B9">
        <w:rPr>
          <w:rFonts w:ascii="Times New Roman" w:hAnsi="Times New Roman" w:cs="Times New Roman"/>
          <w:sz w:val="24"/>
          <w:szCs w:val="24"/>
        </w:rPr>
        <w:t>.</w:t>
      </w:r>
    </w:p>
    <w:p w14:paraId="6272EF81" w14:textId="56D9246A" w:rsidR="00126EBD" w:rsidRPr="00C363B9" w:rsidRDefault="0056288F" w:rsidP="007D148A">
      <w:pPr>
        <w:rPr>
          <w:rFonts w:ascii="Times New Roman" w:hAnsi="Times New Roman" w:cs="Times New Roman"/>
          <w:b/>
          <w:sz w:val="24"/>
          <w:szCs w:val="24"/>
        </w:rPr>
      </w:pPr>
      <w:r>
        <w:rPr>
          <w:rFonts w:ascii="Times New Roman" w:hAnsi="Times New Roman" w:cs="Times New Roman"/>
          <w:b/>
          <w:sz w:val="24"/>
          <w:szCs w:val="24"/>
        </w:rPr>
        <w:t>Bringing the Vanishing Point back into the P</w:t>
      </w:r>
      <w:r w:rsidR="007E1A2E" w:rsidRPr="00C363B9">
        <w:rPr>
          <w:rFonts w:ascii="Times New Roman" w:hAnsi="Times New Roman" w:cs="Times New Roman"/>
          <w:b/>
          <w:sz w:val="24"/>
          <w:szCs w:val="24"/>
        </w:rPr>
        <w:t>icture</w:t>
      </w:r>
      <w:r w:rsidR="001B493A" w:rsidRPr="00C363B9">
        <w:rPr>
          <w:rFonts w:ascii="Times New Roman" w:hAnsi="Times New Roman" w:cs="Times New Roman"/>
          <w:b/>
          <w:sz w:val="24"/>
          <w:szCs w:val="24"/>
        </w:rPr>
        <w:t xml:space="preserve"> </w:t>
      </w:r>
    </w:p>
    <w:p w14:paraId="6E5B0958" w14:textId="157DA8BB" w:rsidR="00962BC3" w:rsidRPr="00C363B9" w:rsidRDefault="00BD643F" w:rsidP="00EC2E02">
      <w:pPr>
        <w:spacing w:before="240"/>
        <w:rPr>
          <w:rFonts w:ascii="Times New Roman" w:hAnsi="Times New Roman" w:cs="Times New Roman"/>
          <w:sz w:val="24"/>
          <w:szCs w:val="24"/>
        </w:rPr>
      </w:pPr>
      <w:r w:rsidRPr="00C363B9">
        <w:rPr>
          <w:rFonts w:ascii="Times New Roman" w:hAnsi="Times New Roman" w:cs="Times New Roman"/>
          <w:sz w:val="24"/>
          <w:szCs w:val="24"/>
        </w:rPr>
        <w:t xml:space="preserve">A quick overview of </w:t>
      </w:r>
      <w:r w:rsidR="00515FF8" w:rsidRPr="00C363B9">
        <w:rPr>
          <w:rFonts w:ascii="Times New Roman" w:hAnsi="Times New Roman" w:cs="Times New Roman"/>
          <w:sz w:val="24"/>
          <w:szCs w:val="24"/>
        </w:rPr>
        <w:t xml:space="preserve">the </w:t>
      </w:r>
      <w:r w:rsidRPr="00C363B9">
        <w:rPr>
          <w:rFonts w:ascii="Times New Roman" w:hAnsi="Times New Roman" w:cs="Times New Roman"/>
          <w:sz w:val="24"/>
          <w:szCs w:val="24"/>
        </w:rPr>
        <w:t>consultancy and think</w:t>
      </w:r>
      <w:r w:rsidR="00515FF8" w:rsidRPr="00C363B9">
        <w:rPr>
          <w:rFonts w:ascii="Times New Roman" w:hAnsi="Times New Roman" w:cs="Times New Roman"/>
          <w:sz w:val="24"/>
          <w:szCs w:val="24"/>
        </w:rPr>
        <w:t xml:space="preserve">-tank </w:t>
      </w:r>
      <w:r w:rsidR="00FA5089" w:rsidRPr="00C363B9">
        <w:rPr>
          <w:rFonts w:ascii="Times New Roman" w:hAnsi="Times New Roman" w:cs="Times New Roman"/>
          <w:sz w:val="24"/>
          <w:szCs w:val="24"/>
        </w:rPr>
        <w:t>research</w:t>
      </w:r>
      <w:r w:rsidR="008300B1" w:rsidRPr="00C363B9">
        <w:rPr>
          <w:rFonts w:ascii="Times New Roman" w:hAnsi="Times New Roman" w:cs="Times New Roman"/>
          <w:sz w:val="24"/>
          <w:szCs w:val="24"/>
        </w:rPr>
        <w:t xml:space="preserve"> generated over</w:t>
      </w:r>
      <w:r w:rsidR="00515FF8" w:rsidRPr="00C363B9">
        <w:rPr>
          <w:rFonts w:ascii="Times New Roman" w:hAnsi="Times New Roman" w:cs="Times New Roman"/>
          <w:sz w:val="24"/>
          <w:szCs w:val="24"/>
        </w:rPr>
        <w:t xml:space="preserve"> recent years shows some resurfacing of interest in the properties of cultural </w:t>
      </w:r>
      <w:r w:rsidR="008300B1" w:rsidRPr="00C363B9">
        <w:rPr>
          <w:rFonts w:ascii="Times New Roman" w:hAnsi="Times New Roman" w:cs="Times New Roman"/>
          <w:sz w:val="24"/>
          <w:szCs w:val="24"/>
        </w:rPr>
        <w:t>experiences.</w:t>
      </w:r>
      <w:r w:rsidR="00FA5089" w:rsidRPr="00C363B9">
        <w:rPr>
          <w:rFonts w:ascii="Times New Roman" w:hAnsi="Times New Roman" w:cs="Times New Roman"/>
          <w:sz w:val="24"/>
          <w:szCs w:val="24"/>
        </w:rPr>
        <w:t xml:space="preserve"> </w:t>
      </w:r>
      <w:r w:rsidR="00515FF8" w:rsidRPr="00C363B9">
        <w:rPr>
          <w:rFonts w:ascii="Times New Roman" w:hAnsi="Times New Roman" w:cs="Times New Roman"/>
          <w:sz w:val="24"/>
          <w:szCs w:val="24"/>
        </w:rPr>
        <w:t>F</w:t>
      </w:r>
      <w:r w:rsidR="00FA5089" w:rsidRPr="00C363B9">
        <w:rPr>
          <w:rFonts w:ascii="Times New Roman" w:hAnsi="Times New Roman" w:cs="Times New Roman"/>
          <w:sz w:val="24"/>
          <w:szCs w:val="24"/>
        </w:rPr>
        <w:t>ollowing a wave of criticism of the instrumentalist approach</w:t>
      </w:r>
      <w:r w:rsidRPr="00C363B9">
        <w:rPr>
          <w:rFonts w:ascii="Times New Roman" w:hAnsi="Times New Roman" w:cs="Times New Roman"/>
          <w:sz w:val="24"/>
          <w:szCs w:val="24"/>
        </w:rPr>
        <w:t xml:space="preserve"> </w:t>
      </w:r>
      <w:r w:rsidR="00EC2E02" w:rsidRPr="00C363B9">
        <w:rPr>
          <w:rFonts w:ascii="Times New Roman" w:hAnsi="Times New Roman" w:cs="Times New Roman"/>
          <w:sz w:val="24"/>
          <w:szCs w:val="24"/>
        </w:rPr>
        <w:t xml:space="preserve">to cultural value </w:t>
      </w:r>
      <w:r w:rsidR="00E16C48">
        <w:rPr>
          <w:rFonts w:ascii="Times New Roman" w:hAnsi="Times New Roman" w:cs="Times New Roman"/>
          <w:sz w:val="24"/>
          <w:szCs w:val="24"/>
        </w:rPr>
        <w:t>(Bel</w:t>
      </w:r>
      <w:r w:rsidRPr="00C363B9">
        <w:rPr>
          <w:rFonts w:ascii="Times New Roman" w:hAnsi="Times New Roman" w:cs="Times New Roman"/>
          <w:sz w:val="24"/>
          <w:szCs w:val="24"/>
        </w:rPr>
        <w:t>fiore,</w:t>
      </w:r>
      <w:r w:rsidR="007875DC">
        <w:rPr>
          <w:rFonts w:ascii="Times New Roman" w:hAnsi="Times New Roman" w:cs="Times New Roman"/>
          <w:sz w:val="24"/>
          <w:szCs w:val="24"/>
        </w:rPr>
        <w:t xml:space="preserve"> 2007</w:t>
      </w:r>
      <w:r w:rsidR="004C50CB" w:rsidRPr="00C363B9">
        <w:rPr>
          <w:rFonts w:ascii="Times New Roman" w:hAnsi="Times New Roman" w:cs="Times New Roman"/>
          <w:sz w:val="24"/>
          <w:szCs w:val="24"/>
        </w:rPr>
        <w:t>; Mirza, 2007;</w:t>
      </w:r>
      <w:r w:rsidRPr="00C363B9">
        <w:rPr>
          <w:rFonts w:ascii="Times New Roman" w:hAnsi="Times New Roman" w:cs="Times New Roman"/>
          <w:sz w:val="24"/>
          <w:szCs w:val="24"/>
        </w:rPr>
        <w:t xml:space="preserve"> Hewison,</w:t>
      </w:r>
      <w:r w:rsidR="005A59EC">
        <w:rPr>
          <w:rFonts w:ascii="Times New Roman" w:hAnsi="Times New Roman" w:cs="Times New Roman"/>
          <w:sz w:val="24"/>
          <w:szCs w:val="24"/>
        </w:rPr>
        <w:t xml:space="preserve"> 2012</w:t>
      </w:r>
      <w:r w:rsidRPr="00C363B9">
        <w:rPr>
          <w:rFonts w:ascii="Times New Roman" w:hAnsi="Times New Roman" w:cs="Times New Roman"/>
          <w:sz w:val="24"/>
          <w:szCs w:val="24"/>
        </w:rPr>
        <w:t>)</w:t>
      </w:r>
      <w:r w:rsidR="00FA5089" w:rsidRPr="00C363B9">
        <w:rPr>
          <w:rFonts w:ascii="Times New Roman" w:hAnsi="Times New Roman" w:cs="Times New Roman"/>
          <w:sz w:val="24"/>
          <w:szCs w:val="24"/>
        </w:rPr>
        <w:t xml:space="preserve">, there has been </w:t>
      </w:r>
      <w:r w:rsidRPr="00C363B9">
        <w:rPr>
          <w:rFonts w:ascii="Times New Roman" w:hAnsi="Times New Roman" w:cs="Times New Roman"/>
          <w:sz w:val="24"/>
          <w:szCs w:val="24"/>
        </w:rPr>
        <w:t xml:space="preserve">a resurgence of </w:t>
      </w:r>
      <w:r w:rsidR="00515FF8" w:rsidRPr="00C363B9">
        <w:rPr>
          <w:rFonts w:ascii="Times New Roman" w:hAnsi="Times New Roman" w:cs="Times New Roman"/>
          <w:sz w:val="24"/>
          <w:szCs w:val="24"/>
        </w:rPr>
        <w:t>attention to</w:t>
      </w:r>
      <w:r w:rsidR="008300B1" w:rsidRPr="00C363B9">
        <w:rPr>
          <w:rFonts w:ascii="Times New Roman" w:hAnsi="Times New Roman" w:cs="Times New Roman"/>
          <w:sz w:val="24"/>
          <w:szCs w:val="24"/>
        </w:rPr>
        <w:t xml:space="preserve"> how the arts and culture</w:t>
      </w:r>
      <w:r w:rsidRPr="00C363B9">
        <w:rPr>
          <w:rFonts w:ascii="Times New Roman" w:hAnsi="Times New Roman" w:cs="Times New Roman"/>
          <w:sz w:val="24"/>
          <w:szCs w:val="24"/>
        </w:rPr>
        <w:t xml:space="preserve"> are experience</w:t>
      </w:r>
      <w:r w:rsidR="00FA5089" w:rsidRPr="00C363B9">
        <w:rPr>
          <w:rFonts w:ascii="Times New Roman" w:hAnsi="Times New Roman" w:cs="Times New Roman"/>
          <w:sz w:val="24"/>
          <w:szCs w:val="24"/>
        </w:rPr>
        <w:t>d</w:t>
      </w:r>
      <w:r w:rsidR="00515FF8" w:rsidRPr="00C363B9">
        <w:rPr>
          <w:rFonts w:ascii="Times New Roman" w:hAnsi="Times New Roman" w:cs="Times New Roman"/>
          <w:sz w:val="24"/>
          <w:szCs w:val="24"/>
        </w:rPr>
        <w:t xml:space="preserve"> in particular with </w:t>
      </w:r>
      <w:r w:rsidR="00864BCE" w:rsidRPr="00C363B9">
        <w:rPr>
          <w:rFonts w:ascii="Times New Roman" w:hAnsi="Times New Roman" w:cs="Times New Roman"/>
          <w:sz w:val="24"/>
          <w:szCs w:val="24"/>
        </w:rPr>
        <w:t xml:space="preserve">a </w:t>
      </w:r>
      <w:r w:rsidR="00515FF8" w:rsidRPr="00C363B9">
        <w:rPr>
          <w:rFonts w:ascii="Times New Roman" w:hAnsi="Times New Roman" w:cs="Times New Roman"/>
          <w:sz w:val="24"/>
          <w:szCs w:val="24"/>
        </w:rPr>
        <w:t xml:space="preserve">view to re-evaluating the </w:t>
      </w:r>
      <w:r w:rsidR="008300B1" w:rsidRPr="00C363B9">
        <w:rPr>
          <w:rFonts w:ascii="Times New Roman" w:hAnsi="Times New Roman" w:cs="Times New Roman"/>
          <w:sz w:val="24"/>
          <w:szCs w:val="24"/>
        </w:rPr>
        <w:t>distinction between intrinsic and</w:t>
      </w:r>
      <w:r w:rsidR="00791151" w:rsidRPr="00C363B9">
        <w:rPr>
          <w:rFonts w:ascii="Times New Roman" w:hAnsi="Times New Roman" w:cs="Times New Roman"/>
          <w:sz w:val="24"/>
          <w:szCs w:val="24"/>
        </w:rPr>
        <w:t xml:space="preserve"> instrumental</w:t>
      </w:r>
      <w:r w:rsidR="00515FF8" w:rsidRPr="00C363B9">
        <w:rPr>
          <w:rFonts w:ascii="Times New Roman" w:hAnsi="Times New Roman" w:cs="Times New Roman"/>
          <w:sz w:val="24"/>
          <w:szCs w:val="24"/>
        </w:rPr>
        <w:t xml:space="preserve"> value</w:t>
      </w:r>
      <w:r w:rsidR="00FA5089" w:rsidRPr="00C363B9">
        <w:rPr>
          <w:rFonts w:ascii="Times New Roman" w:hAnsi="Times New Roman" w:cs="Times New Roman"/>
          <w:sz w:val="24"/>
          <w:szCs w:val="24"/>
        </w:rPr>
        <w:t xml:space="preserve"> (</w:t>
      </w:r>
      <w:r w:rsidR="001B57A8" w:rsidRPr="00C363B9">
        <w:rPr>
          <w:rFonts w:ascii="Times New Roman" w:hAnsi="Times New Roman" w:cs="Times New Roman"/>
          <w:sz w:val="24"/>
          <w:szCs w:val="24"/>
        </w:rPr>
        <w:t>McCarthy</w:t>
      </w:r>
      <w:r w:rsidR="008A3264" w:rsidRPr="00C363B9">
        <w:rPr>
          <w:rFonts w:ascii="Times New Roman" w:hAnsi="Times New Roman" w:cs="Times New Roman"/>
          <w:sz w:val="24"/>
          <w:szCs w:val="24"/>
        </w:rPr>
        <w:t xml:space="preserve"> et al</w:t>
      </w:r>
      <w:r w:rsidR="00031E0E" w:rsidRPr="00C363B9">
        <w:rPr>
          <w:rFonts w:ascii="Times New Roman" w:hAnsi="Times New Roman" w:cs="Times New Roman"/>
          <w:sz w:val="24"/>
          <w:szCs w:val="24"/>
        </w:rPr>
        <w:t>,</w:t>
      </w:r>
      <w:r w:rsidR="008A3264" w:rsidRPr="00C363B9">
        <w:rPr>
          <w:rFonts w:ascii="Times New Roman" w:hAnsi="Times New Roman" w:cs="Times New Roman"/>
          <w:sz w:val="24"/>
          <w:szCs w:val="24"/>
        </w:rPr>
        <w:t xml:space="preserve"> </w:t>
      </w:r>
      <w:r w:rsidR="001B57A8" w:rsidRPr="00C363B9">
        <w:rPr>
          <w:rFonts w:ascii="Times New Roman" w:hAnsi="Times New Roman" w:cs="Times New Roman"/>
          <w:sz w:val="24"/>
          <w:szCs w:val="24"/>
        </w:rPr>
        <w:t>2004</w:t>
      </w:r>
      <w:r w:rsidR="008A3264" w:rsidRPr="00C363B9">
        <w:rPr>
          <w:rFonts w:ascii="Times New Roman" w:hAnsi="Times New Roman" w:cs="Times New Roman"/>
          <w:sz w:val="24"/>
          <w:szCs w:val="24"/>
        </w:rPr>
        <w:t>;</w:t>
      </w:r>
      <w:r w:rsidR="00031E0E" w:rsidRPr="00C363B9">
        <w:rPr>
          <w:rFonts w:ascii="Times New Roman" w:hAnsi="Times New Roman" w:cs="Times New Roman"/>
          <w:sz w:val="24"/>
          <w:szCs w:val="24"/>
        </w:rPr>
        <w:t xml:space="preserve"> Brown 2004;</w:t>
      </w:r>
      <w:r w:rsidR="007E1A2E" w:rsidRPr="00C363B9">
        <w:rPr>
          <w:rFonts w:ascii="Times New Roman" w:hAnsi="Times New Roman" w:cs="Times New Roman"/>
          <w:sz w:val="24"/>
          <w:szCs w:val="24"/>
        </w:rPr>
        <w:t xml:space="preserve"> Coles</w:t>
      </w:r>
      <w:r w:rsidR="00031E0E" w:rsidRPr="00C363B9">
        <w:rPr>
          <w:rFonts w:ascii="Times New Roman" w:hAnsi="Times New Roman" w:cs="Times New Roman"/>
          <w:sz w:val="24"/>
          <w:szCs w:val="24"/>
        </w:rPr>
        <w:t>,</w:t>
      </w:r>
      <w:r w:rsidR="007E1A2E" w:rsidRPr="00C363B9">
        <w:rPr>
          <w:rFonts w:ascii="Times New Roman" w:hAnsi="Times New Roman" w:cs="Times New Roman"/>
          <w:sz w:val="24"/>
          <w:szCs w:val="24"/>
        </w:rPr>
        <w:t xml:space="preserve"> 2008;</w:t>
      </w:r>
      <w:r w:rsidR="008A3264" w:rsidRPr="00C363B9">
        <w:rPr>
          <w:rFonts w:ascii="Times New Roman" w:hAnsi="Times New Roman" w:cs="Times New Roman"/>
          <w:sz w:val="24"/>
          <w:szCs w:val="24"/>
        </w:rPr>
        <w:t xml:space="preserve"> Knell and Taylor,</w:t>
      </w:r>
      <w:r w:rsidR="00031E0E" w:rsidRPr="00C363B9">
        <w:rPr>
          <w:rFonts w:ascii="Times New Roman" w:hAnsi="Times New Roman" w:cs="Times New Roman"/>
          <w:sz w:val="24"/>
          <w:szCs w:val="24"/>
        </w:rPr>
        <w:t xml:space="preserve"> </w:t>
      </w:r>
      <w:r w:rsidR="008A3264" w:rsidRPr="00C363B9">
        <w:rPr>
          <w:rFonts w:ascii="Times New Roman" w:hAnsi="Times New Roman" w:cs="Times New Roman"/>
          <w:sz w:val="24"/>
          <w:szCs w:val="24"/>
        </w:rPr>
        <w:t>2011</w:t>
      </w:r>
      <w:r w:rsidR="00515FF8" w:rsidRPr="00C363B9">
        <w:rPr>
          <w:rFonts w:ascii="Times New Roman" w:hAnsi="Times New Roman" w:cs="Times New Roman"/>
          <w:sz w:val="24"/>
          <w:szCs w:val="24"/>
        </w:rPr>
        <w:t xml:space="preserve">). </w:t>
      </w:r>
      <w:r w:rsidR="008300B1" w:rsidRPr="00C363B9">
        <w:rPr>
          <w:rFonts w:ascii="Times New Roman" w:hAnsi="Times New Roman" w:cs="Times New Roman"/>
          <w:sz w:val="24"/>
          <w:szCs w:val="24"/>
        </w:rPr>
        <w:t>This change of tide can</w:t>
      </w:r>
      <w:r w:rsidR="00EC2E02" w:rsidRPr="00C363B9">
        <w:rPr>
          <w:rFonts w:ascii="Times New Roman" w:hAnsi="Times New Roman" w:cs="Times New Roman"/>
          <w:sz w:val="24"/>
          <w:szCs w:val="24"/>
        </w:rPr>
        <w:t xml:space="preserve"> be sensed from the fact that a</w:t>
      </w:r>
      <w:r w:rsidR="00515FF8" w:rsidRPr="00C363B9">
        <w:rPr>
          <w:rFonts w:ascii="Times New Roman" w:hAnsi="Times New Roman" w:cs="Times New Roman"/>
          <w:sz w:val="24"/>
          <w:szCs w:val="24"/>
        </w:rPr>
        <w:t xml:space="preserve"> number of terms qualifying experiences </w:t>
      </w:r>
      <w:r w:rsidR="00EC2E02" w:rsidRPr="00C363B9">
        <w:rPr>
          <w:rFonts w:ascii="Times New Roman" w:hAnsi="Times New Roman" w:cs="Times New Roman"/>
          <w:sz w:val="24"/>
          <w:szCs w:val="24"/>
        </w:rPr>
        <w:t>appeared</w:t>
      </w:r>
      <w:r w:rsidR="00515FF8" w:rsidRPr="00C363B9">
        <w:rPr>
          <w:rFonts w:ascii="Times New Roman" w:hAnsi="Times New Roman" w:cs="Times New Roman"/>
          <w:sz w:val="24"/>
          <w:szCs w:val="24"/>
        </w:rPr>
        <w:t xml:space="preserve"> in the discourse: </w:t>
      </w:r>
      <w:r w:rsidR="008300B1" w:rsidRPr="00C363B9">
        <w:rPr>
          <w:rFonts w:ascii="Times New Roman" w:hAnsi="Times New Roman" w:cs="Times New Roman"/>
          <w:sz w:val="24"/>
          <w:szCs w:val="24"/>
        </w:rPr>
        <w:t>‘</w:t>
      </w:r>
      <w:r w:rsidR="00791151" w:rsidRPr="00C363B9">
        <w:rPr>
          <w:rFonts w:ascii="Times New Roman" w:hAnsi="Times New Roman" w:cs="Times New Roman"/>
          <w:sz w:val="24"/>
          <w:szCs w:val="24"/>
        </w:rPr>
        <w:t>quality</w:t>
      </w:r>
      <w:r w:rsidR="008300B1" w:rsidRPr="00C363B9">
        <w:rPr>
          <w:rFonts w:ascii="Times New Roman" w:hAnsi="Times New Roman" w:cs="Times New Roman"/>
          <w:sz w:val="24"/>
          <w:szCs w:val="24"/>
        </w:rPr>
        <w:t>’</w:t>
      </w:r>
      <w:r w:rsidR="00791151" w:rsidRPr="00C363B9">
        <w:rPr>
          <w:rFonts w:ascii="Times New Roman" w:hAnsi="Times New Roman" w:cs="Times New Roman"/>
          <w:sz w:val="24"/>
          <w:szCs w:val="24"/>
        </w:rPr>
        <w:t xml:space="preserve"> (Knell,</w:t>
      </w:r>
      <w:r w:rsidR="008A3264" w:rsidRPr="00C363B9">
        <w:rPr>
          <w:rFonts w:ascii="Times New Roman" w:hAnsi="Times New Roman" w:cs="Times New Roman"/>
          <w:sz w:val="24"/>
          <w:szCs w:val="24"/>
        </w:rPr>
        <w:t xml:space="preserve"> </w:t>
      </w:r>
      <w:r w:rsidR="00316BD6" w:rsidRPr="00C363B9">
        <w:rPr>
          <w:rFonts w:ascii="Times New Roman" w:hAnsi="Times New Roman" w:cs="Times New Roman"/>
          <w:sz w:val="24"/>
          <w:szCs w:val="24"/>
        </w:rPr>
        <w:t>201</w:t>
      </w:r>
      <w:r w:rsidR="00556DA6" w:rsidRPr="00C363B9">
        <w:rPr>
          <w:rFonts w:ascii="Times New Roman" w:hAnsi="Times New Roman" w:cs="Times New Roman"/>
          <w:sz w:val="24"/>
          <w:szCs w:val="24"/>
        </w:rPr>
        <w:t>3</w:t>
      </w:r>
      <w:r w:rsidR="00485123" w:rsidRPr="00C363B9">
        <w:rPr>
          <w:rFonts w:ascii="Times New Roman" w:hAnsi="Times New Roman" w:cs="Times New Roman"/>
          <w:sz w:val="24"/>
          <w:szCs w:val="24"/>
        </w:rPr>
        <w:t>; Annabel Jackson Associates Ltd, 2014</w:t>
      </w:r>
      <w:r w:rsidR="00515FF8" w:rsidRPr="00C363B9">
        <w:rPr>
          <w:rFonts w:ascii="Times New Roman" w:hAnsi="Times New Roman" w:cs="Times New Roman"/>
          <w:sz w:val="24"/>
          <w:szCs w:val="24"/>
        </w:rPr>
        <w:t xml:space="preserve">); </w:t>
      </w:r>
      <w:r w:rsidR="008300B1" w:rsidRPr="00C363B9">
        <w:rPr>
          <w:rFonts w:ascii="Times New Roman" w:hAnsi="Times New Roman" w:cs="Times New Roman"/>
          <w:sz w:val="24"/>
          <w:szCs w:val="24"/>
        </w:rPr>
        <w:t>‘</w:t>
      </w:r>
      <w:r w:rsidR="00485123" w:rsidRPr="00C363B9">
        <w:rPr>
          <w:rFonts w:ascii="Times New Roman" w:hAnsi="Times New Roman" w:cs="Times New Roman"/>
          <w:sz w:val="24"/>
          <w:szCs w:val="24"/>
        </w:rPr>
        <w:t>captivation</w:t>
      </w:r>
      <w:r w:rsidR="008300B1" w:rsidRPr="00C363B9">
        <w:rPr>
          <w:rFonts w:ascii="Times New Roman" w:hAnsi="Times New Roman" w:cs="Times New Roman"/>
          <w:sz w:val="24"/>
          <w:szCs w:val="24"/>
        </w:rPr>
        <w:t>’</w:t>
      </w:r>
      <w:r w:rsidR="00485123" w:rsidRPr="00C363B9">
        <w:rPr>
          <w:rFonts w:ascii="Times New Roman" w:hAnsi="Times New Roman" w:cs="Times New Roman"/>
          <w:sz w:val="24"/>
          <w:szCs w:val="24"/>
        </w:rPr>
        <w:t xml:space="preserve"> (Foreman-Wernet and Dervin</w:t>
      </w:r>
      <w:r w:rsidR="00031E0E" w:rsidRPr="00C363B9">
        <w:rPr>
          <w:rFonts w:ascii="Times New Roman" w:hAnsi="Times New Roman" w:cs="Times New Roman"/>
          <w:sz w:val="24"/>
          <w:szCs w:val="24"/>
        </w:rPr>
        <w:t xml:space="preserve">, </w:t>
      </w:r>
      <w:r w:rsidR="00485123" w:rsidRPr="00C363B9">
        <w:rPr>
          <w:rFonts w:ascii="Times New Roman" w:hAnsi="Times New Roman" w:cs="Times New Roman"/>
          <w:sz w:val="24"/>
          <w:szCs w:val="24"/>
        </w:rPr>
        <w:t>2013)</w:t>
      </w:r>
      <w:r w:rsidR="008300B1" w:rsidRPr="00C363B9">
        <w:rPr>
          <w:rFonts w:ascii="Times New Roman" w:hAnsi="Times New Roman" w:cs="Times New Roman"/>
          <w:sz w:val="24"/>
          <w:szCs w:val="24"/>
        </w:rPr>
        <w:t>;</w:t>
      </w:r>
      <w:r w:rsidR="00515FF8" w:rsidRPr="00C363B9">
        <w:rPr>
          <w:rFonts w:ascii="Times New Roman" w:hAnsi="Times New Roman" w:cs="Times New Roman"/>
          <w:sz w:val="24"/>
          <w:szCs w:val="24"/>
        </w:rPr>
        <w:t xml:space="preserve"> </w:t>
      </w:r>
      <w:r w:rsidR="008300B1" w:rsidRPr="00C363B9">
        <w:rPr>
          <w:rFonts w:ascii="Times New Roman" w:hAnsi="Times New Roman" w:cs="Times New Roman"/>
          <w:sz w:val="24"/>
          <w:szCs w:val="24"/>
        </w:rPr>
        <w:t>‘</w:t>
      </w:r>
      <w:r w:rsidR="00485123" w:rsidRPr="00C363B9">
        <w:rPr>
          <w:rFonts w:ascii="Times New Roman" w:hAnsi="Times New Roman" w:cs="Times New Roman"/>
          <w:sz w:val="24"/>
          <w:szCs w:val="24"/>
        </w:rPr>
        <w:t>absorption</w:t>
      </w:r>
      <w:r w:rsidR="008300B1" w:rsidRPr="00C363B9">
        <w:rPr>
          <w:rFonts w:ascii="Times New Roman" w:hAnsi="Times New Roman" w:cs="Times New Roman"/>
          <w:sz w:val="24"/>
          <w:szCs w:val="24"/>
        </w:rPr>
        <w:t>’</w:t>
      </w:r>
      <w:r w:rsidR="00485123" w:rsidRPr="00C363B9">
        <w:rPr>
          <w:rFonts w:ascii="Times New Roman" w:hAnsi="Times New Roman" w:cs="Times New Roman"/>
          <w:sz w:val="24"/>
          <w:szCs w:val="24"/>
        </w:rPr>
        <w:t xml:space="preserve"> (</w:t>
      </w:r>
      <w:r w:rsidR="00962BC3" w:rsidRPr="00C363B9">
        <w:rPr>
          <w:rFonts w:ascii="Times New Roman" w:hAnsi="Times New Roman" w:cs="Times New Roman"/>
          <w:sz w:val="24"/>
          <w:szCs w:val="24"/>
        </w:rPr>
        <w:t>Bakhshi et al</w:t>
      </w:r>
      <w:r w:rsidR="00031E0E" w:rsidRPr="00C363B9">
        <w:rPr>
          <w:rFonts w:ascii="Times New Roman" w:hAnsi="Times New Roman" w:cs="Times New Roman"/>
          <w:sz w:val="24"/>
          <w:szCs w:val="24"/>
        </w:rPr>
        <w:t>,</w:t>
      </w:r>
      <w:r w:rsidR="00962BC3" w:rsidRPr="00C363B9">
        <w:rPr>
          <w:rFonts w:ascii="Times New Roman" w:hAnsi="Times New Roman" w:cs="Times New Roman"/>
          <w:sz w:val="24"/>
          <w:szCs w:val="24"/>
        </w:rPr>
        <w:t xml:space="preserve"> 2009</w:t>
      </w:r>
      <w:r w:rsidR="007E1A2E" w:rsidRPr="00C363B9">
        <w:rPr>
          <w:rFonts w:ascii="Times New Roman" w:hAnsi="Times New Roman" w:cs="Times New Roman"/>
          <w:sz w:val="24"/>
          <w:szCs w:val="24"/>
        </w:rPr>
        <w:t>)</w:t>
      </w:r>
      <w:r w:rsidR="00EC2E02" w:rsidRPr="00C363B9">
        <w:rPr>
          <w:rFonts w:ascii="Times New Roman" w:hAnsi="Times New Roman" w:cs="Times New Roman"/>
          <w:sz w:val="24"/>
          <w:szCs w:val="24"/>
        </w:rPr>
        <w:t>, to name just some</w:t>
      </w:r>
      <w:r w:rsidR="0083406C" w:rsidRPr="00C363B9">
        <w:rPr>
          <w:rFonts w:ascii="Times New Roman" w:hAnsi="Times New Roman" w:cs="Times New Roman"/>
          <w:sz w:val="24"/>
          <w:szCs w:val="24"/>
        </w:rPr>
        <w:t>.</w:t>
      </w:r>
      <w:r w:rsidR="00EC2E02" w:rsidRPr="00C363B9">
        <w:rPr>
          <w:rFonts w:ascii="Times New Roman" w:hAnsi="Times New Roman" w:cs="Times New Roman"/>
          <w:sz w:val="24"/>
          <w:szCs w:val="24"/>
        </w:rPr>
        <w:t xml:space="preserve"> While some of the</w:t>
      </w:r>
      <w:r w:rsidR="00962BC3" w:rsidRPr="00C363B9">
        <w:rPr>
          <w:rFonts w:ascii="Times New Roman" w:hAnsi="Times New Roman" w:cs="Times New Roman"/>
          <w:sz w:val="24"/>
          <w:szCs w:val="24"/>
        </w:rPr>
        <w:t xml:space="preserve"> studies</w:t>
      </w:r>
      <w:r w:rsidR="00EC2E02" w:rsidRPr="00C363B9">
        <w:rPr>
          <w:rFonts w:ascii="Times New Roman" w:hAnsi="Times New Roman" w:cs="Times New Roman"/>
          <w:sz w:val="24"/>
          <w:szCs w:val="24"/>
        </w:rPr>
        <w:t xml:space="preserve"> produced outside of the academic framework</w:t>
      </w:r>
      <w:r w:rsidR="00962BC3" w:rsidRPr="00C363B9">
        <w:rPr>
          <w:rFonts w:ascii="Times New Roman" w:hAnsi="Times New Roman" w:cs="Times New Roman"/>
          <w:sz w:val="24"/>
          <w:szCs w:val="24"/>
        </w:rPr>
        <w:t xml:space="preserve"> do rely on</w:t>
      </w:r>
      <w:r w:rsidR="00515FF8" w:rsidRPr="00C363B9">
        <w:rPr>
          <w:rFonts w:ascii="Times New Roman" w:hAnsi="Times New Roman" w:cs="Times New Roman"/>
          <w:sz w:val="24"/>
          <w:szCs w:val="24"/>
        </w:rPr>
        <w:t xml:space="preserve"> empirical methods such as</w:t>
      </w:r>
      <w:r w:rsidR="00962BC3" w:rsidRPr="00C363B9">
        <w:rPr>
          <w:rFonts w:ascii="Times New Roman" w:hAnsi="Times New Roman" w:cs="Times New Roman"/>
          <w:sz w:val="24"/>
          <w:szCs w:val="24"/>
        </w:rPr>
        <w:t xml:space="preserve"> pr</w:t>
      </w:r>
      <w:r w:rsidR="00C50E59" w:rsidRPr="00C363B9">
        <w:rPr>
          <w:rFonts w:ascii="Times New Roman" w:hAnsi="Times New Roman" w:cs="Times New Roman"/>
          <w:sz w:val="24"/>
          <w:szCs w:val="24"/>
        </w:rPr>
        <w:t>e and post event surveying</w:t>
      </w:r>
      <w:r w:rsidR="00515FF8" w:rsidRPr="00C363B9">
        <w:rPr>
          <w:rFonts w:ascii="Times New Roman" w:hAnsi="Times New Roman" w:cs="Times New Roman"/>
          <w:sz w:val="24"/>
          <w:szCs w:val="24"/>
        </w:rPr>
        <w:t xml:space="preserve"> (</w:t>
      </w:r>
      <w:r w:rsidR="0088563A" w:rsidRPr="00C363B9">
        <w:rPr>
          <w:rFonts w:ascii="Times New Roman" w:hAnsi="Times New Roman" w:cs="Times New Roman"/>
          <w:sz w:val="24"/>
          <w:szCs w:val="24"/>
        </w:rPr>
        <w:t>most notably Brown and Novak-Leonard</w:t>
      </w:r>
      <w:r w:rsidR="00031E0E" w:rsidRPr="00C363B9">
        <w:rPr>
          <w:rFonts w:ascii="Times New Roman" w:hAnsi="Times New Roman" w:cs="Times New Roman"/>
          <w:sz w:val="24"/>
          <w:szCs w:val="24"/>
        </w:rPr>
        <w:t>,</w:t>
      </w:r>
      <w:r w:rsidR="0088563A" w:rsidRPr="00C363B9">
        <w:rPr>
          <w:rFonts w:ascii="Times New Roman" w:hAnsi="Times New Roman" w:cs="Times New Roman"/>
          <w:sz w:val="24"/>
          <w:szCs w:val="24"/>
        </w:rPr>
        <w:t xml:space="preserve"> 2007</w:t>
      </w:r>
      <w:r w:rsidR="00515FF8" w:rsidRPr="00C363B9">
        <w:rPr>
          <w:rFonts w:ascii="Times New Roman" w:hAnsi="Times New Roman" w:cs="Times New Roman"/>
          <w:sz w:val="24"/>
          <w:szCs w:val="24"/>
        </w:rPr>
        <w:t>), much of this research</w:t>
      </w:r>
      <w:r w:rsidR="00375B65" w:rsidRPr="00C363B9">
        <w:rPr>
          <w:rFonts w:ascii="Times New Roman" w:hAnsi="Times New Roman" w:cs="Times New Roman"/>
          <w:sz w:val="24"/>
          <w:szCs w:val="24"/>
        </w:rPr>
        <w:t xml:space="preserve"> has been pursued theoretically.</w:t>
      </w:r>
      <w:r w:rsidR="00BF5B10" w:rsidRPr="00C363B9">
        <w:rPr>
          <w:rFonts w:ascii="Times New Roman" w:hAnsi="Times New Roman" w:cs="Times New Roman"/>
          <w:sz w:val="24"/>
          <w:szCs w:val="24"/>
        </w:rPr>
        <w:t xml:space="preserve"> </w:t>
      </w:r>
    </w:p>
    <w:p w14:paraId="35825ADF" w14:textId="762F6541" w:rsidR="00C77DE8" w:rsidRPr="00C363B9" w:rsidRDefault="00EC2E02" w:rsidP="001C4A66">
      <w:pPr>
        <w:rPr>
          <w:rFonts w:ascii="Times New Roman" w:hAnsi="Times New Roman" w:cs="Times New Roman"/>
          <w:sz w:val="24"/>
          <w:szCs w:val="24"/>
        </w:rPr>
      </w:pPr>
      <w:r w:rsidRPr="00C363B9">
        <w:rPr>
          <w:rFonts w:ascii="Times New Roman" w:hAnsi="Times New Roman" w:cs="Times New Roman"/>
          <w:sz w:val="24"/>
          <w:szCs w:val="24"/>
        </w:rPr>
        <w:t>C</w:t>
      </w:r>
      <w:r w:rsidR="0088563A" w:rsidRPr="00C363B9">
        <w:rPr>
          <w:rFonts w:ascii="Times New Roman" w:hAnsi="Times New Roman" w:cs="Times New Roman"/>
          <w:sz w:val="24"/>
          <w:szCs w:val="24"/>
        </w:rPr>
        <w:t xml:space="preserve">apturing what happens in cultural </w:t>
      </w:r>
      <w:r w:rsidR="0083406C" w:rsidRPr="00C363B9">
        <w:rPr>
          <w:rFonts w:ascii="Times New Roman" w:hAnsi="Times New Roman" w:cs="Times New Roman"/>
          <w:sz w:val="24"/>
          <w:szCs w:val="24"/>
        </w:rPr>
        <w:t>experiences</w:t>
      </w:r>
      <w:r w:rsidR="0088563A" w:rsidRPr="00C363B9">
        <w:rPr>
          <w:rFonts w:ascii="Times New Roman" w:hAnsi="Times New Roman" w:cs="Times New Roman"/>
          <w:sz w:val="24"/>
          <w:szCs w:val="24"/>
        </w:rPr>
        <w:t xml:space="preserve"> is not</w:t>
      </w:r>
      <w:r w:rsidR="0083406C" w:rsidRPr="00C363B9">
        <w:rPr>
          <w:rFonts w:ascii="Times New Roman" w:hAnsi="Times New Roman" w:cs="Times New Roman"/>
          <w:sz w:val="24"/>
          <w:szCs w:val="24"/>
        </w:rPr>
        <w:t xml:space="preserve"> an </w:t>
      </w:r>
      <w:r w:rsidR="0088563A" w:rsidRPr="00C363B9">
        <w:rPr>
          <w:rFonts w:ascii="Times New Roman" w:hAnsi="Times New Roman" w:cs="Times New Roman"/>
          <w:sz w:val="24"/>
          <w:szCs w:val="24"/>
        </w:rPr>
        <w:t>easy</w:t>
      </w:r>
      <w:r w:rsidR="0083406C" w:rsidRPr="00C363B9">
        <w:rPr>
          <w:rFonts w:ascii="Times New Roman" w:hAnsi="Times New Roman" w:cs="Times New Roman"/>
          <w:sz w:val="24"/>
          <w:szCs w:val="24"/>
        </w:rPr>
        <w:t xml:space="preserve"> task</w:t>
      </w:r>
      <w:r w:rsidR="0082467E" w:rsidRPr="00C363B9">
        <w:rPr>
          <w:rStyle w:val="FootnoteReference"/>
          <w:rFonts w:ascii="Times New Roman" w:hAnsi="Times New Roman" w:cs="Times New Roman"/>
          <w:sz w:val="24"/>
          <w:szCs w:val="24"/>
        </w:rPr>
        <w:footnoteReference w:id="6"/>
      </w:r>
      <w:r w:rsidR="0083406C" w:rsidRPr="00C363B9">
        <w:rPr>
          <w:rFonts w:ascii="Times New Roman" w:hAnsi="Times New Roman" w:cs="Times New Roman"/>
          <w:sz w:val="24"/>
          <w:szCs w:val="24"/>
        </w:rPr>
        <w:t xml:space="preserve"> and </w:t>
      </w:r>
      <w:r w:rsidR="0088563A" w:rsidRPr="00C363B9">
        <w:rPr>
          <w:rFonts w:ascii="Times New Roman" w:hAnsi="Times New Roman" w:cs="Times New Roman"/>
          <w:sz w:val="24"/>
          <w:szCs w:val="24"/>
        </w:rPr>
        <w:t>it is clear tha</w:t>
      </w:r>
      <w:r w:rsidR="00AF697B" w:rsidRPr="00C363B9">
        <w:rPr>
          <w:rFonts w:ascii="Times New Roman" w:hAnsi="Times New Roman" w:cs="Times New Roman"/>
          <w:sz w:val="24"/>
          <w:szCs w:val="24"/>
        </w:rPr>
        <w:t>t sophisticated ethnographic,</w:t>
      </w:r>
      <w:r w:rsidR="0088563A" w:rsidRPr="00C363B9">
        <w:rPr>
          <w:rFonts w:ascii="Times New Roman" w:hAnsi="Times New Roman" w:cs="Times New Roman"/>
          <w:sz w:val="24"/>
          <w:szCs w:val="24"/>
        </w:rPr>
        <w:t xml:space="preserve"> anthropological</w:t>
      </w:r>
      <w:r w:rsidR="00AF697B" w:rsidRPr="00C363B9">
        <w:rPr>
          <w:rFonts w:ascii="Times New Roman" w:hAnsi="Times New Roman" w:cs="Times New Roman"/>
          <w:sz w:val="24"/>
          <w:szCs w:val="24"/>
        </w:rPr>
        <w:t xml:space="preserve"> and sociological</w:t>
      </w:r>
      <w:r w:rsidR="0088563A" w:rsidRPr="00C363B9">
        <w:rPr>
          <w:rFonts w:ascii="Times New Roman" w:hAnsi="Times New Roman" w:cs="Times New Roman"/>
          <w:sz w:val="24"/>
          <w:szCs w:val="24"/>
        </w:rPr>
        <w:t xml:space="preserve"> techniques are needed to</w:t>
      </w:r>
      <w:r w:rsidR="0082467E">
        <w:rPr>
          <w:rFonts w:ascii="Times New Roman" w:hAnsi="Times New Roman" w:cs="Times New Roman"/>
          <w:sz w:val="24"/>
          <w:szCs w:val="24"/>
        </w:rPr>
        <w:t xml:space="preserve"> this end.</w:t>
      </w:r>
      <w:r w:rsidR="0088563A" w:rsidRPr="00C363B9">
        <w:rPr>
          <w:rFonts w:ascii="Times New Roman" w:hAnsi="Times New Roman" w:cs="Times New Roman"/>
          <w:sz w:val="24"/>
          <w:szCs w:val="24"/>
        </w:rPr>
        <w:t xml:space="preserve"> </w:t>
      </w:r>
      <w:r w:rsidR="00C9140A" w:rsidRPr="00C363B9">
        <w:rPr>
          <w:rFonts w:ascii="Times New Roman" w:hAnsi="Times New Roman" w:cs="Times New Roman"/>
          <w:sz w:val="24"/>
          <w:szCs w:val="24"/>
        </w:rPr>
        <w:t xml:space="preserve">While </w:t>
      </w:r>
      <w:r w:rsidR="00EF085A" w:rsidRPr="00C363B9">
        <w:rPr>
          <w:rFonts w:ascii="Times New Roman" w:hAnsi="Times New Roman" w:cs="Times New Roman"/>
          <w:sz w:val="24"/>
          <w:szCs w:val="24"/>
        </w:rPr>
        <w:t>sociology and art are still somewhat ‘estranged bedfellows’</w:t>
      </w:r>
      <w:r w:rsidR="0088563A" w:rsidRPr="00C363B9">
        <w:rPr>
          <w:rFonts w:ascii="Times New Roman" w:hAnsi="Times New Roman" w:cs="Times New Roman"/>
          <w:sz w:val="24"/>
          <w:szCs w:val="24"/>
        </w:rPr>
        <w:t>,</w:t>
      </w:r>
      <w:r w:rsidR="00EF085A" w:rsidRPr="00C363B9">
        <w:rPr>
          <w:rFonts w:ascii="Times New Roman" w:hAnsi="Times New Roman" w:cs="Times New Roman"/>
          <w:sz w:val="24"/>
          <w:szCs w:val="24"/>
        </w:rPr>
        <w:t xml:space="preserve"> as I commented on</w:t>
      </w:r>
      <w:r w:rsidR="000A16FD" w:rsidRPr="00C363B9">
        <w:rPr>
          <w:rFonts w:ascii="Times New Roman" w:hAnsi="Times New Roman" w:cs="Times New Roman"/>
          <w:sz w:val="24"/>
          <w:szCs w:val="24"/>
        </w:rPr>
        <w:t xml:space="preserve"> </w:t>
      </w:r>
      <w:r w:rsidRPr="00C363B9">
        <w:rPr>
          <w:rFonts w:ascii="Times New Roman" w:hAnsi="Times New Roman" w:cs="Times New Roman"/>
          <w:sz w:val="24"/>
          <w:szCs w:val="24"/>
        </w:rPr>
        <w:t xml:space="preserve">a </w:t>
      </w:r>
      <w:r w:rsidR="00EF085A" w:rsidRPr="00C363B9">
        <w:rPr>
          <w:rFonts w:ascii="Times New Roman" w:hAnsi="Times New Roman" w:cs="Times New Roman"/>
          <w:sz w:val="24"/>
          <w:szCs w:val="24"/>
        </w:rPr>
        <w:t>blog forum</w:t>
      </w:r>
      <w:r w:rsidR="00DF59FB" w:rsidRPr="00C363B9">
        <w:rPr>
          <w:rStyle w:val="FootnoteReference"/>
          <w:rFonts w:ascii="Times New Roman" w:hAnsi="Times New Roman" w:cs="Times New Roman"/>
          <w:sz w:val="24"/>
          <w:szCs w:val="24"/>
        </w:rPr>
        <w:footnoteReference w:id="7"/>
      </w:r>
      <w:r w:rsidR="00056CDB" w:rsidRPr="00C363B9">
        <w:rPr>
          <w:rFonts w:ascii="Times New Roman" w:hAnsi="Times New Roman" w:cs="Times New Roman"/>
          <w:sz w:val="24"/>
          <w:szCs w:val="24"/>
        </w:rPr>
        <w:t xml:space="preserve">, there is a growing body of </w:t>
      </w:r>
      <w:r w:rsidR="00AC4BFE" w:rsidRPr="00C363B9">
        <w:rPr>
          <w:rFonts w:ascii="Times New Roman" w:hAnsi="Times New Roman" w:cs="Times New Roman"/>
          <w:sz w:val="24"/>
          <w:szCs w:val="24"/>
        </w:rPr>
        <w:t>sociological work</w:t>
      </w:r>
      <w:r w:rsidR="00B97D84" w:rsidRPr="00C363B9">
        <w:rPr>
          <w:rFonts w:ascii="Times New Roman" w:hAnsi="Times New Roman" w:cs="Times New Roman"/>
          <w:sz w:val="24"/>
          <w:szCs w:val="24"/>
        </w:rPr>
        <w:t xml:space="preserve"> exploring cultural </w:t>
      </w:r>
      <w:r w:rsidR="00E7369D" w:rsidRPr="00C363B9">
        <w:rPr>
          <w:rFonts w:ascii="Times New Roman" w:hAnsi="Times New Roman" w:cs="Times New Roman"/>
          <w:sz w:val="24"/>
          <w:szCs w:val="24"/>
        </w:rPr>
        <w:t>experiences</w:t>
      </w:r>
      <w:r w:rsidR="00B97D84" w:rsidRPr="00C363B9">
        <w:rPr>
          <w:rFonts w:ascii="Times New Roman" w:hAnsi="Times New Roman" w:cs="Times New Roman"/>
          <w:sz w:val="24"/>
          <w:szCs w:val="24"/>
        </w:rPr>
        <w:t xml:space="preserve"> using a range of </w:t>
      </w:r>
      <w:r w:rsidR="00AF697B" w:rsidRPr="00C363B9">
        <w:rPr>
          <w:rFonts w:ascii="Times New Roman" w:hAnsi="Times New Roman" w:cs="Times New Roman"/>
          <w:sz w:val="24"/>
          <w:szCs w:val="24"/>
        </w:rPr>
        <w:t>interesting empirical methods</w:t>
      </w:r>
      <w:r w:rsidR="00056CDB" w:rsidRPr="00C363B9">
        <w:rPr>
          <w:rFonts w:ascii="Times New Roman" w:hAnsi="Times New Roman" w:cs="Times New Roman"/>
          <w:sz w:val="24"/>
          <w:szCs w:val="24"/>
        </w:rPr>
        <w:t xml:space="preserve"> (e.g., DeNora</w:t>
      </w:r>
      <w:r w:rsidR="00556DA6" w:rsidRPr="00C363B9">
        <w:rPr>
          <w:rFonts w:ascii="Times New Roman" w:hAnsi="Times New Roman" w:cs="Times New Roman"/>
          <w:sz w:val="24"/>
          <w:szCs w:val="24"/>
        </w:rPr>
        <w:t>, 2000; Born, 2005</w:t>
      </w:r>
      <w:r w:rsidR="00056CDB" w:rsidRPr="00C363B9">
        <w:rPr>
          <w:rFonts w:ascii="Times New Roman" w:hAnsi="Times New Roman" w:cs="Times New Roman"/>
          <w:sz w:val="24"/>
          <w:szCs w:val="24"/>
        </w:rPr>
        <w:t>)</w:t>
      </w:r>
      <w:r w:rsidR="00523A78" w:rsidRPr="00C363B9">
        <w:rPr>
          <w:rFonts w:ascii="Times New Roman" w:hAnsi="Times New Roman" w:cs="Times New Roman"/>
          <w:sz w:val="24"/>
          <w:szCs w:val="24"/>
        </w:rPr>
        <w:t>.</w:t>
      </w:r>
      <w:r w:rsidR="007046AF" w:rsidRPr="00C363B9">
        <w:rPr>
          <w:rFonts w:ascii="Times New Roman" w:hAnsi="Times New Roman" w:cs="Times New Roman"/>
          <w:sz w:val="24"/>
          <w:szCs w:val="24"/>
        </w:rPr>
        <w:t xml:space="preserve"> Significantly, </w:t>
      </w:r>
      <w:r w:rsidR="001C4A66" w:rsidRPr="00C363B9">
        <w:rPr>
          <w:rFonts w:ascii="Times New Roman" w:hAnsi="Times New Roman" w:cs="Times New Roman"/>
          <w:sz w:val="24"/>
          <w:szCs w:val="24"/>
        </w:rPr>
        <w:t>there has been an on-going effort to develop a</w:t>
      </w:r>
      <w:r w:rsidR="007046AF" w:rsidRPr="00C363B9">
        <w:rPr>
          <w:rFonts w:ascii="Times New Roman" w:hAnsi="Times New Roman" w:cs="Times New Roman"/>
          <w:sz w:val="24"/>
          <w:szCs w:val="24"/>
        </w:rPr>
        <w:t xml:space="preserve"> range of</w:t>
      </w:r>
      <w:r w:rsidR="001C4A66" w:rsidRPr="00C363B9">
        <w:rPr>
          <w:rFonts w:ascii="Times New Roman" w:hAnsi="Times New Roman" w:cs="Times New Roman"/>
          <w:sz w:val="24"/>
          <w:szCs w:val="24"/>
        </w:rPr>
        <w:t xml:space="preserve"> techniques for d</w:t>
      </w:r>
      <w:r w:rsidR="001C4A66" w:rsidRPr="00C363B9">
        <w:rPr>
          <w:rFonts w:ascii="Times New Roman" w:hAnsi="Times New Roman" w:cs="Times New Roman"/>
          <w:bCs/>
          <w:sz w:val="24"/>
          <w:szCs w:val="24"/>
        </w:rPr>
        <w:t>escribing one’s subjective experience in the second person (</w:t>
      </w:r>
      <w:r w:rsidR="0088140B" w:rsidRPr="00C363B9">
        <w:rPr>
          <w:rFonts w:ascii="Times New Roman" w:hAnsi="Times New Roman" w:cs="Times New Roman"/>
          <w:bCs/>
          <w:sz w:val="24"/>
          <w:szCs w:val="24"/>
        </w:rPr>
        <w:t>Petitmengin, 2006</w:t>
      </w:r>
      <w:r w:rsidR="001C4A66" w:rsidRPr="00C363B9">
        <w:rPr>
          <w:rFonts w:ascii="Times New Roman" w:hAnsi="Times New Roman" w:cs="Times New Roman"/>
          <w:bCs/>
          <w:sz w:val="24"/>
          <w:szCs w:val="24"/>
        </w:rPr>
        <w:t>)</w:t>
      </w:r>
      <w:r w:rsidR="0088140B" w:rsidRPr="00C363B9">
        <w:rPr>
          <w:rFonts w:ascii="Times New Roman" w:hAnsi="Times New Roman" w:cs="Times New Roman"/>
          <w:bCs/>
          <w:sz w:val="24"/>
          <w:szCs w:val="24"/>
        </w:rPr>
        <w:t xml:space="preserve">; </w:t>
      </w:r>
      <w:r w:rsidR="00A06397" w:rsidRPr="00C363B9">
        <w:rPr>
          <w:rFonts w:ascii="Times New Roman" w:hAnsi="Times New Roman" w:cs="Times New Roman"/>
          <w:sz w:val="24"/>
          <w:szCs w:val="24"/>
        </w:rPr>
        <w:t xml:space="preserve">arts-based </w:t>
      </w:r>
      <w:r w:rsidR="007046AF" w:rsidRPr="00C363B9">
        <w:rPr>
          <w:rFonts w:ascii="Times New Roman" w:hAnsi="Times New Roman" w:cs="Times New Roman"/>
          <w:sz w:val="24"/>
          <w:szCs w:val="24"/>
        </w:rPr>
        <w:t>methods</w:t>
      </w:r>
      <w:r w:rsidR="0088140B" w:rsidRPr="00C363B9">
        <w:rPr>
          <w:rFonts w:ascii="Times New Roman" w:hAnsi="Times New Roman" w:cs="Times New Roman"/>
          <w:sz w:val="24"/>
          <w:szCs w:val="24"/>
        </w:rPr>
        <w:t xml:space="preserve"> to interrogate cultural experiences (</w:t>
      </w:r>
      <w:r w:rsidR="00ED064A" w:rsidRPr="00C363B9">
        <w:rPr>
          <w:rFonts w:ascii="Times New Roman" w:hAnsi="Times New Roman" w:cs="Times New Roman"/>
          <w:sz w:val="24"/>
          <w:szCs w:val="24"/>
        </w:rPr>
        <w:t>e.g. Reason, 2010</w:t>
      </w:r>
      <w:r w:rsidR="0088140B" w:rsidRPr="00C363B9">
        <w:rPr>
          <w:rFonts w:ascii="Times New Roman" w:hAnsi="Times New Roman" w:cs="Times New Roman"/>
          <w:sz w:val="24"/>
          <w:szCs w:val="24"/>
        </w:rPr>
        <w:t>)</w:t>
      </w:r>
      <w:r w:rsidR="00ED064A" w:rsidRPr="00C363B9">
        <w:rPr>
          <w:rFonts w:ascii="Times New Roman" w:hAnsi="Times New Roman" w:cs="Times New Roman"/>
          <w:sz w:val="24"/>
          <w:szCs w:val="24"/>
        </w:rPr>
        <w:t xml:space="preserve">; </w:t>
      </w:r>
      <w:r w:rsidR="00A06397" w:rsidRPr="00C363B9">
        <w:rPr>
          <w:rFonts w:ascii="Times New Roman" w:hAnsi="Times New Roman" w:cs="Times New Roman"/>
          <w:sz w:val="24"/>
          <w:szCs w:val="24"/>
        </w:rPr>
        <w:t>and</w:t>
      </w:r>
      <w:r w:rsidR="00480305">
        <w:rPr>
          <w:rFonts w:ascii="Times New Roman" w:hAnsi="Times New Roman" w:cs="Times New Roman"/>
          <w:sz w:val="24"/>
          <w:szCs w:val="24"/>
        </w:rPr>
        <w:t xml:space="preserve"> ethnographic</w:t>
      </w:r>
      <w:r w:rsidR="00ED064A" w:rsidRPr="00C363B9">
        <w:rPr>
          <w:rFonts w:ascii="Times New Roman" w:hAnsi="Times New Roman" w:cs="Times New Roman"/>
          <w:sz w:val="24"/>
          <w:szCs w:val="24"/>
        </w:rPr>
        <w:t xml:space="preserve"> </w:t>
      </w:r>
      <w:r w:rsidR="00CC07E1" w:rsidRPr="00C363B9">
        <w:rPr>
          <w:rFonts w:ascii="Times New Roman" w:hAnsi="Times New Roman" w:cs="Times New Roman"/>
          <w:sz w:val="24"/>
          <w:szCs w:val="24"/>
        </w:rPr>
        <w:t xml:space="preserve">approaches to interrogate </w:t>
      </w:r>
      <w:r w:rsidR="00A06397" w:rsidRPr="00C363B9">
        <w:rPr>
          <w:rFonts w:ascii="Times New Roman" w:hAnsi="Times New Roman" w:cs="Times New Roman"/>
          <w:sz w:val="24"/>
          <w:szCs w:val="24"/>
          <w:lang w:val="en-US"/>
        </w:rPr>
        <w:t xml:space="preserve">sensory </w:t>
      </w:r>
      <w:r w:rsidR="00ED064A" w:rsidRPr="00C363B9">
        <w:rPr>
          <w:rFonts w:ascii="Times New Roman" w:hAnsi="Times New Roman" w:cs="Times New Roman"/>
          <w:sz w:val="24"/>
          <w:szCs w:val="24"/>
          <w:lang w:val="en-US"/>
        </w:rPr>
        <w:t>registers</w:t>
      </w:r>
      <w:r w:rsidR="00CC07E1" w:rsidRPr="00C363B9">
        <w:rPr>
          <w:rFonts w:ascii="Times New Roman" w:hAnsi="Times New Roman" w:cs="Times New Roman"/>
          <w:sz w:val="24"/>
          <w:szCs w:val="24"/>
          <w:lang w:val="en-US"/>
        </w:rPr>
        <w:t xml:space="preserve"> and the somatic d</w:t>
      </w:r>
      <w:r w:rsidR="00ED064A" w:rsidRPr="00C363B9">
        <w:rPr>
          <w:rFonts w:ascii="Times New Roman" w:hAnsi="Times New Roman" w:cs="Times New Roman"/>
          <w:sz w:val="24"/>
          <w:szCs w:val="24"/>
          <w:lang w:val="en-US"/>
        </w:rPr>
        <w:t>imension of cultural experiences</w:t>
      </w:r>
      <w:r w:rsidR="00A06397" w:rsidRPr="00C363B9">
        <w:rPr>
          <w:rFonts w:ascii="Times New Roman" w:hAnsi="Times New Roman" w:cs="Times New Roman"/>
          <w:sz w:val="24"/>
          <w:szCs w:val="24"/>
          <w:lang w:val="en-US"/>
        </w:rPr>
        <w:t xml:space="preserve"> (Paterson, 2009; Pink, 2009)</w:t>
      </w:r>
      <w:r w:rsidR="00ED064A" w:rsidRPr="00C363B9">
        <w:rPr>
          <w:rFonts w:ascii="Times New Roman" w:hAnsi="Times New Roman" w:cs="Times New Roman"/>
          <w:sz w:val="24"/>
          <w:szCs w:val="24"/>
          <w:lang w:val="en-US"/>
        </w:rPr>
        <w:t>.</w:t>
      </w:r>
      <w:r w:rsidR="00A06397" w:rsidRPr="00C363B9">
        <w:rPr>
          <w:rFonts w:ascii="Times New Roman" w:hAnsi="Times New Roman" w:cs="Times New Roman"/>
          <w:sz w:val="24"/>
          <w:szCs w:val="24"/>
          <w:lang w:val="en-US"/>
        </w:rPr>
        <w:t xml:space="preserve"> </w:t>
      </w:r>
      <w:r w:rsidR="00523A78" w:rsidRPr="00C363B9">
        <w:rPr>
          <w:rFonts w:ascii="Times New Roman" w:hAnsi="Times New Roman" w:cs="Times New Roman"/>
          <w:sz w:val="24"/>
          <w:szCs w:val="24"/>
        </w:rPr>
        <w:t>I</w:t>
      </w:r>
      <w:r w:rsidR="00B97D84" w:rsidRPr="00C363B9">
        <w:rPr>
          <w:rFonts w:ascii="Times New Roman" w:hAnsi="Times New Roman" w:cs="Times New Roman"/>
          <w:sz w:val="24"/>
          <w:szCs w:val="24"/>
        </w:rPr>
        <w:t xml:space="preserve"> hope that</w:t>
      </w:r>
      <w:r w:rsidRPr="00C363B9">
        <w:rPr>
          <w:rFonts w:ascii="Times New Roman" w:hAnsi="Times New Roman" w:cs="Times New Roman"/>
          <w:sz w:val="24"/>
          <w:szCs w:val="24"/>
        </w:rPr>
        <w:t xml:space="preserve"> </w:t>
      </w:r>
      <w:r w:rsidR="00B97D84" w:rsidRPr="00C363B9">
        <w:rPr>
          <w:rFonts w:ascii="Times New Roman" w:hAnsi="Times New Roman" w:cs="Times New Roman"/>
          <w:sz w:val="24"/>
          <w:szCs w:val="24"/>
        </w:rPr>
        <w:t xml:space="preserve">the </w:t>
      </w:r>
      <w:r w:rsidR="007E1A2E" w:rsidRPr="00C363B9">
        <w:rPr>
          <w:rFonts w:ascii="Times New Roman" w:hAnsi="Times New Roman" w:cs="Times New Roman"/>
          <w:sz w:val="24"/>
          <w:szCs w:val="24"/>
        </w:rPr>
        <w:t>Cultural Value Project</w:t>
      </w:r>
      <w:r w:rsidRPr="00C363B9">
        <w:rPr>
          <w:rFonts w:ascii="Times New Roman" w:hAnsi="Times New Roman" w:cs="Times New Roman"/>
          <w:sz w:val="24"/>
          <w:szCs w:val="24"/>
        </w:rPr>
        <w:t xml:space="preserve"> will make a major contribution here</w:t>
      </w:r>
      <w:r w:rsidR="00AF697B" w:rsidRPr="00C363B9">
        <w:rPr>
          <w:rFonts w:ascii="Times New Roman" w:hAnsi="Times New Roman" w:cs="Times New Roman"/>
          <w:sz w:val="24"/>
          <w:szCs w:val="24"/>
        </w:rPr>
        <w:t xml:space="preserve"> in terms of shift</w:t>
      </w:r>
      <w:r w:rsidR="0082467E">
        <w:rPr>
          <w:rFonts w:ascii="Times New Roman" w:hAnsi="Times New Roman" w:cs="Times New Roman"/>
          <w:sz w:val="24"/>
          <w:szCs w:val="24"/>
        </w:rPr>
        <w:t xml:space="preserve">ing the dominant </w:t>
      </w:r>
      <w:r w:rsidR="00AF697B" w:rsidRPr="00C363B9">
        <w:rPr>
          <w:rFonts w:ascii="Times New Roman" w:hAnsi="Times New Roman" w:cs="Times New Roman"/>
          <w:sz w:val="24"/>
          <w:szCs w:val="24"/>
        </w:rPr>
        <w:t>framework</w:t>
      </w:r>
      <w:r w:rsidR="00B97D84" w:rsidRPr="00C363B9">
        <w:rPr>
          <w:rFonts w:ascii="Times New Roman" w:hAnsi="Times New Roman" w:cs="Times New Roman"/>
          <w:sz w:val="24"/>
          <w:szCs w:val="24"/>
        </w:rPr>
        <w:t xml:space="preserve">. </w:t>
      </w:r>
    </w:p>
    <w:p w14:paraId="2C67FB2A" w14:textId="1AD34AFD" w:rsidR="008615C6" w:rsidRPr="00C363B9" w:rsidRDefault="00F430F9" w:rsidP="008615C6">
      <w:pPr>
        <w:rPr>
          <w:rFonts w:ascii="Times New Roman" w:hAnsi="Times New Roman" w:cs="Times New Roman"/>
          <w:sz w:val="24"/>
          <w:szCs w:val="24"/>
        </w:rPr>
      </w:pPr>
      <w:r w:rsidRPr="00C363B9">
        <w:rPr>
          <w:rFonts w:ascii="Times New Roman" w:hAnsi="Times New Roman" w:cs="Times New Roman"/>
          <w:sz w:val="24"/>
          <w:szCs w:val="24"/>
        </w:rPr>
        <w:t>The Cultural Value Project</w:t>
      </w:r>
      <w:r w:rsidR="00B97D84" w:rsidRPr="00C363B9">
        <w:rPr>
          <w:rFonts w:ascii="Times New Roman" w:hAnsi="Times New Roman" w:cs="Times New Roman"/>
          <w:sz w:val="24"/>
          <w:szCs w:val="24"/>
        </w:rPr>
        <w:t xml:space="preserve"> is </w:t>
      </w:r>
      <w:r w:rsidRPr="00C363B9">
        <w:rPr>
          <w:rFonts w:ascii="Times New Roman" w:hAnsi="Times New Roman" w:cs="Times New Roman"/>
          <w:sz w:val="24"/>
          <w:szCs w:val="24"/>
        </w:rPr>
        <w:t>a research initiative set up by the Arts and Humanities Research Council in the autumn of 2012 with the aim of investigating the value that the arts and culture bring to individuals and to society</w:t>
      </w:r>
      <w:r w:rsidR="00523A78" w:rsidRPr="00C363B9">
        <w:rPr>
          <w:rFonts w:ascii="Times New Roman" w:hAnsi="Times New Roman" w:cs="Times New Roman"/>
          <w:sz w:val="24"/>
          <w:szCs w:val="24"/>
        </w:rPr>
        <w:t>. The Director</w:t>
      </w:r>
      <w:r w:rsidR="00556DA6" w:rsidRPr="00C363B9">
        <w:rPr>
          <w:rFonts w:ascii="Times New Roman" w:hAnsi="Times New Roman" w:cs="Times New Roman"/>
          <w:sz w:val="24"/>
          <w:szCs w:val="24"/>
        </w:rPr>
        <w:t xml:space="preserve"> of the Project, Professor</w:t>
      </w:r>
      <w:r w:rsidR="00523A78" w:rsidRPr="00C363B9">
        <w:rPr>
          <w:rFonts w:ascii="Times New Roman" w:hAnsi="Times New Roman" w:cs="Times New Roman"/>
          <w:sz w:val="24"/>
          <w:szCs w:val="24"/>
        </w:rPr>
        <w:t xml:space="preserve"> Geoffrey Crossick and I</w:t>
      </w:r>
      <w:r w:rsidR="008A2544" w:rsidRPr="00C363B9">
        <w:rPr>
          <w:rFonts w:ascii="Times New Roman" w:hAnsi="Times New Roman" w:cs="Times New Roman"/>
          <w:sz w:val="24"/>
          <w:szCs w:val="24"/>
        </w:rPr>
        <w:t xml:space="preserve"> </w:t>
      </w:r>
      <w:r w:rsidR="00B97D84" w:rsidRPr="00C363B9">
        <w:rPr>
          <w:rFonts w:ascii="Times New Roman" w:hAnsi="Times New Roman" w:cs="Times New Roman"/>
          <w:sz w:val="24"/>
          <w:szCs w:val="24"/>
        </w:rPr>
        <w:t>introduced the</w:t>
      </w:r>
      <w:r w:rsidR="008A2544" w:rsidRPr="00C363B9">
        <w:rPr>
          <w:rFonts w:ascii="Times New Roman" w:hAnsi="Times New Roman" w:cs="Times New Roman"/>
          <w:sz w:val="24"/>
          <w:szCs w:val="24"/>
        </w:rPr>
        <w:t xml:space="preserve"> Project to the</w:t>
      </w:r>
      <w:r w:rsidR="00B97D84" w:rsidRPr="00C363B9">
        <w:rPr>
          <w:rFonts w:ascii="Times New Roman" w:hAnsi="Times New Roman" w:cs="Times New Roman"/>
          <w:sz w:val="24"/>
          <w:szCs w:val="24"/>
        </w:rPr>
        <w:t xml:space="preserve"> readers</w:t>
      </w:r>
      <w:r w:rsidR="00523A78" w:rsidRPr="00C363B9">
        <w:rPr>
          <w:rFonts w:ascii="Times New Roman" w:hAnsi="Times New Roman" w:cs="Times New Roman"/>
          <w:sz w:val="24"/>
          <w:szCs w:val="24"/>
        </w:rPr>
        <w:t xml:space="preserve">hip of </w:t>
      </w:r>
      <w:r w:rsidR="00E7369D" w:rsidRPr="00C363B9">
        <w:rPr>
          <w:rFonts w:ascii="Times New Roman" w:hAnsi="Times New Roman" w:cs="Times New Roman"/>
          <w:sz w:val="24"/>
          <w:szCs w:val="24"/>
        </w:rPr>
        <w:t>Cultural Trends</w:t>
      </w:r>
      <w:r w:rsidR="008A2544" w:rsidRPr="00C363B9">
        <w:rPr>
          <w:rFonts w:ascii="Times New Roman" w:hAnsi="Times New Roman" w:cs="Times New Roman"/>
          <w:sz w:val="24"/>
          <w:szCs w:val="24"/>
        </w:rPr>
        <w:t xml:space="preserve"> l</w:t>
      </w:r>
      <w:r w:rsidR="00523A78" w:rsidRPr="00C363B9">
        <w:rPr>
          <w:rFonts w:ascii="Times New Roman" w:hAnsi="Times New Roman" w:cs="Times New Roman"/>
          <w:sz w:val="24"/>
          <w:szCs w:val="24"/>
        </w:rPr>
        <w:t>ast year</w:t>
      </w:r>
      <w:r w:rsidR="005278A7" w:rsidRPr="00C363B9">
        <w:rPr>
          <w:rStyle w:val="FootnoteReference"/>
          <w:rFonts w:ascii="Times New Roman" w:hAnsi="Times New Roman" w:cs="Times New Roman"/>
          <w:sz w:val="24"/>
          <w:szCs w:val="24"/>
        </w:rPr>
        <w:footnoteReference w:id="8"/>
      </w:r>
      <w:r w:rsidR="00523A78" w:rsidRPr="00C363B9">
        <w:rPr>
          <w:rFonts w:ascii="Times New Roman" w:hAnsi="Times New Roman" w:cs="Times New Roman"/>
          <w:sz w:val="24"/>
          <w:szCs w:val="24"/>
        </w:rPr>
        <w:t xml:space="preserve">. As we explained </w:t>
      </w:r>
      <w:r w:rsidR="00B97D84" w:rsidRPr="00C363B9">
        <w:rPr>
          <w:rFonts w:ascii="Times New Roman" w:hAnsi="Times New Roman" w:cs="Times New Roman"/>
          <w:sz w:val="24"/>
          <w:szCs w:val="24"/>
        </w:rPr>
        <w:t>then, t</w:t>
      </w:r>
      <w:r w:rsidRPr="00C363B9">
        <w:rPr>
          <w:rFonts w:ascii="Times New Roman" w:hAnsi="Times New Roman" w:cs="Times New Roman"/>
          <w:sz w:val="24"/>
          <w:szCs w:val="24"/>
        </w:rPr>
        <w:t xml:space="preserve">he objective of the Project is to advance our understanding of cultural value and to refine the methods we use to capture this value. To this end, the Cultural Value Project has been supporting nearly </w:t>
      </w:r>
      <w:r w:rsidR="002056E7" w:rsidRPr="00C363B9">
        <w:rPr>
          <w:rFonts w:ascii="Times New Roman" w:hAnsi="Times New Roman" w:cs="Times New Roman"/>
          <w:sz w:val="24"/>
          <w:szCs w:val="24"/>
        </w:rPr>
        <w:t>8</w:t>
      </w:r>
      <w:r w:rsidR="005278A7" w:rsidRPr="00C363B9">
        <w:rPr>
          <w:rFonts w:ascii="Times New Roman" w:hAnsi="Times New Roman" w:cs="Times New Roman"/>
          <w:sz w:val="24"/>
          <w:szCs w:val="24"/>
        </w:rPr>
        <w:t>0 academically-led, separate projects</w:t>
      </w:r>
      <w:r w:rsidR="005278A7" w:rsidRPr="00C363B9">
        <w:rPr>
          <w:rStyle w:val="FootnoteReference"/>
          <w:rFonts w:ascii="Times New Roman" w:hAnsi="Times New Roman" w:cs="Times New Roman"/>
          <w:sz w:val="24"/>
          <w:szCs w:val="24"/>
          <w:u w:val="single"/>
        </w:rPr>
        <w:footnoteReference w:id="9"/>
      </w:r>
      <w:r w:rsidRPr="00C363B9">
        <w:rPr>
          <w:rFonts w:ascii="Times New Roman" w:hAnsi="Times New Roman" w:cs="Times New Roman"/>
          <w:sz w:val="24"/>
          <w:szCs w:val="24"/>
        </w:rPr>
        <w:t>.</w:t>
      </w:r>
      <w:r w:rsidR="008A2544" w:rsidRPr="00C363B9">
        <w:rPr>
          <w:rFonts w:ascii="Times New Roman" w:hAnsi="Times New Roman" w:cs="Times New Roman"/>
          <w:sz w:val="24"/>
          <w:szCs w:val="24"/>
        </w:rPr>
        <w:t xml:space="preserve"> </w:t>
      </w:r>
      <w:r w:rsidR="008615C6" w:rsidRPr="00C363B9">
        <w:rPr>
          <w:rFonts w:ascii="Times New Roman" w:hAnsi="Times New Roman" w:cs="Times New Roman"/>
          <w:sz w:val="24"/>
          <w:szCs w:val="24"/>
        </w:rPr>
        <w:t xml:space="preserve"> </w:t>
      </w:r>
    </w:p>
    <w:p w14:paraId="3F0CD8CC" w14:textId="00D9B08E" w:rsidR="00F430F9" w:rsidRPr="00C363B9" w:rsidRDefault="008615C6" w:rsidP="00F430F9">
      <w:pPr>
        <w:rPr>
          <w:rFonts w:ascii="Times New Roman" w:hAnsi="Times New Roman" w:cs="Times New Roman"/>
          <w:sz w:val="24"/>
          <w:szCs w:val="24"/>
        </w:rPr>
      </w:pPr>
      <w:r w:rsidRPr="00C363B9">
        <w:rPr>
          <w:rFonts w:ascii="Times New Roman" w:hAnsi="Times New Roman" w:cs="Times New Roman"/>
          <w:sz w:val="24"/>
          <w:szCs w:val="24"/>
        </w:rPr>
        <w:t>The starting premise of the Cultural Value Project is that we need to begin by looking at the actual experience of culture and the arts rather than the ancillary effects of this experience – as we emphasise in the Introduction to the Project</w:t>
      </w:r>
      <w:r w:rsidRPr="00C363B9">
        <w:rPr>
          <w:rStyle w:val="FootnoteReference"/>
          <w:rFonts w:ascii="Times New Roman" w:hAnsi="Times New Roman" w:cs="Times New Roman"/>
          <w:sz w:val="24"/>
          <w:szCs w:val="24"/>
        </w:rPr>
        <w:footnoteReference w:id="10"/>
      </w:r>
      <w:r w:rsidRPr="00C363B9">
        <w:rPr>
          <w:rFonts w:ascii="Times New Roman" w:hAnsi="Times New Roman" w:cs="Times New Roman"/>
          <w:sz w:val="24"/>
          <w:szCs w:val="24"/>
        </w:rPr>
        <w:t xml:space="preserve">. </w:t>
      </w:r>
      <w:r w:rsidR="00F430F9" w:rsidRPr="00C363B9">
        <w:rPr>
          <w:rFonts w:ascii="Times New Roman" w:hAnsi="Times New Roman" w:cs="Times New Roman"/>
          <w:sz w:val="24"/>
          <w:szCs w:val="24"/>
        </w:rPr>
        <w:t>Many of the</w:t>
      </w:r>
      <w:r w:rsidRPr="00C363B9">
        <w:rPr>
          <w:rFonts w:ascii="Times New Roman" w:hAnsi="Times New Roman" w:cs="Times New Roman"/>
          <w:sz w:val="24"/>
          <w:szCs w:val="24"/>
        </w:rPr>
        <w:t xml:space="preserve"> academically-led</w:t>
      </w:r>
      <w:r w:rsidR="00F430F9" w:rsidRPr="00C363B9">
        <w:rPr>
          <w:rFonts w:ascii="Times New Roman" w:hAnsi="Times New Roman" w:cs="Times New Roman"/>
          <w:sz w:val="24"/>
          <w:szCs w:val="24"/>
        </w:rPr>
        <w:t xml:space="preserve"> projects</w:t>
      </w:r>
      <w:r w:rsidR="008A2544" w:rsidRPr="00C363B9">
        <w:rPr>
          <w:rFonts w:ascii="Times New Roman" w:hAnsi="Times New Roman" w:cs="Times New Roman"/>
          <w:sz w:val="24"/>
          <w:szCs w:val="24"/>
        </w:rPr>
        <w:t xml:space="preserve"> funded by the Cultural Value Project</w:t>
      </w:r>
      <w:r w:rsidR="00F430F9" w:rsidRPr="00C363B9">
        <w:rPr>
          <w:rFonts w:ascii="Times New Roman" w:hAnsi="Times New Roman" w:cs="Times New Roman"/>
          <w:sz w:val="24"/>
          <w:szCs w:val="24"/>
        </w:rPr>
        <w:t xml:space="preserve"> share the</w:t>
      </w:r>
      <w:r w:rsidR="008A2544" w:rsidRPr="00C363B9">
        <w:rPr>
          <w:rFonts w:ascii="Times New Roman" w:hAnsi="Times New Roman" w:cs="Times New Roman"/>
          <w:sz w:val="24"/>
          <w:szCs w:val="24"/>
        </w:rPr>
        <w:t xml:space="preserve"> assumption that cultural value has to be investigated using empirical techniques and that incorporating first-order constructs is essential to build</w:t>
      </w:r>
      <w:r w:rsidR="00E16C48">
        <w:rPr>
          <w:rFonts w:ascii="Times New Roman" w:hAnsi="Times New Roman" w:cs="Times New Roman"/>
          <w:sz w:val="24"/>
          <w:szCs w:val="24"/>
        </w:rPr>
        <w:t>ing</w:t>
      </w:r>
      <w:r w:rsidR="008A2544" w:rsidRPr="00C363B9">
        <w:rPr>
          <w:rFonts w:ascii="Times New Roman" w:hAnsi="Times New Roman" w:cs="Times New Roman"/>
          <w:sz w:val="24"/>
          <w:szCs w:val="24"/>
        </w:rPr>
        <w:t xml:space="preserve"> a credible account</w:t>
      </w:r>
      <w:r w:rsidR="00523A78" w:rsidRPr="00C363B9">
        <w:rPr>
          <w:rFonts w:ascii="Times New Roman" w:hAnsi="Times New Roman" w:cs="Times New Roman"/>
          <w:sz w:val="24"/>
          <w:szCs w:val="24"/>
        </w:rPr>
        <w:t xml:space="preserve"> of what</w:t>
      </w:r>
      <w:r w:rsidR="0082467E">
        <w:rPr>
          <w:rFonts w:ascii="Times New Roman" w:hAnsi="Times New Roman" w:cs="Times New Roman"/>
          <w:sz w:val="24"/>
          <w:szCs w:val="24"/>
        </w:rPr>
        <w:t xml:space="preserve"> actually</w:t>
      </w:r>
      <w:r w:rsidR="00523A78" w:rsidRPr="00C363B9">
        <w:rPr>
          <w:rFonts w:ascii="Times New Roman" w:hAnsi="Times New Roman" w:cs="Times New Roman"/>
          <w:sz w:val="24"/>
          <w:szCs w:val="24"/>
        </w:rPr>
        <w:t xml:space="preserve"> happens in</w:t>
      </w:r>
      <w:r w:rsidR="00115A31" w:rsidRPr="00C363B9">
        <w:rPr>
          <w:rFonts w:ascii="Times New Roman" w:hAnsi="Times New Roman" w:cs="Times New Roman"/>
          <w:sz w:val="24"/>
          <w:szCs w:val="24"/>
        </w:rPr>
        <w:t xml:space="preserve"> experiences of art and culture</w:t>
      </w:r>
      <w:r w:rsidR="008A2544" w:rsidRPr="00C363B9">
        <w:rPr>
          <w:rFonts w:ascii="Times New Roman" w:hAnsi="Times New Roman" w:cs="Times New Roman"/>
          <w:sz w:val="24"/>
          <w:szCs w:val="24"/>
        </w:rPr>
        <w:t xml:space="preserve">. In this article, </w:t>
      </w:r>
      <w:r w:rsidR="00F430F9" w:rsidRPr="00C363B9">
        <w:rPr>
          <w:rFonts w:ascii="Times New Roman" w:hAnsi="Times New Roman" w:cs="Times New Roman"/>
          <w:sz w:val="24"/>
          <w:szCs w:val="24"/>
        </w:rPr>
        <w:t>I would like to focus on three</w:t>
      </w:r>
      <w:r w:rsidR="00F758A6" w:rsidRPr="00C363B9">
        <w:rPr>
          <w:rFonts w:ascii="Times New Roman" w:hAnsi="Times New Roman" w:cs="Times New Roman"/>
          <w:sz w:val="24"/>
          <w:szCs w:val="24"/>
        </w:rPr>
        <w:t xml:space="preserve"> projects which are testing</w:t>
      </w:r>
      <w:r w:rsidR="008A2544" w:rsidRPr="00C363B9">
        <w:rPr>
          <w:rFonts w:ascii="Times New Roman" w:hAnsi="Times New Roman" w:cs="Times New Roman"/>
          <w:sz w:val="24"/>
          <w:szCs w:val="24"/>
        </w:rPr>
        <w:t xml:space="preserve"> particularly imaginative approaches.</w:t>
      </w:r>
    </w:p>
    <w:p w14:paraId="6AE5EE49" w14:textId="0ED01674" w:rsidR="00FD13A6" w:rsidRPr="00C363B9" w:rsidRDefault="00523A78" w:rsidP="00FD13A6">
      <w:pPr>
        <w:rPr>
          <w:rFonts w:ascii="Times New Roman" w:hAnsi="Times New Roman" w:cs="Times New Roman"/>
          <w:sz w:val="24"/>
          <w:szCs w:val="24"/>
        </w:rPr>
      </w:pPr>
      <w:r w:rsidRPr="00C363B9">
        <w:rPr>
          <w:rFonts w:ascii="Times New Roman" w:hAnsi="Times New Roman" w:cs="Times New Roman"/>
          <w:sz w:val="24"/>
          <w:szCs w:val="24"/>
        </w:rPr>
        <w:t>Patricia</w:t>
      </w:r>
      <w:r w:rsidR="00FF25C0" w:rsidRPr="00C363B9">
        <w:rPr>
          <w:rFonts w:ascii="Times New Roman" w:hAnsi="Times New Roman" w:cs="Times New Roman"/>
          <w:sz w:val="24"/>
          <w:szCs w:val="24"/>
        </w:rPr>
        <w:t xml:space="preserve"> Winter</w:t>
      </w:r>
      <w:r w:rsidR="00115A31" w:rsidRPr="00C363B9">
        <w:rPr>
          <w:rFonts w:ascii="Times New Roman" w:hAnsi="Times New Roman" w:cs="Times New Roman"/>
          <w:sz w:val="24"/>
          <w:szCs w:val="24"/>
        </w:rPr>
        <w:t>’s ‘</w:t>
      </w:r>
      <w:r w:rsidR="00FF25C0" w:rsidRPr="00C363B9">
        <w:rPr>
          <w:rFonts w:ascii="Times New Roman" w:hAnsi="Times New Roman" w:cs="Times New Roman"/>
          <w:sz w:val="24"/>
          <w:szCs w:val="24"/>
        </w:rPr>
        <w:t>A Somatic Ethnography of Grand Gestures Elders Dance Group</w:t>
      </w:r>
      <w:r w:rsidR="00115A31" w:rsidRPr="00C363B9">
        <w:rPr>
          <w:rFonts w:ascii="Times New Roman" w:hAnsi="Times New Roman" w:cs="Times New Roman"/>
          <w:sz w:val="24"/>
          <w:szCs w:val="24"/>
        </w:rPr>
        <w:t>’</w:t>
      </w:r>
      <w:r w:rsidR="003C192A" w:rsidRPr="00C363B9">
        <w:rPr>
          <w:rStyle w:val="FootnoteReference"/>
          <w:rFonts w:ascii="Times New Roman" w:hAnsi="Times New Roman" w:cs="Times New Roman"/>
          <w:sz w:val="24"/>
          <w:szCs w:val="24"/>
        </w:rPr>
        <w:footnoteReference w:id="11"/>
      </w:r>
      <w:r w:rsidR="00871BE3" w:rsidRPr="00C363B9">
        <w:rPr>
          <w:rFonts w:ascii="Times New Roman" w:hAnsi="Times New Roman" w:cs="Times New Roman"/>
          <w:sz w:val="24"/>
          <w:szCs w:val="24"/>
        </w:rPr>
        <w:t xml:space="preserve"> looked</w:t>
      </w:r>
      <w:r w:rsidR="00115A31" w:rsidRPr="00C363B9">
        <w:rPr>
          <w:rFonts w:ascii="Times New Roman" w:hAnsi="Times New Roman" w:cs="Times New Roman"/>
          <w:sz w:val="24"/>
          <w:szCs w:val="24"/>
        </w:rPr>
        <w:t xml:space="preserve"> at</w:t>
      </w:r>
      <w:r w:rsidR="00871BE3" w:rsidRPr="00C363B9">
        <w:rPr>
          <w:rFonts w:ascii="Times New Roman" w:hAnsi="Times New Roman" w:cs="Times New Roman"/>
          <w:sz w:val="24"/>
          <w:szCs w:val="24"/>
        </w:rPr>
        <w:t xml:space="preserve"> cultural value in the context of </w:t>
      </w:r>
      <w:r w:rsidR="00115A31" w:rsidRPr="00C363B9">
        <w:rPr>
          <w:rFonts w:ascii="Times New Roman" w:hAnsi="Times New Roman" w:cs="Times New Roman"/>
          <w:sz w:val="24"/>
          <w:szCs w:val="24"/>
        </w:rPr>
        <w:t>dance and ageing</w:t>
      </w:r>
      <w:r w:rsidR="00CD7266" w:rsidRPr="00C363B9">
        <w:rPr>
          <w:rFonts w:ascii="Times New Roman" w:hAnsi="Times New Roman" w:cs="Times New Roman"/>
          <w:sz w:val="24"/>
          <w:szCs w:val="24"/>
        </w:rPr>
        <w:t xml:space="preserve"> through a </w:t>
      </w:r>
      <w:r w:rsidR="00115A31" w:rsidRPr="00C363B9">
        <w:rPr>
          <w:rFonts w:ascii="Times New Roman" w:hAnsi="Times New Roman" w:cs="Times New Roman"/>
          <w:sz w:val="24"/>
          <w:szCs w:val="24"/>
        </w:rPr>
        <w:t>case study</w:t>
      </w:r>
      <w:r w:rsidR="00CD7266" w:rsidRPr="00C363B9">
        <w:rPr>
          <w:rFonts w:ascii="Times New Roman" w:hAnsi="Times New Roman" w:cs="Times New Roman"/>
          <w:sz w:val="24"/>
          <w:szCs w:val="24"/>
        </w:rPr>
        <w:t xml:space="preserve"> of</w:t>
      </w:r>
      <w:r w:rsidR="00115A31" w:rsidRPr="00C363B9">
        <w:rPr>
          <w:rFonts w:ascii="Times New Roman" w:hAnsi="Times New Roman" w:cs="Times New Roman"/>
          <w:sz w:val="24"/>
          <w:szCs w:val="24"/>
        </w:rPr>
        <w:t xml:space="preserve"> an Elders dance group, Gran</w:t>
      </w:r>
      <w:r w:rsidR="0082467E">
        <w:rPr>
          <w:rFonts w:ascii="Times New Roman" w:hAnsi="Times New Roman" w:cs="Times New Roman"/>
          <w:sz w:val="24"/>
          <w:szCs w:val="24"/>
        </w:rPr>
        <w:t>d Gestures (</w:t>
      </w:r>
      <w:r w:rsidR="00CD7266" w:rsidRPr="00C363B9">
        <w:rPr>
          <w:rFonts w:ascii="Times New Roman" w:hAnsi="Times New Roman" w:cs="Times New Roman"/>
          <w:sz w:val="24"/>
          <w:szCs w:val="24"/>
        </w:rPr>
        <w:t xml:space="preserve">a group of </w:t>
      </w:r>
      <w:r w:rsidR="00115A31" w:rsidRPr="00C363B9">
        <w:rPr>
          <w:rFonts w:ascii="Times New Roman" w:hAnsi="Times New Roman" w:cs="Times New Roman"/>
          <w:sz w:val="24"/>
          <w:szCs w:val="24"/>
        </w:rPr>
        <w:t>men and women aged 57 to 87</w:t>
      </w:r>
      <w:r w:rsidR="00EC2E02" w:rsidRPr="00C363B9">
        <w:rPr>
          <w:rFonts w:ascii="Times New Roman" w:hAnsi="Times New Roman" w:cs="Times New Roman"/>
          <w:sz w:val="24"/>
          <w:szCs w:val="24"/>
        </w:rPr>
        <w:t xml:space="preserve"> participating in weekly dancing activities</w:t>
      </w:r>
      <w:r w:rsidR="0082467E">
        <w:rPr>
          <w:rFonts w:ascii="Times New Roman" w:hAnsi="Times New Roman" w:cs="Times New Roman"/>
          <w:sz w:val="24"/>
          <w:szCs w:val="24"/>
        </w:rPr>
        <w:t>)</w:t>
      </w:r>
      <w:r w:rsidR="00CD7266" w:rsidRPr="00C363B9">
        <w:rPr>
          <w:rFonts w:ascii="Times New Roman" w:hAnsi="Times New Roman" w:cs="Times New Roman"/>
          <w:sz w:val="24"/>
          <w:szCs w:val="24"/>
        </w:rPr>
        <w:t xml:space="preserve">.  </w:t>
      </w:r>
      <w:r w:rsidR="00F758A6" w:rsidRPr="00C363B9">
        <w:rPr>
          <w:rFonts w:ascii="Times New Roman" w:hAnsi="Times New Roman" w:cs="Times New Roman"/>
          <w:sz w:val="24"/>
          <w:szCs w:val="24"/>
        </w:rPr>
        <w:t>T</w:t>
      </w:r>
      <w:r w:rsidR="00CD7266" w:rsidRPr="00C363B9">
        <w:rPr>
          <w:rFonts w:ascii="Times New Roman" w:hAnsi="Times New Roman" w:cs="Times New Roman"/>
          <w:sz w:val="24"/>
          <w:szCs w:val="24"/>
        </w:rPr>
        <w:t>he project set out to investigate whether the experience of participating</w:t>
      </w:r>
      <w:r w:rsidR="00EC2E02" w:rsidRPr="00C363B9">
        <w:rPr>
          <w:rFonts w:ascii="Times New Roman" w:hAnsi="Times New Roman" w:cs="Times New Roman"/>
          <w:sz w:val="24"/>
          <w:szCs w:val="24"/>
        </w:rPr>
        <w:t xml:space="preserve"> in dance</w:t>
      </w:r>
      <w:r w:rsidR="00CD7266" w:rsidRPr="00C363B9">
        <w:rPr>
          <w:rFonts w:ascii="Times New Roman" w:hAnsi="Times New Roman" w:cs="Times New Roman"/>
          <w:sz w:val="24"/>
          <w:szCs w:val="24"/>
        </w:rPr>
        <w:t xml:space="preserve"> enhanced the</w:t>
      </w:r>
      <w:r w:rsidR="00CD4DC3" w:rsidRPr="00C363B9">
        <w:rPr>
          <w:rFonts w:ascii="Times New Roman" w:hAnsi="Times New Roman" w:cs="Times New Roman"/>
          <w:sz w:val="24"/>
          <w:szCs w:val="24"/>
        </w:rPr>
        <w:t xml:space="preserve"> somatic awareness</w:t>
      </w:r>
      <w:r w:rsidR="00CD7266" w:rsidRPr="00C363B9">
        <w:rPr>
          <w:rFonts w:ascii="Times New Roman" w:hAnsi="Times New Roman" w:cs="Times New Roman"/>
          <w:sz w:val="24"/>
          <w:szCs w:val="24"/>
        </w:rPr>
        <w:t xml:space="preserve"> of the participants and if so, what effects this had on</w:t>
      </w:r>
      <w:r w:rsidR="00CD4DC3" w:rsidRPr="00C363B9">
        <w:rPr>
          <w:rFonts w:ascii="Times New Roman" w:hAnsi="Times New Roman" w:cs="Times New Roman"/>
          <w:sz w:val="24"/>
          <w:szCs w:val="24"/>
        </w:rPr>
        <w:t xml:space="preserve"> a greater understanding of one’s self </w:t>
      </w:r>
      <w:r w:rsidRPr="00C363B9">
        <w:rPr>
          <w:rFonts w:ascii="Times New Roman" w:hAnsi="Times New Roman" w:cs="Times New Roman"/>
          <w:sz w:val="24"/>
          <w:szCs w:val="24"/>
        </w:rPr>
        <w:t>and identity and those</w:t>
      </w:r>
      <w:r w:rsidR="00F758A6" w:rsidRPr="00C363B9">
        <w:rPr>
          <w:rFonts w:ascii="Times New Roman" w:hAnsi="Times New Roman" w:cs="Times New Roman"/>
          <w:sz w:val="24"/>
          <w:szCs w:val="24"/>
        </w:rPr>
        <w:t xml:space="preserve"> of others.</w:t>
      </w:r>
      <w:r w:rsidR="00CD7266" w:rsidRPr="00C363B9">
        <w:rPr>
          <w:rFonts w:ascii="Times New Roman" w:hAnsi="Times New Roman" w:cs="Times New Roman"/>
          <w:sz w:val="24"/>
          <w:szCs w:val="24"/>
        </w:rPr>
        <w:t xml:space="preserve"> In the words of the research team</w:t>
      </w:r>
      <w:r w:rsidRPr="00C363B9">
        <w:rPr>
          <w:rFonts w:ascii="Times New Roman" w:hAnsi="Times New Roman" w:cs="Times New Roman"/>
          <w:sz w:val="24"/>
          <w:szCs w:val="24"/>
        </w:rPr>
        <w:t>:</w:t>
      </w:r>
      <w:r w:rsidR="00CD7266" w:rsidRPr="00C363B9">
        <w:rPr>
          <w:rFonts w:ascii="Times New Roman" w:hAnsi="Times New Roman" w:cs="Times New Roman"/>
          <w:sz w:val="24"/>
          <w:szCs w:val="24"/>
        </w:rPr>
        <w:t xml:space="preserve"> ‘</w:t>
      </w:r>
      <w:r w:rsidR="00FF25C0" w:rsidRPr="00C363B9">
        <w:rPr>
          <w:rFonts w:ascii="Times New Roman" w:hAnsi="Times New Roman" w:cs="Times New Roman"/>
          <w:sz w:val="24"/>
          <w:szCs w:val="24"/>
        </w:rPr>
        <w:t>The investigation focuses in particular on the significance of bodily awareness senses such as touch, sense of movement (kinaesthetic sensation), sense of where the body is located (proprioception), and physical empathy within the dance group's activity, their individual and personal development, and their interactions with others, including dance interactions and wider civic and social engagements</w:t>
      </w:r>
      <w:r w:rsidR="00CD7266" w:rsidRPr="00C363B9">
        <w:rPr>
          <w:rFonts w:ascii="Times New Roman" w:hAnsi="Times New Roman" w:cs="Times New Roman"/>
          <w:sz w:val="24"/>
          <w:szCs w:val="24"/>
        </w:rPr>
        <w:t>’</w:t>
      </w:r>
      <w:r w:rsidR="00FF25C0" w:rsidRPr="00C363B9">
        <w:rPr>
          <w:rFonts w:ascii="Times New Roman" w:hAnsi="Times New Roman" w:cs="Times New Roman"/>
          <w:sz w:val="24"/>
          <w:szCs w:val="24"/>
        </w:rPr>
        <w:t>.</w:t>
      </w:r>
      <w:r w:rsidR="00CD7266" w:rsidRPr="00C363B9">
        <w:rPr>
          <w:rFonts w:ascii="Times New Roman" w:hAnsi="Times New Roman" w:cs="Times New Roman"/>
          <w:sz w:val="24"/>
          <w:szCs w:val="24"/>
        </w:rPr>
        <w:t xml:space="preserve"> </w:t>
      </w:r>
      <w:r w:rsidR="007E52C8" w:rsidRPr="00C363B9">
        <w:rPr>
          <w:rFonts w:ascii="Times New Roman" w:hAnsi="Times New Roman" w:cs="Times New Roman"/>
          <w:sz w:val="24"/>
          <w:szCs w:val="24"/>
        </w:rPr>
        <w:t>The project’s ambition was to create new ways of</w:t>
      </w:r>
      <w:r w:rsidR="00F758A6" w:rsidRPr="00C363B9">
        <w:rPr>
          <w:rFonts w:ascii="Times New Roman" w:hAnsi="Times New Roman" w:cs="Times New Roman"/>
          <w:sz w:val="24"/>
          <w:szCs w:val="24"/>
        </w:rPr>
        <w:t xml:space="preserve"> 'speaking' of somatic awareness and to that end it utilised </w:t>
      </w:r>
      <w:r w:rsidR="00FD13A6" w:rsidRPr="00C363B9">
        <w:rPr>
          <w:rFonts w:ascii="Times New Roman" w:hAnsi="Times New Roman" w:cs="Times New Roman"/>
          <w:sz w:val="24"/>
          <w:szCs w:val="24"/>
        </w:rPr>
        <w:t>semi-structured and unstructured ethnographic interviews with group members</w:t>
      </w:r>
      <w:r w:rsidR="00F758A6" w:rsidRPr="00C363B9">
        <w:rPr>
          <w:rFonts w:ascii="Times New Roman" w:hAnsi="Times New Roman" w:cs="Times New Roman"/>
          <w:sz w:val="24"/>
          <w:szCs w:val="24"/>
        </w:rPr>
        <w:t>, film, performance and</w:t>
      </w:r>
      <w:r w:rsidR="0082467E">
        <w:rPr>
          <w:rFonts w:ascii="Times New Roman" w:hAnsi="Times New Roman" w:cs="Times New Roman"/>
          <w:sz w:val="24"/>
          <w:szCs w:val="24"/>
        </w:rPr>
        <w:t xml:space="preserve"> artwork-elicitation interviews</w:t>
      </w:r>
      <w:r w:rsidR="00FD13A6" w:rsidRPr="00C363B9">
        <w:rPr>
          <w:rFonts w:ascii="Times New Roman" w:hAnsi="Times New Roman" w:cs="Times New Roman"/>
          <w:sz w:val="24"/>
          <w:szCs w:val="24"/>
        </w:rPr>
        <w:t xml:space="preserve"> where works produced by</w:t>
      </w:r>
      <w:r w:rsidR="00F758A6" w:rsidRPr="00C363B9">
        <w:rPr>
          <w:rFonts w:ascii="Times New Roman" w:hAnsi="Times New Roman" w:cs="Times New Roman"/>
          <w:sz w:val="24"/>
          <w:szCs w:val="24"/>
        </w:rPr>
        <w:t xml:space="preserve"> the</w:t>
      </w:r>
      <w:r w:rsidR="00FD13A6" w:rsidRPr="00C363B9">
        <w:rPr>
          <w:rFonts w:ascii="Times New Roman" w:hAnsi="Times New Roman" w:cs="Times New Roman"/>
          <w:sz w:val="24"/>
          <w:szCs w:val="24"/>
        </w:rPr>
        <w:t xml:space="preserve"> group </w:t>
      </w:r>
      <w:r w:rsidR="006B4C5E" w:rsidRPr="00C363B9">
        <w:rPr>
          <w:rFonts w:ascii="Times New Roman" w:hAnsi="Times New Roman" w:cs="Times New Roman"/>
          <w:sz w:val="24"/>
          <w:szCs w:val="24"/>
        </w:rPr>
        <w:t>members were</w:t>
      </w:r>
      <w:r w:rsidR="00FD13A6" w:rsidRPr="00C363B9">
        <w:rPr>
          <w:rFonts w:ascii="Times New Roman" w:hAnsi="Times New Roman" w:cs="Times New Roman"/>
          <w:sz w:val="24"/>
          <w:szCs w:val="24"/>
        </w:rPr>
        <w:t xml:space="preserve"> used as the basis for interviews</w:t>
      </w:r>
      <w:r w:rsidR="006B4C5E" w:rsidRPr="00C363B9">
        <w:rPr>
          <w:rFonts w:ascii="Times New Roman" w:hAnsi="Times New Roman" w:cs="Times New Roman"/>
          <w:sz w:val="24"/>
          <w:szCs w:val="24"/>
        </w:rPr>
        <w:t xml:space="preserve"> in order to facilitate yet another way of soliciting phenomenological data</w:t>
      </w:r>
      <w:r w:rsidR="00FD13A6" w:rsidRPr="00C363B9">
        <w:rPr>
          <w:rFonts w:ascii="Times New Roman" w:hAnsi="Times New Roman" w:cs="Times New Roman"/>
          <w:sz w:val="24"/>
          <w:szCs w:val="24"/>
        </w:rPr>
        <w:t>. The proposed research</w:t>
      </w:r>
      <w:r w:rsidR="006B4C5E" w:rsidRPr="00C363B9">
        <w:rPr>
          <w:rFonts w:ascii="Times New Roman" w:hAnsi="Times New Roman" w:cs="Times New Roman"/>
          <w:sz w:val="24"/>
          <w:szCs w:val="24"/>
        </w:rPr>
        <w:t xml:space="preserve"> design capitalised thus on a ‘sensory turn’ in scholars</w:t>
      </w:r>
      <w:r w:rsidR="00424FAD" w:rsidRPr="00C363B9">
        <w:rPr>
          <w:rFonts w:ascii="Times New Roman" w:hAnsi="Times New Roman" w:cs="Times New Roman"/>
          <w:sz w:val="24"/>
          <w:szCs w:val="24"/>
        </w:rPr>
        <w:t>hip</w:t>
      </w:r>
      <w:r w:rsidR="006B4C5E" w:rsidRPr="00C363B9">
        <w:rPr>
          <w:rFonts w:ascii="Times New Roman" w:hAnsi="Times New Roman" w:cs="Times New Roman"/>
          <w:sz w:val="24"/>
          <w:szCs w:val="24"/>
        </w:rPr>
        <w:t xml:space="preserve"> (Howes, 2005; Paterson </w:t>
      </w:r>
      <w:r w:rsidR="002765AB">
        <w:rPr>
          <w:rFonts w:ascii="Times New Roman" w:hAnsi="Times New Roman" w:cs="Times New Roman"/>
          <w:sz w:val="24"/>
          <w:szCs w:val="24"/>
        </w:rPr>
        <w:t>2009</w:t>
      </w:r>
      <w:r w:rsidR="006B4C5E" w:rsidRPr="00C363B9">
        <w:rPr>
          <w:rFonts w:ascii="Times New Roman" w:hAnsi="Times New Roman" w:cs="Times New Roman"/>
          <w:sz w:val="24"/>
          <w:szCs w:val="24"/>
        </w:rPr>
        <w:t xml:space="preserve">) and drew in particular on </w:t>
      </w:r>
      <w:r w:rsidR="00FD13A6" w:rsidRPr="00C363B9">
        <w:rPr>
          <w:rFonts w:ascii="Times New Roman" w:hAnsi="Times New Roman" w:cs="Times New Roman"/>
          <w:sz w:val="24"/>
          <w:szCs w:val="24"/>
        </w:rPr>
        <w:t xml:space="preserve">the methodology of ‘sensory ethnography’ (Pink, </w:t>
      </w:r>
      <w:r w:rsidR="006B4C5E" w:rsidRPr="00C363B9">
        <w:rPr>
          <w:rFonts w:ascii="Times New Roman" w:hAnsi="Times New Roman" w:cs="Times New Roman"/>
          <w:sz w:val="24"/>
          <w:szCs w:val="24"/>
        </w:rPr>
        <w:t xml:space="preserve">2009) in order to capture </w:t>
      </w:r>
      <w:r w:rsidR="00FD13A6" w:rsidRPr="00C363B9">
        <w:rPr>
          <w:rFonts w:ascii="Times New Roman" w:hAnsi="Times New Roman" w:cs="Times New Roman"/>
          <w:sz w:val="24"/>
          <w:szCs w:val="24"/>
        </w:rPr>
        <w:t xml:space="preserve">the multisensory nature of cultural experience. </w:t>
      </w:r>
      <w:r w:rsidR="00424FAD" w:rsidRPr="00C363B9">
        <w:rPr>
          <w:rFonts w:ascii="Times New Roman" w:hAnsi="Times New Roman" w:cs="Times New Roman"/>
          <w:sz w:val="24"/>
          <w:szCs w:val="24"/>
        </w:rPr>
        <w:t>Needless to say, the sensory aspects of dance become manifest through the experience of dancing and could be accessed by those involved</w:t>
      </w:r>
      <w:r w:rsidR="00EC2E02" w:rsidRPr="00C363B9">
        <w:rPr>
          <w:rFonts w:ascii="Times New Roman" w:hAnsi="Times New Roman" w:cs="Times New Roman"/>
          <w:sz w:val="24"/>
          <w:szCs w:val="24"/>
        </w:rPr>
        <w:t xml:space="preserve"> introspectively,</w:t>
      </w:r>
      <w:r w:rsidR="00424FAD" w:rsidRPr="00C363B9">
        <w:rPr>
          <w:rFonts w:ascii="Times New Roman" w:hAnsi="Times New Roman" w:cs="Times New Roman"/>
          <w:sz w:val="24"/>
          <w:szCs w:val="24"/>
        </w:rPr>
        <w:t xml:space="preserve"> thereby calling for</w:t>
      </w:r>
      <w:r w:rsidR="00EC2E02" w:rsidRPr="00C363B9">
        <w:rPr>
          <w:rFonts w:ascii="Times New Roman" w:hAnsi="Times New Roman" w:cs="Times New Roman"/>
          <w:sz w:val="24"/>
          <w:szCs w:val="24"/>
        </w:rPr>
        <w:t xml:space="preserve"> a</w:t>
      </w:r>
      <w:r w:rsidR="00424FAD" w:rsidRPr="00C363B9">
        <w:rPr>
          <w:rFonts w:ascii="Times New Roman" w:hAnsi="Times New Roman" w:cs="Times New Roman"/>
          <w:sz w:val="24"/>
          <w:szCs w:val="24"/>
        </w:rPr>
        <w:t xml:space="preserve"> phenomenological methodological stance</w:t>
      </w:r>
      <w:r w:rsidR="00EC2E02" w:rsidRPr="00C363B9">
        <w:rPr>
          <w:rFonts w:ascii="Times New Roman" w:hAnsi="Times New Roman" w:cs="Times New Roman"/>
          <w:sz w:val="24"/>
          <w:szCs w:val="24"/>
        </w:rPr>
        <w:t xml:space="preserve">. </w:t>
      </w:r>
    </w:p>
    <w:p w14:paraId="11F3611B" w14:textId="6BDF0F20" w:rsidR="00A64084" w:rsidRPr="00C363B9" w:rsidRDefault="001F169A" w:rsidP="00A64084">
      <w:pPr>
        <w:rPr>
          <w:rFonts w:ascii="Times New Roman" w:hAnsi="Times New Roman" w:cs="Times New Roman"/>
          <w:noProof/>
          <w:sz w:val="24"/>
          <w:szCs w:val="24"/>
        </w:rPr>
      </w:pPr>
      <w:r w:rsidRPr="00C363B9">
        <w:rPr>
          <w:rFonts w:ascii="Times New Roman" w:hAnsi="Times New Roman" w:cs="Times New Roman"/>
          <w:noProof/>
          <w:sz w:val="24"/>
          <w:szCs w:val="24"/>
        </w:rPr>
        <w:t xml:space="preserve">Lynn </w:t>
      </w:r>
      <w:r w:rsidR="009A4D9E" w:rsidRPr="00C363B9">
        <w:rPr>
          <w:rFonts w:ascii="Times New Roman" w:hAnsi="Times New Roman" w:cs="Times New Roman"/>
          <w:noProof/>
          <w:sz w:val="24"/>
          <w:szCs w:val="24"/>
        </w:rPr>
        <w:t>Froggett</w:t>
      </w:r>
      <w:r w:rsidRPr="00C363B9">
        <w:rPr>
          <w:rFonts w:ascii="Times New Roman" w:hAnsi="Times New Roman" w:cs="Times New Roman"/>
          <w:noProof/>
          <w:sz w:val="24"/>
          <w:szCs w:val="24"/>
        </w:rPr>
        <w:t xml:space="preserve">’s </w:t>
      </w:r>
      <w:r w:rsidR="006B4C5E" w:rsidRPr="00C363B9">
        <w:rPr>
          <w:rFonts w:ascii="Times New Roman" w:hAnsi="Times New Roman" w:cs="Times New Roman"/>
          <w:noProof/>
          <w:sz w:val="24"/>
          <w:szCs w:val="24"/>
        </w:rPr>
        <w:t>‘</w:t>
      </w:r>
      <w:r w:rsidR="009A4D9E" w:rsidRPr="00C363B9">
        <w:rPr>
          <w:rFonts w:ascii="Times New Roman" w:hAnsi="Times New Roman" w:cs="Times New Roman"/>
          <w:noProof/>
          <w:sz w:val="24"/>
          <w:szCs w:val="24"/>
        </w:rPr>
        <w:t>Public Art and Local Civic Engagement</w:t>
      </w:r>
      <w:r w:rsidR="006B4C5E" w:rsidRPr="00C363B9">
        <w:rPr>
          <w:rFonts w:ascii="Times New Roman" w:hAnsi="Times New Roman" w:cs="Times New Roman"/>
          <w:noProof/>
          <w:sz w:val="24"/>
          <w:szCs w:val="24"/>
        </w:rPr>
        <w:t>’</w:t>
      </w:r>
      <w:r w:rsidR="003C192A" w:rsidRPr="00C363B9">
        <w:rPr>
          <w:rStyle w:val="FootnoteReference"/>
          <w:rFonts w:ascii="Times New Roman" w:hAnsi="Times New Roman" w:cs="Times New Roman"/>
          <w:noProof/>
          <w:sz w:val="24"/>
          <w:szCs w:val="24"/>
        </w:rPr>
        <w:footnoteReference w:id="12"/>
      </w:r>
      <w:r w:rsidRPr="00C363B9">
        <w:rPr>
          <w:rFonts w:ascii="Times New Roman" w:hAnsi="Times New Roman" w:cs="Times New Roman"/>
          <w:noProof/>
          <w:sz w:val="24"/>
          <w:szCs w:val="24"/>
        </w:rPr>
        <w:t xml:space="preserve"> </w:t>
      </w:r>
      <w:r w:rsidR="009A4D9E" w:rsidRPr="00C363B9">
        <w:rPr>
          <w:rFonts w:ascii="Times New Roman" w:hAnsi="Times New Roman" w:cs="Times New Roman"/>
          <w:noProof/>
          <w:sz w:val="24"/>
          <w:szCs w:val="24"/>
        </w:rPr>
        <w:t>compar</w:t>
      </w:r>
      <w:r w:rsidRPr="00C363B9">
        <w:rPr>
          <w:rFonts w:ascii="Times New Roman" w:hAnsi="Times New Roman" w:cs="Times New Roman"/>
          <w:noProof/>
          <w:sz w:val="24"/>
          <w:szCs w:val="24"/>
        </w:rPr>
        <w:t>ed</w:t>
      </w:r>
      <w:r w:rsidR="009A4D9E" w:rsidRPr="00C363B9">
        <w:rPr>
          <w:rFonts w:ascii="Times New Roman" w:hAnsi="Times New Roman" w:cs="Times New Roman"/>
          <w:noProof/>
          <w:sz w:val="24"/>
          <w:szCs w:val="24"/>
        </w:rPr>
        <w:t xml:space="preserve"> two different </w:t>
      </w:r>
      <w:r w:rsidR="00121914" w:rsidRPr="00C363B9">
        <w:rPr>
          <w:rFonts w:ascii="Times New Roman" w:hAnsi="Times New Roman" w:cs="Times New Roman"/>
          <w:noProof/>
          <w:sz w:val="24"/>
          <w:szCs w:val="24"/>
        </w:rPr>
        <w:t>public artworks:</w:t>
      </w:r>
      <w:r w:rsidRPr="00C363B9">
        <w:rPr>
          <w:rFonts w:ascii="Times New Roman" w:hAnsi="Times New Roman" w:cs="Times New Roman"/>
          <w:noProof/>
          <w:sz w:val="24"/>
          <w:szCs w:val="24"/>
        </w:rPr>
        <w:t xml:space="preserve"> Alex Hartley's Nowhereisland and Damien Hirst's Verity</w:t>
      </w:r>
      <w:r w:rsidR="00424FAD" w:rsidRPr="00C363B9">
        <w:rPr>
          <w:rFonts w:ascii="Times New Roman" w:hAnsi="Times New Roman" w:cs="Times New Roman"/>
          <w:noProof/>
          <w:sz w:val="24"/>
          <w:szCs w:val="24"/>
        </w:rPr>
        <w:t xml:space="preserve">. It looked at these two artworks </w:t>
      </w:r>
      <w:r w:rsidRPr="00C363B9">
        <w:rPr>
          <w:rFonts w:ascii="Times New Roman" w:hAnsi="Times New Roman" w:cs="Times New Roman"/>
          <w:noProof/>
          <w:sz w:val="24"/>
          <w:szCs w:val="24"/>
        </w:rPr>
        <w:t xml:space="preserve">in terms of </w:t>
      </w:r>
      <w:r w:rsidR="009A4D9E" w:rsidRPr="00C363B9">
        <w:rPr>
          <w:rFonts w:ascii="Times New Roman" w:hAnsi="Times New Roman" w:cs="Times New Roman"/>
          <w:noProof/>
          <w:sz w:val="24"/>
          <w:szCs w:val="24"/>
        </w:rPr>
        <w:t>their significance for the development of reflective and engage</w:t>
      </w:r>
      <w:r w:rsidR="00E532CA" w:rsidRPr="00C363B9">
        <w:rPr>
          <w:rFonts w:ascii="Times New Roman" w:hAnsi="Times New Roman" w:cs="Times New Roman"/>
          <w:noProof/>
          <w:sz w:val="24"/>
          <w:szCs w:val="24"/>
        </w:rPr>
        <w:t xml:space="preserve">d citizens in Ilfracombe, Devon. </w:t>
      </w:r>
      <w:r w:rsidR="00424FAD" w:rsidRPr="00C363B9">
        <w:rPr>
          <w:rFonts w:ascii="Times New Roman" w:hAnsi="Times New Roman" w:cs="Times New Roman"/>
          <w:noProof/>
          <w:sz w:val="24"/>
          <w:szCs w:val="24"/>
        </w:rPr>
        <w:t>What is of particular interest from the point of view of this article is that a</w:t>
      </w:r>
      <w:r w:rsidR="00E532CA" w:rsidRPr="00C363B9">
        <w:rPr>
          <w:rFonts w:ascii="Times New Roman" w:hAnsi="Times New Roman" w:cs="Times New Roman"/>
          <w:noProof/>
          <w:sz w:val="24"/>
          <w:szCs w:val="24"/>
        </w:rPr>
        <w:t>t the heart of Froggett’</w:t>
      </w:r>
      <w:r w:rsidR="00424FAD" w:rsidRPr="00C363B9">
        <w:rPr>
          <w:rFonts w:ascii="Times New Roman" w:hAnsi="Times New Roman" w:cs="Times New Roman"/>
          <w:noProof/>
          <w:sz w:val="24"/>
          <w:szCs w:val="24"/>
        </w:rPr>
        <w:t>s project was</w:t>
      </w:r>
      <w:r w:rsidR="006B2DA3">
        <w:rPr>
          <w:rFonts w:ascii="Times New Roman" w:hAnsi="Times New Roman" w:cs="Times New Roman"/>
          <w:noProof/>
          <w:sz w:val="24"/>
          <w:szCs w:val="24"/>
        </w:rPr>
        <w:t xml:space="preserve"> deve</w:t>
      </w:r>
      <w:r w:rsidR="00E532CA" w:rsidRPr="00C363B9">
        <w:rPr>
          <w:rFonts w:ascii="Times New Roman" w:hAnsi="Times New Roman" w:cs="Times New Roman"/>
          <w:noProof/>
          <w:sz w:val="24"/>
          <w:szCs w:val="24"/>
        </w:rPr>
        <w:t>loping an</w:t>
      </w:r>
      <w:r w:rsidR="009A4D9E" w:rsidRPr="00C363B9">
        <w:rPr>
          <w:rFonts w:ascii="Times New Roman" w:hAnsi="Times New Roman" w:cs="Times New Roman"/>
          <w:noProof/>
          <w:sz w:val="24"/>
          <w:szCs w:val="24"/>
        </w:rPr>
        <w:t xml:space="preserve"> innovative method to work with visual data and visualisation</w:t>
      </w:r>
      <w:r w:rsidR="00424FAD" w:rsidRPr="00C363B9">
        <w:rPr>
          <w:rFonts w:ascii="Times New Roman" w:hAnsi="Times New Roman" w:cs="Times New Roman"/>
          <w:noProof/>
          <w:sz w:val="24"/>
          <w:szCs w:val="24"/>
        </w:rPr>
        <w:t xml:space="preserve"> as a way of enabling </w:t>
      </w:r>
      <w:r w:rsidRPr="00C363B9">
        <w:rPr>
          <w:rFonts w:ascii="Times New Roman" w:hAnsi="Times New Roman" w:cs="Times New Roman"/>
          <w:sz w:val="24"/>
          <w:szCs w:val="24"/>
        </w:rPr>
        <w:t xml:space="preserve">imaginative association within a group setting.  </w:t>
      </w:r>
      <w:r w:rsidRPr="00C363B9">
        <w:rPr>
          <w:rFonts w:ascii="Times New Roman" w:hAnsi="Times New Roman" w:cs="Times New Roman"/>
          <w:noProof/>
          <w:sz w:val="24"/>
          <w:szCs w:val="24"/>
        </w:rPr>
        <w:t>In</w:t>
      </w:r>
      <w:r w:rsidR="006B4C5E" w:rsidRPr="00C363B9">
        <w:rPr>
          <w:rFonts w:ascii="Times New Roman" w:hAnsi="Times New Roman" w:cs="Times New Roman"/>
          <w:noProof/>
          <w:sz w:val="24"/>
          <w:szCs w:val="24"/>
        </w:rPr>
        <w:t xml:space="preserve"> a nutshell,</w:t>
      </w:r>
      <w:r w:rsidRPr="00C363B9">
        <w:rPr>
          <w:rFonts w:ascii="Times New Roman" w:hAnsi="Times New Roman" w:cs="Times New Roman"/>
          <w:noProof/>
          <w:sz w:val="24"/>
          <w:szCs w:val="24"/>
        </w:rPr>
        <w:t xml:space="preserve"> the visual matrix</w:t>
      </w:r>
      <w:r w:rsidR="00424FAD" w:rsidRPr="00C363B9">
        <w:rPr>
          <w:rFonts w:ascii="Times New Roman" w:hAnsi="Times New Roman" w:cs="Times New Roman"/>
          <w:noProof/>
          <w:sz w:val="24"/>
          <w:szCs w:val="24"/>
        </w:rPr>
        <w:t xml:space="preserve"> -</w:t>
      </w:r>
      <w:r w:rsidR="006B4C5E" w:rsidRPr="00C363B9">
        <w:rPr>
          <w:rFonts w:ascii="Times New Roman" w:hAnsi="Times New Roman" w:cs="Times New Roman"/>
          <w:noProof/>
          <w:sz w:val="24"/>
          <w:szCs w:val="24"/>
        </w:rPr>
        <w:t xml:space="preserve"> which is the method in question</w:t>
      </w:r>
      <w:r w:rsidR="00424FAD" w:rsidRPr="00C363B9">
        <w:rPr>
          <w:rFonts w:ascii="Times New Roman" w:hAnsi="Times New Roman" w:cs="Times New Roman"/>
          <w:noProof/>
          <w:sz w:val="24"/>
          <w:szCs w:val="24"/>
        </w:rPr>
        <w:t xml:space="preserve"> – was used to enable a </w:t>
      </w:r>
      <w:r w:rsidRPr="00C363B9">
        <w:rPr>
          <w:rFonts w:ascii="Times New Roman" w:hAnsi="Times New Roman" w:cs="Times New Roman"/>
          <w:noProof/>
          <w:sz w:val="24"/>
          <w:szCs w:val="24"/>
        </w:rPr>
        <w:t xml:space="preserve">group of participants to </w:t>
      </w:r>
      <w:r w:rsidR="00424FAD" w:rsidRPr="00C363B9">
        <w:rPr>
          <w:rFonts w:ascii="Times New Roman" w:hAnsi="Times New Roman" w:cs="Times New Roman"/>
          <w:noProof/>
          <w:sz w:val="24"/>
          <w:szCs w:val="24"/>
        </w:rPr>
        <w:t xml:space="preserve">reflect on </w:t>
      </w:r>
      <w:r w:rsidRPr="00C363B9">
        <w:rPr>
          <w:rFonts w:ascii="Times New Roman" w:hAnsi="Times New Roman" w:cs="Times New Roman"/>
          <w:noProof/>
          <w:sz w:val="24"/>
          <w:szCs w:val="24"/>
        </w:rPr>
        <w:t>their relationship to Nowhereisland and Verity by</w:t>
      </w:r>
      <w:r w:rsidR="00424FAD" w:rsidRPr="00C363B9">
        <w:rPr>
          <w:rFonts w:ascii="Times New Roman" w:hAnsi="Times New Roman" w:cs="Times New Roman"/>
          <w:noProof/>
          <w:sz w:val="24"/>
          <w:szCs w:val="24"/>
        </w:rPr>
        <w:t xml:space="preserve"> conjuring up associations in response to </w:t>
      </w:r>
      <w:r w:rsidRPr="00C363B9">
        <w:rPr>
          <w:rFonts w:ascii="Times New Roman" w:hAnsi="Times New Roman" w:cs="Times New Roman"/>
          <w:noProof/>
          <w:sz w:val="24"/>
          <w:szCs w:val="24"/>
        </w:rPr>
        <w:t>pictures and images</w:t>
      </w:r>
      <w:r w:rsidR="00424FAD" w:rsidRPr="00C363B9">
        <w:rPr>
          <w:rFonts w:ascii="Times New Roman" w:hAnsi="Times New Roman" w:cs="Times New Roman"/>
          <w:noProof/>
          <w:sz w:val="24"/>
          <w:szCs w:val="24"/>
        </w:rPr>
        <w:t xml:space="preserve"> of the two artworks.</w:t>
      </w:r>
      <w:r w:rsidR="00A64084" w:rsidRPr="00C363B9">
        <w:rPr>
          <w:rFonts w:ascii="Times New Roman" w:hAnsi="Times New Roman" w:cs="Times New Roman"/>
          <w:sz w:val="24"/>
          <w:szCs w:val="24"/>
        </w:rPr>
        <w:t xml:space="preserve"> The pattern of collectively-shared imagery</w:t>
      </w:r>
      <w:r w:rsidR="00EC2E02" w:rsidRPr="00C363B9">
        <w:rPr>
          <w:rFonts w:ascii="Times New Roman" w:hAnsi="Times New Roman" w:cs="Times New Roman"/>
          <w:sz w:val="24"/>
          <w:szCs w:val="24"/>
        </w:rPr>
        <w:t xml:space="preserve"> which emerged was</w:t>
      </w:r>
      <w:r w:rsidR="00A64084" w:rsidRPr="00C363B9">
        <w:rPr>
          <w:rFonts w:ascii="Times New Roman" w:hAnsi="Times New Roman" w:cs="Times New Roman"/>
          <w:sz w:val="24"/>
          <w:szCs w:val="24"/>
        </w:rPr>
        <w:t xml:space="preserve"> then discussed in the group and subjected to further hermeneutic analysis. </w:t>
      </w:r>
      <w:r w:rsidR="00D45F36" w:rsidRPr="00C363B9">
        <w:rPr>
          <w:rFonts w:ascii="Times New Roman" w:hAnsi="Times New Roman" w:cs="Times New Roman"/>
          <w:noProof/>
          <w:sz w:val="24"/>
          <w:szCs w:val="24"/>
        </w:rPr>
        <w:t xml:space="preserve"> </w:t>
      </w:r>
      <w:r w:rsidR="00D45F36" w:rsidRPr="00C363B9">
        <w:rPr>
          <w:rFonts w:ascii="Times New Roman" w:hAnsi="Times New Roman" w:cs="Times New Roman"/>
          <w:sz w:val="24"/>
          <w:szCs w:val="24"/>
        </w:rPr>
        <w:t>The associative process</w:t>
      </w:r>
      <w:r w:rsidR="00AF697B" w:rsidRPr="00C363B9">
        <w:rPr>
          <w:rFonts w:ascii="Times New Roman" w:hAnsi="Times New Roman" w:cs="Times New Roman"/>
          <w:sz w:val="24"/>
          <w:szCs w:val="24"/>
        </w:rPr>
        <w:t xml:space="preserve"> (in various guises theorised by thinkers such </w:t>
      </w:r>
      <w:r w:rsidR="0082467E">
        <w:rPr>
          <w:rFonts w:ascii="Times New Roman" w:hAnsi="Times New Roman" w:cs="Times New Roman"/>
          <w:sz w:val="24"/>
          <w:szCs w:val="24"/>
        </w:rPr>
        <w:t>as</w:t>
      </w:r>
      <w:r w:rsidR="007875DC">
        <w:rPr>
          <w:rFonts w:ascii="Times New Roman" w:hAnsi="Times New Roman" w:cs="Times New Roman"/>
          <w:sz w:val="24"/>
          <w:szCs w:val="24"/>
        </w:rPr>
        <w:t xml:space="preserve"> Winnicott 1971; </w:t>
      </w:r>
      <w:r w:rsidR="00AF697B" w:rsidRPr="00C363B9">
        <w:rPr>
          <w:rFonts w:ascii="Times New Roman" w:hAnsi="Times New Roman" w:cs="Times New Roman"/>
          <w:sz w:val="24"/>
          <w:szCs w:val="24"/>
        </w:rPr>
        <w:t>Wright 2009)</w:t>
      </w:r>
      <w:r w:rsidR="00D45F36" w:rsidRPr="00C363B9">
        <w:rPr>
          <w:rFonts w:ascii="Times New Roman" w:hAnsi="Times New Roman" w:cs="Times New Roman"/>
          <w:sz w:val="24"/>
          <w:szCs w:val="24"/>
        </w:rPr>
        <w:t xml:space="preserve"> employed in the matrix  allows </w:t>
      </w:r>
      <w:r w:rsidR="00121914" w:rsidRPr="00C363B9">
        <w:rPr>
          <w:rFonts w:ascii="Times New Roman" w:hAnsi="Times New Roman" w:cs="Times New Roman"/>
          <w:sz w:val="24"/>
          <w:szCs w:val="24"/>
        </w:rPr>
        <w:t xml:space="preserve">one </w:t>
      </w:r>
      <w:r w:rsidR="00D45F36" w:rsidRPr="00C363B9">
        <w:rPr>
          <w:rFonts w:ascii="Times New Roman" w:hAnsi="Times New Roman" w:cs="Times New Roman"/>
          <w:sz w:val="24"/>
          <w:szCs w:val="24"/>
        </w:rPr>
        <w:t xml:space="preserve">to access complex emotional and aesthetic responses and </w:t>
      </w:r>
      <w:r w:rsidR="00121914" w:rsidRPr="00C363B9">
        <w:rPr>
          <w:rFonts w:ascii="Times New Roman" w:hAnsi="Times New Roman" w:cs="Times New Roman"/>
          <w:sz w:val="24"/>
          <w:szCs w:val="24"/>
        </w:rPr>
        <w:t xml:space="preserve">to facilitate reflection on </w:t>
      </w:r>
      <w:r w:rsidR="00D45F36" w:rsidRPr="00C363B9">
        <w:rPr>
          <w:rFonts w:ascii="Times New Roman" w:hAnsi="Times New Roman" w:cs="Times New Roman"/>
          <w:sz w:val="24"/>
          <w:szCs w:val="24"/>
        </w:rPr>
        <w:t>topics</w:t>
      </w:r>
      <w:r w:rsidR="00121914" w:rsidRPr="00C363B9">
        <w:rPr>
          <w:rFonts w:ascii="Times New Roman" w:hAnsi="Times New Roman" w:cs="Times New Roman"/>
          <w:sz w:val="24"/>
          <w:szCs w:val="24"/>
        </w:rPr>
        <w:t xml:space="preserve"> that are</w:t>
      </w:r>
      <w:r w:rsidR="00D45F36" w:rsidRPr="00C363B9">
        <w:rPr>
          <w:rFonts w:ascii="Times New Roman" w:hAnsi="Times New Roman" w:cs="Times New Roman"/>
          <w:sz w:val="24"/>
          <w:szCs w:val="24"/>
        </w:rPr>
        <w:t xml:space="preserve"> difficult to reach through standard verbal communication.</w:t>
      </w:r>
      <w:r w:rsidR="00A64084" w:rsidRPr="00C363B9">
        <w:rPr>
          <w:rFonts w:ascii="Times New Roman" w:hAnsi="Times New Roman" w:cs="Times New Roman"/>
          <w:sz w:val="24"/>
          <w:szCs w:val="24"/>
        </w:rPr>
        <w:t xml:space="preserve"> </w:t>
      </w:r>
      <w:r w:rsidR="00D9514D" w:rsidRPr="00C363B9">
        <w:rPr>
          <w:rFonts w:ascii="Times New Roman" w:hAnsi="Times New Roman" w:cs="Times New Roman"/>
          <w:sz w:val="24"/>
          <w:szCs w:val="24"/>
        </w:rPr>
        <w:t xml:space="preserve">Here yet again, the visceral nature of </w:t>
      </w:r>
      <w:r w:rsidR="00A64084" w:rsidRPr="00C363B9">
        <w:rPr>
          <w:rFonts w:ascii="Times New Roman" w:hAnsi="Times New Roman" w:cs="Times New Roman"/>
          <w:noProof/>
          <w:sz w:val="24"/>
          <w:szCs w:val="24"/>
        </w:rPr>
        <w:t>cultural experience</w:t>
      </w:r>
      <w:r w:rsidR="00D9514D" w:rsidRPr="00C363B9">
        <w:rPr>
          <w:rFonts w:ascii="Times New Roman" w:hAnsi="Times New Roman" w:cs="Times New Roman"/>
          <w:noProof/>
          <w:sz w:val="24"/>
          <w:szCs w:val="24"/>
        </w:rPr>
        <w:t>s is the main object of analysis</w:t>
      </w:r>
      <w:r w:rsidR="00646A5B" w:rsidRPr="00C363B9">
        <w:rPr>
          <w:rFonts w:ascii="Times New Roman" w:hAnsi="Times New Roman" w:cs="Times New Roman"/>
          <w:noProof/>
          <w:sz w:val="24"/>
          <w:szCs w:val="24"/>
        </w:rPr>
        <w:t xml:space="preserve"> and the phenomenological methodology, t</w:t>
      </w:r>
      <w:r w:rsidR="00121914" w:rsidRPr="00C363B9">
        <w:rPr>
          <w:rFonts w:ascii="Times New Roman" w:hAnsi="Times New Roman" w:cs="Times New Roman"/>
          <w:noProof/>
          <w:sz w:val="24"/>
          <w:szCs w:val="24"/>
        </w:rPr>
        <w:t>ogether with the concomitant spe</w:t>
      </w:r>
      <w:r w:rsidR="006B2DA3">
        <w:rPr>
          <w:rFonts w:ascii="Times New Roman" w:hAnsi="Times New Roman" w:cs="Times New Roman"/>
          <w:noProof/>
          <w:sz w:val="24"/>
          <w:szCs w:val="24"/>
        </w:rPr>
        <w:t>cific method, proved indispensa</w:t>
      </w:r>
      <w:r w:rsidR="00646A5B" w:rsidRPr="00C363B9">
        <w:rPr>
          <w:rFonts w:ascii="Times New Roman" w:hAnsi="Times New Roman" w:cs="Times New Roman"/>
          <w:noProof/>
          <w:sz w:val="24"/>
          <w:szCs w:val="24"/>
        </w:rPr>
        <w:t>ble.</w:t>
      </w:r>
      <w:r w:rsidR="006B2DA3">
        <w:rPr>
          <w:rFonts w:ascii="Times New Roman" w:hAnsi="Times New Roman" w:cs="Times New Roman"/>
          <w:noProof/>
          <w:sz w:val="24"/>
          <w:szCs w:val="24"/>
        </w:rPr>
        <w:t xml:space="preserve"> </w:t>
      </w:r>
    </w:p>
    <w:p w14:paraId="40E10294" w14:textId="628B31C1" w:rsidR="00646A5B" w:rsidRPr="00C363B9" w:rsidRDefault="00E84763" w:rsidP="009E2A88">
      <w:pPr>
        <w:rPr>
          <w:rFonts w:ascii="Times New Roman" w:hAnsi="Times New Roman" w:cs="Times New Roman"/>
          <w:sz w:val="24"/>
          <w:szCs w:val="24"/>
        </w:rPr>
      </w:pPr>
      <w:r w:rsidRPr="00C363B9">
        <w:rPr>
          <w:rFonts w:ascii="Times New Roman" w:hAnsi="Times New Roman" w:cs="Times New Roman"/>
          <w:noProof/>
          <w:sz w:val="24"/>
          <w:szCs w:val="24"/>
        </w:rPr>
        <w:t xml:space="preserve">Lastly, </w:t>
      </w:r>
      <w:r w:rsidR="009E2A88" w:rsidRPr="00C363B9">
        <w:rPr>
          <w:rFonts w:ascii="Times New Roman" w:hAnsi="Times New Roman" w:cs="Times New Roman"/>
          <w:noProof/>
          <w:sz w:val="24"/>
          <w:szCs w:val="24"/>
        </w:rPr>
        <w:t>Philip Davis’ project – ‘Assessing the intrinsic value, and health and well-being benefits, for individual and community, of The Reader Organisation's Volunteer Reader Scheme’</w:t>
      </w:r>
      <w:r w:rsidR="003C192A" w:rsidRPr="00C363B9">
        <w:rPr>
          <w:rStyle w:val="FootnoteReference"/>
          <w:rFonts w:ascii="Times New Roman" w:hAnsi="Times New Roman" w:cs="Times New Roman"/>
          <w:noProof/>
          <w:sz w:val="24"/>
          <w:szCs w:val="24"/>
        </w:rPr>
        <w:footnoteReference w:id="13"/>
      </w:r>
      <w:r w:rsidR="009E2A88" w:rsidRPr="00C363B9">
        <w:rPr>
          <w:rFonts w:ascii="Times New Roman" w:hAnsi="Times New Roman" w:cs="Times New Roman"/>
          <w:noProof/>
          <w:sz w:val="24"/>
          <w:szCs w:val="24"/>
        </w:rPr>
        <w:t xml:space="preserve"> – investigated </w:t>
      </w:r>
      <w:r w:rsidR="009E2A88" w:rsidRPr="00C363B9">
        <w:rPr>
          <w:rFonts w:ascii="Times New Roman" w:hAnsi="Times New Roman" w:cs="Times New Roman"/>
          <w:sz w:val="24"/>
          <w:szCs w:val="24"/>
        </w:rPr>
        <w:t>the cultural value of the shared reading model of</w:t>
      </w:r>
      <w:r w:rsidR="00121914" w:rsidRPr="00C363B9">
        <w:rPr>
          <w:rFonts w:ascii="Times New Roman" w:hAnsi="Times New Roman" w:cs="Times New Roman"/>
          <w:sz w:val="24"/>
          <w:szCs w:val="24"/>
        </w:rPr>
        <w:t xml:space="preserve"> the</w:t>
      </w:r>
      <w:r w:rsidR="009E2A88" w:rsidRPr="00C363B9">
        <w:rPr>
          <w:rFonts w:ascii="Times New Roman" w:hAnsi="Times New Roman" w:cs="Times New Roman"/>
          <w:sz w:val="24"/>
          <w:szCs w:val="24"/>
        </w:rPr>
        <w:t xml:space="preserve"> BIG Lottery-funded Volunteer Reader Scheme</w:t>
      </w:r>
      <w:r w:rsidR="004830AA" w:rsidRPr="00C363B9">
        <w:rPr>
          <w:rFonts w:ascii="Times New Roman" w:hAnsi="Times New Roman" w:cs="Times New Roman"/>
          <w:sz w:val="24"/>
          <w:szCs w:val="24"/>
        </w:rPr>
        <w:t>. Having set</w:t>
      </w:r>
      <w:r w:rsidR="009E2A88" w:rsidRPr="00C363B9">
        <w:rPr>
          <w:rFonts w:ascii="Times New Roman" w:hAnsi="Times New Roman" w:cs="Times New Roman"/>
          <w:sz w:val="24"/>
          <w:szCs w:val="24"/>
        </w:rPr>
        <w:t xml:space="preserve"> out to make ‘</w:t>
      </w:r>
      <w:r w:rsidR="00121914" w:rsidRPr="00C363B9">
        <w:rPr>
          <w:rFonts w:ascii="Times New Roman" w:hAnsi="Times New Roman" w:cs="Times New Roman"/>
          <w:sz w:val="24"/>
          <w:szCs w:val="24"/>
        </w:rPr>
        <w:t>the ‘</w:t>
      </w:r>
      <w:r w:rsidR="009E2A88" w:rsidRPr="00C363B9">
        <w:rPr>
          <w:rFonts w:ascii="Times New Roman" w:hAnsi="Times New Roman" w:cs="Times New Roman"/>
          <w:sz w:val="24"/>
          <w:szCs w:val="24"/>
        </w:rPr>
        <w:t>experience’ of reading, rather than the health or social outcomes, the pivotal research priority’</w:t>
      </w:r>
      <w:r w:rsidR="00121914" w:rsidRPr="00C363B9">
        <w:rPr>
          <w:rFonts w:ascii="Times New Roman" w:hAnsi="Times New Roman" w:cs="Times New Roman"/>
          <w:sz w:val="24"/>
          <w:szCs w:val="24"/>
        </w:rPr>
        <w:t>,</w:t>
      </w:r>
      <w:r w:rsidR="004830AA" w:rsidRPr="00C363B9">
        <w:rPr>
          <w:rFonts w:ascii="Times New Roman" w:hAnsi="Times New Roman" w:cs="Times New Roman"/>
          <w:sz w:val="24"/>
          <w:szCs w:val="24"/>
        </w:rPr>
        <w:t xml:space="preserve"> the project used a </w:t>
      </w:r>
      <w:r w:rsidR="009E2A88" w:rsidRPr="00C363B9">
        <w:rPr>
          <w:rFonts w:ascii="Times New Roman" w:hAnsi="Times New Roman" w:cs="Times New Roman"/>
          <w:sz w:val="24"/>
          <w:szCs w:val="24"/>
        </w:rPr>
        <w:t>number of parallel approaches and techniques</w:t>
      </w:r>
      <w:r w:rsidR="00646A5B" w:rsidRPr="00C363B9">
        <w:rPr>
          <w:rFonts w:ascii="Times New Roman" w:hAnsi="Times New Roman" w:cs="Times New Roman"/>
          <w:sz w:val="24"/>
          <w:szCs w:val="24"/>
        </w:rPr>
        <w:t>. O</w:t>
      </w:r>
      <w:r w:rsidR="009E2A88" w:rsidRPr="00C363B9">
        <w:rPr>
          <w:rFonts w:ascii="Times New Roman" w:hAnsi="Times New Roman" w:cs="Times New Roman"/>
          <w:sz w:val="24"/>
          <w:szCs w:val="24"/>
        </w:rPr>
        <w:t>ne</w:t>
      </w:r>
      <w:r w:rsidR="00646A5B" w:rsidRPr="00C363B9">
        <w:rPr>
          <w:rFonts w:ascii="Times New Roman" w:hAnsi="Times New Roman" w:cs="Times New Roman"/>
          <w:sz w:val="24"/>
          <w:szCs w:val="24"/>
        </w:rPr>
        <w:t xml:space="preserve"> approach</w:t>
      </w:r>
      <w:r w:rsidR="009E2A88" w:rsidRPr="00C363B9">
        <w:rPr>
          <w:rFonts w:ascii="Times New Roman" w:hAnsi="Times New Roman" w:cs="Times New Roman"/>
          <w:sz w:val="24"/>
          <w:szCs w:val="24"/>
        </w:rPr>
        <w:t xml:space="preserve"> I would like to consider in the context of the current article is the analysis of language</w:t>
      </w:r>
      <w:r w:rsidR="006B2DA3">
        <w:rPr>
          <w:rFonts w:ascii="Times New Roman" w:hAnsi="Times New Roman" w:cs="Times New Roman"/>
          <w:sz w:val="24"/>
          <w:szCs w:val="24"/>
        </w:rPr>
        <w:t xml:space="preserve"> carried out by </w:t>
      </w:r>
      <w:r w:rsidR="0082467E">
        <w:rPr>
          <w:rFonts w:ascii="Times New Roman" w:hAnsi="Times New Roman" w:cs="Times New Roman"/>
          <w:sz w:val="24"/>
          <w:szCs w:val="24"/>
        </w:rPr>
        <w:t xml:space="preserve">Davis and his team. The researchers </w:t>
      </w:r>
      <w:r w:rsidR="00646A5B" w:rsidRPr="00C363B9">
        <w:rPr>
          <w:rFonts w:ascii="Times New Roman" w:hAnsi="Times New Roman" w:cs="Times New Roman"/>
          <w:sz w:val="24"/>
          <w:szCs w:val="24"/>
        </w:rPr>
        <w:t>used</w:t>
      </w:r>
      <w:r w:rsidR="009E2A88" w:rsidRPr="00C363B9">
        <w:rPr>
          <w:rFonts w:ascii="Times New Roman" w:hAnsi="Times New Roman" w:cs="Times New Roman"/>
          <w:sz w:val="24"/>
          <w:szCs w:val="24"/>
        </w:rPr>
        <w:t xml:space="preserve"> language as the main point of access to the phenomenology of cultural experiences.</w:t>
      </w:r>
      <w:r w:rsidR="004830AA" w:rsidRPr="00C363B9">
        <w:rPr>
          <w:rFonts w:ascii="Times New Roman" w:hAnsi="Times New Roman" w:cs="Times New Roman"/>
          <w:sz w:val="24"/>
          <w:szCs w:val="24"/>
        </w:rPr>
        <w:t xml:space="preserve"> </w:t>
      </w:r>
      <w:r w:rsidR="009E2A88" w:rsidRPr="00C363B9">
        <w:rPr>
          <w:rFonts w:ascii="Times New Roman" w:hAnsi="Times New Roman" w:cs="Times New Roman"/>
          <w:sz w:val="24"/>
          <w:szCs w:val="24"/>
        </w:rPr>
        <w:t>In order to carry out the analysis, the</w:t>
      </w:r>
      <w:r w:rsidR="0082467E">
        <w:rPr>
          <w:rFonts w:ascii="Times New Roman" w:hAnsi="Times New Roman" w:cs="Times New Roman"/>
          <w:sz w:val="24"/>
          <w:szCs w:val="24"/>
        </w:rPr>
        <w:t xml:space="preserve">y </w:t>
      </w:r>
      <w:r w:rsidR="009E2A88" w:rsidRPr="00C363B9">
        <w:rPr>
          <w:rFonts w:ascii="Times New Roman" w:hAnsi="Times New Roman" w:cs="Times New Roman"/>
          <w:sz w:val="24"/>
          <w:szCs w:val="24"/>
        </w:rPr>
        <w:t>audio-recorded and transcribed reading-group sessions</w:t>
      </w:r>
      <w:r w:rsidR="00121914" w:rsidRPr="00C363B9">
        <w:rPr>
          <w:rFonts w:ascii="Times New Roman" w:hAnsi="Times New Roman" w:cs="Times New Roman"/>
          <w:sz w:val="24"/>
          <w:szCs w:val="24"/>
        </w:rPr>
        <w:t>; th</w:t>
      </w:r>
      <w:r w:rsidR="00396F4C" w:rsidRPr="00C363B9">
        <w:rPr>
          <w:rFonts w:ascii="Times New Roman" w:hAnsi="Times New Roman" w:cs="Times New Roman"/>
          <w:sz w:val="24"/>
          <w:szCs w:val="24"/>
        </w:rPr>
        <w:t>is was</w:t>
      </w:r>
      <w:r w:rsidR="009E2A88" w:rsidRPr="00C363B9">
        <w:rPr>
          <w:rFonts w:ascii="Times New Roman" w:hAnsi="Times New Roman" w:cs="Times New Roman"/>
          <w:sz w:val="24"/>
          <w:szCs w:val="24"/>
        </w:rPr>
        <w:t xml:space="preserve"> further supplemented by individual interviews, questionnaires, personal diaries, etc.</w:t>
      </w:r>
      <w:r w:rsidR="00396F4C" w:rsidRPr="00C363B9">
        <w:rPr>
          <w:rFonts w:ascii="Times New Roman" w:hAnsi="Times New Roman" w:cs="Times New Roman"/>
          <w:sz w:val="24"/>
          <w:szCs w:val="24"/>
        </w:rPr>
        <w:t xml:space="preserve"> The resulting</w:t>
      </w:r>
      <w:r w:rsidR="00646A5B" w:rsidRPr="00C363B9">
        <w:rPr>
          <w:rFonts w:ascii="Times New Roman" w:hAnsi="Times New Roman" w:cs="Times New Roman"/>
          <w:sz w:val="24"/>
          <w:szCs w:val="24"/>
        </w:rPr>
        <w:t xml:space="preserve"> </w:t>
      </w:r>
      <w:r w:rsidR="004830AA" w:rsidRPr="00C363B9">
        <w:rPr>
          <w:rFonts w:ascii="Times New Roman" w:hAnsi="Times New Roman" w:cs="Times New Roman"/>
          <w:sz w:val="24"/>
          <w:szCs w:val="24"/>
        </w:rPr>
        <w:t>material</w:t>
      </w:r>
      <w:r w:rsidR="00646A5B" w:rsidRPr="00C363B9">
        <w:rPr>
          <w:rFonts w:ascii="Times New Roman" w:hAnsi="Times New Roman" w:cs="Times New Roman"/>
          <w:sz w:val="24"/>
          <w:szCs w:val="24"/>
        </w:rPr>
        <w:t xml:space="preserve"> was used</w:t>
      </w:r>
      <w:r w:rsidR="004830AA" w:rsidRPr="00C363B9">
        <w:rPr>
          <w:rFonts w:ascii="Times New Roman" w:hAnsi="Times New Roman" w:cs="Times New Roman"/>
          <w:sz w:val="24"/>
          <w:szCs w:val="24"/>
        </w:rPr>
        <w:t xml:space="preserve"> to identify ‘</w:t>
      </w:r>
      <w:r w:rsidR="009E2A88" w:rsidRPr="00C363B9">
        <w:rPr>
          <w:rFonts w:ascii="Times New Roman" w:hAnsi="Times New Roman" w:cs="Times New Roman"/>
          <w:sz w:val="24"/>
          <w:szCs w:val="24"/>
        </w:rPr>
        <w:t>moments of subtle mental change and personal breakthrough, cognitive revaluation, interactive mind</w:t>
      </w:r>
      <w:r w:rsidR="004830AA" w:rsidRPr="00C363B9">
        <w:rPr>
          <w:rFonts w:ascii="Times New Roman" w:hAnsi="Times New Roman" w:cs="Times New Roman"/>
          <w:sz w:val="24"/>
          <w:szCs w:val="24"/>
        </w:rPr>
        <w:t>’</w:t>
      </w:r>
      <w:r w:rsidR="00646A5B" w:rsidRPr="00C363B9">
        <w:rPr>
          <w:rFonts w:ascii="Times New Roman" w:hAnsi="Times New Roman" w:cs="Times New Roman"/>
          <w:sz w:val="24"/>
          <w:szCs w:val="24"/>
        </w:rPr>
        <w:t>, etc. The team was able to suggest how these mental process</w:t>
      </w:r>
      <w:r w:rsidR="006B2DA3">
        <w:rPr>
          <w:rFonts w:ascii="Times New Roman" w:hAnsi="Times New Roman" w:cs="Times New Roman"/>
          <w:sz w:val="24"/>
          <w:szCs w:val="24"/>
        </w:rPr>
        <w:t>es</w:t>
      </w:r>
      <w:r w:rsidR="00646A5B" w:rsidRPr="00C363B9">
        <w:rPr>
          <w:rFonts w:ascii="Times New Roman" w:hAnsi="Times New Roman" w:cs="Times New Roman"/>
          <w:sz w:val="24"/>
          <w:szCs w:val="24"/>
        </w:rPr>
        <w:t xml:space="preserve"> are expressed through </w:t>
      </w:r>
      <w:r w:rsidR="00396F4C" w:rsidRPr="00C363B9">
        <w:rPr>
          <w:rFonts w:ascii="Times New Roman" w:hAnsi="Times New Roman" w:cs="Times New Roman"/>
          <w:sz w:val="24"/>
          <w:szCs w:val="24"/>
        </w:rPr>
        <w:t>the participants’</w:t>
      </w:r>
      <w:r w:rsidR="00646A5B" w:rsidRPr="00C363B9">
        <w:rPr>
          <w:rFonts w:ascii="Times New Roman" w:hAnsi="Times New Roman" w:cs="Times New Roman"/>
          <w:sz w:val="24"/>
          <w:szCs w:val="24"/>
        </w:rPr>
        <w:t xml:space="preserve"> own symptomatic use of language, through the </w:t>
      </w:r>
      <w:r w:rsidR="004830AA" w:rsidRPr="00C363B9">
        <w:rPr>
          <w:rFonts w:ascii="Times New Roman" w:hAnsi="Times New Roman" w:cs="Times New Roman"/>
          <w:sz w:val="24"/>
          <w:szCs w:val="24"/>
        </w:rPr>
        <w:t xml:space="preserve">linguistic traces such as </w:t>
      </w:r>
      <w:r w:rsidR="00987FAA" w:rsidRPr="00C363B9">
        <w:rPr>
          <w:rFonts w:ascii="Times New Roman" w:hAnsi="Times New Roman" w:cs="Times New Roman"/>
          <w:sz w:val="24"/>
          <w:szCs w:val="24"/>
        </w:rPr>
        <w:t>the use of phrases ‘it is as though’ or ‘it’s almost as if’ or ‘it is almost like’</w:t>
      </w:r>
      <w:r w:rsidR="00646A5B" w:rsidRPr="00C363B9">
        <w:rPr>
          <w:rFonts w:ascii="Times New Roman" w:hAnsi="Times New Roman" w:cs="Times New Roman"/>
          <w:sz w:val="24"/>
          <w:szCs w:val="24"/>
        </w:rPr>
        <w:t>, to give just one example. While the appro</w:t>
      </w:r>
      <w:r w:rsidR="00396F4C" w:rsidRPr="00C363B9">
        <w:rPr>
          <w:rFonts w:ascii="Times New Roman" w:hAnsi="Times New Roman" w:cs="Times New Roman"/>
          <w:sz w:val="24"/>
          <w:szCs w:val="24"/>
        </w:rPr>
        <w:t>ach proposed here is still being</w:t>
      </w:r>
      <w:r w:rsidR="00646A5B" w:rsidRPr="00C363B9">
        <w:rPr>
          <w:rFonts w:ascii="Times New Roman" w:hAnsi="Times New Roman" w:cs="Times New Roman"/>
          <w:sz w:val="24"/>
          <w:szCs w:val="24"/>
        </w:rPr>
        <w:t xml:space="preserve"> tested, what is alr</w:t>
      </w:r>
      <w:r w:rsidR="006B2DA3">
        <w:rPr>
          <w:rFonts w:ascii="Times New Roman" w:hAnsi="Times New Roman" w:cs="Times New Roman"/>
          <w:sz w:val="24"/>
          <w:szCs w:val="24"/>
        </w:rPr>
        <w:t>eady apparent</w:t>
      </w:r>
      <w:r w:rsidR="00396F4C" w:rsidRPr="00C363B9">
        <w:rPr>
          <w:rFonts w:ascii="Times New Roman" w:hAnsi="Times New Roman" w:cs="Times New Roman"/>
          <w:sz w:val="24"/>
          <w:szCs w:val="24"/>
        </w:rPr>
        <w:t xml:space="preserve"> is that adopting</w:t>
      </w:r>
      <w:r w:rsidR="00646A5B" w:rsidRPr="00C363B9">
        <w:rPr>
          <w:rFonts w:ascii="Times New Roman" w:hAnsi="Times New Roman" w:cs="Times New Roman"/>
          <w:sz w:val="24"/>
          <w:szCs w:val="24"/>
        </w:rPr>
        <w:t xml:space="preserve"> a phenomenological methodology allowed the research team to open up a fascinating and uncharted </w:t>
      </w:r>
      <w:r w:rsidR="00396F4C" w:rsidRPr="00C363B9">
        <w:rPr>
          <w:rFonts w:ascii="Times New Roman" w:hAnsi="Times New Roman" w:cs="Times New Roman"/>
          <w:sz w:val="24"/>
          <w:szCs w:val="24"/>
        </w:rPr>
        <w:t xml:space="preserve">mode of </w:t>
      </w:r>
      <w:r w:rsidR="00646A5B" w:rsidRPr="00C363B9">
        <w:rPr>
          <w:rFonts w:ascii="Times New Roman" w:hAnsi="Times New Roman" w:cs="Times New Roman"/>
          <w:sz w:val="24"/>
          <w:szCs w:val="24"/>
        </w:rPr>
        <w:t xml:space="preserve">access to the experiential imprints of cultural value. </w:t>
      </w:r>
    </w:p>
    <w:p w14:paraId="132CC355" w14:textId="01236D20" w:rsidR="0089220B" w:rsidRPr="00C363B9" w:rsidRDefault="00591FEC" w:rsidP="00591FEC">
      <w:pPr>
        <w:rPr>
          <w:rFonts w:ascii="Times New Roman" w:hAnsi="Times New Roman" w:cs="Times New Roman"/>
          <w:sz w:val="24"/>
          <w:szCs w:val="24"/>
        </w:rPr>
      </w:pPr>
      <w:r w:rsidRPr="00C363B9">
        <w:rPr>
          <w:rFonts w:ascii="Times New Roman" w:hAnsi="Times New Roman" w:cs="Times New Roman"/>
          <w:sz w:val="24"/>
          <w:szCs w:val="24"/>
        </w:rPr>
        <w:t>While</w:t>
      </w:r>
      <w:r w:rsidR="00F717A4" w:rsidRPr="00C363B9">
        <w:rPr>
          <w:rFonts w:ascii="Times New Roman" w:hAnsi="Times New Roman" w:cs="Times New Roman"/>
          <w:sz w:val="24"/>
          <w:szCs w:val="24"/>
        </w:rPr>
        <w:t xml:space="preserve"> some of the </w:t>
      </w:r>
      <w:r w:rsidRPr="00C363B9">
        <w:rPr>
          <w:rFonts w:ascii="Times New Roman" w:hAnsi="Times New Roman" w:cs="Times New Roman"/>
          <w:sz w:val="24"/>
          <w:szCs w:val="24"/>
        </w:rPr>
        <w:t xml:space="preserve">methods recommended by the three projects discussed above are innovative, </w:t>
      </w:r>
      <w:r w:rsidR="00F717A4" w:rsidRPr="00C363B9">
        <w:rPr>
          <w:rFonts w:ascii="Times New Roman" w:hAnsi="Times New Roman" w:cs="Times New Roman"/>
          <w:sz w:val="24"/>
          <w:szCs w:val="24"/>
        </w:rPr>
        <w:t xml:space="preserve">other </w:t>
      </w:r>
      <w:r w:rsidRPr="00C363B9">
        <w:rPr>
          <w:rFonts w:ascii="Times New Roman" w:hAnsi="Times New Roman" w:cs="Times New Roman"/>
          <w:sz w:val="24"/>
          <w:szCs w:val="24"/>
        </w:rPr>
        <w:t>methods used by them are</w:t>
      </w:r>
      <w:r w:rsidR="00F717A4" w:rsidRPr="00C363B9">
        <w:rPr>
          <w:rFonts w:ascii="Times New Roman" w:hAnsi="Times New Roman" w:cs="Times New Roman"/>
          <w:sz w:val="24"/>
          <w:szCs w:val="24"/>
        </w:rPr>
        <w:t xml:space="preserve"> more</w:t>
      </w:r>
      <w:r w:rsidRPr="00C363B9">
        <w:rPr>
          <w:rFonts w:ascii="Times New Roman" w:hAnsi="Times New Roman" w:cs="Times New Roman"/>
          <w:sz w:val="24"/>
          <w:szCs w:val="24"/>
        </w:rPr>
        <w:t xml:space="preserve"> traditional</w:t>
      </w:r>
      <w:r w:rsidR="00F717A4" w:rsidRPr="00C363B9">
        <w:rPr>
          <w:rFonts w:ascii="Times New Roman" w:hAnsi="Times New Roman" w:cs="Times New Roman"/>
          <w:sz w:val="24"/>
          <w:szCs w:val="24"/>
        </w:rPr>
        <w:t xml:space="preserve"> and include literature reviews, interviews coding, participant observation, etc. </w:t>
      </w:r>
      <w:r w:rsidR="00C82B56" w:rsidRPr="00C363B9">
        <w:rPr>
          <w:rFonts w:ascii="Times New Roman" w:hAnsi="Times New Roman" w:cs="Times New Roman"/>
          <w:sz w:val="24"/>
          <w:szCs w:val="24"/>
        </w:rPr>
        <w:t>Indeed, i</w:t>
      </w:r>
      <w:r w:rsidR="007260D6" w:rsidRPr="00C363B9">
        <w:rPr>
          <w:rFonts w:ascii="Times New Roman" w:hAnsi="Times New Roman" w:cs="Times New Roman"/>
          <w:sz w:val="24"/>
          <w:szCs w:val="24"/>
        </w:rPr>
        <w:t xml:space="preserve">t might be useful to </w:t>
      </w:r>
      <w:r w:rsidRPr="00C363B9">
        <w:rPr>
          <w:rFonts w:ascii="Times New Roman" w:hAnsi="Times New Roman" w:cs="Times New Roman"/>
          <w:sz w:val="24"/>
          <w:szCs w:val="24"/>
        </w:rPr>
        <w:t>point</w:t>
      </w:r>
      <w:r w:rsidR="007260D6" w:rsidRPr="00C363B9">
        <w:rPr>
          <w:rFonts w:ascii="Times New Roman" w:hAnsi="Times New Roman" w:cs="Times New Roman"/>
          <w:sz w:val="24"/>
          <w:szCs w:val="24"/>
        </w:rPr>
        <w:t xml:space="preserve"> out</w:t>
      </w:r>
      <w:r w:rsidR="00F717A4" w:rsidRPr="00C363B9">
        <w:rPr>
          <w:rFonts w:ascii="Times New Roman" w:hAnsi="Times New Roman" w:cs="Times New Roman"/>
          <w:sz w:val="24"/>
          <w:szCs w:val="24"/>
        </w:rPr>
        <w:t xml:space="preserve"> in this context</w:t>
      </w:r>
      <w:r w:rsidRPr="00C363B9">
        <w:rPr>
          <w:rFonts w:ascii="Times New Roman" w:hAnsi="Times New Roman" w:cs="Times New Roman"/>
          <w:sz w:val="24"/>
          <w:szCs w:val="24"/>
        </w:rPr>
        <w:t xml:space="preserve"> that phenomenological, empirical sociology does not have a monopoly on a broad range of qualitative methods (Bogdan and Taylor</w:t>
      </w:r>
      <w:r w:rsidR="0067377A" w:rsidRPr="00C363B9">
        <w:rPr>
          <w:rFonts w:ascii="Times New Roman" w:hAnsi="Times New Roman" w:cs="Times New Roman"/>
          <w:sz w:val="24"/>
          <w:szCs w:val="24"/>
        </w:rPr>
        <w:t>,</w:t>
      </w:r>
      <w:r w:rsidRPr="00C363B9">
        <w:rPr>
          <w:rFonts w:ascii="Times New Roman" w:hAnsi="Times New Roman" w:cs="Times New Roman"/>
          <w:sz w:val="24"/>
          <w:szCs w:val="24"/>
        </w:rPr>
        <w:t xml:space="preserve"> 1975; Denzin and Lincoln</w:t>
      </w:r>
      <w:r w:rsidR="0067377A" w:rsidRPr="00C363B9">
        <w:rPr>
          <w:rFonts w:ascii="Times New Roman" w:hAnsi="Times New Roman" w:cs="Times New Roman"/>
          <w:sz w:val="24"/>
          <w:szCs w:val="24"/>
        </w:rPr>
        <w:t>,</w:t>
      </w:r>
      <w:r w:rsidRPr="00C363B9">
        <w:rPr>
          <w:rFonts w:ascii="Times New Roman" w:hAnsi="Times New Roman" w:cs="Times New Roman"/>
          <w:sz w:val="24"/>
          <w:szCs w:val="24"/>
        </w:rPr>
        <w:t xml:space="preserve"> 1998). The three projects showcased here were chosen</w:t>
      </w:r>
      <w:r w:rsidR="00C82B56" w:rsidRPr="00C363B9">
        <w:rPr>
          <w:rFonts w:ascii="Times New Roman" w:hAnsi="Times New Roman" w:cs="Times New Roman"/>
          <w:sz w:val="24"/>
          <w:szCs w:val="24"/>
        </w:rPr>
        <w:t xml:space="preserve"> </w:t>
      </w:r>
      <w:r w:rsidRPr="00C363B9">
        <w:rPr>
          <w:rFonts w:ascii="Times New Roman" w:hAnsi="Times New Roman" w:cs="Times New Roman"/>
          <w:sz w:val="24"/>
          <w:szCs w:val="24"/>
        </w:rPr>
        <w:t>because of their methodological frameworks – their vision of what matters in researching cul</w:t>
      </w:r>
      <w:r w:rsidR="00C82B56" w:rsidRPr="00C363B9">
        <w:rPr>
          <w:rFonts w:ascii="Times New Roman" w:hAnsi="Times New Roman" w:cs="Times New Roman"/>
          <w:sz w:val="24"/>
          <w:szCs w:val="24"/>
        </w:rPr>
        <w:t>tural value – r</w:t>
      </w:r>
      <w:r w:rsidR="00396F4C" w:rsidRPr="00C363B9">
        <w:rPr>
          <w:rFonts w:ascii="Times New Roman" w:hAnsi="Times New Roman" w:cs="Times New Roman"/>
          <w:sz w:val="24"/>
          <w:szCs w:val="24"/>
        </w:rPr>
        <w:t>ather than the specific methods they employed.</w:t>
      </w:r>
    </w:p>
    <w:p w14:paraId="374E4602" w14:textId="16E45CC3" w:rsidR="009A7286" w:rsidRPr="00C363B9" w:rsidRDefault="00E84763" w:rsidP="009E2A88">
      <w:pPr>
        <w:rPr>
          <w:rFonts w:ascii="Times New Roman" w:hAnsi="Times New Roman" w:cs="Times New Roman"/>
          <w:sz w:val="24"/>
          <w:szCs w:val="24"/>
        </w:rPr>
      </w:pPr>
      <w:r w:rsidRPr="00C363B9">
        <w:rPr>
          <w:rFonts w:ascii="Times New Roman" w:hAnsi="Times New Roman" w:cs="Times New Roman"/>
          <w:sz w:val="24"/>
          <w:szCs w:val="24"/>
        </w:rPr>
        <w:t>The authors of these projects do not speak openly of phenomenology</w:t>
      </w:r>
      <w:r w:rsidR="00BD6991" w:rsidRPr="00C363B9">
        <w:rPr>
          <w:rFonts w:ascii="Times New Roman" w:hAnsi="Times New Roman" w:cs="Times New Roman"/>
          <w:sz w:val="24"/>
          <w:szCs w:val="24"/>
        </w:rPr>
        <w:t xml:space="preserve"> at any great length</w:t>
      </w:r>
      <w:r w:rsidRPr="00C363B9">
        <w:rPr>
          <w:rFonts w:ascii="Times New Roman" w:hAnsi="Times New Roman" w:cs="Times New Roman"/>
          <w:sz w:val="24"/>
          <w:szCs w:val="24"/>
        </w:rPr>
        <w:t xml:space="preserve"> –</w:t>
      </w:r>
      <w:r w:rsidR="00BD6991" w:rsidRPr="00C363B9">
        <w:rPr>
          <w:rFonts w:ascii="Times New Roman" w:hAnsi="Times New Roman" w:cs="Times New Roman"/>
          <w:sz w:val="24"/>
          <w:szCs w:val="24"/>
        </w:rPr>
        <w:t xml:space="preserve"> </w:t>
      </w:r>
      <w:r w:rsidR="00C82B56" w:rsidRPr="00C363B9">
        <w:rPr>
          <w:rFonts w:ascii="Times New Roman" w:hAnsi="Times New Roman" w:cs="Times New Roman"/>
          <w:sz w:val="24"/>
          <w:szCs w:val="24"/>
        </w:rPr>
        <w:t>what ma</w:t>
      </w:r>
      <w:r w:rsidR="00396F4C" w:rsidRPr="00C363B9">
        <w:rPr>
          <w:rFonts w:ascii="Times New Roman" w:hAnsi="Times New Roman" w:cs="Times New Roman"/>
          <w:sz w:val="24"/>
          <w:szCs w:val="24"/>
        </w:rPr>
        <w:t>kes their projects successful,</w:t>
      </w:r>
      <w:r w:rsidR="00C82B56" w:rsidRPr="00C363B9">
        <w:rPr>
          <w:rFonts w:ascii="Times New Roman" w:hAnsi="Times New Roman" w:cs="Times New Roman"/>
          <w:sz w:val="24"/>
          <w:szCs w:val="24"/>
        </w:rPr>
        <w:t xml:space="preserve"> however</w:t>
      </w:r>
      <w:r w:rsidR="00396F4C" w:rsidRPr="00C363B9">
        <w:rPr>
          <w:rFonts w:ascii="Times New Roman" w:hAnsi="Times New Roman" w:cs="Times New Roman"/>
          <w:sz w:val="24"/>
          <w:szCs w:val="24"/>
        </w:rPr>
        <w:t>, is</w:t>
      </w:r>
      <w:r w:rsidR="00C82B56" w:rsidRPr="00C363B9">
        <w:rPr>
          <w:rFonts w:ascii="Times New Roman" w:hAnsi="Times New Roman" w:cs="Times New Roman"/>
          <w:sz w:val="24"/>
          <w:szCs w:val="24"/>
        </w:rPr>
        <w:t xml:space="preserve"> </w:t>
      </w:r>
      <w:r w:rsidR="009A7286" w:rsidRPr="00C363B9">
        <w:rPr>
          <w:rFonts w:ascii="Times New Roman" w:hAnsi="Times New Roman" w:cs="Times New Roman"/>
          <w:sz w:val="24"/>
          <w:szCs w:val="24"/>
        </w:rPr>
        <w:t>their commitment to the phenomenological methodology.</w:t>
      </w:r>
      <w:r w:rsidR="006A2387" w:rsidRPr="00C363B9">
        <w:rPr>
          <w:rFonts w:ascii="Times New Roman" w:hAnsi="Times New Roman" w:cs="Times New Roman"/>
          <w:sz w:val="24"/>
          <w:szCs w:val="24"/>
        </w:rPr>
        <w:t xml:space="preserve"> </w:t>
      </w:r>
      <w:r w:rsidR="009A7286" w:rsidRPr="00C363B9">
        <w:rPr>
          <w:rFonts w:ascii="Times New Roman" w:hAnsi="Times New Roman" w:cs="Times New Roman"/>
          <w:sz w:val="24"/>
          <w:szCs w:val="24"/>
        </w:rPr>
        <w:t>In line with the central dictate of empiri</w:t>
      </w:r>
      <w:r w:rsidR="006B2DA3">
        <w:rPr>
          <w:rFonts w:ascii="Times New Roman" w:hAnsi="Times New Roman" w:cs="Times New Roman"/>
          <w:sz w:val="24"/>
          <w:szCs w:val="24"/>
        </w:rPr>
        <w:t>cal phenomenology, these researchers</w:t>
      </w:r>
      <w:r w:rsidR="009A7286" w:rsidRPr="00C363B9">
        <w:rPr>
          <w:rFonts w:ascii="Times New Roman" w:hAnsi="Times New Roman" w:cs="Times New Roman"/>
          <w:sz w:val="24"/>
          <w:szCs w:val="24"/>
        </w:rPr>
        <w:t xml:space="preserve"> ground explanation in the mea</w:t>
      </w:r>
      <w:r w:rsidR="006B2DA3">
        <w:rPr>
          <w:rFonts w:ascii="Times New Roman" w:hAnsi="Times New Roman" w:cs="Times New Roman"/>
          <w:sz w:val="24"/>
          <w:szCs w:val="24"/>
        </w:rPr>
        <w:t>ning structure of the subjects they</w:t>
      </w:r>
      <w:r w:rsidR="0082467E">
        <w:rPr>
          <w:rFonts w:ascii="Times New Roman" w:hAnsi="Times New Roman" w:cs="Times New Roman"/>
          <w:sz w:val="24"/>
          <w:szCs w:val="24"/>
        </w:rPr>
        <w:t xml:space="preserve"> studied. C</w:t>
      </w:r>
      <w:r w:rsidR="009A7286" w:rsidRPr="00C363B9">
        <w:rPr>
          <w:rFonts w:ascii="Times New Roman" w:hAnsi="Times New Roman" w:cs="Times New Roman"/>
          <w:sz w:val="24"/>
          <w:szCs w:val="24"/>
        </w:rPr>
        <w:t xml:space="preserve">rucially, they allow themselves to be submerged in the descriptive </w:t>
      </w:r>
      <w:r w:rsidR="00476161" w:rsidRPr="00C363B9">
        <w:rPr>
          <w:rFonts w:ascii="Times New Roman" w:hAnsi="Times New Roman" w:cs="Times New Roman"/>
          <w:sz w:val="24"/>
          <w:szCs w:val="24"/>
        </w:rPr>
        <w:t>material</w:t>
      </w:r>
      <w:r w:rsidR="00C82B56" w:rsidRPr="00C363B9">
        <w:rPr>
          <w:rFonts w:ascii="Times New Roman" w:hAnsi="Times New Roman" w:cs="Times New Roman"/>
          <w:sz w:val="24"/>
          <w:szCs w:val="24"/>
        </w:rPr>
        <w:t>, or</w:t>
      </w:r>
      <w:r w:rsidR="00476161" w:rsidRPr="00C363B9">
        <w:rPr>
          <w:rFonts w:ascii="Times New Roman" w:hAnsi="Times New Roman" w:cs="Times New Roman"/>
          <w:sz w:val="24"/>
          <w:szCs w:val="24"/>
        </w:rPr>
        <w:t xml:space="preserve"> what we might call,</w:t>
      </w:r>
      <w:r w:rsidR="00C82B56" w:rsidRPr="00C363B9">
        <w:rPr>
          <w:rFonts w:ascii="Times New Roman" w:hAnsi="Times New Roman" w:cs="Times New Roman"/>
          <w:sz w:val="24"/>
          <w:szCs w:val="24"/>
        </w:rPr>
        <w:t xml:space="preserve"> the</w:t>
      </w:r>
      <w:r w:rsidR="00476161" w:rsidRPr="00C363B9">
        <w:rPr>
          <w:rFonts w:ascii="Times New Roman" w:hAnsi="Times New Roman" w:cs="Times New Roman"/>
          <w:sz w:val="24"/>
          <w:szCs w:val="24"/>
        </w:rPr>
        <w:t xml:space="preserve"> raw experiential data</w:t>
      </w:r>
      <w:r w:rsidR="00F30821" w:rsidRPr="00C363B9">
        <w:rPr>
          <w:rFonts w:ascii="Times New Roman" w:hAnsi="Times New Roman" w:cs="Times New Roman"/>
          <w:sz w:val="24"/>
          <w:szCs w:val="24"/>
        </w:rPr>
        <w:t xml:space="preserve"> -</w:t>
      </w:r>
      <w:r w:rsidR="00476161" w:rsidRPr="00C363B9">
        <w:rPr>
          <w:rFonts w:ascii="Times New Roman" w:hAnsi="Times New Roman" w:cs="Times New Roman"/>
          <w:sz w:val="24"/>
          <w:szCs w:val="24"/>
        </w:rPr>
        <w:t xml:space="preserve"> </w:t>
      </w:r>
      <w:r w:rsidR="009A7286" w:rsidRPr="00C363B9">
        <w:rPr>
          <w:rFonts w:ascii="Times New Roman" w:hAnsi="Times New Roman" w:cs="Times New Roman"/>
          <w:sz w:val="24"/>
          <w:szCs w:val="24"/>
        </w:rPr>
        <w:t>before</w:t>
      </w:r>
      <w:r w:rsidR="00476161" w:rsidRPr="00C363B9">
        <w:rPr>
          <w:rFonts w:ascii="Times New Roman" w:hAnsi="Times New Roman" w:cs="Times New Roman"/>
          <w:sz w:val="24"/>
          <w:szCs w:val="24"/>
        </w:rPr>
        <w:t xml:space="preserve"> moving onto </w:t>
      </w:r>
      <w:r w:rsidR="009A7286" w:rsidRPr="00C363B9">
        <w:rPr>
          <w:rFonts w:ascii="Times New Roman" w:hAnsi="Times New Roman" w:cs="Times New Roman"/>
          <w:sz w:val="24"/>
          <w:szCs w:val="24"/>
        </w:rPr>
        <w:t>causal, theoretical and structural analysis.</w:t>
      </w:r>
      <w:r w:rsidR="006A2387" w:rsidRPr="00C363B9">
        <w:rPr>
          <w:rFonts w:ascii="Times New Roman" w:hAnsi="Times New Roman" w:cs="Times New Roman"/>
          <w:sz w:val="24"/>
          <w:szCs w:val="24"/>
        </w:rPr>
        <w:t xml:space="preserve"> </w:t>
      </w:r>
      <w:r w:rsidR="009A7286" w:rsidRPr="00C363B9">
        <w:rPr>
          <w:rFonts w:ascii="Times New Roman" w:hAnsi="Times New Roman" w:cs="Times New Roman"/>
          <w:sz w:val="24"/>
          <w:szCs w:val="24"/>
        </w:rPr>
        <w:t xml:space="preserve"> </w:t>
      </w:r>
      <w:r w:rsidR="007260D6" w:rsidRPr="00C363B9">
        <w:rPr>
          <w:rFonts w:ascii="Times New Roman" w:hAnsi="Times New Roman" w:cs="Times New Roman"/>
          <w:sz w:val="24"/>
          <w:szCs w:val="24"/>
        </w:rPr>
        <w:t>The innovative approaches proposed by these three proj</w:t>
      </w:r>
      <w:r w:rsidR="00396F4C" w:rsidRPr="00C363B9">
        <w:rPr>
          <w:rFonts w:ascii="Times New Roman" w:hAnsi="Times New Roman" w:cs="Times New Roman"/>
          <w:sz w:val="24"/>
          <w:szCs w:val="24"/>
        </w:rPr>
        <w:t>ects are still being developed -</w:t>
      </w:r>
      <w:r w:rsidR="007260D6" w:rsidRPr="00C363B9">
        <w:rPr>
          <w:rFonts w:ascii="Times New Roman" w:hAnsi="Times New Roman" w:cs="Times New Roman"/>
          <w:sz w:val="24"/>
          <w:szCs w:val="24"/>
        </w:rPr>
        <w:t xml:space="preserve"> we can expect to hear more about these in the forthcoming publications from the research teams – however, their potential to access hidden layers of cultural experiences and to deliver new insights about cultural value should be readily apparent.</w:t>
      </w:r>
      <w:r w:rsidR="002765AB">
        <w:rPr>
          <w:rFonts w:ascii="Times New Roman" w:hAnsi="Times New Roman" w:cs="Times New Roman"/>
          <w:sz w:val="24"/>
          <w:szCs w:val="24"/>
        </w:rPr>
        <w:t xml:space="preserve"> </w:t>
      </w:r>
    </w:p>
    <w:p w14:paraId="50E0820F" w14:textId="593CAC50" w:rsidR="007E1A2E" w:rsidRPr="00C363B9" w:rsidRDefault="000506C5" w:rsidP="007D148A">
      <w:pPr>
        <w:rPr>
          <w:rFonts w:ascii="Times New Roman" w:hAnsi="Times New Roman" w:cs="Times New Roman"/>
          <w:b/>
          <w:sz w:val="24"/>
          <w:szCs w:val="24"/>
        </w:rPr>
      </w:pPr>
      <w:r>
        <w:rPr>
          <w:rFonts w:ascii="Times New Roman" w:hAnsi="Times New Roman" w:cs="Times New Roman"/>
          <w:b/>
          <w:sz w:val="24"/>
          <w:szCs w:val="24"/>
        </w:rPr>
        <w:t xml:space="preserve">Sketching the </w:t>
      </w:r>
      <w:r w:rsidR="007D148A" w:rsidRPr="00C363B9">
        <w:rPr>
          <w:rFonts w:ascii="Times New Roman" w:hAnsi="Times New Roman" w:cs="Times New Roman"/>
          <w:b/>
          <w:sz w:val="24"/>
          <w:szCs w:val="24"/>
        </w:rPr>
        <w:t>Future of</w:t>
      </w:r>
      <w:r>
        <w:rPr>
          <w:rFonts w:ascii="Times New Roman" w:hAnsi="Times New Roman" w:cs="Times New Roman"/>
          <w:b/>
          <w:sz w:val="24"/>
          <w:szCs w:val="24"/>
        </w:rPr>
        <w:t xml:space="preserve"> the</w:t>
      </w:r>
      <w:r w:rsidR="007D148A" w:rsidRPr="00C363B9">
        <w:rPr>
          <w:rFonts w:ascii="Times New Roman" w:hAnsi="Times New Roman" w:cs="Times New Roman"/>
          <w:b/>
          <w:sz w:val="24"/>
          <w:szCs w:val="24"/>
        </w:rPr>
        <w:t xml:space="preserve"> I</w:t>
      </w:r>
      <w:r w:rsidR="007E1A2E" w:rsidRPr="00C363B9">
        <w:rPr>
          <w:rFonts w:ascii="Times New Roman" w:hAnsi="Times New Roman" w:cs="Times New Roman"/>
          <w:b/>
          <w:sz w:val="24"/>
          <w:szCs w:val="24"/>
        </w:rPr>
        <w:t>nquiry</w:t>
      </w:r>
      <w:r w:rsidR="007D148A" w:rsidRPr="00C363B9">
        <w:rPr>
          <w:rFonts w:ascii="Times New Roman" w:hAnsi="Times New Roman" w:cs="Times New Roman"/>
          <w:b/>
          <w:sz w:val="24"/>
          <w:szCs w:val="24"/>
        </w:rPr>
        <w:t xml:space="preserve"> into Cultural V</w:t>
      </w:r>
      <w:r w:rsidR="004D51EB" w:rsidRPr="00C363B9">
        <w:rPr>
          <w:rFonts w:ascii="Times New Roman" w:hAnsi="Times New Roman" w:cs="Times New Roman"/>
          <w:b/>
          <w:sz w:val="24"/>
          <w:szCs w:val="24"/>
        </w:rPr>
        <w:t>alue</w:t>
      </w:r>
      <w:r w:rsidR="003B3F60" w:rsidRPr="00C363B9">
        <w:rPr>
          <w:rFonts w:ascii="Times New Roman" w:hAnsi="Times New Roman" w:cs="Times New Roman"/>
          <w:b/>
          <w:sz w:val="24"/>
          <w:szCs w:val="24"/>
        </w:rPr>
        <w:t xml:space="preserve"> </w:t>
      </w:r>
    </w:p>
    <w:p w14:paraId="41E0BF44" w14:textId="77777777" w:rsidR="00971D35" w:rsidRDefault="000E4B5F" w:rsidP="00EC2E02">
      <w:pPr>
        <w:spacing w:before="240"/>
        <w:rPr>
          <w:rFonts w:ascii="Times New Roman" w:hAnsi="Times New Roman" w:cs="Times New Roman"/>
          <w:sz w:val="24"/>
          <w:szCs w:val="24"/>
        </w:rPr>
      </w:pPr>
      <w:r>
        <w:rPr>
          <w:rFonts w:ascii="Times New Roman" w:hAnsi="Times New Roman" w:cs="Times New Roman"/>
          <w:sz w:val="24"/>
          <w:szCs w:val="24"/>
        </w:rPr>
        <w:t>T</w:t>
      </w:r>
      <w:r w:rsidRPr="00C363B9">
        <w:rPr>
          <w:rFonts w:ascii="Times New Roman" w:hAnsi="Times New Roman" w:cs="Times New Roman"/>
          <w:sz w:val="24"/>
          <w:szCs w:val="24"/>
        </w:rPr>
        <w:t xml:space="preserve">he absence of the empirical, first-hand perspective from theories of cultural value has been on occasions cast as a reaction to positivism - i.e., the unwillingness of theorists of cultural value to engage with first-order constructs has been explained as a romantic escape from the danger of instrumentalism associated with </w:t>
      </w:r>
      <w:r w:rsidRPr="00C363B9">
        <w:rPr>
          <w:rFonts w:ascii="Times New Roman" w:eastAsia="Times New Roman" w:hAnsi="Times New Roman" w:cs="Times New Roman"/>
          <w:sz w:val="24"/>
          <w:szCs w:val="24"/>
          <w:lang w:eastAsia="en-GB"/>
        </w:rPr>
        <w:t>scientific expertise</w:t>
      </w:r>
      <w:r w:rsidRPr="00C363B9">
        <w:rPr>
          <w:rFonts w:ascii="Times New Roman" w:hAnsi="Times New Roman" w:cs="Times New Roman"/>
          <w:sz w:val="24"/>
          <w:szCs w:val="24"/>
        </w:rPr>
        <w:t xml:space="preserve"> (See for Savage, 2013). It has also been suggested that the refusal or inability to embrace the empirical might have been a knee-jerk reaction - ‘a humanist response which seeks refuge in an ‘ineffable’ human moment which somehow lies outside this purview of representational methods’ (Law, 2011, p.4). It is plausible that elements of this thinking shaped the current debate</w:t>
      </w:r>
      <w:r>
        <w:rPr>
          <w:rFonts w:ascii="Times New Roman" w:hAnsi="Times New Roman" w:cs="Times New Roman"/>
          <w:sz w:val="24"/>
          <w:szCs w:val="24"/>
        </w:rPr>
        <w:t xml:space="preserve"> but, as this article has argued, the draining of the subjective content out of the accounts of cu</w:t>
      </w:r>
      <w:r w:rsidR="006B2DA3">
        <w:rPr>
          <w:rFonts w:ascii="Times New Roman" w:hAnsi="Times New Roman" w:cs="Times New Roman"/>
          <w:sz w:val="24"/>
          <w:szCs w:val="24"/>
        </w:rPr>
        <w:t xml:space="preserve">ltural value had to do more with the </w:t>
      </w:r>
      <w:r w:rsidR="00960A7D">
        <w:rPr>
          <w:rFonts w:ascii="Times New Roman" w:hAnsi="Times New Roman" w:cs="Times New Roman"/>
          <w:sz w:val="24"/>
          <w:szCs w:val="24"/>
        </w:rPr>
        <w:t xml:space="preserve">ideological limitations of structuralism. </w:t>
      </w:r>
    </w:p>
    <w:p w14:paraId="610FC4F7" w14:textId="29DA11ED" w:rsidR="0082467E" w:rsidRDefault="00960A7D" w:rsidP="00971D35">
      <w:pPr>
        <w:spacing w:before="240"/>
        <w:rPr>
          <w:rFonts w:ascii="Times New Roman" w:hAnsi="Times New Roman" w:cs="Times New Roman"/>
          <w:sz w:val="24"/>
          <w:szCs w:val="24"/>
        </w:rPr>
      </w:pPr>
      <w:r>
        <w:rPr>
          <w:rFonts w:ascii="Times New Roman" w:hAnsi="Times New Roman" w:cs="Times New Roman"/>
          <w:sz w:val="24"/>
          <w:szCs w:val="24"/>
        </w:rPr>
        <w:t>Indeed,</w:t>
      </w:r>
      <w:r w:rsidR="0082467E">
        <w:rPr>
          <w:rFonts w:ascii="Times New Roman" w:hAnsi="Times New Roman" w:cs="Times New Roman"/>
          <w:sz w:val="24"/>
          <w:szCs w:val="24"/>
        </w:rPr>
        <w:t xml:space="preserve"> from the point of view of the future inquiry, </w:t>
      </w:r>
      <w:r>
        <w:rPr>
          <w:rFonts w:ascii="Times New Roman" w:hAnsi="Times New Roman" w:cs="Times New Roman"/>
          <w:sz w:val="24"/>
          <w:szCs w:val="24"/>
        </w:rPr>
        <w:t xml:space="preserve">staying </w:t>
      </w:r>
      <w:r w:rsidRPr="00C363B9">
        <w:rPr>
          <w:rFonts w:ascii="Times New Roman" w:hAnsi="Times New Roman" w:cs="Times New Roman"/>
          <w:sz w:val="24"/>
          <w:szCs w:val="24"/>
        </w:rPr>
        <w:t>outside this purview of representational methods</w:t>
      </w:r>
      <w:r>
        <w:rPr>
          <w:rFonts w:ascii="Times New Roman" w:hAnsi="Times New Roman" w:cs="Times New Roman"/>
          <w:sz w:val="24"/>
          <w:szCs w:val="24"/>
        </w:rPr>
        <w:t xml:space="preserve"> and renouncing science is not an option.</w:t>
      </w:r>
      <w:r w:rsidR="00971D35">
        <w:rPr>
          <w:rFonts w:ascii="Times New Roman" w:hAnsi="Times New Roman" w:cs="Times New Roman"/>
          <w:sz w:val="24"/>
          <w:szCs w:val="24"/>
        </w:rPr>
        <w:t xml:space="preserve"> </w:t>
      </w:r>
      <w:r>
        <w:rPr>
          <w:rFonts w:ascii="Times New Roman" w:hAnsi="Times New Roman" w:cs="Times New Roman"/>
          <w:sz w:val="24"/>
          <w:szCs w:val="24"/>
        </w:rPr>
        <w:t>Phenomenological sociology</w:t>
      </w:r>
      <w:r w:rsidR="00971D35">
        <w:rPr>
          <w:rFonts w:ascii="Times New Roman" w:hAnsi="Times New Roman" w:cs="Times New Roman"/>
          <w:sz w:val="24"/>
          <w:szCs w:val="24"/>
        </w:rPr>
        <w:t xml:space="preserve"> is </w:t>
      </w:r>
      <w:r>
        <w:rPr>
          <w:rFonts w:ascii="Times New Roman" w:hAnsi="Times New Roman" w:cs="Times New Roman"/>
          <w:sz w:val="24"/>
          <w:szCs w:val="24"/>
        </w:rPr>
        <w:t xml:space="preserve">bridging the gap between natural sciences and the humanities. </w:t>
      </w:r>
      <w:r w:rsidR="004D51EB" w:rsidRPr="00C363B9">
        <w:rPr>
          <w:rFonts w:ascii="Times New Roman" w:hAnsi="Times New Roman" w:cs="Times New Roman"/>
          <w:sz w:val="24"/>
          <w:szCs w:val="24"/>
        </w:rPr>
        <w:t xml:space="preserve">Empirical phenomenology states that a scientific explanation must be grounded in the meaning structure of those studied. </w:t>
      </w:r>
      <w:r w:rsidR="00476161" w:rsidRPr="00C363B9">
        <w:rPr>
          <w:rFonts w:ascii="Times New Roman" w:hAnsi="Times New Roman" w:cs="Times New Roman"/>
          <w:sz w:val="24"/>
          <w:szCs w:val="24"/>
        </w:rPr>
        <w:t>I</w:t>
      </w:r>
      <w:r w:rsidR="004D51EB" w:rsidRPr="00C363B9">
        <w:rPr>
          <w:rFonts w:ascii="Times New Roman" w:hAnsi="Times New Roman" w:cs="Times New Roman"/>
          <w:sz w:val="24"/>
          <w:szCs w:val="24"/>
        </w:rPr>
        <w:t xml:space="preserve">f we are </w:t>
      </w:r>
      <w:r w:rsidR="0082467E">
        <w:rPr>
          <w:rFonts w:ascii="Times New Roman" w:hAnsi="Times New Roman" w:cs="Times New Roman"/>
          <w:sz w:val="24"/>
          <w:szCs w:val="24"/>
        </w:rPr>
        <w:t xml:space="preserve">to find out about </w:t>
      </w:r>
      <w:r w:rsidR="004D51EB" w:rsidRPr="00C363B9">
        <w:rPr>
          <w:rFonts w:ascii="Times New Roman" w:hAnsi="Times New Roman" w:cs="Times New Roman"/>
          <w:sz w:val="24"/>
          <w:szCs w:val="24"/>
        </w:rPr>
        <w:t>the subjec</w:t>
      </w:r>
      <w:r w:rsidR="0082467E">
        <w:rPr>
          <w:rFonts w:ascii="Times New Roman" w:hAnsi="Times New Roman" w:cs="Times New Roman"/>
          <w:sz w:val="24"/>
          <w:szCs w:val="24"/>
        </w:rPr>
        <w:t xml:space="preserve">tive experiences of real people we need empirical methods. </w:t>
      </w:r>
      <w:r w:rsidR="00476161" w:rsidRPr="00C363B9">
        <w:rPr>
          <w:rFonts w:ascii="Times New Roman" w:hAnsi="Times New Roman" w:cs="Times New Roman"/>
          <w:sz w:val="24"/>
          <w:szCs w:val="24"/>
        </w:rPr>
        <w:t xml:space="preserve"> </w:t>
      </w:r>
    </w:p>
    <w:p w14:paraId="6F830859" w14:textId="25D03006" w:rsidR="00C82B56" w:rsidRPr="00C363B9" w:rsidRDefault="0082467E" w:rsidP="00733A15">
      <w:pPr>
        <w:rPr>
          <w:rFonts w:ascii="Times New Roman" w:hAnsi="Times New Roman" w:cs="Times New Roman"/>
          <w:sz w:val="24"/>
          <w:szCs w:val="24"/>
        </w:rPr>
      </w:pPr>
      <w:r>
        <w:rPr>
          <w:rFonts w:ascii="Times New Roman" w:hAnsi="Times New Roman" w:cs="Times New Roman"/>
          <w:sz w:val="24"/>
          <w:szCs w:val="24"/>
        </w:rPr>
        <w:t>W</w:t>
      </w:r>
      <w:r w:rsidR="00476161" w:rsidRPr="00C363B9">
        <w:rPr>
          <w:rFonts w:ascii="Times New Roman" w:hAnsi="Times New Roman" w:cs="Times New Roman"/>
          <w:sz w:val="24"/>
          <w:szCs w:val="24"/>
        </w:rPr>
        <w:t>e cannot stop</w:t>
      </w:r>
      <w:r>
        <w:rPr>
          <w:rFonts w:ascii="Times New Roman" w:hAnsi="Times New Roman" w:cs="Times New Roman"/>
          <w:sz w:val="24"/>
          <w:szCs w:val="24"/>
        </w:rPr>
        <w:t xml:space="preserve"> however</w:t>
      </w:r>
      <w:r w:rsidR="00476161" w:rsidRPr="00C363B9">
        <w:rPr>
          <w:rFonts w:ascii="Times New Roman" w:hAnsi="Times New Roman" w:cs="Times New Roman"/>
          <w:sz w:val="24"/>
          <w:szCs w:val="24"/>
        </w:rPr>
        <w:t xml:space="preserve"> at the description</w:t>
      </w:r>
      <w:r>
        <w:rPr>
          <w:rFonts w:ascii="Times New Roman" w:hAnsi="Times New Roman" w:cs="Times New Roman"/>
          <w:sz w:val="24"/>
          <w:szCs w:val="24"/>
        </w:rPr>
        <w:t xml:space="preserve">. </w:t>
      </w:r>
      <w:r w:rsidR="006D7CD2" w:rsidRPr="00C363B9">
        <w:rPr>
          <w:rFonts w:ascii="Times New Roman" w:hAnsi="Times New Roman" w:cs="Times New Roman"/>
          <w:sz w:val="24"/>
          <w:szCs w:val="24"/>
        </w:rPr>
        <w:t>Description</w:t>
      </w:r>
      <w:r w:rsidR="00476161" w:rsidRPr="00C363B9">
        <w:rPr>
          <w:rFonts w:ascii="Times New Roman" w:hAnsi="Times New Roman" w:cs="Times New Roman"/>
          <w:sz w:val="24"/>
          <w:szCs w:val="24"/>
        </w:rPr>
        <w:t xml:space="preserve"> of subjective experiences alone</w:t>
      </w:r>
      <w:r w:rsidR="00396F4C" w:rsidRPr="00C363B9">
        <w:rPr>
          <w:rFonts w:ascii="Times New Roman" w:hAnsi="Times New Roman" w:cs="Times New Roman"/>
          <w:sz w:val="24"/>
          <w:szCs w:val="24"/>
        </w:rPr>
        <w:t>, no matter how nuanced,</w:t>
      </w:r>
      <w:r w:rsidR="0059495E" w:rsidRPr="00C363B9">
        <w:rPr>
          <w:rFonts w:ascii="Times New Roman" w:hAnsi="Times New Roman" w:cs="Times New Roman"/>
          <w:sz w:val="24"/>
          <w:szCs w:val="24"/>
        </w:rPr>
        <w:t xml:space="preserve"> </w:t>
      </w:r>
      <w:r w:rsidR="006D7CD2" w:rsidRPr="00C363B9">
        <w:rPr>
          <w:rFonts w:ascii="Times New Roman" w:hAnsi="Times New Roman" w:cs="Times New Roman"/>
          <w:sz w:val="24"/>
          <w:szCs w:val="24"/>
        </w:rPr>
        <w:t xml:space="preserve">is not sufficient to explain the mechanism of cultural value production and transmission. </w:t>
      </w:r>
      <w:r w:rsidR="00960A7D">
        <w:rPr>
          <w:rFonts w:ascii="Times New Roman" w:hAnsi="Times New Roman" w:cs="Times New Roman"/>
          <w:sz w:val="24"/>
          <w:szCs w:val="24"/>
        </w:rPr>
        <w:t>I</w:t>
      </w:r>
      <w:r w:rsidR="002224AC" w:rsidRPr="00C363B9">
        <w:rPr>
          <w:rFonts w:ascii="Times New Roman" w:hAnsi="Times New Roman" w:cs="Times New Roman"/>
          <w:sz w:val="24"/>
          <w:szCs w:val="24"/>
        </w:rPr>
        <w:t>n order to produce explanations</w:t>
      </w:r>
      <w:r w:rsidR="00960A7D">
        <w:rPr>
          <w:rFonts w:ascii="Times New Roman" w:hAnsi="Times New Roman" w:cs="Times New Roman"/>
          <w:sz w:val="24"/>
          <w:szCs w:val="24"/>
        </w:rPr>
        <w:t>,</w:t>
      </w:r>
      <w:r w:rsidR="002224AC" w:rsidRPr="00C363B9">
        <w:rPr>
          <w:rFonts w:ascii="Times New Roman" w:hAnsi="Times New Roman" w:cs="Times New Roman"/>
          <w:sz w:val="24"/>
          <w:szCs w:val="24"/>
        </w:rPr>
        <w:t xml:space="preserve"> rather th</w:t>
      </w:r>
      <w:r w:rsidR="00865308">
        <w:rPr>
          <w:rFonts w:ascii="Times New Roman" w:hAnsi="Times New Roman" w:cs="Times New Roman"/>
          <w:sz w:val="24"/>
          <w:szCs w:val="24"/>
        </w:rPr>
        <w:t>an just descriptions, researchers</w:t>
      </w:r>
      <w:r w:rsidR="002224AC" w:rsidRPr="00C363B9">
        <w:rPr>
          <w:rFonts w:ascii="Times New Roman" w:hAnsi="Times New Roman" w:cs="Times New Roman"/>
          <w:sz w:val="24"/>
          <w:szCs w:val="24"/>
        </w:rPr>
        <w:t xml:space="preserve"> will be expected to make connections between the existing body of</w:t>
      </w:r>
      <w:r w:rsidR="00C82B56" w:rsidRPr="00C363B9">
        <w:rPr>
          <w:rFonts w:ascii="Times New Roman" w:hAnsi="Times New Roman" w:cs="Times New Roman"/>
          <w:sz w:val="24"/>
          <w:szCs w:val="24"/>
        </w:rPr>
        <w:t xml:space="preserve"> knowledge, of evidence, </w:t>
      </w:r>
      <w:r w:rsidR="00DD3F99" w:rsidRPr="00C363B9">
        <w:rPr>
          <w:rFonts w:ascii="Times New Roman" w:hAnsi="Times New Roman" w:cs="Times New Roman"/>
          <w:sz w:val="24"/>
          <w:szCs w:val="24"/>
        </w:rPr>
        <w:t xml:space="preserve">of hypotheses and to interpret the first-order constructs. </w:t>
      </w:r>
      <w:r w:rsidR="00960A7D">
        <w:rPr>
          <w:rFonts w:ascii="Times New Roman" w:hAnsi="Times New Roman" w:cs="Times New Roman"/>
          <w:sz w:val="24"/>
          <w:szCs w:val="24"/>
        </w:rPr>
        <w:t>T</w:t>
      </w:r>
      <w:r w:rsidR="00DD3F99" w:rsidRPr="00C363B9">
        <w:rPr>
          <w:rFonts w:ascii="Times New Roman" w:hAnsi="Times New Roman" w:cs="Times New Roman"/>
          <w:sz w:val="24"/>
          <w:szCs w:val="24"/>
        </w:rPr>
        <w:t>his</w:t>
      </w:r>
      <w:r>
        <w:rPr>
          <w:rFonts w:ascii="Times New Roman" w:hAnsi="Times New Roman" w:cs="Times New Roman"/>
          <w:sz w:val="24"/>
          <w:szCs w:val="24"/>
        </w:rPr>
        <w:t xml:space="preserve"> essentially means incorporating theoretical insights from other frameworks.</w:t>
      </w:r>
      <w:r w:rsidR="009A6861" w:rsidRPr="00C363B9">
        <w:rPr>
          <w:rFonts w:ascii="Times New Roman" w:hAnsi="Times New Roman" w:cs="Times New Roman"/>
          <w:sz w:val="24"/>
          <w:szCs w:val="24"/>
        </w:rPr>
        <w:t xml:space="preserve"> </w:t>
      </w:r>
    </w:p>
    <w:p w14:paraId="3A3B144D" w14:textId="499A3927" w:rsidR="00865308" w:rsidRDefault="006473D2" w:rsidP="00B124BE">
      <w:pPr>
        <w:rPr>
          <w:rFonts w:ascii="Times New Roman" w:hAnsi="Times New Roman" w:cs="Times New Roman"/>
          <w:sz w:val="24"/>
          <w:szCs w:val="24"/>
        </w:rPr>
      </w:pPr>
      <w:r>
        <w:rPr>
          <w:rFonts w:ascii="Times New Roman" w:hAnsi="Times New Roman" w:cs="Times New Roman"/>
          <w:sz w:val="24"/>
          <w:szCs w:val="24"/>
        </w:rPr>
        <w:t xml:space="preserve">To sum up, </w:t>
      </w:r>
      <w:r w:rsidR="00DD3F99" w:rsidRPr="00C363B9">
        <w:rPr>
          <w:rFonts w:ascii="Times New Roman" w:hAnsi="Times New Roman" w:cs="Times New Roman"/>
          <w:sz w:val="24"/>
          <w:szCs w:val="24"/>
        </w:rPr>
        <w:t>phenomenologically-informed projects</w:t>
      </w:r>
      <w:r>
        <w:rPr>
          <w:rFonts w:ascii="Times New Roman" w:hAnsi="Times New Roman" w:cs="Times New Roman"/>
          <w:sz w:val="24"/>
          <w:szCs w:val="24"/>
        </w:rPr>
        <w:t xml:space="preserve"> need both:</w:t>
      </w:r>
      <w:r w:rsidR="006B2DA3">
        <w:rPr>
          <w:rFonts w:ascii="Times New Roman" w:hAnsi="Times New Roman" w:cs="Times New Roman"/>
          <w:sz w:val="24"/>
          <w:szCs w:val="24"/>
        </w:rPr>
        <w:t xml:space="preserve"> scientific techniques and</w:t>
      </w:r>
      <w:r>
        <w:rPr>
          <w:rFonts w:ascii="Times New Roman" w:hAnsi="Times New Roman" w:cs="Times New Roman"/>
          <w:sz w:val="24"/>
          <w:szCs w:val="24"/>
        </w:rPr>
        <w:t xml:space="preserve"> theoretical</w:t>
      </w:r>
      <w:r w:rsidRPr="00C363B9">
        <w:rPr>
          <w:rFonts w:ascii="Times New Roman" w:hAnsi="Times New Roman" w:cs="Times New Roman"/>
          <w:sz w:val="24"/>
          <w:szCs w:val="24"/>
        </w:rPr>
        <w:t xml:space="preserve"> </w:t>
      </w:r>
      <w:r>
        <w:rPr>
          <w:rFonts w:ascii="Times New Roman" w:hAnsi="Times New Roman" w:cs="Times New Roman"/>
          <w:sz w:val="24"/>
          <w:szCs w:val="24"/>
        </w:rPr>
        <w:t>analysis</w:t>
      </w:r>
      <w:r w:rsidR="00DD3F99" w:rsidRPr="00C363B9">
        <w:rPr>
          <w:rFonts w:ascii="Times New Roman" w:hAnsi="Times New Roman" w:cs="Times New Roman"/>
          <w:sz w:val="24"/>
          <w:szCs w:val="24"/>
        </w:rPr>
        <w:t>.</w:t>
      </w:r>
      <w:r>
        <w:rPr>
          <w:rFonts w:ascii="Times New Roman" w:hAnsi="Times New Roman" w:cs="Times New Roman"/>
          <w:sz w:val="24"/>
          <w:szCs w:val="24"/>
        </w:rPr>
        <w:t xml:space="preserve"> I</w:t>
      </w:r>
      <w:r w:rsidR="00DD3F99" w:rsidRPr="00C363B9">
        <w:rPr>
          <w:rFonts w:ascii="Times New Roman" w:hAnsi="Times New Roman" w:cs="Times New Roman"/>
          <w:sz w:val="24"/>
          <w:szCs w:val="24"/>
        </w:rPr>
        <w:t xml:space="preserve">t is about striking a balance between </w:t>
      </w:r>
      <w:r w:rsidR="009A6861" w:rsidRPr="00C363B9">
        <w:rPr>
          <w:rFonts w:ascii="Times New Roman" w:hAnsi="Times New Roman" w:cs="Times New Roman"/>
          <w:sz w:val="24"/>
          <w:szCs w:val="24"/>
        </w:rPr>
        <w:t xml:space="preserve">the </w:t>
      </w:r>
      <w:r w:rsidR="00DD3F99" w:rsidRPr="00C363B9">
        <w:rPr>
          <w:rFonts w:ascii="Times New Roman" w:hAnsi="Times New Roman" w:cs="Times New Roman"/>
          <w:sz w:val="24"/>
          <w:szCs w:val="24"/>
        </w:rPr>
        <w:t>first</w:t>
      </w:r>
      <w:r w:rsidR="009A6861" w:rsidRPr="00C363B9">
        <w:rPr>
          <w:rFonts w:ascii="Times New Roman" w:hAnsi="Times New Roman" w:cs="Times New Roman"/>
          <w:sz w:val="24"/>
          <w:szCs w:val="24"/>
        </w:rPr>
        <w:t>-</w:t>
      </w:r>
      <w:r w:rsidR="00DD3F99" w:rsidRPr="00C363B9">
        <w:rPr>
          <w:rFonts w:ascii="Times New Roman" w:hAnsi="Times New Roman" w:cs="Times New Roman"/>
          <w:sz w:val="24"/>
          <w:szCs w:val="24"/>
        </w:rPr>
        <w:t xml:space="preserve"> and second</w:t>
      </w:r>
      <w:r w:rsidR="009A6861" w:rsidRPr="00C363B9">
        <w:rPr>
          <w:rFonts w:ascii="Times New Roman" w:hAnsi="Times New Roman" w:cs="Times New Roman"/>
          <w:sz w:val="24"/>
          <w:szCs w:val="24"/>
        </w:rPr>
        <w:t>-</w:t>
      </w:r>
      <w:r w:rsidR="00DD3F99" w:rsidRPr="00C363B9">
        <w:rPr>
          <w:rFonts w:ascii="Times New Roman" w:hAnsi="Times New Roman" w:cs="Times New Roman"/>
          <w:sz w:val="24"/>
          <w:szCs w:val="24"/>
        </w:rPr>
        <w:t>order constructs, description and analysis</w:t>
      </w:r>
      <w:r w:rsidR="00B124BE" w:rsidRPr="00C363B9">
        <w:rPr>
          <w:rFonts w:ascii="Times New Roman" w:hAnsi="Times New Roman" w:cs="Times New Roman"/>
          <w:sz w:val="24"/>
          <w:szCs w:val="24"/>
        </w:rPr>
        <w:t>,</w:t>
      </w:r>
      <w:r w:rsidR="009A6861" w:rsidRPr="00C363B9">
        <w:rPr>
          <w:rFonts w:ascii="Times New Roman" w:hAnsi="Times New Roman" w:cs="Times New Roman"/>
          <w:sz w:val="24"/>
          <w:szCs w:val="24"/>
        </w:rPr>
        <w:t xml:space="preserve"> and recognising that empirically-harvested experiences are not secondary to structural considerations. This also means allowing</w:t>
      </w:r>
      <w:r w:rsidR="00C82B56" w:rsidRPr="00C363B9">
        <w:rPr>
          <w:rFonts w:ascii="Times New Roman" w:hAnsi="Times New Roman" w:cs="Times New Roman"/>
          <w:sz w:val="24"/>
          <w:szCs w:val="24"/>
        </w:rPr>
        <w:t xml:space="preserve"> for the</w:t>
      </w:r>
      <w:r w:rsidR="009A6861" w:rsidRPr="00C363B9">
        <w:rPr>
          <w:rFonts w:ascii="Times New Roman" w:hAnsi="Times New Roman" w:cs="Times New Roman"/>
          <w:sz w:val="24"/>
          <w:szCs w:val="24"/>
        </w:rPr>
        <w:t xml:space="preserve"> </w:t>
      </w:r>
      <w:r w:rsidR="00FE03E8" w:rsidRPr="00C363B9">
        <w:rPr>
          <w:rFonts w:ascii="Times New Roman" w:hAnsi="Times New Roman" w:cs="Times New Roman"/>
          <w:sz w:val="24"/>
          <w:szCs w:val="24"/>
        </w:rPr>
        <w:t>scientists</w:t>
      </w:r>
      <w:r w:rsidR="009A6861" w:rsidRPr="00C363B9">
        <w:rPr>
          <w:rFonts w:ascii="Times New Roman" w:hAnsi="Times New Roman" w:cs="Times New Roman"/>
          <w:sz w:val="24"/>
          <w:szCs w:val="24"/>
        </w:rPr>
        <w:t xml:space="preserve">’ working hypotheses to be guided by </w:t>
      </w:r>
      <w:r w:rsidR="006D544B" w:rsidRPr="00C363B9">
        <w:rPr>
          <w:rFonts w:ascii="Times New Roman" w:hAnsi="Times New Roman" w:cs="Times New Roman"/>
          <w:sz w:val="24"/>
          <w:szCs w:val="24"/>
        </w:rPr>
        <w:t xml:space="preserve">the </w:t>
      </w:r>
      <w:r w:rsidR="009A6861" w:rsidRPr="00C363B9">
        <w:rPr>
          <w:rFonts w:ascii="Times New Roman" w:hAnsi="Times New Roman" w:cs="Times New Roman"/>
          <w:sz w:val="24"/>
          <w:szCs w:val="24"/>
        </w:rPr>
        <w:t xml:space="preserve">first-order constructs rather than </w:t>
      </w:r>
      <w:r w:rsidR="00C82B56" w:rsidRPr="00C363B9">
        <w:rPr>
          <w:rFonts w:ascii="Times New Roman" w:hAnsi="Times New Roman" w:cs="Times New Roman"/>
          <w:sz w:val="24"/>
          <w:szCs w:val="24"/>
        </w:rPr>
        <w:t xml:space="preserve">for them to be </w:t>
      </w:r>
      <w:r w:rsidR="009A6861" w:rsidRPr="00C363B9">
        <w:rPr>
          <w:rFonts w:ascii="Times New Roman" w:hAnsi="Times New Roman" w:cs="Times New Roman"/>
          <w:sz w:val="24"/>
          <w:szCs w:val="24"/>
        </w:rPr>
        <w:t>theoretically fixed</w:t>
      </w:r>
      <w:r w:rsidR="006D544B" w:rsidRPr="00C363B9">
        <w:rPr>
          <w:rFonts w:ascii="Times New Roman" w:hAnsi="Times New Roman" w:cs="Times New Roman"/>
          <w:sz w:val="24"/>
          <w:szCs w:val="24"/>
        </w:rPr>
        <w:t>.</w:t>
      </w:r>
      <w:r w:rsidR="009A6861" w:rsidRPr="00C363B9">
        <w:rPr>
          <w:rFonts w:ascii="Times New Roman" w:hAnsi="Times New Roman" w:cs="Times New Roman"/>
          <w:sz w:val="24"/>
          <w:szCs w:val="24"/>
        </w:rPr>
        <w:t xml:space="preserve"> </w:t>
      </w:r>
    </w:p>
    <w:p w14:paraId="69E9FC90" w14:textId="5D1EE1C1" w:rsidR="000506C5" w:rsidRPr="00C363B9" w:rsidRDefault="00865308" w:rsidP="00732F30">
      <w:pPr>
        <w:rPr>
          <w:rFonts w:ascii="Times New Roman" w:hAnsi="Times New Roman" w:cs="Times New Roman"/>
          <w:sz w:val="24"/>
          <w:szCs w:val="24"/>
        </w:rPr>
      </w:pPr>
      <w:r>
        <w:rPr>
          <w:rFonts w:ascii="Times New Roman" w:hAnsi="Times New Roman" w:cs="Times New Roman"/>
          <w:sz w:val="24"/>
          <w:szCs w:val="24"/>
        </w:rPr>
        <w:t>The considerations presented here may have</w:t>
      </w:r>
      <w:r w:rsidR="00975608">
        <w:rPr>
          <w:rFonts w:ascii="Times New Roman" w:hAnsi="Times New Roman" w:cs="Times New Roman"/>
          <w:sz w:val="24"/>
          <w:szCs w:val="24"/>
        </w:rPr>
        <w:t xml:space="preserve"> </w:t>
      </w:r>
      <w:r w:rsidR="000506C5">
        <w:rPr>
          <w:rFonts w:ascii="Times New Roman" w:hAnsi="Times New Roman" w:cs="Times New Roman"/>
          <w:sz w:val="24"/>
          <w:szCs w:val="24"/>
        </w:rPr>
        <w:t xml:space="preserve">implications for how research is conducted. Redressing the balance between </w:t>
      </w:r>
      <w:r w:rsidR="000506C5" w:rsidRPr="00C363B9">
        <w:rPr>
          <w:rFonts w:ascii="Times New Roman" w:hAnsi="Times New Roman" w:cs="Times New Roman"/>
          <w:sz w:val="24"/>
          <w:szCs w:val="24"/>
        </w:rPr>
        <w:t>the first- and second-order constructs</w:t>
      </w:r>
      <w:r w:rsidR="000506C5">
        <w:rPr>
          <w:rFonts w:ascii="Times New Roman" w:hAnsi="Times New Roman" w:cs="Times New Roman"/>
          <w:sz w:val="24"/>
          <w:szCs w:val="24"/>
        </w:rPr>
        <w:t xml:space="preserve"> may</w:t>
      </w:r>
      <w:r w:rsidR="006473D2">
        <w:rPr>
          <w:rFonts w:ascii="Times New Roman" w:hAnsi="Times New Roman" w:cs="Times New Roman"/>
          <w:sz w:val="24"/>
          <w:szCs w:val="24"/>
        </w:rPr>
        <w:t xml:space="preserve"> leave the researchers vulnerable</w:t>
      </w:r>
      <w:r w:rsidR="000506C5">
        <w:rPr>
          <w:rFonts w:ascii="Times New Roman" w:hAnsi="Times New Roman" w:cs="Times New Roman"/>
          <w:sz w:val="24"/>
          <w:szCs w:val="24"/>
        </w:rPr>
        <w:t xml:space="preserve"> by asking them to abandon their theoretical armour. That is to say, the opening up of the inquiry through </w:t>
      </w:r>
      <w:r w:rsidR="006473D2">
        <w:rPr>
          <w:rFonts w:ascii="Times New Roman" w:hAnsi="Times New Roman" w:cs="Times New Roman"/>
          <w:sz w:val="24"/>
          <w:szCs w:val="24"/>
        </w:rPr>
        <w:t xml:space="preserve">a </w:t>
      </w:r>
      <w:r w:rsidR="000506C5">
        <w:rPr>
          <w:rFonts w:ascii="Times New Roman" w:hAnsi="Times New Roman" w:cs="Times New Roman"/>
          <w:sz w:val="24"/>
          <w:szCs w:val="24"/>
        </w:rPr>
        <w:t xml:space="preserve">genuine embrace </w:t>
      </w:r>
      <w:r w:rsidR="006B2DA3">
        <w:rPr>
          <w:rFonts w:ascii="Times New Roman" w:hAnsi="Times New Roman" w:cs="Times New Roman"/>
          <w:sz w:val="24"/>
          <w:szCs w:val="24"/>
        </w:rPr>
        <w:t>of first-person accounts and</w:t>
      </w:r>
      <w:r w:rsidR="006473D2">
        <w:rPr>
          <w:rFonts w:ascii="Times New Roman" w:hAnsi="Times New Roman" w:cs="Times New Roman"/>
          <w:sz w:val="24"/>
          <w:szCs w:val="24"/>
        </w:rPr>
        <w:t xml:space="preserve"> </w:t>
      </w:r>
      <w:r w:rsidR="00732F30">
        <w:rPr>
          <w:rFonts w:ascii="Times New Roman" w:hAnsi="Times New Roman" w:cs="Times New Roman"/>
          <w:sz w:val="24"/>
          <w:szCs w:val="24"/>
        </w:rPr>
        <w:t>by putting the studied</w:t>
      </w:r>
      <w:r w:rsidR="006473D2">
        <w:rPr>
          <w:rFonts w:ascii="Times New Roman" w:hAnsi="Times New Roman" w:cs="Times New Roman"/>
          <w:sz w:val="24"/>
          <w:szCs w:val="24"/>
        </w:rPr>
        <w:t xml:space="preserve"> individuals in</w:t>
      </w:r>
      <w:r w:rsidR="00732F30">
        <w:rPr>
          <w:rFonts w:ascii="Times New Roman" w:hAnsi="Times New Roman" w:cs="Times New Roman"/>
          <w:sz w:val="24"/>
          <w:szCs w:val="24"/>
        </w:rPr>
        <w:t xml:space="preserve"> the proverbial driving seat - </w:t>
      </w:r>
      <w:r w:rsidR="000506C5">
        <w:rPr>
          <w:rFonts w:ascii="Times New Roman" w:hAnsi="Times New Roman" w:cs="Times New Roman"/>
          <w:sz w:val="24"/>
          <w:szCs w:val="24"/>
        </w:rPr>
        <w:t xml:space="preserve">may </w:t>
      </w:r>
      <w:r w:rsidR="006B2DA3">
        <w:rPr>
          <w:rFonts w:ascii="Times New Roman" w:hAnsi="Times New Roman" w:cs="Times New Roman"/>
          <w:sz w:val="24"/>
          <w:szCs w:val="24"/>
        </w:rPr>
        <w:t xml:space="preserve">unsettle </w:t>
      </w:r>
      <w:r w:rsidR="000506C5">
        <w:rPr>
          <w:rFonts w:ascii="Times New Roman" w:hAnsi="Times New Roman" w:cs="Times New Roman"/>
          <w:sz w:val="24"/>
          <w:szCs w:val="24"/>
        </w:rPr>
        <w:t xml:space="preserve">the existing theoretical frameworks. The </w:t>
      </w:r>
      <w:r w:rsidR="00AF265B">
        <w:rPr>
          <w:rFonts w:ascii="Times New Roman" w:hAnsi="Times New Roman" w:cs="Times New Roman"/>
          <w:sz w:val="24"/>
          <w:szCs w:val="24"/>
        </w:rPr>
        <w:t xml:space="preserve">CVP </w:t>
      </w:r>
      <w:r w:rsidR="000506C5">
        <w:rPr>
          <w:rFonts w:ascii="Times New Roman" w:hAnsi="Times New Roman" w:cs="Times New Roman"/>
          <w:sz w:val="24"/>
          <w:szCs w:val="24"/>
        </w:rPr>
        <w:t>projects described</w:t>
      </w:r>
      <w:r w:rsidR="00AF265B">
        <w:rPr>
          <w:rFonts w:ascii="Times New Roman" w:hAnsi="Times New Roman" w:cs="Times New Roman"/>
          <w:sz w:val="24"/>
          <w:szCs w:val="24"/>
        </w:rPr>
        <w:t xml:space="preserve"> above</w:t>
      </w:r>
      <w:r w:rsidR="00AF265B" w:rsidRPr="00AF265B">
        <w:rPr>
          <w:rFonts w:ascii="Times New Roman" w:hAnsi="Times New Roman" w:cs="Times New Roman"/>
          <w:sz w:val="24"/>
          <w:szCs w:val="24"/>
        </w:rPr>
        <w:t xml:space="preserve"> exemplify well how the phenomenological approach may require researchers to</w:t>
      </w:r>
      <w:r w:rsidR="00732F30">
        <w:rPr>
          <w:rFonts w:ascii="Times New Roman" w:hAnsi="Times New Roman" w:cs="Times New Roman"/>
          <w:sz w:val="24"/>
          <w:szCs w:val="24"/>
        </w:rPr>
        <w:t xml:space="preserve"> </w:t>
      </w:r>
      <w:r w:rsidR="00AF265B">
        <w:rPr>
          <w:rFonts w:ascii="Times New Roman" w:hAnsi="Times New Roman" w:cs="Times New Roman"/>
          <w:sz w:val="24"/>
          <w:szCs w:val="24"/>
        </w:rPr>
        <w:t>revise existing theories</w:t>
      </w:r>
      <w:r w:rsidR="006473D2">
        <w:rPr>
          <w:rFonts w:ascii="Times New Roman" w:hAnsi="Times New Roman" w:cs="Times New Roman"/>
          <w:sz w:val="24"/>
          <w:szCs w:val="24"/>
        </w:rPr>
        <w:t xml:space="preserve"> in</w:t>
      </w:r>
      <w:r w:rsidR="00AF265B">
        <w:rPr>
          <w:rFonts w:ascii="Times New Roman" w:hAnsi="Times New Roman" w:cs="Times New Roman"/>
          <w:sz w:val="24"/>
          <w:szCs w:val="24"/>
        </w:rPr>
        <w:t xml:space="preserve"> </w:t>
      </w:r>
      <w:r w:rsidR="00732F30">
        <w:rPr>
          <w:rFonts w:ascii="Times New Roman" w:hAnsi="Times New Roman" w:cs="Times New Roman"/>
          <w:sz w:val="24"/>
          <w:szCs w:val="24"/>
        </w:rPr>
        <w:t xml:space="preserve">light of new </w:t>
      </w:r>
      <w:r w:rsidR="00AF265B" w:rsidRPr="00AF265B">
        <w:rPr>
          <w:rFonts w:ascii="Times New Roman" w:hAnsi="Times New Roman" w:cs="Times New Roman"/>
          <w:sz w:val="24"/>
          <w:szCs w:val="24"/>
        </w:rPr>
        <w:t>experiential data.</w:t>
      </w:r>
      <w:r w:rsidR="00AF265B">
        <w:rPr>
          <w:rFonts w:ascii="Times New Roman" w:hAnsi="Times New Roman" w:cs="Times New Roman"/>
          <w:sz w:val="24"/>
          <w:szCs w:val="24"/>
        </w:rPr>
        <w:t xml:space="preserve"> </w:t>
      </w:r>
      <w:r w:rsidR="006B2DA3">
        <w:rPr>
          <w:rFonts w:ascii="Times New Roman" w:hAnsi="Times New Roman" w:cs="Times New Roman"/>
          <w:sz w:val="24"/>
          <w:szCs w:val="24"/>
        </w:rPr>
        <w:t xml:space="preserve">They are not exceptional in that respect </w:t>
      </w:r>
      <w:r w:rsidR="006B2DA3" w:rsidRPr="00732F30">
        <w:rPr>
          <w:rFonts w:ascii="Times New Roman" w:hAnsi="Times New Roman" w:cs="Times New Roman"/>
          <w:sz w:val="24"/>
          <w:szCs w:val="24"/>
        </w:rPr>
        <w:t xml:space="preserve">among the </w:t>
      </w:r>
      <w:r w:rsidR="00AF265B" w:rsidRPr="00732F30">
        <w:rPr>
          <w:rFonts w:ascii="Times New Roman" w:hAnsi="Times New Roman" w:cs="Times New Roman"/>
          <w:sz w:val="24"/>
          <w:szCs w:val="24"/>
        </w:rPr>
        <w:t>CVP projects –</w:t>
      </w:r>
      <w:r w:rsidR="006B2DA3" w:rsidRPr="00732F30">
        <w:rPr>
          <w:rFonts w:ascii="Times New Roman" w:hAnsi="Times New Roman" w:cs="Times New Roman"/>
          <w:sz w:val="24"/>
          <w:szCs w:val="24"/>
        </w:rPr>
        <w:t xml:space="preserve"> other awardholders,</w:t>
      </w:r>
      <w:r w:rsidR="00AF265B" w:rsidRPr="00732F30">
        <w:rPr>
          <w:rFonts w:ascii="Times New Roman" w:hAnsi="Times New Roman" w:cs="Times New Roman"/>
          <w:sz w:val="24"/>
          <w:szCs w:val="24"/>
        </w:rPr>
        <w:t xml:space="preserve"> e.g., </w:t>
      </w:r>
      <w:r w:rsidR="00732F30" w:rsidRPr="00732F30">
        <w:rPr>
          <w:rFonts w:ascii="Times New Roman" w:hAnsi="Times New Roman" w:cs="Times New Roman"/>
          <w:sz w:val="24"/>
          <w:szCs w:val="24"/>
        </w:rPr>
        <w:t xml:space="preserve">Susan </w:t>
      </w:r>
      <w:r w:rsidR="00AF265B" w:rsidRPr="00732F30">
        <w:rPr>
          <w:rFonts w:ascii="Times New Roman" w:hAnsi="Times New Roman" w:cs="Times New Roman"/>
          <w:sz w:val="24"/>
          <w:szCs w:val="24"/>
        </w:rPr>
        <w:t>Ashley,</w:t>
      </w:r>
      <w:r w:rsidR="00732F30" w:rsidRPr="00732F30">
        <w:rPr>
          <w:rFonts w:ascii="Times New Roman" w:hAnsi="Times New Roman" w:cs="Times New Roman"/>
          <w:sz w:val="24"/>
          <w:szCs w:val="24"/>
        </w:rPr>
        <w:t xml:space="preserve"> Michael Eades, Miriam Bernard</w:t>
      </w:r>
      <w:r w:rsidR="00127108">
        <w:rPr>
          <w:rFonts w:ascii="Times New Roman" w:hAnsi="Times New Roman" w:cs="Times New Roman"/>
          <w:sz w:val="24"/>
          <w:szCs w:val="24"/>
        </w:rPr>
        <w:t xml:space="preserve"> demonstrate </w:t>
      </w:r>
      <w:r w:rsidR="004F0E92">
        <w:rPr>
          <w:rFonts w:ascii="Times New Roman" w:hAnsi="Times New Roman" w:cs="Times New Roman"/>
          <w:sz w:val="24"/>
          <w:szCs w:val="24"/>
        </w:rPr>
        <w:t>that</w:t>
      </w:r>
      <w:r w:rsidR="006B2DA3">
        <w:rPr>
          <w:rFonts w:ascii="Times New Roman" w:hAnsi="Times New Roman" w:cs="Times New Roman"/>
          <w:sz w:val="24"/>
          <w:szCs w:val="24"/>
        </w:rPr>
        <w:t xml:space="preserve"> </w:t>
      </w:r>
      <w:r w:rsidR="004F0E92">
        <w:rPr>
          <w:rFonts w:ascii="Times New Roman" w:hAnsi="Times New Roman" w:cs="Times New Roman"/>
          <w:sz w:val="24"/>
          <w:szCs w:val="24"/>
        </w:rPr>
        <w:t xml:space="preserve">working with first-person constructs and subjective data calls for </w:t>
      </w:r>
      <w:r w:rsidR="00AF265B" w:rsidRPr="00AF265B">
        <w:rPr>
          <w:rFonts w:ascii="Times New Roman" w:hAnsi="Times New Roman" w:cs="Times New Roman"/>
          <w:sz w:val="24"/>
          <w:szCs w:val="24"/>
        </w:rPr>
        <w:t>radical</w:t>
      </w:r>
      <w:r w:rsidR="004F0E92">
        <w:rPr>
          <w:rFonts w:ascii="Times New Roman" w:hAnsi="Times New Roman" w:cs="Times New Roman"/>
          <w:sz w:val="24"/>
          <w:szCs w:val="24"/>
        </w:rPr>
        <w:t xml:space="preserve"> forms of</w:t>
      </w:r>
      <w:r w:rsidR="00AF265B" w:rsidRPr="00AF265B">
        <w:rPr>
          <w:rFonts w:ascii="Times New Roman" w:hAnsi="Times New Roman" w:cs="Times New Roman"/>
          <w:sz w:val="24"/>
          <w:szCs w:val="24"/>
        </w:rPr>
        <w:t xml:space="preserve"> </w:t>
      </w:r>
      <w:r w:rsidR="000506C5" w:rsidRPr="00AF265B">
        <w:rPr>
          <w:rFonts w:ascii="Times New Roman" w:hAnsi="Times New Roman" w:cs="Times New Roman"/>
          <w:sz w:val="24"/>
          <w:szCs w:val="24"/>
        </w:rPr>
        <w:t>participatory and action research</w:t>
      </w:r>
      <w:r w:rsidR="00127108">
        <w:rPr>
          <w:rFonts w:ascii="Times New Roman" w:hAnsi="Times New Roman" w:cs="Times New Roman"/>
          <w:sz w:val="24"/>
          <w:szCs w:val="24"/>
        </w:rPr>
        <w:t>; m</w:t>
      </w:r>
      <w:r w:rsidR="004F0E92">
        <w:rPr>
          <w:rFonts w:ascii="Times New Roman" w:hAnsi="Times New Roman" w:cs="Times New Roman"/>
          <w:sz w:val="24"/>
          <w:szCs w:val="24"/>
        </w:rPr>
        <w:t>o</w:t>
      </w:r>
      <w:r w:rsidR="00971D35">
        <w:rPr>
          <w:rFonts w:ascii="Times New Roman" w:hAnsi="Times New Roman" w:cs="Times New Roman"/>
          <w:sz w:val="24"/>
          <w:szCs w:val="24"/>
        </w:rPr>
        <w:t xml:space="preserve">reover, this way of working </w:t>
      </w:r>
      <w:r w:rsidR="004F0E92">
        <w:rPr>
          <w:rFonts w:ascii="Times New Roman" w:hAnsi="Times New Roman" w:cs="Times New Roman"/>
          <w:sz w:val="24"/>
          <w:szCs w:val="24"/>
        </w:rPr>
        <w:t>force</w:t>
      </w:r>
      <w:r w:rsidR="00971D35">
        <w:rPr>
          <w:rFonts w:ascii="Times New Roman" w:hAnsi="Times New Roman" w:cs="Times New Roman"/>
          <w:sz w:val="24"/>
          <w:szCs w:val="24"/>
        </w:rPr>
        <w:t>s</w:t>
      </w:r>
      <w:r w:rsidR="004F0E92">
        <w:rPr>
          <w:rFonts w:ascii="Times New Roman" w:hAnsi="Times New Roman" w:cs="Times New Roman"/>
          <w:sz w:val="24"/>
          <w:szCs w:val="24"/>
        </w:rPr>
        <w:t xml:space="preserve"> researcher</w:t>
      </w:r>
      <w:r w:rsidR="00127108">
        <w:rPr>
          <w:rFonts w:ascii="Times New Roman" w:hAnsi="Times New Roman" w:cs="Times New Roman"/>
          <w:sz w:val="24"/>
          <w:szCs w:val="24"/>
        </w:rPr>
        <w:t>s</w:t>
      </w:r>
      <w:r w:rsidR="004F0E92">
        <w:rPr>
          <w:rFonts w:ascii="Times New Roman" w:hAnsi="Times New Roman" w:cs="Times New Roman"/>
          <w:sz w:val="24"/>
          <w:szCs w:val="24"/>
        </w:rPr>
        <w:t xml:space="preserve"> to</w:t>
      </w:r>
      <w:r w:rsidR="00732F30">
        <w:rPr>
          <w:rFonts w:ascii="Times New Roman" w:hAnsi="Times New Roman" w:cs="Times New Roman"/>
          <w:sz w:val="24"/>
          <w:szCs w:val="24"/>
        </w:rPr>
        <w:t xml:space="preserve"> open up</w:t>
      </w:r>
      <w:r w:rsidR="00127108">
        <w:rPr>
          <w:rFonts w:ascii="Times New Roman" w:hAnsi="Times New Roman" w:cs="Times New Roman"/>
          <w:sz w:val="24"/>
          <w:szCs w:val="24"/>
        </w:rPr>
        <w:t xml:space="preserve"> to</w:t>
      </w:r>
      <w:r w:rsidR="00732F30">
        <w:rPr>
          <w:rFonts w:ascii="Times New Roman" w:hAnsi="Times New Roman" w:cs="Times New Roman"/>
          <w:sz w:val="24"/>
          <w:szCs w:val="24"/>
        </w:rPr>
        <w:t xml:space="preserve"> the possibility that the smooth surfaces of </w:t>
      </w:r>
      <w:r w:rsidR="004F0E92">
        <w:rPr>
          <w:rFonts w:ascii="Times New Roman" w:hAnsi="Times New Roman" w:cs="Times New Roman"/>
          <w:sz w:val="24"/>
          <w:szCs w:val="24"/>
        </w:rPr>
        <w:t>the existing academic theories</w:t>
      </w:r>
      <w:r w:rsidR="00127108">
        <w:rPr>
          <w:rFonts w:ascii="Times New Roman" w:hAnsi="Times New Roman" w:cs="Times New Roman"/>
          <w:sz w:val="24"/>
          <w:szCs w:val="24"/>
        </w:rPr>
        <w:t xml:space="preserve"> might </w:t>
      </w:r>
      <w:r w:rsidR="00732F30">
        <w:rPr>
          <w:rFonts w:ascii="Times New Roman" w:hAnsi="Times New Roman" w:cs="Times New Roman"/>
          <w:sz w:val="24"/>
          <w:szCs w:val="24"/>
        </w:rPr>
        <w:t>show some cracks</w:t>
      </w:r>
      <w:r w:rsidR="00971D35">
        <w:rPr>
          <w:rFonts w:ascii="Times New Roman" w:hAnsi="Times New Roman" w:cs="Times New Roman"/>
          <w:sz w:val="24"/>
          <w:szCs w:val="24"/>
        </w:rPr>
        <w:t xml:space="preserve"> and will need to be readjusted</w:t>
      </w:r>
      <w:r w:rsidR="004F0E92">
        <w:rPr>
          <w:rFonts w:ascii="Times New Roman" w:hAnsi="Times New Roman" w:cs="Times New Roman"/>
          <w:sz w:val="24"/>
          <w:szCs w:val="24"/>
        </w:rPr>
        <w:t>.</w:t>
      </w:r>
      <w:r w:rsidR="00971D35">
        <w:rPr>
          <w:rFonts w:ascii="Times New Roman" w:hAnsi="Times New Roman" w:cs="Times New Roman"/>
          <w:sz w:val="24"/>
          <w:szCs w:val="24"/>
        </w:rPr>
        <w:t xml:space="preserve"> </w:t>
      </w:r>
      <w:r w:rsidR="004F0E92">
        <w:rPr>
          <w:rFonts w:ascii="Times New Roman" w:hAnsi="Times New Roman" w:cs="Times New Roman"/>
          <w:sz w:val="24"/>
          <w:szCs w:val="24"/>
        </w:rPr>
        <w:t xml:space="preserve"> </w:t>
      </w:r>
    </w:p>
    <w:p w14:paraId="1828F701" w14:textId="4F499AA3" w:rsidR="0010371F" w:rsidRPr="00C363B9" w:rsidRDefault="0010371F" w:rsidP="00AF265B">
      <w:pPr>
        <w:rPr>
          <w:rFonts w:ascii="Times New Roman" w:hAnsi="Times New Roman" w:cs="Times New Roman"/>
          <w:sz w:val="24"/>
          <w:szCs w:val="24"/>
        </w:rPr>
      </w:pPr>
      <w:r w:rsidRPr="00C363B9">
        <w:rPr>
          <w:rFonts w:ascii="Times New Roman" w:hAnsi="Times New Roman" w:cs="Times New Roman"/>
          <w:sz w:val="24"/>
          <w:szCs w:val="24"/>
        </w:rPr>
        <w:t>It also could be that this article is tapping into the developments concerning the future of sociological methodology. This is plausible insofar as the tension between first- and second-order constructs and furthermore, description and analysis, is constitutive of sociological inquiry itself. Sociologists have been thinking of the relationship between first-order empirical material and theoretical second-order constructs for some time (see e.g., Denzin and Lincoln, 1994) but</w:t>
      </w:r>
      <w:r>
        <w:rPr>
          <w:rFonts w:ascii="Times New Roman" w:hAnsi="Times New Roman" w:cs="Times New Roman"/>
          <w:sz w:val="24"/>
          <w:szCs w:val="24"/>
        </w:rPr>
        <w:t xml:space="preserve"> only recently</w:t>
      </w:r>
      <w:r w:rsidR="006B2DA3">
        <w:rPr>
          <w:rFonts w:ascii="Times New Roman" w:hAnsi="Times New Roman" w:cs="Times New Roman"/>
          <w:sz w:val="24"/>
          <w:szCs w:val="24"/>
        </w:rPr>
        <w:t xml:space="preserve"> have</w:t>
      </w:r>
      <w:r>
        <w:rPr>
          <w:rFonts w:ascii="Times New Roman" w:hAnsi="Times New Roman" w:cs="Times New Roman"/>
          <w:sz w:val="24"/>
          <w:szCs w:val="24"/>
        </w:rPr>
        <w:t xml:space="preserve"> </w:t>
      </w:r>
      <w:r w:rsidRPr="00C363B9">
        <w:rPr>
          <w:rFonts w:ascii="Times New Roman" w:hAnsi="Times New Roman" w:cs="Times New Roman"/>
          <w:sz w:val="24"/>
          <w:szCs w:val="24"/>
        </w:rPr>
        <w:t xml:space="preserve">Savage et al </w:t>
      </w:r>
      <w:r>
        <w:rPr>
          <w:rFonts w:ascii="Times New Roman" w:hAnsi="Times New Roman" w:cs="Times New Roman"/>
          <w:sz w:val="24"/>
          <w:szCs w:val="24"/>
        </w:rPr>
        <w:t xml:space="preserve">added a new impetus to the debate by </w:t>
      </w:r>
      <w:r w:rsidRPr="00C363B9">
        <w:rPr>
          <w:rFonts w:ascii="Times New Roman" w:hAnsi="Times New Roman" w:cs="Times New Roman"/>
          <w:sz w:val="24"/>
          <w:szCs w:val="24"/>
        </w:rPr>
        <w:t>alerting us to the pressures of the Big Data ‘revolution’(Savage and Burrows,</w:t>
      </w:r>
      <w:r>
        <w:rPr>
          <w:rFonts w:ascii="Times New Roman" w:hAnsi="Times New Roman" w:cs="Times New Roman"/>
          <w:sz w:val="24"/>
          <w:szCs w:val="24"/>
        </w:rPr>
        <w:t xml:space="preserve"> 2007)</w:t>
      </w:r>
      <w:r w:rsidR="006473D2">
        <w:rPr>
          <w:rFonts w:ascii="Times New Roman" w:hAnsi="Times New Roman" w:cs="Times New Roman"/>
          <w:sz w:val="24"/>
          <w:szCs w:val="24"/>
        </w:rPr>
        <w:t xml:space="preserve">. They openly ask </w:t>
      </w:r>
      <w:r>
        <w:rPr>
          <w:rFonts w:ascii="Times New Roman" w:hAnsi="Times New Roman" w:cs="Times New Roman"/>
          <w:sz w:val="24"/>
          <w:szCs w:val="24"/>
        </w:rPr>
        <w:t xml:space="preserve">whether we should embrace </w:t>
      </w:r>
      <w:r w:rsidRPr="00C363B9">
        <w:rPr>
          <w:rFonts w:ascii="Times New Roman" w:hAnsi="Times New Roman" w:cs="Times New Roman"/>
          <w:sz w:val="24"/>
          <w:szCs w:val="24"/>
        </w:rPr>
        <w:t>‘John Levi Martin’s (2011) recent recasting of modes of social explanation, away from conventional counter-factual models which seek to delineate causal ‘variables’’ in favour of first-order forms of knowledge and the ordinary devices and understandings (Savage 2013, p.15).</w:t>
      </w:r>
      <w:r>
        <w:rPr>
          <w:rFonts w:ascii="Times New Roman" w:hAnsi="Times New Roman" w:cs="Times New Roman"/>
          <w:sz w:val="24"/>
          <w:szCs w:val="24"/>
        </w:rPr>
        <w:t xml:space="preserve"> </w:t>
      </w:r>
      <w:r w:rsidRPr="00C363B9">
        <w:rPr>
          <w:rFonts w:ascii="Times New Roman" w:hAnsi="Times New Roman" w:cs="Times New Roman"/>
          <w:sz w:val="24"/>
          <w:szCs w:val="24"/>
        </w:rPr>
        <w:t>This i</w:t>
      </w:r>
      <w:r w:rsidR="006B2DA3">
        <w:rPr>
          <w:rFonts w:ascii="Times New Roman" w:hAnsi="Times New Roman" w:cs="Times New Roman"/>
          <w:sz w:val="24"/>
          <w:szCs w:val="24"/>
        </w:rPr>
        <w:t>s not a brand new consideration -</w:t>
      </w:r>
      <w:r w:rsidRPr="00C363B9">
        <w:rPr>
          <w:rFonts w:ascii="Times New Roman" w:hAnsi="Times New Roman" w:cs="Times New Roman"/>
          <w:sz w:val="24"/>
          <w:szCs w:val="24"/>
        </w:rPr>
        <w:t xml:space="preserve"> a number of writers (e.g. Latour 2005; Abbott 2000) have been pondering whether the relationship between causal analysis and descriptive assessment should be rethought</w:t>
      </w:r>
      <w:r>
        <w:rPr>
          <w:rFonts w:ascii="Times New Roman" w:hAnsi="Times New Roman" w:cs="Times New Roman"/>
          <w:sz w:val="24"/>
          <w:szCs w:val="24"/>
        </w:rPr>
        <w:t>. However, t</w:t>
      </w:r>
      <w:r w:rsidRPr="00C363B9">
        <w:rPr>
          <w:rFonts w:ascii="Times New Roman" w:hAnsi="Times New Roman" w:cs="Times New Roman"/>
          <w:sz w:val="24"/>
          <w:szCs w:val="24"/>
        </w:rPr>
        <w:t>hat sociology is going to go down th</w:t>
      </w:r>
      <w:r>
        <w:rPr>
          <w:rFonts w:ascii="Times New Roman" w:hAnsi="Times New Roman" w:cs="Times New Roman"/>
          <w:sz w:val="24"/>
          <w:szCs w:val="24"/>
        </w:rPr>
        <w:t xml:space="preserve">e route of </w:t>
      </w:r>
      <w:r w:rsidRPr="00C363B9">
        <w:rPr>
          <w:rFonts w:ascii="Times New Roman" w:hAnsi="Times New Roman" w:cs="Times New Roman"/>
          <w:sz w:val="24"/>
          <w:szCs w:val="24"/>
        </w:rPr>
        <w:t>description and assemblages</w:t>
      </w:r>
      <w:r>
        <w:rPr>
          <w:rFonts w:ascii="Times New Roman" w:hAnsi="Times New Roman" w:cs="Times New Roman"/>
          <w:sz w:val="24"/>
          <w:szCs w:val="24"/>
        </w:rPr>
        <w:t xml:space="preserve"> is far from a foregone conclusion</w:t>
      </w:r>
      <w:r w:rsidRPr="00C363B9">
        <w:rPr>
          <w:rFonts w:ascii="Times New Roman" w:hAnsi="Times New Roman" w:cs="Times New Roman"/>
          <w:sz w:val="24"/>
          <w:szCs w:val="24"/>
        </w:rPr>
        <w:t xml:space="preserve"> (Frade, 2013</w:t>
      </w:r>
      <w:r>
        <w:rPr>
          <w:rFonts w:ascii="Times New Roman" w:hAnsi="Times New Roman" w:cs="Times New Roman"/>
          <w:sz w:val="24"/>
          <w:szCs w:val="24"/>
        </w:rPr>
        <w:t>)</w:t>
      </w:r>
      <w:r w:rsidR="006473D2">
        <w:rPr>
          <w:rFonts w:ascii="Times New Roman" w:hAnsi="Times New Roman" w:cs="Times New Roman"/>
          <w:sz w:val="24"/>
          <w:szCs w:val="24"/>
        </w:rPr>
        <w:t>. L</w:t>
      </w:r>
      <w:r>
        <w:rPr>
          <w:rFonts w:ascii="Times New Roman" w:hAnsi="Times New Roman" w:cs="Times New Roman"/>
          <w:sz w:val="24"/>
          <w:szCs w:val="24"/>
        </w:rPr>
        <w:t>ooking at how this battle might be resolved in the context of cultural value might be instructive.</w:t>
      </w:r>
      <w:r w:rsidRPr="00C363B9">
        <w:rPr>
          <w:rFonts w:ascii="Times New Roman" w:hAnsi="Times New Roman" w:cs="Times New Roman"/>
          <w:sz w:val="24"/>
          <w:szCs w:val="24"/>
        </w:rPr>
        <w:t xml:space="preserve"> </w:t>
      </w:r>
    </w:p>
    <w:p w14:paraId="77ECD203" w14:textId="77777777" w:rsidR="00056826" w:rsidRDefault="007D148A" w:rsidP="00A16381">
      <w:pPr>
        <w:rPr>
          <w:rFonts w:ascii="Times New Roman" w:hAnsi="Times New Roman" w:cs="Times New Roman"/>
          <w:b/>
          <w:sz w:val="24"/>
          <w:szCs w:val="24"/>
        </w:rPr>
      </w:pPr>
      <w:r w:rsidRPr="00C363B9">
        <w:rPr>
          <w:rFonts w:ascii="Times New Roman" w:hAnsi="Times New Roman" w:cs="Times New Roman"/>
          <w:b/>
          <w:sz w:val="24"/>
          <w:szCs w:val="24"/>
        </w:rPr>
        <w:t>C</w:t>
      </w:r>
      <w:r w:rsidR="005D0555" w:rsidRPr="00C363B9">
        <w:rPr>
          <w:rFonts w:ascii="Times New Roman" w:hAnsi="Times New Roman" w:cs="Times New Roman"/>
          <w:b/>
          <w:sz w:val="24"/>
          <w:szCs w:val="24"/>
        </w:rPr>
        <w:t>onc</w:t>
      </w:r>
      <w:r w:rsidR="00301FA8" w:rsidRPr="00C363B9">
        <w:rPr>
          <w:rFonts w:ascii="Times New Roman" w:hAnsi="Times New Roman" w:cs="Times New Roman"/>
          <w:b/>
          <w:sz w:val="24"/>
          <w:szCs w:val="24"/>
        </w:rPr>
        <w:t>luding</w:t>
      </w:r>
      <w:r w:rsidR="00056826">
        <w:rPr>
          <w:rFonts w:ascii="Times New Roman" w:hAnsi="Times New Roman" w:cs="Times New Roman"/>
          <w:b/>
          <w:sz w:val="24"/>
          <w:szCs w:val="24"/>
        </w:rPr>
        <w:t xml:space="preserve"> Thoughts </w:t>
      </w:r>
    </w:p>
    <w:p w14:paraId="5127FE63" w14:textId="2544176E" w:rsidR="00A16381" w:rsidRPr="00C363B9" w:rsidRDefault="00492354" w:rsidP="00A16381">
      <w:pPr>
        <w:rPr>
          <w:rFonts w:ascii="Times New Roman" w:hAnsi="Times New Roman" w:cs="Times New Roman"/>
          <w:sz w:val="24"/>
          <w:szCs w:val="24"/>
        </w:rPr>
      </w:pPr>
      <w:r w:rsidRPr="00C363B9">
        <w:rPr>
          <w:rFonts w:ascii="Times New Roman" w:hAnsi="Times New Roman" w:cs="Times New Roman"/>
          <w:sz w:val="24"/>
          <w:szCs w:val="24"/>
        </w:rPr>
        <w:t>In this article I have argu</w:t>
      </w:r>
      <w:r w:rsidR="00B124BE" w:rsidRPr="00C363B9">
        <w:rPr>
          <w:rFonts w:ascii="Times New Roman" w:hAnsi="Times New Roman" w:cs="Times New Roman"/>
          <w:sz w:val="24"/>
          <w:szCs w:val="24"/>
        </w:rPr>
        <w:t>ed that producing an adequate understanding</w:t>
      </w:r>
      <w:r w:rsidRPr="00C363B9">
        <w:rPr>
          <w:rFonts w:ascii="Times New Roman" w:hAnsi="Times New Roman" w:cs="Times New Roman"/>
          <w:sz w:val="24"/>
          <w:szCs w:val="24"/>
        </w:rPr>
        <w:t xml:space="preserve"> of cultural value will require a better account of </w:t>
      </w:r>
      <w:r w:rsidR="0089220B" w:rsidRPr="00C363B9">
        <w:rPr>
          <w:rFonts w:ascii="Times New Roman" w:hAnsi="Times New Roman" w:cs="Times New Roman"/>
          <w:sz w:val="24"/>
          <w:szCs w:val="24"/>
        </w:rPr>
        <w:t>the actual experiences</w:t>
      </w:r>
      <w:r w:rsidR="00604605" w:rsidRPr="00C363B9">
        <w:rPr>
          <w:rFonts w:ascii="Times New Roman" w:hAnsi="Times New Roman" w:cs="Times New Roman"/>
          <w:sz w:val="24"/>
          <w:szCs w:val="24"/>
        </w:rPr>
        <w:t xml:space="preserve"> on the basis of which </w:t>
      </w:r>
      <w:r w:rsidR="00E1415E" w:rsidRPr="00C363B9">
        <w:rPr>
          <w:rFonts w:ascii="Times New Roman" w:hAnsi="Times New Roman" w:cs="Times New Roman"/>
          <w:sz w:val="24"/>
          <w:szCs w:val="24"/>
        </w:rPr>
        <w:t>judgments of cultural worth are made.</w:t>
      </w:r>
      <w:r w:rsidR="002235F7" w:rsidRPr="00C363B9">
        <w:rPr>
          <w:rFonts w:ascii="Times New Roman" w:hAnsi="Times New Roman" w:cs="Times New Roman"/>
          <w:sz w:val="24"/>
          <w:szCs w:val="24"/>
        </w:rPr>
        <w:t xml:space="preserve"> More specifically,</w:t>
      </w:r>
      <w:r w:rsidR="00A16381" w:rsidRPr="00C363B9">
        <w:rPr>
          <w:rFonts w:ascii="Times New Roman" w:hAnsi="Times New Roman" w:cs="Times New Roman"/>
          <w:sz w:val="24"/>
          <w:szCs w:val="24"/>
        </w:rPr>
        <w:t xml:space="preserve"> I have claimed</w:t>
      </w:r>
      <w:r w:rsidR="002235F7" w:rsidRPr="00C363B9">
        <w:rPr>
          <w:rFonts w:ascii="Times New Roman" w:hAnsi="Times New Roman" w:cs="Times New Roman"/>
          <w:sz w:val="24"/>
          <w:szCs w:val="24"/>
        </w:rPr>
        <w:t xml:space="preserve"> that theories of cultural value ought to be grounded</w:t>
      </w:r>
      <w:r w:rsidR="00604605" w:rsidRPr="00C363B9">
        <w:rPr>
          <w:rFonts w:ascii="Times New Roman" w:hAnsi="Times New Roman" w:cs="Times New Roman"/>
          <w:sz w:val="24"/>
          <w:szCs w:val="24"/>
        </w:rPr>
        <w:t xml:space="preserve"> in</w:t>
      </w:r>
      <w:r w:rsidR="009A5354">
        <w:rPr>
          <w:rFonts w:ascii="Times New Roman" w:hAnsi="Times New Roman" w:cs="Times New Roman"/>
          <w:sz w:val="24"/>
          <w:szCs w:val="24"/>
        </w:rPr>
        <w:t xml:space="preserve"> and shaped by</w:t>
      </w:r>
      <w:r w:rsidR="00A16381" w:rsidRPr="00C363B9">
        <w:rPr>
          <w:rFonts w:ascii="Times New Roman" w:hAnsi="Times New Roman" w:cs="Times New Roman"/>
          <w:sz w:val="24"/>
          <w:szCs w:val="24"/>
        </w:rPr>
        <w:t xml:space="preserve"> </w:t>
      </w:r>
      <w:r w:rsidR="00604605" w:rsidRPr="00C363B9">
        <w:rPr>
          <w:rFonts w:ascii="Times New Roman" w:hAnsi="Times New Roman" w:cs="Times New Roman"/>
          <w:sz w:val="24"/>
          <w:szCs w:val="24"/>
        </w:rPr>
        <w:t>first-order experiential data; and I have suggested that this could</w:t>
      </w:r>
      <w:r w:rsidR="00E1415E" w:rsidRPr="00C363B9">
        <w:rPr>
          <w:rFonts w:ascii="Times New Roman" w:hAnsi="Times New Roman" w:cs="Times New Roman"/>
          <w:sz w:val="24"/>
          <w:szCs w:val="24"/>
        </w:rPr>
        <w:t xml:space="preserve"> be achieved through adopting elements of the methodological framework of phenomenological sociology. </w:t>
      </w:r>
    </w:p>
    <w:p w14:paraId="30D6D8AB" w14:textId="6B8C9D95" w:rsidR="00735BDB" w:rsidRPr="00C363B9" w:rsidRDefault="006666DE" w:rsidP="00A16381">
      <w:pPr>
        <w:rPr>
          <w:rFonts w:ascii="Times New Roman" w:hAnsi="Times New Roman" w:cs="Times New Roman"/>
          <w:sz w:val="24"/>
          <w:szCs w:val="24"/>
        </w:rPr>
      </w:pPr>
      <w:r w:rsidRPr="00C363B9">
        <w:rPr>
          <w:rFonts w:ascii="Times New Roman" w:hAnsi="Times New Roman" w:cs="Times New Roman"/>
          <w:sz w:val="24"/>
          <w:szCs w:val="24"/>
        </w:rPr>
        <w:t>While</w:t>
      </w:r>
      <w:r w:rsidR="006B04E1" w:rsidRPr="00C363B9">
        <w:rPr>
          <w:rFonts w:ascii="Times New Roman" w:hAnsi="Times New Roman" w:cs="Times New Roman"/>
          <w:sz w:val="24"/>
          <w:szCs w:val="24"/>
        </w:rPr>
        <w:t xml:space="preserve"> this article is not directly concerned </w:t>
      </w:r>
      <w:r w:rsidR="006914A5" w:rsidRPr="00C363B9">
        <w:rPr>
          <w:rFonts w:ascii="Times New Roman" w:hAnsi="Times New Roman" w:cs="Times New Roman"/>
          <w:sz w:val="24"/>
          <w:szCs w:val="24"/>
        </w:rPr>
        <w:t>with</w:t>
      </w:r>
      <w:r w:rsidRPr="00C363B9">
        <w:rPr>
          <w:rFonts w:ascii="Times New Roman" w:hAnsi="Times New Roman" w:cs="Times New Roman"/>
          <w:sz w:val="24"/>
          <w:szCs w:val="24"/>
        </w:rPr>
        <w:t xml:space="preserve"> the matters of </w:t>
      </w:r>
      <w:r w:rsidR="006914A5" w:rsidRPr="00C363B9">
        <w:rPr>
          <w:rFonts w:ascii="Times New Roman" w:hAnsi="Times New Roman" w:cs="Times New Roman"/>
          <w:sz w:val="24"/>
          <w:szCs w:val="24"/>
        </w:rPr>
        <w:t>policy,</w:t>
      </w:r>
      <w:r w:rsidR="006B04E1" w:rsidRPr="00C363B9">
        <w:rPr>
          <w:rFonts w:ascii="Times New Roman" w:hAnsi="Times New Roman" w:cs="Times New Roman"/>
          <w:sz w:val="24"/>
          <w:szCs w:val="24"/>
        </w:rPr>
        <w:t xml:space="preserve"> it</w:t>
      </w:r>
      <w:r w:rsidR="00735BDB" w:rsidRPr="00C363B9">
        <w:rPr>
          <w:rFonts w:ascii="Times New Roman" w:hAnsi="Times New Roman" w:cs="Times New Roman"/>
          <w:sz w:val="24"/>
          <w:szCs w:val="24"/>
        </w:rPr>
        <w:t xml:space="preserve"> may have </w:t>
      </w:r>
      <w:r w:rsidR="006B04E1" w:rsidRPr="00C363B9">
        <w:rPr>
          <w:rFonts w:ascii="Times New Roman" w:hAnsi="Times New Roman" w:cs="Times New Roman"/>
          <w:sz w:val="24"/>
          <w:szCs w:val="24"/>
        </w:rPr>
        <w:t>implications</w:t>
      </w:r>
      <w:r w:rsidRPr="00C363B9">
        <w:rPr>
          <w:rFonts w:ascii="Times New Roman" w:hAnsi="Times New Roman" w:cs="Times New Roman"/>
          <w:sz w:val="24"/>
          <w:szCs w:val="24"/>
        </w:rPr>
        <w:t xml:space="preserve"> for cultural policy</w:t>
      </w:r>
      <w:r w:rsidR="00A36BB6">
        <w:rPr>
          <w:rFonts w:ascii="Times New Roman" w:hAnsi="Times New Roman" w:cs="Times New Roman"/>
          <w:sz w:val="24"/>
          <w:szCs w:val="24"/>
        </w:rPr>
        <w:t xml:space="preserve"> -</w:t>
      </w:r>
      <w:r w:rsidR="00301908" w:rsidRPr="00C363B9">
        <w:rPr>
          <w:rFonts w:ascii="Times New Roman" w:hAnsi="Times New Roman" w:cs="Times New Roman"/>
          <w:sz w:val="24"/>
          <w:szCs w:val="24"/>
        </w:rPr>
        <w:t xml:space="preserve"> the </w:t>
      </w:r>
      <w:r w:rsidR="006914A5" w:rsidRPr="00C363B9">
        <w:rPr>
          <w:rFonts w:ascii="Times New Roman" w:hAnsi="Times New Roman" w:cs="Times New Roman"/>
          <w:sz w:val="24"/>
          <w:szCs w:val="24"/>
        </w:rPr>
        <w:t xml:space="preserve">most straightforward one </w:t>
      </w:r>
      <w:r w:rsidR="00301908" w:rsidRPr="00C363B9">
        <w:rPr>
          <w:rFonts w:ascii="Times New Roman" w:hAnsi="Times New Roman" w:cs="Times New Roman"/>
          <w:sz w:val="24"/>
          <w:szCs w:val="24"/>
        </w:rPr>
        <w:t xml:space="preserve">being </w:t>
      </w:r>
      <w:r w:rsidR="006914A5" w:rsidRPr="00C363B9">
        <w:rPr>
          <w:rFonts w:ascii="Times New Roman" w:hAnsi="Times New Roman" w:cs="Times New Roman"/>
          <w:sz w:val="24"/>
          <w:szCs w:val="24"/>
        </w:rPr>
        <w:t>t</w:t>
      </w:r>
      <w:r w:rsidR="006614EF" w:rsidRPr="00C363B9">
        <w:rPr>
          <w:rFonts w:ascii="Times New Roman" w:hAnsi="Times New Roman" w:cs="Times New Roman"/>
          <w:sz w:val="24"/>
          <w:szCs w:val="24"/>
        </w:rPr>
        <w:t>hat, insofar as public policy aspires to be</w:t>
      </w:r>
      <w:r w:rsidR="006914A5" w:rsidRPr="00C363B9">
        <w:rPr>
          <w:rFonts w:ascii="Times New Roman" w:hAnsi="Times New Roman" w:cs="Times New Roman"/>
          <w:sz w:val="24"/>
          <w:szCs w:val="24"/>
        </w:rPr>
        <w:t xml:space="preserve"> evidence-based,</w:t>
      </w:r>
      <w:r w:rsidRPr="00C363B9">
        <w:rPr>
          <w:rFonts w:ascii="Times New Roman" w:hAnsi="Times New Roman" w:cs="Times New Roman"/>
          <w:sz w:val="24"/>
          <w:szCs w:val="24"/>
        </w:rPr>
        <w:t xml:space="preserve"> changing </w:t>
      </w:r>
      <w:r w:rsidR="006914A5" w:rsidRPr="00C363B9">
        <w:rPr>
          <w:rFonts w:ascii="Times New Roman" w:hAnsi="Times New Roman" w:cs="Times New Roman"/>
          <w:sz w:val="24"/>
          <w:szCs w:val="24"/>
        </w:rPr>
        <w:t xml:space="preserve">the character of evidence drawn upon </w:t>
      </w:r>
      <w:r w:rsidR="007900C8" w:rsidRPr="00C363B9">
        <w:rPr>
          <w:rFonts w:ascii="Times New Roman" w:hAnsi="Times New Roman" w:cs="Times New Roman"/>
          <w:sz w:val="24"/>
          <w:szCs w:val="24"/>
        </w:rPr>
        <w:t>may</w:t>
      </w:r>
      <w:r w:rsidRPr="00C363B9">
        <w:rPr>
          <w:rFonts w:ascii="Times New Roman" w:hAnsi="Times New Roman" w:cs="Times New Roman"/>
          <w:sz w:val="24"/>
          <w:szCs w:val="24"/>
        </w:rPr>
        <w:t xml:space="preserve"> affect</w:t>
      </w:r>
      <w:r w:rsidR="00D71256" w:rsidRPr="00C363B9">
        <w:rPr>
          <w:rFonts w:ascii="Times New Roman" w:hAnsi="Times New Roman" w:cs="Times New Roman"/>
          <w:sz w:val="24"/>
          <w:szCs w:val="24"/>
        </w:rPr>
        <w:t xml:space="preserve"> the ways in which culture is delivered and funded</w:t>
      </w:r>
      <w:r w:rsidR="006914A5" w:rsidRPr="00C363B9">
        <w:rPr>
          <w:rFonts w:ascii="Times New Roman" w:hAnsi="Times New Roman" w:cs="Times New Roman"/>
          <w:sz w:val="24"/>
          <w:szCs w:val="24"/>
        </w:rPr>
        <w:t>.</w:t>
      </w:r>
      <w:r w:rsidR="00735BDB" w:rsidRPr="00C363B9">
        <w:rPr>
          <w:rFonts w:ascii="Times New Roman" w:hAnsi="Times New Roman" w:cs="Times New Roman"/>
          <w:sz w:val="24"/>
          <w:szCs w:val="24"/>
        </w:rPr>
        <w:t xml:space="preserve"> Perhaps more fundamentally,</w:t>
      </w:r>
      <w:r w:rsidR="00A36BB6">
        <w:rPr>
          <w:rFonts w:ascii="Times New Roman" w:hAnsi="Times New Roman" w:cs="Times New Roman"/>
          <w:sz w:val="24"/>
          <w:szCs w:val="24"/>
        </w:rPr>
        <w:t xml:space="preserve"> </w:t>
      </w:r>
      <w:r w:rsidR="00735BDB" w:rsidRPr="00C363B9">
        <w:rPr>
          <w:rFonts w:ascii="Times New Roman" w:hAnsi="Times New Roman" w:cs="Times New Roman"/>
          <w:sz w:val="24"/>
          <w:szCs w:val="24"/>
        </w:rPr>
        <w:t>g</w:t>
      </w:r>
      <w:r w:rsidR="006914A5" w:rsidRPr="00C363B9">
        <w:rPr>
          <w:rFonts w:ascii="Times New Roman" w:hAnsi="Times New Roman" w:cs="Times New Roman"/>
          <w:sz w:val="24"/>
          <w:szCs w:val="24"/>
        </w:rPr>
        <w:t>iven</w:t>
      </w:r>
      <w:r w:rsidR="00A36BB6">
        <w:rPr>
          <w:rFonts w:ascii="Times New Roman" w:hAnsi="Times New Roman" w:cs="Times New Roman"/>
          <w:sz w:val="24"/>
          <w:szCs w:val="24"/>
        </w:rPr>
        <w:t xml:space="preserve"> what we know about the role of evidence, </w:t>
      </w:r>
      <w:r w:rsidR="006914A5" w:rsidRPr="00C363B9">
        <w:rPr>
          <w:rFonts w:ascii="Times New Roman" w:hAnsi="Times New Roman" w:cs="Times New Roman"/>
          <w:sz w:val="24"/>
          <w:szCs w:val="24"/>
        </w:rPr>
        <w:t>methods</w:t>
      </w:r>
      <w:r w:rsidR="00A36BB6">
        <w:rPr>
          <w:rFonts w:ascii="Times New Roman" w:hAnsi="Times New Roman" w:cs="Times New Roman"/>
          <w:sz w:val="24"/>
          <w:szCs w:val="24"/>
        </w:rPr>
        <w:t xml:space="preserve"> and methodologies in defining the very terms of inq</w:t>
      </w:r>
      <w:r w:rsidR="00735BDB" w:rsidRPr="00C363B9">
        <w:rPr>
          <w:rFonts w:ascii="Times New Roman" w:hAnsi="Times New Roman" w:cs="Times New Roman"/>
          <w:sz w:val="24"/>
          <w:szCs w:val="24"/>
        </w:rPr>
        <w:t>uiry (Law</w:t>
      </w:r>
      <w:r w:rsidR="00686AD4" w:rsidRPr="00C363B9">
        <w:rPr>
          <w:rFonts w:ascii="Times New Roman" w:hAnsi="Times New Roman" w:cs="Times New Roman"/>
          <w:sz w:val="24"/>
          <w:szCs w:val="24"/>
        </w:rPr>
        <w:t>, 2011; Savage, 2013</w:t>
      </w:r>
      <w:r w:rsidR="007D5B5C" w:rsidRPr="00C363B9">
        <w:rPr>
          <w:rFonts w:ascii="Times New Roman" w:hAnsi="Times New Roman" w:cs="Times New Roman"/>
          <w:sz w:val="24"/>
          <w:szCs w:val="24"/>
        </w:rPr>
        <w:t xml:space="preserve">), </w:t>
      </w:r>
      <w:r w:rsidR="006F69D9" w:rsidRPr="00C363B9">
        <w:rPr>
          <w:rFonts w:ascii="Times New Roman" w:hAnsi="Times New Roman" w:cs="Times New Roman"/>
          <w:sz w:val="24"/>
          <w:szCs w:val="24"/>
        </w:rPr>
        <w:t>t</w:t>
      </w:r>
      <w:r w:rsidR="00735BDB" w:rsidRPr="00C363B9">
        <w:rPr>
          <w:rFonts w:ascii="Times New Roman" w:hAnsi="Times New Roman" w:cs="Times New Roman"/>
          <w:sz w:val="24"/>
          <w:szCs w:val="24"/>
        </w:rPr>
        <w:t>he proposed</w:t>
      </w:r>
      <w:r w:rsidR="006614EF" w:rsidRPr="00C363B9">
        <w:rPr>
          <w:rFonts w:ascii="Times New Roman" w:hAnsi="Times New Roman" w:cs="Times New Roman"/>
          <w:sz w:val="24"/>
          <w:szCs w:val="24"/>
        </w:rPr>
        <w:t xml:space="preserve"> phenomenological enrichment of the field of inquiry</w:t>
      </w:r>
      <w:r w:rsidR="00153739" w:rsidRPr="00C363B9">
        <w:rPr>
          <w:rFonts w:ascii="Times New Roman" w:hAnsi="Times New Roman" w:cs="Times New Roman"/>
          <w:sz w:val="24"/>
          <w:szCs w:val="24"/>
        </w:rPr>
        <w:t xml:space="preserve"> </w:t>
      </w:r>
      <w:r w:rsidR="00A36BB6">
        <w:rPr>
          <w:rFonts w:ascii="Times New Roman" w:hAnsi="Times New Roman" w:cs="Times New Roman"/>
          <w:sz w:val="24"/>
          <w:szCs w:val="24"/>
        </w:rPr>
        <w:t xml:space="preserve">may </w:t>
      </w:r>
      <w:r w:rsidR="00E67DAA" w:rsidRPr="00C363B9">
        <w:rPr>
          <w:rFonts w:ascii="Times New Roman" w:hAnsi="Times New Roman" w:cs="Times New Roman"/>
          <w:sz w:val="24"/>
          <w:szCs w:val="24"/>
        </w:rPr>
        <w:t>change</w:t>
      </w:r>
      <w:r w:rsidR="00A36BB6">
        <w:rPr>
          <w:rFonts w:ascii="Times New Roman" w:hAnsi="Times New Roman" w:cs="Times New Roman"/>
          <w:sz w:val="24"/>
          <w:szCs w:val="24"/>
        </w:rPr>
        <w:t xml:space="preserve"> what we</w:t>
      </w:r>
      <w:r w:rsidR="006F69D9" w:rsidRPr="00C363B9">
        <w:rPr>
          <w:rFonts w:ascii="Times New Roman" w:hAnsi="Times New Roman" w:cs="Times New Roman"/>
          <w:sz w:val="24"/>
          <w:szCs w:val="24"/>
        </w:rPr>
        <w:t xml:space="preserve"> take cultural value to be in the first place</w:t>
      </w:r>
      <w:r w:rsidR="00A36BB6">
        <w:rPr>
          <w:rFonts w:ascii="Times New Roman" w:hAnsi="Times New Roman" w:cs="Times New Roman"/>
          <w:sz w:val="24"/>
          <w:szCs w:val="24"/>
        </w:rPr>
        <w:t>, and hence, influence policy through changing the terms of debate</w:t>
      </w:r>
      <w:r w:rsidR="006F69D9" w:rsidRPr="00C363B9">
        <w:rPr>
          <w:rFonts w:ascii="Times New Roman" w:hAnsi="Times New Roman" w:cs="Times New Roman"/>
          <w:sz w:val="24"/>
          <w:szCs w:val="24"/>
        </w:rPr>
        <w:t xml:space="preserve">. </w:t>
      </w:r>
      <w:r w:rsidR="009A5354">
        <w:rPr>
          <w:rFonts w:ascii="Times New Roman" w:hAnsi="Times New Roman" w:cs="Times New Roman"/>
          <w:sz w:val="24"/>
          <w:szCs w:val="24"/>
        </w:rPr>
        <w:t>It may also be that - just like embracing the phenomenological methodology may open up academic research to radical co-production of knowledge, as I suggested in the previous section - one of the policy implications of the current proposal may be</w:t>
      </w:r>
      <w:r w:rsidR="00971D35">
        <w:rPr>
          <w:rFonts w:ascii="Times New Roman" w:hAnsi="Times New Roman" w:cs="Times New Roman"/>
          <w:sz w:val="24"/>
          <w:szCs w:val="24"/>
        </w:rPr>
        <w:t xml:space="preserve"> making </w:t>
      </w:r>
      <w:r w:rsidR="009A5354">
        <w:rPr>
          <w:rFonts w:ascii="Times New Roman" w:hAnsi="Times New Roman" w:cs="Times New Roman"/>
          <w:sz w:val="24"/>
          <w:szCs w:val="24"/>
        </w:rPr>
        <w:t xml:space="preserve">the policy discourse </w:t>
      </w:r>
      <w:r w:rsidR="00971D35">
        <w:rPr>
          <w:rFonts w:ascii="Times New Roman" w:hAnsi="Times New Roman" w:cs="Times New Roman"/>
          <w:sz w:val="24"/>
          <w:szCs w:val="24"/>
        </w:rPr>
        <w:t>of</w:t>
      </w:r>
      <w:r w:rsidR="009A5354">
        <w:rPr>
          <w:rFonts w:ascii="Times New Roman" w:hAnsi="Times New Roman" w:cs="Times New Roman"/>
          <w:sz w:val="24"/>
          <w:szCs w:val="24"/>
        </w:rPr>
        <w:t xml:space="preserve"> cultural value</w:t>
      </w:r>
      <w:r w:rsidR="00971D35">
        <w:rPr>
          <w:rFonts w:ascii="Times New Roman" w:hAnsi="Times New Roman" w:cs="Times New Roman"/>
          <w:sz w:val="24"/>
          <w:szCs w:val="24"/>
        </w:rPr>
        <w:t xml:space="preserve"> </w:t>
      </w:r>
      <w:r w:rsidR="009A5354">
        <w:rPr>
          <w:rFonts w:ascii="Times New Roman" w:hAnsi="Times New Roman" w:cs="Times New Roman"/>
          <w:sz w:val="24"/>
          <w:szCs w:val="24"/>
        </w:rPr>
        <w:t xml:space="preserve"> </w:t>
      </w:r>
      <w:r w:rsidR="00971D35">
        <w:rPr>
          <w:rFonts w:ascii="Times New Roman" w:hAnsi="Times New Roman" w:cs="Times New Roman"/>
          <w:sz w:val="24"/>
          <w:szCs w:val="24"/>
        </w:rPr>
        <w:t xml:space="preserve">more </w:t>
      </w:r>
      <w:r w:rsidR="009A5354">
        <w:rPr>
          <w:rFonts w:ascii="Times New Roman" w:hAnsi="Times New Roman" w:cs="Times New Roman"/>
          <w:sz w:val="24"/>
          <w:szCs w:val="24"/>
        </w:rPr>
        <w:t xml:space="preserve">‘participatory’ and </w:t>
      </w:r>
      <w:r w:rsidR="00971D35">
        <w:rPr>
          <w:rFonts w:ascii="Times New Roman" w:hAnsi="Times New Roman" w:cs="Times New Roman"/>
          <w:sz w:val="24"/>
          <w:szCs w:val="24"/>
        </w:rPr>
        <w:t xml:space="preserve"> </w:t>
      </w:r>
      <w:r w:rsidR="009A5354">
        <w:rPr>
          <w:rFonts w:ascii="Times New Roman" w:hAnsi="Times New Roman" w:cs="Times New Roman"/>
          <w:sz w:val="24"/>
          <w:szCs w:val="24"/>
        </w:rPr>
        <w:t>hence</w:t>
      </w:r>
      <w:r w:rsidR="00971D35">
        <w:rPr>
          <w:rFonts w:ascii="Times New Roman" w:hAnsi="Times New Roman" w:cs="Times New Roman"/>
          <w:sz w:val="24"/>
          <w:szCs w:val="24"/>
        </w:rPr>
        <w:t>,</w:t>
      </w:r>
      <w:r w:rsidR="009A5354">
        <w:rPr>
          <w:rFonts w:ascii="Times New Roman" w:hAnsi="Times New Roman" w:cs="Times New Roman"/>
          <w:sz w:val="24"/>
          <w:szCs w:val="24"/>
        </w:rPr>
        <w:t xml:space="preserve"> more difficult to control from the centre.</w:t>
      </w:r>
      <w:r w:rsidR="00971D35">
        <w:rPr>
          <w:rFonts w:ascii="Times New Roman" w:hAnsi="Times New Roman" w:cs="Times New Roman"/>
          <w:sz w:val="24"/>
          <w:szCs w:val="24"/>
        </w:rPr>
        <w:t xml:space="preserve"> </w:t>
      </w:r>
      <w:r w:rsidR="009A5354">
        <w:rPr>
          <w:rFonts w:ascii="Times New Roman" w:hAnsi="Times New Roman" w:cs="Times New Roman"/>
          <w:sz w:val="24"/>
          <w:szCs w:val="24"/>
        </w:rPr>
        <w:t xml:space="preserve"> </w:t>
      </w:r>
    </w:p>
    <w:p w14:paraId="721469BE" w14:textId="4C702E14" w:rsidR="00346B51" w:rsidRPr="00C363B9" w:rsidRDefault="00A36BB6" w:rsidP="0009708E">
      <w:pPr>
        <w:rPr>
          <w:rFonts w:ascii="Times New Roman" w:hAnsi="Times New Roman" w:cs="Times New Roman"/>
          <w:sz w:val="24"/>
          <w:szCs w:val="24"/>
        </w:rPr>
      </w:pPr>
      <w:r>
        <w:rPr>
          <w:rFonts w:ascii="Times New Roman" w:hAnsi="Times New Roman" w:cs="Times New Roman"/>
          <w:sz w:val="24"/>
          <w:szCs w:val="24"/>
        </w:rPr>
        <w:t xml:space="preserve">The outcome however most hoped for by the author of the current article is </w:t>
      </w:r>
      <w:r w:rsidR="00C34EB8" w:rsidRPr="00C363B9">
        <w:rPr>
          <w:rFonts w:ascii="Times New Roman" w:hAnsi="Times New Roman" w:cs="Times New Roman"/>
          <w:sz w:val="24"/>
          <w:szCs w:val="24"/>
        </w:rPr>
        <w:t>the promise of producing an approach which might take us ‘outside the permanent oscillations between abstraction/anti-abstraction and the false dichotomies of Theoreticism vs. Empiricism which have both marked and disfigured the structuralism/culturalism encounter to date’(Hall</w:t>
      </w:r>
      <w:r w:rsidR="004015F7" w:rsidRPr="00C363B9">
        <w:rPr>
          <w:rFonts w:ascii="Times New Roman" w:hAnsi="Times New Roman" w:cs="Times New Roman"/>
          <w:sz w:val="24"/>
          <w:szCs w:val="24"/>
        </w:rPr>
        <w:t>, 1980, p.68</w:t>
      </w:r>
      <w:r w:rsidR="00C34EB8" w:rsidRPr="00C363B9">
        <w:rPr>
          <w:rFonts w:ascii="Times New Roman" w:hAnsi="Times New Roman" w:cs="Times New Roman"/>
          <w:sz w:val="24"/>
          <w:szCs w:val="24"/>
        </w:rPr>
        <w:t>)</w:t>
      </w:r>
      <w:r w:rsidR="004015F7" w:rsidRPr="00C363B9">
        <w:rPr>
          <w:rFonts w:ascii="Times New Roman" w:hAnsi="Times New Roman" w:cs="Times New Roman"/>
          <w:sz w:val="24"/>
          <w:szCs w:val="24"/>
        </w:rPr>
        <w:t>.</w:t>
      </w:r>
      <w:r w:rsidR="00265436">
        <w:rPr>
          <w:rFonts w:ascii="Times New Roman" w:hAnsi="Times New Roman" w:cs="Times New Roman"/>
          <w:sz w:val="24"/>
          <w:szCs w:val="24"/>
        </w:rPr>
        <w:t xml:space="preserve"> In any case, phenomenological methodology</w:t>
      </w:r>
      <w:r w:rsidR="00C34EB8" w:rsidRPr="00C363B9">
        <w:rPr>
          <w:rFonts w:ascii="Times New Roman" w:hAnsi="Times New Roman" w:cs="Times New Roman"/>
          <w:sz w:val="24"/>
          <w:szCs w:val="24"/>
        </w:rPr>
        <w:t xml:space="preserve"> is the best bet we have</w:t>
      </w:r>
      <w:r w:rsidR="00337B09" w:rsidRPr="00C363B9">
        <w:rPr>
          <w:rFonts w:ascii="Times New Roman" w:hAnsi="Times New Roman" w:cs="Times New Roman"/>
          <w:sz w:val="24"/>
          <w:szCs w:val="24"/>
        </w:rPr>
        <w:t xml:space="preserve"> if we want to get closer to Goethe’s</w:t>
      </w:r>
      <w:r w:rsidR="00C34EB8" w:rsidRPr="00C363B9">
        <w:rPr>
          <w:rFonts w:ascii="Times New Roman" w:hAnsi="Times New Roman" w:cs="Times New Roman"/>
          <w:sz w:val="24"/>
          <w:szCs w:val="24"/>
        </w:rPr>
        <w:t xml:space="preserve"> art of ‘delicate empiricism’ </w:t>
      </w:r>
      <w:r w:rsidR="00337B09" w:rsidRPr="00C363B9">
        <w:rPr>
          <w:rFonts w:ascii="Times New Roman" w:hAnsi="Times New Roman" w:cs="Times New Roman"/>
          <w:sz w:val="24"/>
          <w:szCs w:val="24"/>
        </w:rPr>
        <w:t>where theories fit the object of inquiry more like the proverbial</w:t>
      </w:r>
      <w:r w:rsidR="003D1918" w:rsidRPr="00C363B9">
        <w:rPr>
          <w:rFonts w:ascii="Times New Roman" w:hAnsi="Times New Roman" w:cs="Times New Roman"/>
          <w:sz w:val="24"/>
          <w:szCs w:val="24"/>
        </w:rPr>
        <w:t xml:space="preserve"> glove than</w:t>
      </w:r>
      <w:r w:rsidR="00C34EB8" w:rsidRPr="00C363B9">
        <w:rPr>
          <w:rFonts w:ascii="Times New Roman" w:hAnsi="Times New Roman" w:cs="Times New Roman"/>
          <w:sz w:val="24"/>
          <w:szCs w:val="24"/>
        </w:rPr>
        <w:t xml:space="preserve"> </w:t>
      </w:r>
      <w:r w:rsidR="003D1918" w:rsidRPr="00C363B9">
        <w:rPr>
          <w:rFonts w:ascii="Times New Roman" w:hAnsi="Times New Roman" w:cs="Times New Roman"/>
          <w:sz w:val="24"/>
          <w:szCs w:val="24"/>
        </w:rPr>
        <w:t xml:space="preserve">the </w:t>
      </w:r>
      <w:r w:rsidR="006B77D6">
        <w:rPr>
          <w:rFonts w:ascii="Times New Roman" w:hAnsi="Times New Roman" w:cs="Times New Roman"/>
          <w:sz w:val="24"/>
          <w:szCs w:val="24"/>
        </w:rPr>
        <w:t>straight</w:t>
      </w:r>
      <w:r w:rsidR="00C34EB8" w:rsidRPr="00C363B9">
        <w:rPr>
          <w:rFonts w:ascii="Times New Roman" w:hAnsi="Times New Roman" w:cs="Times New Roman"/>
          <w:sz w:val="24"/>
          <w:szCs w:val="24"/>
        </w:rPr>
        <w:t xml:space="preserve"> jacket. </w:t>
      </w:r>
    </w:p>
    <w:p w14:paraId="1429873A" w14:textId="77777777" w:rsidR="005E6CC6" w:rsidRPr="00C363B9" w:rsidRDefault="005E6CC6">
      <w:pPr>
        <w:rPr>
          <w:rFonts w:ascii="Times New Roman" w:hAnsi="Times New Roman" w:cs="Times New Roman"/>
          <w:smallCaps/>
          <w:spacing w:val="5"/>
          <w:sz w:val="24"/>
          <w:szCs w:val="24"/>
        </w:rPr>
      </w:pPr>
      <w:r w:rsidRPr="00C363B9">
        <w:rPr>
          <w:rFonts w:ascii="Times New Roman" w:hAnsi="Times New Roman" w:cs="Times New Roman"/>
          <w:sz w:val="24"/>
          <w:szCs w:val="24"/>
        </w:rPr>
        <w:br w:type="page"/>
      </w:r>
    </w:p>
    <w:p w14:paraId="18357073" w14:textId="77777777" w:rsidR="00FB0C50" w:rsidRPr="00C363B9" w:rsidRDefault="005E6CC6" w:rsidP="007D148A">
      <w:pPr>
        <w:rPr>
          <w:rFonts w:ascii="Times New Roman" w:hAnsi="Times New Roman" w:cs="Times New Roman"/>
          <w:b/>
          <w:sz w:val="24"/>
          <w:szCs w:val="24"/>
        </w:rPr>
      </w:pPr>
      <w:r w:rsidRPr="00C363B9">
        <w:rPr>
          <w:rFonts w:ascii="Times New Roman" w:hAnsi="Times New Roman" w:cs="Times New Roman"/>
          <w:b/>
          <w:sz w:val="24"/>
          <w:szCs w:val="24"/>
        </w:rPr>
        <w:t>Bibliography</w:t>
      </w:r>
    </w:p>
    <w:p w14:paraId="4C5CC258" w14:textId="466D76B8" w:rsidR="0067377A" w:rsidRPr="00C363B9" w:rsidRDefault="004D2DD8"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Abbott, A. (2000).</w:t>
      </w:r>
      <w:r w:rsidR="0067377A" w:rsidRPr="00C363B9">
        <w:rPr>
          <w:rFonts w:ascii="Times New Roman" w:hAnsi="Times New Roman" w:cs="Times New Roman"/>
          <w:sz w:val="24"/>
          <w:szCs w:val="24"/>
        </w:rPr>
        <w:t xml:space="preserve"> </w:t>
      </w:r>
      <w:r w:rsidR="0067377A" w:rsidRPr="00C363B9">
        <w:rPr>
          <w:rFonts w:ascii="Times New Roman" w:hAnsi="Times New Roman" w:cs="Times New Roman"/>
          <w:i/>
          <w:iCs/>
          <w:sz w:val="24"/>
          <w:szCs w:val="24"/>
        </w:rPr>
        <w:t>Time Matters</w:t>
      </w:r>
      <w:r w:rsidRPr="00C363B9">
        <w:rPr>
          <w:rFonts w:ascii="Times New Roman" w:hAnsi="Times New Roman" w:cs="Times New Roman"/>
          <w:sz w:val="24"/>
          <w:szCs w:val="24"/>
        </w:rPr>
        <w:t>. Chicago:</w:t>
      </w:r>
      <w:r w:rsidR="0067377A" w:rsidRPr="00C363B9">
        <w:rPr>
          <w:rFonts w:ascii="Times New Roman" w:hAnsi="Times New Roman" w:cs="Times New Roman"/>
          <w:sz w:val="24"/>
          <w:szCs w:val="24"/>
        </w:rPr>
        <w:t xml:space="preserve"> University of Chicago Press.</w:t>
      </w:r>
    </w:p>
    <w:p w14:paraId="4BA79796" w14:textId="2346EB9C" w:rsidR="00B028B4" w:rsidRPr="00C363B9" w:rsidRDefault="00973BB2" w:rsidP="0021062E">
      <w:pPr>
        <w:spacing w:line="240" w:lineRule="auto"/>
        <w:rPr>
          <w:rFonts w:ascii="Times New Roman" w:hAnsi="Times New Roman" w:cs="Times New Roman"/>
          <w:sz w:val="24"/>
          <w:szCs w:val="24"/>
        </w:rPr>
      </w:pPr>
      <w:r>
        <w:rPr>
          <w:rFonts w:ascii="Times New Roman" w:hAnsi="Times New Roman" w:cs="Times New Roman"/>
          <w:sz w:val="24"/>
          <w:szCs w:val="24"/>
        </w:rPr>
        <w:t>Althusser, L. (200</w:t>
      </w:r>
      <w:r w:rsidR="00B028B4" w:rsidRPr="00C363B9">
        <w:rPr>
          <w:rFonts w:ascii="Times New Roman" w:hAnsi="Times New Roman" w:cs="Times New Roman"/>
          <w:sz w:val="24"/>
          <w:szCs w:val="24"/>
        </w:rPr>
        <w:t xml:space="preserve">1). </w:t>
      </w:r>
      <w:r w:rsidR="00B028B4" w:rsidRPr="00C363B9">
        <w:rPr>
          <w:rFonts w:ascii="Times New Roman" w:hAnsi="Times New Roman" w:cs="Times New Roman"/>
          <w:i/>
          <w:sz w:val="24"/>
          <w:szCs w:val="24"/>
        </w:rPr>
        <w:t>Lenin and Philosophy and other Essays</w:t>
      </w:r>
      <w:r w:rsidR="00B028B4" w:rsidRPr="00C363B9">
        <w:rPr>
          <w:rFonts w:ascii="Times New Roman" w:hAnsi="Times New Roman" w:cs="Times New Roman"/>
          <w:sz w:val="24"/>
          <w:szCs w:val="24"/>
        </w:rPr>
        <w:t xml:space="preserve"> </w:t>
      </w:r>
      <w:r w:rsidR="00A95FBE" w:rsidRPr="00C363B9">
        <w:rPr>
          <w:rFonts w:ascii="Times New Roman" w:hAnsi="Times New Roman" w:cs="Times New Roman"/>
          <w:sz w:val="24"/>
          <w:szCs w:val="24"/>
        </w:rPr>
        <w:t xml:space="preserve">New York: Monthly Review Press. </w:t>
      </w:r>
    </w:p>
    <w:p w14:paraId="58B255BF" w14:textId="62AA8E62" w:rsidR="00556DA6" w:rsidRPr="00C363B9" w:rsidRDefault="00556DA6"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Annabel Jackson Associates</w:t>
      </w:r>
      <w:r w:rsidR="0021062E" w:rsidRPr="00C363B9">
        <w:rPr>
          <w:rFonts w:ascii="Times New Roman" w:hAnsi="Times New Roman" w:cs="Times New Roman"/>
          <w:sz w:val="24"/>
          <w:szCs w:val="24"/>
        </w:rPr>
        <w:t xml:space="preserve"> (2014</w:t>
      </w:r>
      <w:r w:rsidRPr="00C363B9">
        <w:rPr>
          <w:rFonts w:ascii="Times New Roman" w:hAnsi="Times New Roman" w:cs="Times New Roman"/>
          <w:sz w:val="24"/>
          <w:szCs w:val="24"/>
        </w:rPr>
        <w:t>)</w:t>
      </w:r>
      <w:r w:rsidR="00E308A8" w:rsidRPr="00C363B9">
        <w:rPr>
          <w:rFonts w:ascii="Times New Roman" w:hAnsi="Times New Roman" w:cs="Times New Roman"/>
          <w:sz w:val="24"/>
          <w:szCs w:val="24"/>
        </w:rPr>
        <w:t>.</w:t>
      </w:r>
      <w:r w:rsidR="0021062E" w:rsidRPr="00C363B9">
        <w:rPr>
          <w:rFonts w:ascii="Times New Roman" w:hAnsi="Times New Roman" w:cs="Times New Roman"/>
          <w:sz w:val="24"/>
          <w:szCs w:val="24"/>
        </w:rPr>
        <w:t xml:space="preserve"> </w:t>
      </w:r>
      <w:r w:rsidRPr="00C363B9">
        <w:rPr>
          <w:rFonts w:ascii="Times New Roman" w:hAnsi="Times New Roman" w:cs="Times New Roman"/>
          <w:sz w:val="24"/>
          <w:szCs w:val="24"/>
        </w:rPr>
        <w:t>Quality of Experience in the Arts.</w:t>
      </w:r>
      <w:r w:rsidR="00091ACC" w:rsidRPr="00C363B9">
        <w:rPr>
          <w:rFonts w:ascii="Times New Roman" w:hAnsi="Times New Roman" w:cs="Times New Roman"/>
          <w:sz w:val="24"/>
          <w:szCs w:val="24"/>
        </w:rPr>
        <w:t xml:space="preserve"> </w:t>
      </w:r>
      <w:r w:rsidR="007900C8" w:rsidRPr="00C363B9">
        <w:rPr>
          <w:rFonts w:ascii="Times New Roman" w:hAnsi="Times New Roman" w:cs="Times New Roman"/>
          <w:sz w:val="24"/>
          <w:szCs w:val="24"/>
        </w:rPr>
        <w:t xml:space="preserve">Web Publication: </w:t>
      </w:r>
      <w:r w:rsidR="00091ACC" w:rsidRPr="00C363B9">
        <w:rPr>
          <w:rFonts w:ascii="Times New Roman" w:hAnsi="Times New Roman" w:cs="Times New Roman"/>
          <w:sz w:val="24"/>
          <w:szCs w:val="24"/>
        </w:rPr>
        <w:t>The Annabel Jackson Associates Ltd</w:t>
      </w:r>
      <w:r w:rsidR="007900C8" w:rsidRPr="00C363B9">
        <w:rPr>
          <w:rFonts w:ascii="Times New Roman" w:hAnsi="Times New Roman" w:cs="Times New Roman"/>
          <w:sz w:val="24"/>
          <w:szCs w:val="24"/>
        </w:rPr>
        <w:t>.</w:t>
      </w:r>
      <w:r w:rsidR="00091ACC" w:rsidRPr="00C363B9">
        <w:rPr>
          <w:rFonts w:ascii="Times New Roman" w:hAnsi="Times New Roman" w:cs="Times New Roman"/>
          <w:sz w:val="24"/>
          <w:szCs w:val="24"/>
        </w:rPr>
        <w:t xml:space="preserve"> </w:t>
      </w:r>
      <w:r w:rsidRPr="00C363B9">
        <w:rPr>
          <w:rFonts w:ascii="Times New Roman" w:hAnsi="Times New Roman" w:cs="Times New Roman"/>
          <w:sz w:val="24"/>
          <w:szCs w:val="24"/>
        </w:rPr>
        <w:t xml:space="preserve"> </w:t>
      </w:r>
    </w:p>
    <w:p w14:paraId="301EEFCC" w14:textId="4AFA8357" w:rsidR="00747146" w:rsidRPr="00C363B9" w:rsidRDefault="00747146" w:rsidP="0021062E">
      <w:pPr>
        <w:pStyle w:val="FootnoteText"/>
        <w:rPr>
          <w:rFonts w:ascii="Times New Roman" w:hAnsi="Times New Roman" w:cs="Times New Roman"/>
          <w:sz w:val="24"/>
          <w:szCs w:val="24"/>
        </w:rPr>
      </w:pPr>
      <w:r w:rsidRPr="00C363B9">
        <w:rPr>
          <w:rFonts w:ascii="Times New Roman" w:hAnsi="Times New Roman" w:cs="Times New Roman"/>
          <w:sz w:val="24"/>
          <w:szCs w:val="24"/>
        </w:rPr>
        <w:t>Arnold</w:t>
      </w:r>
      <w:r w:rsidR="008E2E10" w:rsidRPr="00C363B9">
        <w:rPr>
          <w:rFonts w:ascii="Times New Roman" w:hAnsi="Times New Roman" w:cs="Times New Roman"/>
          <w:sz w:val="24"/>
          <w:szCs w:val="24"/>
        </w:rPr>
        <w:t>, M. (1993)</w:t>
      </w:r>
      <w:r w:rsidR="00E308A8"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'Culture and Anarchy' and Other Writings</w:t>
      </w:r>
      <w:r w:rsidR="008E2E10" w:rsidRPr="00C363B9">
        <w:rPr>
          <w:rFonts w:ascii="Times New Roman" w:hAnsi="Times New Roman" w:cs="Times New Roman"/>
          <w:sz w:val="24"/>
          <w:szCs w:val="24"/>
        </w:rPr>
        <w:t xml:space="preserve">. </w:t>
      </w:r>
      <w:r w:rsidRPr="00C363B9">
        <w:rPr>
          <w:rFonts w:ascii="Times New Roman" w:hAnsi="Times New Roman" w:cs="Times New Roman"/>
          <w:sz w:val="24"/>
          <w:szCs w:val="24"/>
        </w:rPr>
        <w:t>Cambridge</w:t>
      </w:r>
      <w:r w:rsidR="008E2E10"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008E2E10" w:rsidRPr="00C363B9">
        <w:rPr>
          <w:rFonts w:ascii="Times New Roman" w:hAnsi="Times New Roman" w:cs="Times New Roman"/>
          <w:sz w:val="24"/>
          <w:szCs w:val="24"/>
        </w:rPr>
        <w:t xml:space="preserve">Cambridge </w:t>
      </w:r>
      <w:r w:rsidR="0021062E" w:rsidRPr="00C363B9">
        <w:rPr>
          <w:rFonts w:ascii="Times New Roman" w:hAnsi="Times New Roman" w:cs="Times New Roman"/>
          <w:sz w:val="24"/>
          <w:szCs w:val="24"/>
        </w:rPr>
        <w:t>University</w:t>
      </w:r>
      <w:r w:rsidR="008E2E10" w:rsidRPr="00C363B9">
        <w:rPr>
          <w:rFonts w:ascii="Times New Roman" w:hAnsi="Times New Roman" w:cs="Times New Roman"/>
          <w:sz w:val="24"/>
          <w:szCs w:val="24"/>
        </w:rPr>
        <w:t xml:space="preserve"> Press.</w:t>
      </w:r>
      <w:r w:rsidRPr="00C363B9">
        <w:rPr>
          <w:rFonts w:ascii="Times New Roman" w:hAnsi="Times New Roman" w:cs="Times New Roman"/>
          <w:sz w:val="24"/>
          <w:szCs w:val="24"/>
        </w:rPr>
        <w:t xml:space="preserve"> </w:t>
      </w:r>
    </w:p>
    <w:p w14:paraId="4B2879E8" w14:textId="77777777" w:rsidR="0021062E" w:rsidRPr="00C363B9" w:rsidRDefault="0021062E" w:rsidP="0021062E">
      <w:pPr>
        <w:pStyle w:val="FootnoteText"/>
        <w:rPr>
          <w:rFonts w:ascii="Times New Roman" w:hAnsi="Times New Roman" w:cs="Times New Roman"/>
          <w:sz w:val="24"/>
          <w:szCs w:val="24"/>
        </w:rPr>
      </w:pPr>
    </w:p>
    <w:p w14:paraId="3C861BF1" w14:textId="6226AD34" w:rsidR="00091ACC" w:rsidRPr="00C363B9" w:rsidRDefault="00091ACC"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Aspers, P. (</w:t>
      </w:r>
      <w:r w:rsidR="0021062E" w:rsidRPr="00C363B9">
        <w:rPr>
          <w:rFonts w:ascii="Times New Roman" w:hAnsi="Times New Roman" w:cs="Times New Roman"/>
          <w:sz w:val="24"/>
          <w:szCs w:val="24"/>
        </w:rPr>
        <w:t>2004).</w:t>
      </w:r>
      <w:r w:rsidRPr="00C363B9">
        <w:rPr>
          <w:rFonts w:ascii="Times New Roman" w:hAnsi="Times New Roman" w:cs="Times New Roman"/>
          <w:sz w:val="24"/>
          <w:szCs w:val="24"/>
        </w:rPr>
        <w:t xml:space="preserve"> Empirical Phenomenology. </w:t>
      </w:r>
      <w:r w:rsidRPr="00C363B9">
        <w:rPr>
          <w:rFonts w:ascii="Times New Roman" w:hAnsi="Times New Roman" w:cs="Times New Roman"/>
          <w:i/>
          <w:sz w:val="24"/>
          <w:szCs w:val="24"/>
        </w:rPr>
        <w:t>An Approach for Qualitative Research</w:t>
      </w:r>
      <w:r w:rsidR="0021062E" w:rsidRPr="00C363B9">
        <w:rPr>
          <w:rFonts w:ascii="Times New Roman" w:hAnsi="Times New Roman" w:cs="Times New Roman"/>
          <w:i/>
          <w:sz w:val="24"/>
          <w:szCs w:val="24"/>
        </w:rPr>
        <w:t>.</w:t>
      </w:r>
      <w:r w:rsidRPr="00C363B9">
        <w:rPr>
          <w:rFonts w:ascii="Times New Roman" w:hAnsi="Times New Roman" w:cs="Times New Roman"/>
          <w:sz w:val="24"/>
          <w:szCs w:val="24"/>
        </w:rPr>
        <w:t xml:space="preserve"> </w:t>
      </w:r>
      <w:r w:rsidR="007046AF" w:rsidRPr="00C363B9">
        <w:rPr>
          <w:rFonts w:ascii="Times New Roman" w:hAnsi="Times New Roman" w:cs="Times New Roman"/>
          <w:sz w:val="24"/>
          <w:szCs w:val="24"/>
        </w:rPr>
        <w:t xml:space="preserve">London: </w:t>
      </w:r>
      <w:r w:rsidRPr="00C363B9">
        <w:rPr>
          <w:rFonts w:ascii="Times New Roman" w:hAnsi="Times New Roman" w:cs="Times New Roman"/>
          <w:sz w:val="24"/>
          <w:szCs w:val="24"/>
        </w:rPr>
        <w:t>London School of Economics and Political science Methodology Institute.</w:t>
      </w:r>
      <w:r w:rsidR="0021062E" w:rsidRPr="00C363B9">
        <w:rPr>
          <w:rFonts w:ascii="Times New Roman" w:hAnsi="Times New Roman" w:cs="Times New Roman"/>
          <w:sz w:val="24"/>
          <w:szCs w:val="24"/>
        </w:rPr>
        <w:t xml:space="preserve"> </w:t>
      </w:r>
    </w:p>
    <w:p w14:paraId="0ADFCC6D" w14:textId="73065D76" w:rsidR="00962BC3" w:rsidRPr="00C363B9" w:rsidRDefault="00962BC3"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Bakhshi, H</w:t>
      </w:r>
      <w:r w:rsidR="007A4BF3" w:rsidRPr="00C363B9">
        <w:rPr>
          <w:rFonts w:ascii="Times New Roman" w:hAnsi="Times New Roman" w:cs="Times New Roman"/>
          <w:sz w:val="24"/>
          <w:szCs w:val="24"/>
        </w:rPr>
        <w:t xml:space="preserve">., </w:t>
      </w:r>
      <w:r w:rsidRPr="00C363B9">
        <w:rPr>
          <w:rFonts w:ascii="Times New Roman" w:hAnsi="Times New Roman" w:cs="Times New Roman"/>
          <w:sz w:val="24"/>
          <w:szCs w:val="24"/>
        </w:rPr>
        <w:t>Freeman,</w:t>
      </w:r>
      <w:r w:rsidR="007A4BF3" w:rsidRPr="00C363B9">
        <w:rPr>
          <w:rFonts w:ascii="Times New Roman" w:hAnsi="Times New Roman" w:cs="Times New Roman"/>
          <w:sz w:val="24"/>
          <w:szCs w:val="24"/>
        </w:rPr>
        <w:t xml:space="preserve"> A.,</w:t>
      </w:r>
      <w:r w:rsidRPr="00C363B9">
        <w:rPr>
          <w:rFonts w:ascii="Times New Roman" w:hAnsi="Times New Roman" w:cs="Times New Roman"/>
          <w:sz w:val="24"/>
          <w:szCs w:val="24"/>
        </w:rPr>
        <w:t xml:space="preserve"> </w:t>
      </w:r>
      <w:r w:rsidR="007A4BF3" w:rsidRPr="00C363B9">
        <w:rPr>
          <w:rFonts w:ascii="Times New Roman" w:hAnsi="Times New Roman" w:cs="Times New Roman"/>
          <w:sz w:val="24"/>
          <w:szCs w:val="24"/>
        </w:rPr>
        <w:t>Hitchen, G., (</w:t>
      </w:r>
      <w:r w:rsidRPr="00C363B9">
        <w:rPr>
          <w:rFonts w:ascii="Times New Roman" w:hAnsi="Times New Roman" w:cs="Times New Roman"/>
          <w:sz w:val="24"/>
          <w:szCs w:val="24"/>
        </w:rPr>
        <w:t>2009</w:t>
      </w:r>
      <w:r w:rsidR="007A4BF3" w:rsidRPr="00C363B9">
        <w:rPr>
          <w:rFonts w:ascii="Times New Roman" w:hAnsi="Times New Roman" w:cs="Times New Roman"/>
          <w:sz w:val="24"/>
          <w:szCs w:val="24"/>
        </w:rPr>
        <w:t>)</w:t>
      </w:r>
      <w:r w:rsidRPr="00C363B9">
        <w:rPr>
          <w:rFonts w:ascii="Times New Roman" w:hAnsi="Times New Roman" w:cs="Times New Roman"/>
          <w:i/>
          <w:sz w:val="24"/>
          <w:szCs w:val="24"/>
        </w:rPr>
        <w:t>. Measuring Intrinsic Value: How to stop worrying and love economics</w:t>
      </w:r>
      <w:r w:rsidRPr="00C363B9">
        <w:rPr>
          <w:rFonts w:ascii="Times New Roman" w:hAnsi="Times New Roman" w:cs="Times New Roman"/>
          <w:sz w:val="24"/>
          <w:szCs w:val="24"/>
        </w:rPr>
        <w:t xml:space="preserve">. </w:t>
      </w:r>
      <w:r w:rsidR="007900C8" w:rsidRPr="00C363B9">
        <w:rPr>
          <w:rFonts w:ascii="Times New Roman" w:hAnsi="Times New Roman" w:cs="Times New Roman"/>
          <w:sz w:val="24"/>
          <w:szCs w:val="24"/>
        </w:rPr>
        <w:t xml:space="preserve">Web Publication: </w:t>
      </w:r>
      <w:r w:rsidRPr="00C363B9">
        <w:rPr>
          <w:rFonts w:ascii="Times New Roman" w:hAnsi="Times New Roman" w:cs="Times New Roman"/>
          <w:sz w:val="24"/>
          <w:szCs w:val="24"/>
        </w:rPr>
        <w:t>Mis</w:t>
      </w:r>
      <w:r w:rsidR="007900C8" w:rsidRPr="00C363B9">
        <w:rPr>
          <w:rFonts w:ascii="Times New Roman" w:hAnsi="Times New Roman" w:cs="Times New Roman"/>
          <w:sz w:val="24"/>
          <w:szCs w:val="24"/>
        </w:rPr>
        <w:t>sion Money Models</w:t>
      </w:r>
      <w:r w:rsidRPr="00C363B9">
        <w:rPr>
          <w:rFonts w:ascii="Times New Roman" w:hAnsi="Times New Roman" w:cs="Times New Roman"/>
          <w:sz w:val="24"/>
          <w:szCs w:val="24"/>
        </w:rPr>
        <w:t xml:space="preserve">. </w:t>
      </w:r>
    </w:p>
    <w:p w14:paraId="3C61AEC5" w14:textId="4F70CE59" w:rsidR="009B4098" w:rsidRPr="00C363B9" w:rsidRDefault="009B4098"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Barber, M</w:t>
      </w:r>
      <w:r w:rsidR="007A4BF3" w:rsidRPr="00C363B9">
        <w:rPr>
          <w:rFonts w:ascii="Times New Roman" w:hAnsi="Times New Roman" w:cs="Times New Roman"/>
          <w:sz w:val="24"/>
          <w:szCs w:val="24"/>
        </w:rPr>
        <w:t xml:space="preserve">., </w:t>
      </w:r>
      <w:r w:rsidR="00C155DE" w:rsidRPr="00C363B9">
        <w:rPr>
          <w:rFonts w:ascii="Times New Roman" w:hAnsi="Times New Roman" w:cs="Times New Roman"/>
          <w:sz w:val="24"/>
          <w:szCs w:val="24"/>
        </w:rPr>
        <w:t>(2002).  Alfred Schutz</w:t>
      </w:r>
      <w:r w:rsidR="00091ACC"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The Stanford Encyclopaedia of Philosophy</w:t>
      </w:r>
      <w:r w:rsidR="00C155DE" w:rsidRPr="00C363B9">
        <w:rPr>
          <w:rFonts w:ascii="Times New Roman" w:hAnsi="Times New Roman" w:cs="Times New Roman"/>
          <w:sz w:val="24"/>
          <w:szCs w:val="24"/>
        </w:rPr>
        <w:t xml:space="preserve">. </w:t>
      </w:r>
      <w:r w:rsidR="005E31C7" w:rsidRPr="00C363B9">
        <w:rPr>
          <w:rFonts w:ascii="Times New Roman" w:hAnsi="Times New Roman" w:cs="Times New Roman"/>
          <w:sz w:val="24"/>
          <w:szCs w:val="24"/>
        </w:rPr>
        <w:t xml:space="preserve">Web Publication: </w:t>
      </w:r>
      <w:r w:rsidR="00C155DE" w:rsidRPr="00C363B9">
        <w:rPr>
          <w:rFonts w:ascii="Times New Roman" w:hAnsi="Times New Roman" w:cs="Times New Roman"/>
          <w:sz w:val="24"/>
          <w:szCs w:val="24"/>
        </w:rPr>
        <w:t>Stanford University</w:t>
      </w:r>
      <w:r w:rsidR="00091ACC" w:rsidRPr="00C363B9">
        <w:rPr>
          <w:rFonts w:ascii="Times New Roman" w:hAnsi="Times New Roman" w:cs="Times New Roman"/>
          <w:sz w:val="24"/>
          <w:szCs w:val="24"/>
        </w:rPr>
        <w:t xml:space="preserve">. </w:t>
      </w:r>
    </w:p>
    <w:p w14:paraId="23E1C6BB" w14:textId="6EA921E1" w:rsidR="00120393" w:rsidRPr="00C363B9" w:rsidRDefault="00E83A69"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 xml:space="preserve">Barthes, R. </w:t>
      </w:r>
      <w:r w:rsidR="00120393" w:rsidRPr="00C363B9">
        <w:rPr>
          <w:rFonts w:ascii="Times New Roman" w:hAnsi="Times New Roman" w:cs="Times New Roman"/>
          <w:sz w:val="24"/>
          <w:szCs w:val="24"/>
        </w:rPr>
        <w:t>(1977)</w:t>
      </w:r>
      <w:r w:rsidR="00C155DE" w:rsidRPr="00C363B9">
        <w:rPr>
          <w:rFonts w:ascii="Times New Roman" w:hAnsi="Times New Roman" w:cs="Times New Roman"/>
          <w:sz w:val="24"/>
          <w:szCs w:val="24"/>
        </w:rPr>
        <w:t>.</w:t>
      </w:r>
      <w:r w:rsidR="00120393" w:rsidRPr="00C363B9">
        <w:rPr>
          <w:rFonts w:ascii="Times New Roman" w:hAnsi="Times New Roman" w:cs="Times New Roman"/>
          <w:sz w:val="24"/>
          <w:szCs w:val="24"/>
        </w:rPr>
        <w:t xml:space="preserve"> </w:t>
      </w:r>
      <w:r w:rsidR="00120393" w:rsidRPr="00C363B9">
        <w:rPr>
          <w:rFonts w:ascii="Times New Roman" w:hAnsi="Times New Roman" w:cs="Times New Roman"/>
          <w:i/>
          <w:sz w:val="24"/>
          <w:szCs w:val="24"/>
        </w:rPr>
        <w:t>Image, Music, Text.</w:t>
      </w:r>
      <w:r w:rsidR="00D70F57">
        <w:rPr>
          <w:rFonts w:ascii="Times New Roman" w:hAnsi="Times New Roman" w:cs="Times New Roman"/>
          <w:sz w:val="24"/>
          <w:szCs w:val="24"/>
        </w:rPr>
        <w:t xml:space="preserve"> London:Fontana Press.</w:t>
      </w:r>
    </w:p>
    <w:p w14:paraId="0534ED87" w14:textId="2E6A6E29" w:rsidR="00BA1BAA" w:rsidRPr="00C363B9" w:rsidRDefault="00BA1BAA" w:rsidP="0021062E">
      <w:pPr>
        <w:spacing w:after="0" w:line="240" w:lineRule="auto"/>
        <w:rPr>
          <w:rFonts w:ascii="Times New Roman" w:hAnsi="Times New Roman" w:cs="Times New Roman"/>
          <w:sz w:val="24"/>
          <w:szCs w:val="24"/>
        </w:rPr>
      </w:pPr>
      <w:r w:rsidRPr="00C363B9">
        <w:rPr>
          <w:rFonts w:ascii="Times New Roman" w:hAnsi="Times New Roman" w:cs="Times New Roman"/>
          <w:sz w:val="24"/>
          <w:szCs w:val="24"/>
        </w:rPr>
        <w:t xml:space="preserve">Belfiore, E., Bennett, O. (2007). Determinants of Impact: Towards a Better Understanding of Encounters with the Arts. </w:t>
      </w:r>
      <w:r w:rsidRPr="00C363B9">
        <w:rPr>
          <w:rFonts w:ascii="Times New Roman" w:hAnsi="Times New Roman" w:cs="Times New Roman"/>
          <w:i/>
          <w:sz w:val="24"/>
          <w:szCs w:val="24"/>
        </w:rPr>
        <w:t>Cultural Trends,</w:t>
      </w:r>
      <w:r w:rsidRPr="00C363B9">
        <w:rPr>
          <w:rFonts w:ascii="Times New Roman" w:hAnsi="Times New Roman" w:cs="Times New Roman"/>
          <w:sz w:val="24"/>
          <w:szCs w:val="24"/>
        </w:rPr>
        <w:t xml:space="preserve"> </w:t>
      </w:r>
      <w:r w:rsidR="005E31C7" w:rsidRPr="00C363B9">
        <w:rPr>
          <w:rFonts w:ascii="Times New Roman" w:hAnsi="Times New Roman" w:cs="Times New Roman"/>
          <w:sz w:val="24"/>
          <w:szCs w:val="24"/>
        </w:rPr>
        <w:t>16:3,</w:t>
      </w:r>
      <w:r w:rsidRPr="00C363B9">
        <w:rPr>
          <w:rFonts w:ascii="Times New Roman" w:hAnsi="Times New Roman" w:cs="Times New Roman"/>
          <w:sz w:val="24"/>
          <w:szCs w:val="24"/>
        </w:rPr>
        <w:t xml:space="preserve"> 225-275.</w:t>
      </w:r>
    </w:p>
    <w:p w14:paraId="6673D811" w14:textId="77777777" w:rsidR="00BA1BAA" w:rsidRPr="00C363B9" w:rsidRDefault="00BA1BAA" w:rsidP="0021062E">
      <w:pPr>
        <w:spacing w:after="0" w:line="240" w:lineRule="auto"/>
        <w:rPr>
          <w:rFonts w:ascii="Times New Roman" w:hAnsi="Times New Roman" w:cs="Times New Roman"/>
          <w:sz w:val="24"/>
          <w:szCs w:val="24"/>
        </w:rPr>
      </w:pPr>
    </w:p>
    <w:p w14:paraId="782ECA04" w14:textId="2EA09BD9" w:rsidR="0088563A" w:rsidRPr="00C363B9" w:rsidRDefault="0088563A" w:rsidP="0021062E">
      <w:pPr>
        <w:spacing w:after="0" w:line="240" w:lineRule="auto"/>
        <w:rPr>
          <w:rFonts w:ascii="Times New Roman" w:hAnsi="Times New Roman" w:cs="Times New Roman"/>
          <w:sz w:val="24"/>
          <w:szCs w:val="24"/>
        </w:rPr>
      </w:pPr>
      <w:r w:rsidRPr="00C363B9">
        <w:rPr>
          <w:rFonts w:ascii="Times New Roman" w:hAnsi="Times New Roman" w:cs="Times New Roman"/>
          <w:sz w:val="24"/>
          <w:szCs w:val="24"/>
        </w:rPr>
        <w:t>Belfiore, E</w:t>
      </w:r>
      <w:r w:rsidR="00C155DE" w:rsidRPr="00C363B9">
        <w:rPr>
          <w:rFonts w:ascii="Times New Roman" w:hAnsi="Times New Roman" w:cs="Times New Roman"/>
          <w:sz w:val="24"/>
          <w:szCs w:val="24"/>
        </w:rPr>
        <w:t>., Bennett, O.</w:t>
      </w:r>
      <w:r w:rsidRPr="00C363B9">
        <w:rPr>
          <w:rFonts w:ascii="Times New Roman" w:hAnsi="Times New Roman" w:cs="Times New Roman"/>
          <w:sz w:val="24"/>
          <w:szCs w:val="24"/>
        </w:rPr>
        <w:t xml:space="preserve"> </w:t>
      </w:r>
      <w:r w:rsidR="00C155DE" w:rsidRPr="00C363B9">
        <w:rPr>
          <w:rFonts w:ascii="Times New Roman" w:hAnsi="Times New Roman" w:cs="Times New Roman"/>
          <w:sz w:val="24"/>
          <w:szCs w:val="24"/>
        </w:rPr>
        <w:t>(</w:t>
      </w:r>
      <w:r w:rsidRPr="00C363B9">
        <w:rPr>
          <w:rFonts w:ascii="Times New Roman" w:hAnsi="Times New Roman" w:cs="Times New Roman"/>
          <w:sz w:val="24"/>
          <w:szCs w:val="24"/>
        </w:rPr>
        <w:t>2008</w:t>
      </w:r>
      <w:r w:rsidR="00C155DE" w:rsidRPr="00C363B9">
        <w:rPr>
          <w:rFonts w:ascii="Times New Roman" w:hAnsi="Times New Roman" w:cs="Times New Roman"/>
          <w:sz w:val="24"/>
          <w:szCs w:val="24"/>
        </w:rPr>
        <w:t>)</w:t>
      </w:r>
      <w:r w:rsidRPr="00C363B9">
        <w:rPr>
          <w:rFonts w:ascii="Times New Roman" w:hAnsi="Times New Roman" w:cs="Times New Roman"/>
          <w:sz w:val="24"/>
          <w:szCs w:val="24"/>
        </w:rPr>
        <w:t>.</w:t>
      </w:r>
      <w:r w:rsidRPr="00C363B9">
        <w:rPr>
          <w:rFonts w:ascii="Times New Roman" w:hAnsi="Times New Roman" w:cs="Times New Roman"/>
          <w:i/>
          <w:sz w:val="24"/>
          <w:szCs w:val="24"/>
        </w:rPr>
        <w:t>The Social Impact of the Arts: An Intellectual History</w:t>
      </w:r>
      <w:r w:rsidRPr="00C363B9">
        <w:rPr>
          <w:rFonts w:ascii="Times New Roman" w:hAnsi="Times New Roman" w:cs="Times New Roman"/>
          <w:sz w:val="24"/>
          <w:szCs w:val="24"/>
        </w:rPr>
        <w:t xml:space="preserve">. </w:t>
      </w:r>
      <w:r w:rsidR="00D76D6E" w:rsidRPr="00C363B9">
        <w:rPr>
          <w:rFonts w:ascii="Times New Roman" w:hAnsi="Times New Roman" w:cs="Times New Roman"/>
          <w:sz w:val="24"/>
          <w:szCs w:val="24"/>
        </w:rPr>
        <w:t>Basingstoke</w:t>
      </w:r>
      <w:r w:rsidR="00C155DE" w:rsidRPr="00C363B9">
        <w:rPr>
          <w:rFonts w:ascii="Times New Roman" w:hAnsi="Times New Roman" w:cs="Times New Roman"/>
          <w:sz w:val="24"/>
          <w:szCs w:val="24"/>
        </w:rPr>
        <w:t xml:space="preserve">: </w:t>
      </w:r>
      <w:r w:rsidRPr="00C363B9">
        <w:rPr>
          <w:rFonts w:ascii="Times New Roman" w:hAnsi="Times New Roman" w:cs="Times New Roman"/>
          <w:sz w:val="24"/>
          <w:szCs w:val="24"/>
        </w:rPr>
        <w:t>Palgrave</w:t>
      </w:r>
      <w:r w:rsidR="00C155DE" w:rsidRPr="00C363B9">
        <w:rPr>
          <w:rFonts w:ascii="Times New Roman" w:hAnsi="Times New Roman" w:cs="Times New Roman"/>
          <w:sz w:val="24"/>
          <w:szCs w:val="24"/>
        </w:rPr>
        <w:t xml:space="preserve"> </w:t>
      </w:r>
      <w:r w:rsidRPr="00C363B9">
        <w:rPr>
          <w:rFonts w:ascii="Times New Roman" w:hAnsi="Times New Roman" w:cs="Times New Roman"/>
          <w:sz w:val="24"/>
          <w:szCs w:val="24"/>
        </w:rPr>
        <w:t>Macmillan.</w:t>
      </w:r>
    </w:p>
    <w:p w14:paraId="5C1A2F8C" w14:textId="77777777" w:rsidR="00091ACC" w:rsidRPr="00C363B9" w:rsidRDefault="00091ACC" w:rsidP="0021062E">
      <w:pPr>
        <w:spacing w:after="0" w:line="240" w:lineRule="auto"/>
        <w:rPr>
          <w:rFonts w:ascii="Times New Roman" w:hAnsi="Times New Roman" w:cs="Times New Roman"/>
          <w:sz w:val="24"/>
          <w:szCs w:val="24"/>
        </w:rPr>
      </w:pPr>
    </w:p>
    <w:p w14:paraId="691C086D" w14:textId="17D63B80" w:rsidR="004A6D46" w:rsidRPr="00C363B9" w:rsidRDefault="004A6D46" w:rsidP="0021062E">
      <w:pPr>
        <w:spacing w:line="240" w:lineRule="auto"/>
        <w:rPr>
          <w:rFonts w:ascii="Times New Roman" w:hAnsi="Times New Roman" w:cs="Times New Roman"/>
          <w:sz w:val="24"/>
          <w:szCs w:val="24"/>
          <w:lang w:val="en"/>
        </w:rPr>
      </w:pPr>
      <w:r w:rsidRPr="00C363B9">
        <w:rPr>
          <w:rFonts w:ascii="Times New Roman" w:hAnsi="Times New Roman" w:cs="Times New Roman"/>
          <w:sz w:val="24"/>
          <w:szCs w:val="24"/>
          <w:lang w:val="en"/>
        </w:rPr>
        <w:t>Bennett, T., Savage, M., Silva, E., Warde, A., Gayo-Cal, M., Wright, D. (2005)</w:t>
      </w:r>
      <w:r w:rsidR="00C155DE" w:rsidRPr="00C363B9">
        <w:rPr>
          <w:rFonts w:ascii="Times New Roman" w:hAnsi="Times New Roman" w:cs="Times New Roman"/>
          <w:sz w:val="24"/>
          <w:szCs w:val="24"/>
          <w:lang w:val="en"/>
        </w:rPr>
        <w:t xml:space="preserve">. </w:t>
      </w:r>
      <w:r w:rsidRPr="00C363B9">
        <w:rPr>
          <w:rFonts w:ascii="Times New Roman" w:hAnsi="Times New Roman" w:cs="Times New Roman"/>
          <w:i/>
          <w:sz w:val="24"/>
          <w:szCs w:val="24"/>
        </w:rPr>
        <w:t>Cultural Capital and the Cultural Field in Contemporary Britain</w:t>
      </w:r>
      <w:r w:rsidRPr="00C363B9">
        <w:rPr>
          <w:rFonts w:ascii="Times New Roman" w:hAnsi="Times New Roman" w:cs="Times New Roman"/>
          <w:sz w:val="24"/>
          <w:szCs w:val="24"/>
        </w:rPr>
        <w:t>.</w:t>
      </w:r>
      <w:r w:rsidRPr="00C363B9">
        <w:rPr>
          <w:rFonts w:ascii="Times New Roman" w:hAnsi="Times New Roman" w:cs="Times New Roman"/>
          <w:sz w:val="24"/>
          <w:szCs w:val="24"/>
          <w:lang w:val="en"/>
        </w:rPr>
        <w:t xml:space="preserve"> </w:t>
      </w:r>
      <w:r w:rsidR="007046AF" w:rsidRPr="00C363B9">
        <w:rPr>
          <w:rFonts w:ascii="Times New Roman" w:hAnsi="Times New Roman" w:cs="Times New Roman"/>
          <w:sz w:val="24"/>
          <w:szCs w:val="24"/>
          <w:lang w:val="en"/>
        </w:rPr>
        <w:t>Milton Keynes: CRESC.</w:t>
      </w:r>
    </w:p>
    <w:p w14:paraId="3608F43D" w14:textId="2A9BE6E9" w:rsidR="009B4098" w:rsidRPr="00C363B9" w:rsidRDefault="009B4098"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Berger, P</w:t>
      </w:r>
      <w:r w:rsidR="00C155DE" w:rsidRPr="00C363B9">
        <w:rPr>
          <w:rFonts w:ascii="Times New Roman" w:hAnsi="Times New Roman" w:cs="Times New Roman"/>
          <w:sz w:val="24"/>
          <w:szCs w:val="24"/>
        </w:rPr>
        <w:t xml:space="preserve">., </w:t>
      </w:r>
      <w:r w:rsidRPr="00C363B9">
        <w:rPr>
          <w:rFonts w:ascii="Times New Roman" w:hAnsi="Times New Roman" w:cs="Times New Roman"/>
          <w:sz w:val="24"/>
          <w:szCs w:val="24"/>
        </w:rPr>
        <w:t>Luckmann</w:t>
      </w:r>
      <w:r w:rsidR="00C155DE" w:rsidRPr="00C363B9">
        <w:rPr>
          <w:rFonts w:ascii="Times New Roman" w:hAnsi="Times New Roman" w:cs="Times New Roman"/>
          <w:sz w:val="24"/>
          <w:szCs w:val="24"/>
        </w:rPr>
        <w:t>, T.</w:t>
      </w:r>
      <w:r w:rsidRPr="00C363B9">
        <w:rPr>
          <w:rFonts w:ascii="Times New Roman" w:hAnsi="Times New Roman" w:cs="Times New Roman"/>
          <w:sz w:val="24"/>
          <w:szCs w:val="24"/>
        </w:rPr>
        <w:t xml:space="preserve"> (1991)</w:t>
      </w:r>
      <w:r w:rsidR="00AC0A96"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The Social Construction of Reality: A Treatise in the Sociology of Knowledge</w:t>
      </w:r>
      <w:r w:rsidR="009B2E74">
        <w:rPr>
          <w:rFonts w:ascii="Times New Roman" w:hAnsi="Times New Roman" w:cs="Times New Roman"/>
          <w:sz w:val="24"/>
          <w:szCs w:val="24"/>
        </w:rPr>
        <w:t>. London</w:t>
      </w:r>
      <w:r w:rsidRPr="00C363B9">
        <w:rPr>
          <w:rFonts w:ascii="Times New Roman" w:hAnsi="Times New Roman" w:cs="Times New Roman"/>
          <w:sz w:val="24"/>
          <w:szCs w:val="24"/>
        </w:rPr>
        <w:t>: Penguin.</w:t>
      </w:r>
    </w:p>
    <w:p w14:paraId="2BED85EB" w14:textId="056416D8" w:rsidR="00AC0A96" w:rsidRPr="00C363B9" w:rsidRDefault="00AC0A96" w:rsidP="0021062E">
      <w:pPr>
        <w:spacing w:line="240" w:lineRule="auto"/>
        <w:rPr>
          <w:rStyle w:val="edition"/>
          <w:rFonts w:ascii="Times New Roman" w:hAnsi="Times New Roman" w:cs="Times New Roman"/>
          <w:sz w:val="24"/>
          <w:szCs w:val="24"/>
        </w:rPr>
      </w:pPr>
      <w:r w:rsidRPr="00C363B9">
        <w:rPr>
          <w:rFonts w:ascii="Times New Roman" w:hAnsi="Times New Roman" w:cs="Times New Roman"/>
          <w:sz w:val="24"/>
          <w:szCs w:val="24"/>
        </w:rPr>
        <w:t xml:space="preserve">Biehl, J.,G., Good, B., Kleinman, A. (Ed).(2007). </w:t>
      </w:r>
      <w:r w:rsidRPr="00C363B9">
        <w:rPr>
          <w:rFonts w:ascii="Times New Roman" w:hAnsi="Times New Roman" w:cs="Times New Roman"/>
          <w:i/>
          <w:sz w:val="24"/>
          <w:szCs w:val="24"/>
        </w:rPr>
        <w:t>Subjectivity: Ethnographic Investigations</w:t>
      </w:r>
      <w:r w:rsidRPr="00C363B9">
        <w:rPr>
          <w:rFonts w:ascii="Times New Roman" w:hAnsi="Times New Roman" w:cs="Times New Roman"/>
          <w:sz w:val="24"/>
          <w:szCs w:val="24"/>
        </w:rPr>
        <w:t xml:space="preserve">. </w:t>
      </w:r>
      <w:r w:rsidRPr="00C363B9">
        <w:rPr>
          <w:rStyle w:val="edition"/>
          <w:rFonts w:ascii="Times New Roman" w:hAnsi="Times New Roman" w:cs="Times New Roman"/>
          <w:sz w:val="24"/>
          <w:szCs w:val="24"/>
        </w:rPr>
        <w:t xml:space="preserve">Berkeley : University of California Press. </w:t>
      </w:r>
    </w:p>
    <w:p w14:paraId="691DFBA1" w14:textId="6B077B29" w:rsidR="00DD41FF" w:rsidRPr="00C363B9" w:rsidRDefault="00DD41FF" w:rsidP="00DD41FF">
      <w:pPr>
        <w:spacing w:line="240" w:lineRule="auto"/>
        <w:rPr>
          <w:rFonts w:ascii="Times New Roman" w:hAnsi="Times New Roman" w:cs="Times New Roman"/>
          <w:sz w:val="24"/>
          <w:szCs w:val="24"/>
        </w:rPr>
      </w:pPr>
      <w:r w:rsidRPr="00C363B9">
        <w:rPr>
          <w:rFonts w:ascii="Times New Roman" w:hAnsi="Times New Roman" w:cs="Times New Roman"/>
          <w:sz w:val="24"/>
          <w:szCs w:val="24"/>
        </w:rPr>
        <w:t>Bogdan, R., Taylor</w:t>
      </w:r>
      <w:r w:rsidR="00F95F62" w:rsidRPr="00C363B9">
        <w:rPr>
          <w:rFonts w:ascii="Times New Roman" w:hAnsi="Times New Roman" w:cs="Times New Roman"/>
          <w:sz w:val="24"/>
          <w:szCs w:val="24"/>
        </w:rPr>
        <w:t>, S.</w:t>
      </w:r>
      <w:r w:rsidRPr="00C363B9">
        <w:rPr>
          <w:rFonts w:ascii="Times New Roman" w:hAnsi="Times New Roman" w:cs="Times New Roman"/>
          <w:sz w:val="24"/>
          <w:szCs w:val="24"/>
        </w:rPr>
        <w:t xml:space="preserve"> J. (1975). </w:t>
      </w:r>
      <w:r w:rsidRPr="00C363B9">
        <w:rPr>
          <w:rFonts w:ascii="Times New Roman" w:hAnsi="Times New Roman" w:cs="Times New Roman"/>
          <w:i/>
          <w:sz w:val="24"/>
          <w:szCs w:val="24"/>
        </w:rPr>
        <w:t>Introduction to Qualitative Research Methods: A Phenomenological Approach to the Social Sciences</w:t>
      </w:r>
      <w:r w:rsidRPr="00C363B9">
        <w:rPr>
          <w:rFonts w:ascii="Times New Roman" w:hAnsi="Times New Roman" w:cs="Times New Roman"/>
          <w:sz w:val="24"/>
          <w:szCs w:val="24"/>
        </w:rPr>
        <w:t>. New York: Wiley.</w:t>
      </w:r>
    </w:p>
    <w:p w14:paraId="33ED7390" w14:textId="070DBA66" w:rsidR="00DD41FF" w:rsidRPr="00C363B9" w:rsidRDefault="00DD41FF" w:rsidP="00DD41FF">
      <w:pPr>
        <w:spacing w:line="240" w:lineRule="auto"/>
        <w:rPr>
          <w:rFonts w:ascii="Times New Roman" w:hAnsi="Times New Roman" w:cs="Times New Roman"/>
          <w:sz w:val="24"/>
          <w:szCs w:val="24"/>
        </w:rPr>
      </w:pPr>
      <w:r w:rsidRPr="00C363B9">
        <w:rPr>
          <w:rFonts w:ascii="Times New Roman" w:hAnsi="Times New Roman" w:cs="Times New Roman"/>
          <w:sz w:val="24"/>
          <w:szCs w:val="24"/>
        </w:rPr>
        <w:t xml:space="preserve">Born, G. (2005). On Musical Mediation: Ontology, Technology and Creativity. </w:t>
      </w:r>
      <w:r w:rsidRPr="00C363B9">
        <w:rPr>
          <w:rFonts w:ascii="Times New Roman" w:hAnsi="Times New Roman" w:cs="Times New Roman"/>
          <w:i/>
          <w:sz w:val="24"/>
          <w:szCs w:val="24"/>
        </w:rPr>
        <w:t>Twentieth Century Music</w:t>
      </w:r>
      <w:r w:rsidR="005E31C7" w:rsidRPr="00C363B9">
        <w:rPr>
          <w:rFonts w:ascii="Times New Roman" w:hAnsi="Times New Roman" w:cs="Times New Roman"/>
          <w:i/>
          <w:sz w:val="24"/>
          <w:szCs w:val="24"/>
        </w:rPr>
        <w:t>,</w:t>
      </w:r>
      <w:r w:rsidR="005E31C7" w:rsidRPr="00C363B9">
        <w:rPr>
          <w:rFonts w:ascii="Times New Roman" w:hAnsi="Times New Roman" w:cs="Times New Roman"/>
          <w:sz w:val="24"/>
          <w:szCs w:val="24"/>
        </w:rPr>
        <w:t xml:space="preserve"> 2(1),</w:t>
      </w:r>
      <w:r w:rsidRPr="00C363B9">
        <w:rPr>
          <w:rFonts w:ascii="Times New Roman" w:hAnsi="Times New Roman" w:cs="Times New Roman"/>
          <w:sz w:val="24"/>
          <w:szCs w:val="24"/>
        </w:rPr>
        <w:t xml:space="preserve"> 7–36.</w:t>
      </w:r>
    </w:p>
    <w:p w14:paraId="2E6B7288" w14:textId="3707DB23" w:rsidR="0077204C" w:rsidRPr="00C363B9" w:rsidRDefault="00C74BD3" w:rsidP="0021062E">
      <w:pPr>
        <w:spacing w:line="240" w:lineRule="auto"/>
        <w:rPr>
          <w:rFonts w:ascii="Times New Roman" w:hAnsi="Times New Roman" w:cs="Times New Roman"/>
          <w:sz w:val="24"/>
          <w:szCs w:val="24"/>
        </w:rPr>
      </w:pPr>
      <w:r>
        <w:rPr>
          <w:rFonts w:ascii="Times New Roman" w:hAnsi="Times New Roman" w:cs="Times New Roman"/>
          <w:sz w:val="24"/>
          <w:szCs w:val="24"/>
        </w:rPr>
        <w:t>Bourdieu, P. (1984</w:t>
      </w:r>
      <w:r w:rsidR="007C4D13" w:rsidRPr="00C363B9">
        <w:rPr>
          <w:rFonts w:ascii="Times New Roman" w:hAnsi="Times New Roman" w:cs="Times New Roman"/>
          <w:sz w:val="24"/>
          <w:szCs w:val="24"/>
        </w:rPr>
        <w:t xml:space="preserve">) </w:t>
      </w:r>
      <w:r w:rsidR="007C4D13" w:rsidRPr="00C363B9">
        <w:rPr>
          <w:rFonts w:ascii="Times New Roman" w:hAnsi="Times New Roman" w:cs="Times New Roman"/>
          <w:i/>
          <w:sz w:val="24"/>
          <w:szCs w:val="24"/>
        </w:rPr>
        <w:t>Distinction: A Social Critique of the Judgment of Taste</w:t>
      </w:r>
      <w:r w:rsidR="007C4D13" w:rsidRPr="00C363B9">
        <w:rPr>
          <w:rFonts w:ascii="Times New Roman" w:hAnsi="Times New Roman" w:cs="Times New Roman"/>
          <w:sz w:val="24"/>
          <w:szCs w:val="24"/>
        </w:rPr>
        <w:t>. London:Routledge &amp; Kegan Paul.</w:t>
      </w:r>
    </w:p>
    <w:p w14:paraId="7E99991A" w14:textId="33FE1D67" w:rsidR="00091ACC" w:rsidRPr="00C363B9" w:rsidRDefault="00091ACC"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Brown, A</w:t>
      </w:r>
      <w:r w:rsidR="00F95F62" w:rsidRPr="00C363B9">
        <w:rPr>
          <w:rFonts w:ascii="Times New Roman" w:hAnsi="Times New Roman" w:cs="Times New Roman"/>
          <w:sz w:val="24"/>
          <w:szCs w:val="24"/>
        </w:rPr>
        <w:t>.</w:t>
      </w:r>
      <w:r w:rsidR="00DD41FF" w:rsidRPr="00C363B9">
        <w:rPr>
          <w:rFonts w:ascii="Times New Roman" w:hAnsi="Times New Roman" w:cs="Times New Roman"/>
          <w:sz w:val="24"/>
          <w:szCs w:val="24"/>
        </w:rPr>
        <w:t xml:space="preserve">S., </w:t>
      </w:r>
      <w:r w:rsidRPr="00C363B9">
        <w:rPr>
          <w:rFonts w:ascii="Times New Roman" w:hAnsi="Times New Roman" w:cs="Times New Roman"/>
          <w:sz w:val="24"/>
          <w:szCs w:val="24"/>
        </w:rPr>
        <w:t>Novak-Leonard</w:t>
      </w:r>
      <w:r w:rsidR="00F95F62" w:rsidRPr="00C363B9">
        <w:rPr>
          <w:rFonts w:ascii="Times New Roman" w:hAnsi="Times New Roman" w:cs="Times New Roman"/>
          <w:sz w:val="24"/>
          <w:szCs w:val="24"/>
        </w:rPr>
        <w:t>, J.</w:t>
      </w:r>
      <w:r w:rsidR="00DD41FF" w:rsidRPr="00C363B9">
        <w:rPr>
          <w:rFonts w:ascii="Times New Roman" w:hAnsi="Times New Roman" w:cs="Times New Roman"/>
          <w:sz w:val="24"/>
          <w:szCs w:val="24"/>
        </w:rPr>
        <w:t>L. (</w:t>
      </w:r>
      <w:r w:rsidRPr="00C363B9">
        <w:rPr>
          <w:rFonts w:ascii="Times New Roman" w:hAnsi="Times New Roman" w:cs="Times New Roman"/>
          <w:sz w:val="24"/>
          <w:szCs w:val="24"/>
        </w:rPr>
        <w:t>2007</w:t>
      </w:r>
      <w:r w:rsidR="00DD41FF"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Assessing the Intrinsic Impacts of a Live Performance</w:t>
      </w:r>
      <w:r w:rsidRPr="00C363B9">
        <w:rPr>
          <w:rFonts w:ascii="Times New Roman" w:hAnsi="Times New Roman" w:cs="Times New Roman"/>
          <w:sz w:val="24"/>
          <w:szCs w:val="24"/>
        </w:rPr>
        <w:t>.</w:t>
      </w:r>
      <w:r w:rsidR="00DD41FF" w:rsidRPr="00C363B9">
        <w:rPr>
          <w:rFonts w:ascii="Times New Roman" w:hAnsi="Times New Roman" w:cs="Times New Roman"/>
          <w:sz w:val="24"/>
          <w:szCs w:val="24"/>
        </w:rPr>
        <w:t xml:space="preserve"> </w:t>
      </w:r>
      <w:r w:rsidR="005E31C7" w:rsidRPr="00C363B9">
        <w:rPr>
          <w:rFonts w:ascii="Times New Roman" w:hAnsi="Times New Roman" w:cs="Times New Roman"/>
          <w:sz w:val="24"/>
          <w:szCs w:val="24"/>
        </w:rPr>
        <w:t xml:space="preserve">Web Publication: </w:t>
      </w:r>
      <w:r w:rsidR="00DD41FF" w:rsidRPr="00C363B9">
        <w:rPr>
          <w:rFonts w:ascii="Times New Roman" w:hAnsi="Times New Roman" w:cs="Times New Roman"/>
          <w:sz w:val="24"/>
          <w:szCs w:val="24"/>
        </w:rPr>
        <w:t xml:space="preserve">WolfBrown. </w:t>
      </w:r>
    </w:p>
    <w:p w14:paraId="7E026F5E" w14:textId="0ECF7D71" w:rsidR="004D2DD8" w:rsidRPr="00C363B9" w:rsidRDefault="004D2DD8"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Cicourel, A</w:t>
      </w:r>
      <w:r w:rsidR="005E31C7" w:rsidRPr="00C363B9">
        <w:rPr>
          <w:rFonts w:ascii="Times New Roman" w:hAnsi="Times New Roman" w:cs="Times New Roman"/>
          <w:sz w:val="24"/>
          <w:szCs w:val="24"/>
        </w:rPr>
        <w:t>.</w:t>
      </w:r>
      <w:r w:rsidR="00DD41FF" w:rsidRPr="00C363B9">
        <w:rPr>
          <w:rFonts w:ascii="Times New Roman" w:hAnsi="Times New Roman" w:cs="Times New Roman"/>
          <w:sz w:val="24"/>
          <w:szCs w:val="24"/>
        </w:rPr>
        <w:t xml:space="preserve"> </w:t>
      </w:r>
      <w:r w:rsidRPr="00C363B9">
        <w:rPr>
          <w:rFonts w:ascii="Times New Roman" w:hAnsi="Times New Roman" w:cs="Times New Roman"/>
          <w:sz w:val="24"/>
          <w:szCs w:val="24"/>
        </w:rPr>
        <w:t>V.</w:t>
      </w:r>
      <w:r w:rsidR="00DD41FF" w:rsidRPr="00C363B9">
        <w:rPr>
          <w:rFonts w:ascii="Times New Roman" w:hAnsi="Times New Roman" w:cs="Times New Roman"/>
          <w:sz w:val="24"/>
          <w:szCs w:val="24"/>
        </w:rPr>
        <w:t xml:space="preserve"> (</w:t>
      </w:r>
      <w:r w:rsidRPr="00C363B9">
        <w:rPr>
          <w:rFonts w:ascii="Times New Roman" w:hAnsi="Times New Roman" w:cs="Times New Roman"/>
          <w:sz w:val="24"/>
          <w:szCs w:val="24"/>
        </w:rPr>
        <w:t>1964</w:t>
      </w:r>
      <w:r w:rsidR="00DD41FF" w:rsidRPr="00C363B9">
        <w:rPr>
          <w:rFonts w:ascii="Times New Roman" w:hAnsi="Times New Roman" w:cs="Times New Roman"/>
          <w:sz w:val="24"/>
          <w:szCs w:val="24"/>
        </w:rPr>
        <w:t xml:space="preserve">). </w:t>
      </w:r>
      <w:r w:rsidRPr="00C363B9">
        <w:rPr>
          <w:rFonts w:ascii="Times New Roman" w:hAnsi="Times New Roman" w:cs="Times New Roman"/>
          <w:sz w:val="24"/>
          <w:szCs w:val="24"/>
        </w:rPr>
        <w:t xml:space="preserve"> </w:t>
      </w:r>
      <w:r w:rsidRPr="00C363B9">
        <w:rPr>
          <w:rFonts w:ascii="Times New Roman" w:hAnsi="Times New Roman" w:cs="Times New Roman"/>
          <w:i/>
          <w:iCs/>
          <w:sz w:val="24"/>
          <w:szCs w:val="24"/>
        </w:rPr>
        <w:t xml:space="preserve">Method and Measurement in Sociology. </w:t>
      </w:r>
      <w:r w:rsidRPr="00C363B9">
        <w:rPr>
          <w:rFonts w:ascii="Times New Roman" w:hAnsi="Times New Roman" w:cs="Times New Roman"/>
          <w:sz w:val="24"/>
          <w:szCs w:val="24"/>
        </w:rPr>
        <w:t>New York: Free Press.</w:t>
      </w:r>
    </w:p>
    <w:p w14:paraId="16EC56BA" w14:textId="432325B8" w:rsidR="00E65C78" w:rsidRPr="00C363B9" w:rsidRDefault="00031E0E"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Coles, A</w:t>
      </w:r>
      <w:r w:rsidR="00DD41FF"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00DD41FF" w:rsidRPr="00C363B9">
        <w:rPr>
          <w:rFonts w:ascii="Times New Roman" w:hAnsi="Times New Roman" w:cs="Times New Roman"/>
          <w:sz w:val="24"/>
          <w:szCs w:val="24"/>
        </w:rPr>
        <w:t>(</w:t>
      </w:r>
      <w:r w:rsidRPr="00C363B9">
        <w:rPr>
          <w:rFonts w:ascii="Times New Roman" w:hAnsi="Times New Roman" w:cs="Times New Roman"/>
          <w:sz w:val="24"/>
          <w:szCs w:val="24"/>
        </w:rPr>
        <w:t>2008</w:t>
      </w:r>
      <w:r w:rsidR="00DD41FF" w:rsidRPr="00C363B9">
        <w:rPr>
          <w:rFonts w:ascii="Times New Roman" w:hAnsi="Times New Roman" w:cs="Times New Roman"/>
          <w:sz w:val="24"/>
          <w:szCs w:val="24"/>
        </w:rPr>
        <w:t xml:space="preserve">). </w:t>
      </w:r>
      <w:r w:rsidRPr="00C363B9">
        <w:rPr>
          <w:rFonts w:ascii="Times New Roman" w:hAnsi="Times New Roman" w:cs="Times New Roman"/>
          <w:sz w:val="24"/>
          <w:szCs w:val="24"/>
        </w:rPr>
        <w:t>Instr</w:t>
      </w:r>
      <w:r w:rsidR="00DD41FF" w:rsidRPr="00C363B9">
        <w:rPr>
          <w:rFonts w:ascii="Times New Roman" w:hAnsi="Times New Roman" w:cs="Times New Roman"/>
          <w:sz w:val="24"/>
          <w:szCs w:val="24"/>
        </w:rPr>
        <w:t>umental death of a reductionist</w:t>
      </w:r>
      <w:r w:rsidRPr="00C363B9">
        <w:rPr>
          <w:rFonts w:ascii="Times New Roman" w:hAnsi="Times New Roman" w:cs="Times New Roman"/>
          <w:sz w:val="24"/>
          <w:szCs w:val="24"/>
        </w:rPr>
        <w:t xml:space="preserve">. </w:t>
      </w:r>
      <w:r w:rsidRPr="00C363B9">
        <w:rPr>
          <w:rFonts w:ascii="Times New Roman" w:hAnsi="Times New Roman" w:cs="Times New Roman"/>
          <w:i/>
          <w:iCs/>
          <w:sz w:val="24"/>
          <w:szCs w:val="24"/>
        </w:rPr>
        <w:t xml:space="preserve">Cultural Trends </w:t>
      </w:r>
      <w:r w:rsidRPr="00C363B9">
        <w:rPr>
          <w:rFonts w:ascii="Times New Roman" w:hAnsi="Times New Roman" w:cs="Times New Roman"/>
          <w:sz w:val="24"/>
          <w:szCs w:val="24"/>
        </w:rPr>
        <w:t>17:4. 329-334.</w:t>
      </w:r>
    </w:p>
    <w:p w14:paraId="691FEB50" w14:textId="2DAF576B" w:rsidR="004E07C4" w:rsidRPr="00C363B9" w:rsidRDefault="004E07C4" w:rsidP="004E07C4">
      <w:pPr>
        <w:spacing w:line="240" w:lineRule="auto"/>
        <w:rPr>
          <w:rFonts w:ascii="Times New Roman" w:hAnsi="Times New Roman" w:cs="Times New Roman"/>
          <w:sz w:val="24"/>
          <w:szCs w:val="24"/>
        </w:rPr>
      </w:pPr>
      <w:r w:rsidRPr="00C363B9">
        <w:rPr>
          <w:rFonts w:ascii="Times New Roman" w:hAnsi="Times New Roman" w:cs="Times New Roman"/>
          <w:sz w:val="24"/>
          <w:szCs w:val="24"/>
        </w:rPr>
        <w:t xml:space="preserve">Crossick, G., Kaszynska, P. (2014). Under construction: Towards a framework for cultural value.  </w:t>
      </w:r>
      <w:r w:rsidRPr="00C363B9">
        <w:rPr>
          <w:rFonts w:ascii="Times New Roman" w:hAnsi="Times New Roman" w:cs="Times New Roman"/>
          <w:i/>
          <w:sz w:val="24"/>
          <w:szCs w:val="24"/>
        </w:rPr>
        <w:t xml:space="preserve">Cultural Trends, </w:t>
      </w:r>
      <w:r w:rsidRPr="00C363B9">
        <w:rPr>
          <w:rFonts w:ascii="Times New Roman" w:hAnsi="Times New Roman" w:cs="Times New Roman"/>
          <w:sz w:val="24"/>
          <w:szCs w:val="24"/>
        </w:rPr>
        <w:t>23(2), 120-131.</w:t>
      </w:r>
    </w:p>
    <w:p w14:paraId="07963DB0" w14:textId="2755CA9C" w:rsidR="004D2DD8" w:rsidRPr="00C363B9" w:rsidRDefault="004D2DD8"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DeNORA, T. (2000)</w:t>
      </w:r>
      <w:r w:rsidR="00DD41FF"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Music and Everyday Life</w:t>
      </w:r>
      <w:r w:rsidRPr="00C363B9">
        <w:rPr>
          <w:rFonts w:ascii="Times New Roman" w:hAnsi="Times New Roman" w:cs="Times New Roman"/>
          <w:sz w:val="24"/>
          <w:szCs w:val="24"/>
        </w:rPr>
        <w:t>. Cambridge: Cambridge University Press.</w:t>
      </w:r>
    </w:p>
    <w:p w14:paraId="25D51A90" w14:textId="7082277C" w:rsidR="004D2DD8" w:rsidRPr="00C363B9" w:rsidRDefault="00FE509E"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Denzin, N., Lincoln, Y</w:t>
      </w:r>
      <w:r w:rsidR="00F95F62" w:rsidRPr="00C363B9">
        <w:rPr>
          <w:rFonts w:ascii="Times New Roman" w:hAnsi="Times New Roman" w:cs="Times New Roman"/>
          <w:sz w:val="24"/>
          <w:szCs w:val="24"/>
        </w:rPr>
        <w:t>.</w:t>
      </w:r>
      <w:r w:rsidRPr="00C363B9">
        <w:rPr>
          <w:rFonts w:ascii="Times New Roman" w:hAnsi="Times New Roman" w:cs="Times New Roman"/>
          <w:sz w:val="24"/>
          <w:szCs w:val="24"/>
        </w:rPr>
        <w:t>S. (Eds). (</w:t>
      </w:r>
      <w:r w:rsidR="004D2DD8" w:rsidRPr="00C363B9">
        <w:rPr>
          <w:rFonts w:ascii="Times New Roman" w:hAnsi="Times New Roman" w:cs="Times New Roman"/>
          <w:sz w:val="24"/>
          <w:szCs w:val="24"/>
        </w:rPr>
        <w:t>1998</w:t>
      </w:r>
      <w:r w:rsidRPr="00C363B9">
        <w:rPr>
          <w:rFonts w:ascii="Times New Roman" w:hAnsi="Times New Roman" w:cs="Times New Roman"/>
          <w:sz w:val="24"/>
          <w:szCs w:val="24"/>
        </w:rPr>
        <w:t>).</w:t>
      </w:r>
      <w:r w:rsidR="004D2DD8" w:rsidRPr="00C363B9">
        <w:rPr>
          <w:rFonts w:ascii="Times New Roman" w:hAnsi="Times New Roman" w:cs="Times New Roman"/>
          <w:sz w:val="24"/>
          <w:szCs w:val="24"/>
        </w:rPr>
        <w:t xml:space="preserve"> </w:t>
      </w:r>
      <w:r w:rsidR="004D2DD8" w:rsidRPr="00C363B9">
        <w:rPr>
          <w:rFonts w:ascii="Times New Roman" w:hAnsi="Times New Roman" w:cs="Times New Roman"/>
          <w:i/>
          <w:iCs/>
          <w:sz w:val="24"/>
          <w:szCs w:val="24"/>
        </w:rPr>
        <w:t xml:space="preserve">Collecting and Interpreting Qualitative Materials. </w:t>
      </w:r>
      <w:r w:rsidR="004D2DD8" w:rsidRPr="00C363B9">
        <w:rPr>
          <w:rFonts w:ascii="Times New Roman" w:hAnsi="Times New Roman" w:cs="Times New Roman"/>
          <w:sz w:val="24"/>
          <w:szCs w:val="24"/>
        </w:rPr>
        <w:t>Thousand Oaks, Ca.: Sage</w:t>
      </w:r>
      <w:r w:rsidRPr="00C363B9">
        <w:rPr>
          <w:rFonts w:ascii="Times New Roman" w:hAnsi="Times New Roman" w:cs="Times New Roman"/>
          <w:sz w:val="24"/>
          <w:szCs w:val="24"/>
        </w:rPr>
        <w:t>.</w:t>
      </w:r>
    </w:p>
    <w:p w14:paraId="4560301B" w14:textId="7EB4E570" w:rsidR="00E83A69" w:rsidRPr="00C363B9" w:rsidRDefault="00747146" w:rsidP="0021062E">
      <w:pPr>
        <w:spacing w:line="240" w:lineRule="auto"/>
        <w:rPr>
          <w:rFonts w:ascii="Times New Roman" w:hAnsi="Times New Roman" w:cs="Times New Roman"/>
          <w:b/>
          <w:bCs/>
          <w:sz w:val="24"/>
          <w:szCs w:val="24"/>
        </w:rPr>
      </w:pPr>
      <w:r w:rsidRPr="00C363B9">
        <w:rPr>
          <w:rFonts w:ascii="Times New Roman" w:hAnsi="Times New Roman" w:cs="Times New Roman"/>
          <w:sz w:val="24"/>
          <w:szCs w:val="24"/>
        </w:rPr>
        <w:t>Eliot, T.S. (1973)</w:t>
      </w:r>
      <w:r w:rsidR="00FE509E" w:rsidRPr="00C363B9">
        <w:rPr>
          <w:rFonts w:ascii="Times New Roman" w:hAnsi="Times New Roman" w:cs="Times New Roman"/>
          <w:sz w:val="24"/>
          <w:szCs w:val="24"/>
        </w:rPr>
        <w:t xml:space="preserve">. </w:t>
      </w:r>
      <w:r w:rsidRPr="00C363B9">
        <w:rPr>
          <w:rFonts w:ascii="Times New Roman" w:hAnsi="Times New Roman" w:cs="Times New Roman"/>
          <w:i/>
          <w:sz w:val="24"/>
          <w:szCs w:val="24"/>
        </w:rPr>
        <w:t>Notes Towards the Definition of Culture.</w:t>
      </w:r>
      <w:r w:rsidRPr="00C363B9">
        <w:rPr>
          <w:rFonts w:ascii="Times New Roman" w:hAnsi="Times New Roman" w:cs="Times New Roman"/>
          <w:sz w:val="24"/>
          <w:szCs w:val="24"/>
        </w:rPr>
        <w:t xml:space="preserve"> London: Faber &amp; Faber</w:t>
      </w:r>
      <w:r w:rsidR="00FE509E" w:rsidRPr="00C363B9">
        <w:rPr>
          <w:rFonts w:ascii="Times New Roman" w:hAnsi="Times New Roman" w:cs="Times New Roman"/>
          <w:sz w:val="24"/>
          <w:szCs w:val="24"/>
        </w:rPr>
        <w:t>.</w:t>
      </w:r>
      <w:r w:rsidRPr="00C363B9">
        <w:rPr>
          <w:rFonts w:ascii="Times New Roman" w:hAnsi="Times New Roman" w:cs="Times New Roman"/>
          <w:b/>
          <w:bCs/>
          <w:sz w:val="24"/>
          <w:szCs w:val="24"/>
        </w:rPr>
        <w:t xml:space="preserve"> </w:t>
      </w:r>
    </w:p>
    <w:p w14:paraId="482293AA" w14:textId="14518908" w:rsidR="00C210E6" w:rsidRPr="00C363B9" w:rsidRDefault="00091ACC" w:rsidP="0021062E">
      <w:pPr>
        <w:spacing w:line="240" w:lineRule="auto"/>
        <w:rPr>
          <w:rFonts w:ascii="Times New Roman" w:hAnsi="Times New Roman" w:cs="Times New Roman"/>
          <w:sz w:val="24"/>
          <w:szCs w:val="24"/>
          <w:lang w:val="en"/>
        </w:rPr>
      </w:pPr>
      <w:r w:rsidRPr="00C363B9">
        <w:rPr>
          <w:rFonts w:ascii="Times New Roman" w:hAnsi="Times New Roman" w:cs="Times New Roman"/>
          <w:sz w:val="24"/>
          <w:szCs w:val="24"/>
          <w:lang w:val="en"/>
        </w:rPr>
        <w:t>F</w:t>
      </w:r>
      <w:r w:rsidR="00FE509E" w:rsidRPr="00C363B9">
        <w:rPr>
          <w:rFonts w:ascii="Times New Roman" w:hAnsi="Times New Roman" w:cs="Times New Roman"/>
          <w:sz w:val="24"/>
          <w:szCs w:val="24"/>
          <w:lang w:val="en"/>
        </w:rPr>
        <w:t xml:space="preserve">rade, C. (2013). </w:t>
      </w:r>
      <w:r w:rsidR="00C210E6" w:rsidRPr="00C363B9">
        <w:rPr>
          <w:rFonts w:ascii="Times New Roman" w:hAnsi="Times New Roman" w:cs="Times New Roman"/>
          <w:i/>
          <w:sz w:val="24"/>
          <w:szCs w:val="24"/>
          <w:lang w:val="en"/>
        </w:rPr>
        <w:t>Time and Method: After Survival, For a Renewed Praxis of Social Theory</w:t>
      </w:r>
      <w:r w:rsidR="00C210E6" w:rsidRPr="00C363B9">
        <w:rPr>
          <w:rFonts w:ascii="Times New Roman" w:hAnsi="Times New Roman" w:cs="Times New Roman"/>
          <w:sz w:val="24"/>
          <w:szCs w:val="24"/>
          <w:lang w:val="en"/>
        </w:rPr>
        <w:t xml:space="preserve">. </w:t>
      </w:r>
      <w:r w:rsidR="007046AF" w:rsidRPr="00C363B9">
        <w:rPr>
          <w:rFonts w:ascii="Times New Roman" w:hAnsi="Times New Roman" w:cs="Times New Roman"/>
          <w:sz w:val="24"/>
          <w:szCs w:val="24"/>
          <w:lang w:val="en"/>
        </w:rPr>
        <w:t xml:space="preserve">Milton Keynes: </w:t>
      </w:r>
      <w:r w:rsidR="00C210E6" w:rsidRPr="00C363B9">
        <w:rPr>
          <w:rFonts w:ascii="Times New Roman" w:hAnsi="Times New Roman" w:cs="Times New Roman"/>
          <w:sz w:val="24"/>
          <w:szCs w:val="24"/>
          <w:lang w:val="en"/>
        </w:rPr>
        <w:t>CRESC</w:t>
      </w:r>
      <w:r w:rsidR="007046AF" w:rsidRPr="00C363B9">
        <w:rPr>
          <w:rFonts w:ascii="Times New Roman" w:hAnsi="Times New Roman" w:cs="Times New Roman"/>
          <w:sz w:val="24"/>
          <w:szCs w:val="24"/>
          <w:lang w:val="en"/>
        </w:rPr>
        <w:t>.</w:t>
      </w:r>
    </w:p>
    <w:p w14:paraId="70271613" w14:textId="4604BE7A" w:rsidR="00031E0E" w:rsidRPr="00C363B9" w:rsidRDefault="00031E0E"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Foreman-Wernet, L</w:t>
      </w:r>
      <w:r w:rsidR="00FE509E" w:rsidRPr="00C363B9">
        <w:rPr>
          <w:rFonts w:ascii="Times New Roman" w:hAnsi="Times New Roman" w:cs="Times New Roman"/>
          <w:sz w:val="24"/>
          <w:szCs w:val="24"/>
        </w:rPr>
        <w:t>., Dervin, B.</w:t>
      </w:r>
      <w:r w:rsidRPr="00C363B9">
        <w:rPr>
          <w:rFonts w:ascii="Times New Roman" w:hAnsi="Times New Roman" w:cs="Times New Roman"/>
          <w:sz w:val="24"/>
          <w:szCs w:val="24"/>
        </w:rPr>
        <w:t xml:space="preserve"> </w:t>
      </w:r>
      <w:r w:rsidR="00FE509E" w:rsidRPr="00C363B9">
        <w:rPr>
          <w:rFonts w:ascii="Times New Roman" w:hAnsi="Times New Roman" w:cs="Times New Roman"/>
          <w:sz w:val="24"/>
          <w:szCs w:val="24"/>
        </w:rPr>
        <w:t>(</w:t>
      </w:r>
      <w:r w:rsidRPr="00C363B9">
        <w:rPr>
          <w:rFonts w:ascii="Times New Roman" w:hAnsi="Times New Roman" w:cs="Times New Roman"/>
          <w:sz w:val="24"/>
          <w:szCs w:val="24"/>
        </w:rPr>
        <w:t>2013</w:t>
      </w:r>
      <w:r w:rsidR="00FE509E" w:rsidRPr="00C363B9">
        <w:rPr>
          <w:rFonts w:ascii="Times New Roman" w:hAnsi="Times New Roman" w:cs="Times New Roman"/>
          <w:sz w:val="24"/>
          <w:szCs w:val="24"/>
        </w:rPr>
        <w:t>)</w:t>
      </w:r>
      <w:r w:rsidRPr="00C363B9">
        <w:rPr>
          <w:rFonts w:ascii="Times New Roman" w:hAnsi="Times New Roman" w:cs="Times New Roman"/>
          <w:sz w:val="24"/>
          <w:szCs w:val="24"/>
        </w:rPr>
        <w:t>. In the Context of Their Lives: How Audience Members Make Sense</w:t>
      </w:r>
      <w:r w:rsidR="00FE509E" w:rsidRPr="00C363B9">
        <w:rPr>
          <w:rFonts w:ascii="Times New Roman" w:hAnsi="Times New Roman" w:cs="Times New Roman"/>
          <w:sz w:val="24"/>
          <w:szCs w:val="24"/>
        </w:rPr>
        <w:t xml:space="preserve"> of Performing Arts Experiences</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The Audience Experience: A critical analysis of audiences in the performing arts</w:t>
      </w:r>
      <w:r w:rsidR="00FE509E" w:rsidRPr="00C363B9">
        <w:rPr>
          <w:rFonts w:ascii="Times New Roman" w:hAnsi="Times New Roman" w:cs="Times New Roman"/>
          <w:sz w:val="24"/>
          <w:szCs w:val="24"/>
        </w:rPr>
        <w:t xml:space="preserve">. </w:t>
      </w:r>
      <w:r w:rsidRPr="00C363B9">
        <w:rPr>
          <w:rFonts w:ascii="Times New Roman" w:hAnsi="Times New Roman" w:cs="Times New Roman"/>
          <w:sz w:val="24"/>
          <w:szCs w:val="24"/>
        </w:rPr>
        <w:t>Bristol, UK and</w:t>
      </w:r>
      <w:r w:rsidR="005E31C7" w:rsidRPr="00C363B9">
        <w:rPr>
          <w:rFonts w:ascii="Times New Roman" w:hAnsi="Times New Roman" w:cs="Times New Roman"/>
          <w:sz w:val="24"/>
          <w:szCs w:val="24"/>
        </w:rPr>
        <w:t xml:space="preserve"> Chicago, USA: Intellect.</w:t>
      </w:r>
    </w:p>
    <w:p w14:paraId="196FA4D9" w14:textId="7E9C7147" w:rsidR="0084328B" w:rsidRPr="00C363B9" w:rsidRDefault="0084328B" w:rsidP="0021062E">
      <w:pPr>
        <w:spacing w:line="240" w:lineRule="auto"/>
        <w:rPr>
          <w:rFonts w:ascii="Times New Roman" w:hAnsi="Times New Roman" w:cs="Times New Roman"/>
          <w:sz w:val="24"/>
          <w:szCs w:val="24"/>
        </w:rPr>
      </w:pPr>
      <w:r w:rsidRPr="00C363B9">
        <w:rPr>
          <w:rFonts w:ascii="Times New Roman" w:hAnsi="Times New Roman" w:cs="Times New Roman"/>
          <w:bCs/>
          <w:sz w:val="24"/>
          <w:szCs w:val="24"/>
        </w:rPr>
        <w:t xml:space="preserve">Foucault, </w:t>
      </w:r>
      <w:r w:rsidR="000A14C6">
        <w:rPr>
          <w:rFonts w:ascii="Times New Roman" w:hAnsi="Times New Roman" w:cs="Times New Roman"/>
          <w:sz w:val="24"/>
          <w:szCs w:val="24"/>
        </w:rPr>
        <w:t>M.(1994</w:t>
      </w:r>
      <w:r w:rsidRPr="00C363B9">
        <w:rPr>
          <w:rFonts w:ascii="Times New Roman" w:hAnsi="Times New Roman" w:cs="Times New Roman"/>
          <w:sz w:val="24"/>
          <w:szCs w:val="24"/>
        </w:rPr>
        <w:t>)</w:t>
      </w:r>
      <w:r w:rsidR="00FE509E"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Pr="00C363B9">
        <w:rPr>
          <w:rFonts w:ascii="Times New Roman" w:hAnsi="Times New Roman" w:cs="Times New Roman"/>
          <w:i/>
          <w:iCs/>
          <w:sz w:val="24"/>
          <w:szCs w:val="24"/>
        </w:rPr>
        <w:t>The Order of Things</w:t>
      </w:r>
      <w:r w:rsidRPr="00C363B9">
        <w:rPr>
          <w:rFonts w:ascii="Times New Roman" w:hAnsi="Times New Roman" w:cs="Times New Roman"/>
          <w:sz w:val="24"/>
          <w:szCs w:val="24"/>
        </w:rPr>
        <w:t>. New York: Vintage.</w:t>
      </w:r>
    </w:p>
    <w:p w14:paraId="0BFE088C" w14:textId="2ED49082" w:rsidR="006E3A5A" w:rsidRPr="00C363B9" w:rsidRDefault="006E3A5A" w:rsidP="006E3A5A">
      <w:pPr>
        <w:spacing w:line="240" w:lineRule="auto"/>
        <w:rPr>
          <w:rFonts w:ascii="Times New Roman" w:hAnsi="Times New Roman" w:cs="Times New Roman"/>
          <w:sz w:val="24"/>
          <w:szCs w:val="24"/>
        </w:rPr>
      </w:pPr>
      <w:r w:rsidRPr="00C363B9">
        <w:rPr>
          <w:rFonts w:ascii="Times New Roman" w:hAnsi="Times New Roman" w:cs="Times New Roman"/>
          <w:sz w:val="24"/>
          <w:szCs w:val="24"/>
        </w:rPr>
        <w:t>Foucault, M</w:t>
      </w:r>
      <w:r w:rsidR="007925D8"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007925D8" w:rsidRPr="00C363B9">
        <w:rPr>
          <w:rFonts w:ascii="Times New Roman" w:hAnsi="Times New Roman" w:cs="Times New Roman"/>
          <w:sz w:val="24"/>
          <w:szCs w:val="24"/>
        </w:rPr>
        <w:t>(</w:t>
      </w:r>
      <w:r w:rsidRPr="00C363B9">
        <w:rPr>
          <w:rFonts w:ascii="Times New Roman" w:hAnsi="Times New Roman" w:cs="Times New Roman"/>
          <w:sz w:val="24"/>
          <w:szCs w:val="24"/>
        </w:rPr>
        <w:t>1977</w:t>
      </w:r>
      <w:r w:rsidR="007925D8" w:rsidRPr="00C363B9">
        <w:rPr>
          <w:rFonts w:ascii="Times New Roman" w:hAnsi="Times New Roman" w:cs="Times New Roman"/>
          <w:sz w:val="24"/>
          <w:szCs w:val="24"/>
        </w:rPr>
        <w:t>). What is an author?.</w:t>
      </w:r>
      <w:r w:rsidR="00D65238" w:rsidRPr="00C363B9">
        <w:rPr>
          <w:rFonts w:ascii="Times New Roman" w:hAnsi="Times New Roman" w:cs="Times New Roman"/>
          <w:sz w:val="24"/>
          <w:szCs w:val="24"/>
        </w:rPr>
        <w:t xml:space="preserve"> In D.F.Bouchard (Ed.) </w:t>
      </w:r>
      <w:r w:rsidRPr="00C363B9">
        <w:rPr>
          <w:rFonts w:ascii="Times New Roman" w:hAnsi="Times New Roman" w:cs="Times New Roman"/>
          <w:i/>
          <w:sz w:val="24"/>
          <w:szCs w:val="24"/>
        </w:rPr>
        <w:t>Language, counter-memory, practice: selected</w:t>
      </w:r>
      <w:r w:rsidR="007925D8" w:rsidRPr="00C363B9">
        <w:rPr>
          <w:rFonts w:ascii="Times New Roman" w:hAnsi="Times New Roman" w:cs="Times New Roman"/>
          <w:i/>
          <w:sz w:val="24"/>
          <w:szCs w:val="24"/>
        </w:rPr>
        <w:t xml:space="preserve"> </w:t>
      </w:r>
      <w:r w:rsidRPr="00C363B9">
        <w:rPr>
          <w:rFonts w:ascii="Times New Roman" w:hAnsi="Times New Roman" w:cs="Times New Roman"/>
          <w:i/>
          <w:sz w:val="24"/>
          <w:szCs w:val="24"/>
        </w:rPr>
        <w:t>essays and interviews</w:t>
      </w:r>
      <w:r w:rsidR="00B06849">
        <w:rPr>
          <w:rFonts w:ascii="Times New Roman" w:hAnsi="Times New Roman" w:cs="Times New Roman"/>
          <w:sz w:val="24"/>
          <w:szCs w:val="24"/>
        </w:rPr>
        <w:t>. Ithaca</w:t>
      </w:r>
      <w:r w:rsidR="00D65238" w:rsidRPr="00C363B9">
        <w:rPr>
          <w:rFonts w:ascii="Times New Roman" w:hAnsi="Times New Roman" w:cs="Times New Roman"/>
          <w:sz w:val="24"/>
          <w:szCs w:val="24"/>
        </w:rPr>
        <w:t xml:space="preserve">: Cornell University Press. </w:t>
      </w:r>
    </w:p>
    <w:p w14:paraId="3A68EA9D" w14:textId="32AB8C4D" w:rsidR="004D2DD8" w:rsidRPr="00C363B9" w:rsidRDefault="004D2DD8"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Garfinkel, H</w:t>
      </w:r>
      <w:r w:rsidR="00FE509E" w:rsidRPr="00C363B9">
        <w:rPr>
          <w:rFonts w:ascii="Times New Roman" w:hAnsi="Times New Roman" w:cs="Times New Roman"/>
          <w:sz w:val="24"/>
          <w:szCs w:val="24"/>
        </w:rPr>
        <w:t>.</w:t>
      </w:r>
      <w:r w:rsidRPr="00C363B9">
        <w:rPr>
          <w:rFonts w:ascii="Times New Roman" w:hAnsi="Times New Roman" w:cs="Times New Roman"/>
          <w:sz w:val="24"/>
          <w:szCs w:val="24"/>
        </w:rPr>
        <w:t xml:space="preserve"> (1967)</w:t>
      </w:r>
      <w:r w:rsidR="00FE509E" w:rsidRPr="00C363B9">
        <w:rPr>
          <w:rFonts w:ascii="Times New Roman" w:hAnsi="Times New Roman" w:cs="Times New Roman"/>
          <w:sz w:val="24"/>
          <w:szCs w:val="24"/>
        </w:rPr>
        <w:t xml:space="preserve">. </w:t>
      </w:r>
      <w:r w:rsidRPr="00C363B9">
        <w:rPr>
          <w:rFonts w:ascii="Times New Roman" w:hAnsi="Times New Roman" w:cs="Times New Roman"/>
          <w:i/>
          <w:sz w:val="24"/>
          <w:szCs w:val="24"/>
        </w:rPr>
        <w:t xml:space="preserve"> Studies in Ethnomethodology</w:t>
      </w:r>
      <w:r w:rsidRPr="00C363B9">
        <w:rPr>
          <w:rFonts w:ascii="Times New Roman" w:hAnsi="Times New Roman" w:cs="Times New Roman"/>
          <w:sz w:val="24"/>
          <w:szCs w:val="24"/>
        </w:rPr>
        <w:t>. Englewood Cliffs, NJ: Prentice-Hall.</w:t>
      </w:r>
    </w:p>
    <w:p w14:paraId="0AB7A5F6" w14:textId="0629B9B1" w:rsidR="00162A57" w:rsidRPr="00C363B9" w:rsidRDefault="00162A57" w:rsidP="0021062E">
      <w:pPr>
        <w:spacing w:line="240" w:lineRule="auto"/>
        <w:rPr>
          <w:rFonts w:ascii="Times New Roman" w:hAnsi="Times New Roman" w:cs="Times New Roman"/>
          <w:sz w:val="24"/>
          <w:szCs w:val="24"/>
        </w:rPr>
      </w:pPr>
      <w:r w:rsidRPr="00C363B9">
        <w:rPr>
          <w:rStyle w:val="A3"/>
          <w:rFonts w:ascii="Times New Roman" w:hAnsi="Times New Roman" w:cs="Times New Roman"/>
          <w:color w:val="auto"/>
          <w:sz w:val="24"/>
          <w:szCs w:val="24"/>
        </w:rPr>
        <w:t>Goethe, J.</w:t>
      </w:r>
      <w:r w:rsidR="00FE509E" w:rsidRPr="00C363B9">
        <w:rPr>
          <w:rStyle w:val="A3"/>
          <w:rFonts w:ascii="Times New Roman" w:hAnsi="Times New Roman" w:cs="Times New Roman"/>
          <w:color w:val="auto"/>
          <w:sz w:val="24"/>
          <w:szCs w:val="24"/>
        </w:rPr>
        <w:t>,</w:t>
      </w:r>
      <w:r w:rsidRPr="00C363B9">
        <w:rPr>
          <w:rStyle w:val="A3"/>
          <w:rFonts w:ascii="Times New Roman" w:hAnsi="Times New Roman" w:cs="Times New Roman"/>
          <w:color w:val="auto"/>
          <w:sz w:val="24"/>
          <w:szCs w:val="24"/>
        </w:rPr>
        <w:t xml:space="preserve">W. von (1988). </w:t>
      </w:r>
      <w:r w:rsidRPr="00C363B9">
        <w:rPr>
          <w:rStyle w:val="A3"/>
          <w:rFonts w:ascii="Times New Roman" w:hAnsi="Times New Roman" w:cs="Times New Roman"/>
          <w:i/>
          <w:color w:val="auto"/>
          <w:sz w:val="24"/>
          <w:szCs w:val="24"/>
        </w:rPr>
        <w:t>Goethe: Scientific studies</w:t>
      </w:r>
      <w:r w:rsidRPr="00C363B9">
        <w:rPr>
          <w:rStyle w:val="A3"/>
          <w:rFonts w:ascii="Times New Roman" w:hAnsi="Times New Roman" w:cs="Times New Roman"/>
          <w:color w:val="auto"/>
          <w:sz w:val="24"/>
          <w:szCs w:val="24"/>
        </w:rPr>
        <w:t>.  New York:</w:t>
      </w:r>
      <w:r w:rsidR="005A59EC">
        <w:rPr>
          <w:rStyle w:val="A3"/>
          <w:rFonts w:ascii="Times New Roman" w:hAnsi="Times New Roman" w:cs="Times New Roman"/>
          <w:color w:val="auto"/>
          <w:sz w:val="24"/>
          <w:szCs w:val="24"/>
        </w:rPr>
        <w:t xml:space="preserve"> </w:t>
      </w:r>
      <w:r w:rsidRPr="00C363B9">
        <w:rPr>
          <w:rStyle w:val="A3"/>
          <w:rFonts w:ascii="Times New Roman" w:hAnsi="Times New Roman" w:cs="Times New Roman"/>
          <w:color w:val="auto"/>
          <w:sz w:val="24"/>
          <w:szCs w:val="24"/>
        </w:rPr>
        <w:t>NY</w:t>
      </w:r>
      <w:r w:rsidRPr="00C363B9">
        <w:rPr>
          <w:rStyle w:val="A3"/>
          <w:rFonts w:ascii="Times New Roman" w:hAnsi="Times New Roman" w:cs="Times New Roman"/>
          <w:color w:val="auto"/>
          <w:sz w:val="24"/>
          <w:szCs w:val="24"/>
        </w:rPr>
        <w:softHyphen/>
        <w:t>Suhrkamp</w:t>
      </w:r>
      <w:r w:rsidR="005A59EC">
        <w:rPr>
          <w:rStyle w:val="A3"/>
          <w:rFonts w:ascii="Times New Roman" w:hAnsi="Times New Roman" w:cs="Times New Roman"/>
          <w:color w:val="auto"/>
          <w:sz w:val="24"/>
          <w:szCs w:val="24"/>
        </w:rPr>
        <w:t>.</w:t>
      </w:r>
    </w:p>
    <w:p w14:paraId="60D394DA" w14:textId="6A7ACA7D" w:rsidR="004D2DD8" w:rsidRPr="00C363B9" w:rsidRDefault="00480305" w:rsidP="0021062E">
      <w:pPr>
        <w:spacing w:line="240" w:lineRule="auto"/>
        <w:rPr>
          <w:rFonts w:ascii="Times New Roman" w:hAnsi="Times New Roman" w:cs="Times New Roman"/>
          <w:sz w:val="24"/>
          <w:szCs w:val="24"/>
        </w:rPr>
      </w:pPr>
      <w:r>
        <w:rPr>
          <w:rFonts w:ascii="Times New Roman" w:hAnsi="Times New Roman" w:cs="Times New Roman"/>
          <w:sz w:val="24"/>
          <w:szCs w:val="24"/>
        </w:rPr>
        <w:t>Hall, S</w:t>
      </w:r>
      <w:r w:rsidR="00FE509E" w:rsidRPr="00C363B9">
        <w:rPr>
          <w:rFonts w:ascii="Times New Roman" w:hAnsi="Times New Roman" w:cs="Times New Roman"/>
          <w:sz w:val="24"/>
          <w:szCs w:val="24"/>
        </w:rPr>
        <w:t>.</w:t>
      </w:r>
      <w:r w:rsidR="004D2DD8" w:rsidRPr="00C363B9">
        <w:rPr>
          <w:rFonts w:ascii="Times New Roman" w:hAnsi="Times New Roman" w:cs="Times New Roman"/>
          <w:sz w:val="24"/>
          <w:szCs w:val="24"/>
        </w:rPr>
        <w:t xml:space="preserve"> (1980)</w:t>
      </w:r>
      <w:r w:rsidR="00FE509E" w:rsidRPr="00C363B9">
        <w:rPr>
          <w:rFonts w:ascii="Times New Roman" w:hAnsi="Times New Roman" w:cs="Times New Roman"/>
          <w:sz w:val="24"/>
          <w:szCs w:val="24"/>
        </w:rPr>
        <w:t>.</w:t>
      </w:r>
      <w:r w:rsidR="00C747D9">
        <w:rPr>
          <w:rFonts w:ascii="Times New Roman" w:hAnsi="Times New Roman" w:cs="Times New Roman"/>
          <w:sz w:val="24"/>
          <w:szCs w:val="24"/>
        </w:rPr>
        <w:t xml:space="preserve"> C</w:t>
      </w:r>
      <w:r w:rsidR="00FE509E" w:rsidRPr="00C363B9">
        <w:rPr>
          <w:rFonts w:ascii="Times New Roman" w:hAnsi="Times New Roman" w:cs="Times New Roman"/>
          <w:sz w:val="24"/>
          <w:szCs w:val="24"/>
        </w:rPr>
        <w:t>ultural Studies: Two Paradigms.</w:t>
      </w:r>
      <w:r w:rsidR="004D2DD8" w:rsidRPr="00C363B9">
        <w:rPr>
          <w:rFonts w:ascii="Times New Roman" w:hAnsi="Times New Roman" w:cs="Times New Roman"/>
          <w:sz w:val="24"/>
          <w:szCs w:val="24"/>
        </w:rPr>
        <w:t xml:space="preserve"> </w:t>
      </w:r>
      <w:r w:rsidR="004D2DD8" w:rsidRPr="00C363B9">
        <w:rPr>
          <w:rFonts w:ascii="Times New Roman" w:hAnsi="Times New Roman" w:cs="Times New Roman"/>
          <w:i/>
          <w:sz w:val="24"/>
          <w:szCs w:val="24"/>
        </w:rPr>
        <w:t>Media, Culture and Society</w:t>
      </w:r>
      <w:r w:rsidR="00FE509E" w:rsidRPr="00C363B9">
        <w:rPr>
          <w:rFonts w:ascii="Times New Roman" w:hAnsi="Times New Roman" w:cs="Times New Roman"/>
          <w:sz w:val="24"/>
          <w:szCs w:val="24"/>
        </w:rPr>
        <w:t>,</w:t>
      </w:r>
      <w:r w:rsidR="00D65238" w:rsidRPr="00C363B9">
        <w:rPr>
          <w:rFonts w:ascii="Times New Roman" w:hAnsi="Times New Roman" w:cs="Times New Roman"/>
          <w:sz w:val="24"/>
          <w:szCs w:val="24"/>
        </w:rPr>
        <w:t xml:space="preserve"> 2, </w:t>
      </w:r>
      <w:r w:rsidR="004D2DD8" w:rsidRPr="00C363B9">
        <w:rPr>
          <w:rFonts w:ascii="Times New Roman" w:hAnsi="Times New Roman" w:cs="Times New Roman"/>
          <w:sz w:val="24"/>
          <w:szCs w:val="24"/>
        </w:rPr>
        <w:t xml:space="preserve"> 57-72.</w:t>
      </w:r>
    </w:p>
    <w:p w14:paraId="15E88C55" w14:textId="06254982" w:rsidR="00091ACC" w:rsidRPr="00C363B9" w:rsidRDefault="00091ACC"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Hewison, R</w:t>
      </w:r>
      <w:r w:rsidR="00FE509E"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00FE509E" w:rsidRPr="00C363B9">
        <w:rPr>
          <w:rFonts w:ascii="Times New Roman" w:hAnsi="Times New Roman" w:cs="Times New Roman"/>
          <w:sz w:val="24"/>
          <w:szCs w:val="24"/>
        </w:rPr>
        <w:t>(</w:t>
      </w:r>
      <w:r w:rsidRPr="00C363B9">
        <w:rPr>
          <w:rFonts w:ascii="Times New Roman" w:hAnsi="Times New Roman" w:cs="Times New Roman"/>
          <w:sz w:val="24"/>
          <w:szCs w:val="24"/>
        </w:rPr>
        <w:t>2012</w:t>
      </w:r>
      <w:r w:rsidR="00FE509E" w:rsidRPr="00C363B9">
        <w:rPr>
          <w:rFonts w:ascii="Times New Roman" w:hAnsi="Times New Roman" w:cs="Times New Roman"/>
          <w:sz w:val="24"/>
          <w:szCs w:val="24"/>
        </w:rPr>
        <w:t xml:space="preserve">). </w:t>
      </w:r>
      <w:r w:rsidRPr="00C363B9">
        <w:rPr>
          <w:rFonts w:ascii="Times New Roman" w:hAnsi="Times New Roman" w:cs="Times New Roman"/>
          <w:sz w:val="24"/>
          <w:szCs w:val="24"/>
        </w:rPr>
        <w:t>The benefits of the va</w:t>
      </w:r>
      <w:r w:rsidR="00FE509E" w:rsidRPr="00C363B9">
        <w:rPr>
          <w:rFonts w:ascii="Times New Roman" w:hAnsi="Times New Roman" w:cs="Times New Roman"/>
          <w:sz w:val="24"/>
          <w:szCs w:val="24"/>
        </w:rPr>
        <w:t>luing culture debate, 2003-2011</w:t>
      </w:r>
      <w:r w:rsidRPr="00C363B9">
        <w:rPr>
          <w:rFonts w:ascii="Times New Roman" w:hAnsi="Times New Roman" w:cs="Times New Roman"/>
          <w:sz w:val="24"/>
          <w:szCs w:val="24"/>
        </w:rPr>
        <w:t>.</w:t>
      </w:r>
      <w:r w:rsidRPr="00C363B9">
        <w:rPr>
          <w:rFonts w:ascii="Times New Roman" w:hAnsi="Times New Roman" w:cs="Times New Roman"/>
          <w:i/>
          <w:sz w:val="24"/>
          <w:szCs w:val="24"/>
        </w:rPr>
        <w:t xml:space="preserve"> Cultural Trends</w:t>
      </w:r>
      <w:r w:rsidR="00FE509E" w:rsidRPr="00C363B9">
        <w:rPr>
          <w:rFonts w:ascii="Times New Roman" w:hAnsi="Times New Roman" w:cs="Times New Roman"/>
          <w:i/>
          <w:sz w:val="24"/>
          <w:szCs w:val="24"/>
        </w:rPr>
        <w:t>,</w:t>
      </w:r>
      <w:r w:rsidRPr="00C363B9">
        <w:rPr>
          <w:rFonts w:ascii="Times New Roman" w:hAnsi="Times New Roman" w:cs="Times New Roman"/>
          <w:sz w:val="24"/>
          <w:szCs w:val="24"/>
        </w:rPr>
        <w:t xml:space="preserve"> 21:3. 209-210.</w:t>
      </w:r>
    </w:p>
    <w:p w14:paraId="1E623FE1" w14:textId="4D12B251" w:rsidR="003C192A" w:rsidRPr="00C363B9" w:rsidRDefault="00FE509E"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Howes, D. (E</w:t>
      </w:r>
      <w:r w:rsidR="003C192A" w:rsidRPr="00C363B9">
        <w:rPr>
          <w:rFonts w:ascii="Times New Roman" w:hAnsi="Times New Roman" w:cs="Times New Roman"/>
          <w:sz w:val="24"/>
          <w:szCs w:val="24"/>
        </w:rPr>
        <w:t>d.) (2005)</w:t>
      </w:r>
      <w:r w:rsidRPr="00C363B9">
        <w:rPr>
          <w:rFonts w:ascii="Times New Roman" w:hAnsi="Times New Roman" w:cs="Times New Roman"/>
          <w:sz w:val="24"/>
          <w:szCs w:val="24"/>
        </w:rPr>
        <w:t>.</w:t>
      </w:r>
      <w:r w:rsidR="003C192A" w:rsidRPr="00C363B9">
        <w:rPr>
          <w:rFonts w:ascii="Times New Roman" w:hAnsi="Times New Roman" w:cs="Times New Roman"/>
          <w:sz w:val="24"/>
          <w:szCs w:val="24"/>
        </w:rPr>
        <w:t xml:space="preserve"> </w:t>
      </w:r>
      <w:r w:rsidR="003C192A" w:rsidRPr="00C363B9">
        <w:rPr>
          <w:rFonts w:ascii="Times New Roman" w:hAnsi="Times New Roman" w:cs="Times New Roman"/>
          <w:i/>
          <w:sz w:val="24"/>
          <w:szCs w:val="24"/>
        </w:rPr>
        <w:t>Empire of the Senses: The sensual culture reader.</w:t>
      </w:r>
      <w:r w:rsidR="003C192A" w:rsidRPr="00C363B9">
        <w:rPr>
          <w:rFonts w:ascii="Times New Roman" w:hAnsi="Times New Roman" w:cs="Times New Roman"/>
          <w:sz w:val="24"/>
          <w:szCs w:val="24"/>
        </w:rPr>
        <w:t xml:space="preserve"> Oxford: Berg.</w:t>
      </w:r>
    </w:p>
    <w:p w14:paraId="425BF43C" w14:textId="17C8AC9E" w:rsidR="00091ACC" w:rsidRPr="00C363B9" w:rsidRDefault="00091ACC"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Husserl, E</w:t>
      </w:r>
      <w:r w:rsidR="00FE509E" w:rsidRPr="00C363B9">
        <w:rPr>
          <w:rFonts w:ascii="Times New Roman" w:hAnsi="Times New Roman" w:cs="Times New Roman"/>
          <w:sz w:val="24"/>
          <w:szCs w:val="24"/>
        </w:rPr>
        <w:t>. (1982).</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Ideas Pertaining to a Pure Ph</w:t>
      </w:r>
      <w:r w:rsidR="00FE509E" w:rsidRPr="00C363B9">
        <w:rPr>
          <w:rFonts w:ascii="Times New Roman" w:hAnsi="Times New Roman" w:cs="Times New Roman"/>
          <w:i/>
          <w:sz w:val="24"/>
          <w:szCs w:val="24"/>
        </w:rPr>
        <w:t>enomenology and to a Phenomenol</w:t>
      </w:r>
      <w:r w:rsidRPr="00C363B9">
        <w:rPr>
          <w:rFonts w:ascii="Times New Roman" w:hAnsi="Times New Roman" w:cs="Times New Roman"/>
          <w:i/>
          <w:sz w:val="24"/>
          <w:szCs w:val="24"/>
        </w:rPr>
        <w:t>ogical Philosophy: First Book.</w:t>
      </w:r>
      <w:r w:rsidRPr="00C363B9">
        <w:rPr>
          <w:rFonts w:ascii="Times New Roman" w:hAnsi="Times New Roman" w:cs="Times New Roman"/>
          <w:sz w:val="24"/>
          <w:szCs w:val="24"/>
        </w:rPr>
        <w:t xml:space="preserve"> Dordrecht: Kluwer Academic Publishers.</w:t>
      </w:r>
      <w:r w:rsidR="004D2DD8" w:rsidRPr="00C363B9">
        <w:rPr>
          <w:rFonts w:ascii="Times New Roman" w:hAnsi="Times New Roman" w:cs="Times New Roman"/>
          <w:sz w:val="24"/>
          <w:szCs w:val="24"/>
        </w:rPr>
        <w:t xml:space="preserve"> </w:t>
      </w:r>
    </w:p>
    <w:p w14:paraId="7BBB671E" w14:textId="77777777" w:rsidR="004D2DD8" w:rsidRPr="00C363B9" w:rsidRDefault="00091ACC" w:rsidP="0021062E">
      <w:pPr>
        <w:autoSpaceDE w:val="0"/>
        <w:autoSpaceDN w:val="0"/>
        <w:adjustRightInd w:val="0"/>
        <w:spacing w:line="240" w:lineRule="auto"/>
        <w:rPr>
          <w:rFonts w:ascii="Times New Roman" w:eastAsiaTheme="minorHAnsi" w:hAnsi="Times New Roman" w:cs="Times New Roman"/>
          <w:sz w:val="24"/>
          <w:szCs w:val="24"/>
        </w:rPr>
      </w:pPr>
      <w:r w:rsidRPr="00C363B9">
        <w:rPr>
          <w:rFonts w:ascii="Times New Roman" w:eastAsiaTheme="minorHAnsi" w:hAnsi="Times New Roman" w:cs="Times New Roman"/>
          <w:sz w:val="24"/>
          <w:szCs w:val="24"/>
        </w:rPr>
        <w:t xml:space="preserve">Kant, I. (1987). </w:t>
      </w:r>
      <w:r w:rsidRPr="00C363B9">
        <w:rPr>
          <w:rFonts w:ascii="Times New Roman" w:eastAsiaTheme="minorHAnsi" w:hAnsi="Times New Roman" w:cs="Times New Roman"/>
          <w:i/>
          <w:sz w:val="24"/>
          <w:szCs w:val="24"/>
        </w:rPr>
        <w:t>Critique of Judgment</w:t>
      </w:r>
      <w:r w:rsidRPr="00C363B9">
        <w:rPr>
          <w:rFonts w:ascii="Times New Roman" w:eastAsiaTheme="minorHAnsi" w:hAnsi="Times New Roman" w:cs="Times New Roman"/>
          <w:sz w:val="24"/>
          <w:szCs w:val="24"/>
        </w:rPr>
        <w:t>. Cambridge: Hackett Publishing Company.</w:t>
      </w:r>
    </w:p>
    <w:p w14:paraId="6224683F" w14:textId="10FB4878" w:rsidR="004D2DD8" w:rsidRPr="00C363B9" w:rsidRDefault="004D2DD8"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Knell,</w:t>
      </w:r>
      <w:r w:rsidR="00FE509E" w:rsidRPr="00C363B9">
        <w:rPr>
          <w:rFonts w:ascii="Times New Roman" w:hAnsi="Times New Roman" w:cs="Times New Roman"/>
          <w:sz w:val="24"/>
          <w:szCs w:val="24"/>
        </w:rPr>
        <w:t xml:space="preserve"> </w:t>
      </w:r>
      <w:r w:rsidRPr="00C363B9">
        <w:rPr>
          <w:rFonts w:ascii="Times New Roman" w:hAnsi="Times New Roman" w:cs="Times New Roman"/>
          <w:sz w:val="24"/>
          <w:szCs w:val="24"/>
        </w:rPr>
        <w:t>J. (2013)</w:t>
      </w:r>
      <w:r w:rsidR="00FE509E"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 xml:space="preserve">Manchester Metrics Pilot: Final Report of Stage One. </w:t>
      </w:r>
      <w:r w:rsidRPr="00C363B9">
        <w:rPr>
          <w:rFonts w:ascii="Times New Roman" w:hAnsi="Times New Roman" w:cs="Times New Roman"/>
          <w:sz w:val="24"/>
          <w:szCs w:val="24"/>
        </w:rPr>
        <w:t>Manchester: Arts Council England</w:t>
      </w:r>
    </w:p>
    <w:p w14:paraId="32E84A90" w14:textId="77777777" w:rsidR="004D2DD8" w:rsidRPr="00C363B9" w:rsidRDefault="004D2DD8"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 xml:space="preserve">Knell, J., Taylor, M. (2011). </w:t>
      </w:r>
      <w:r w:rsidRPr="00C363B9">
        <w:rPr>
          <w:rFonts w:ascii="Times New Roman" w:hAnsi="Times New Roman" w:cs="Times New Roman"/>
          <w:i/>
          <w:sz w:val="24"/>
          <w:szCs w:val="24"/>
        </w:rPr>
        <w:t>Arts Funding, Austerity and the Big Society. Remaking the case for the arts</w:t>
      </w:r>
      <w:r w:rsidRPr="00C363B9">
        <w:rPr>
          <w:rFonts w:ascii="Times New Roman" w:hAnsi="Times New Roman" w:cs="Times New Roman"/>
          <w:sz w:val="24"/>
          <w:szCs w:val="24"/>
        </w:rPr>
        <w:t>. London: RSA.</w:t>
      </w:r>
    </w:p>
    <w:p w14:paraId="17812A61" w14:textId="1C854047" w:rsidR="007046AF" w:rsidRPr="00C363B9" w:rsidRDefault="00BA094D" w:rsidP="0021062E">
      <w:pPr>
        <w:spacing w:line="240" w:lineRule="auto"/>
        <w:rPr>
          <w:rFonts w:ascii="Times New Roman" w:hAnsi="Times New Roman" w:cs="Times New Roman"/>
          <w:sz w:val="24"/>
          <w:szCs w:val="24"/>
          <w:lang w:val="en"/>
        </w:rPr>
      </w:pPr>
      <w:r w:rsidRPr="00C363B9">
        <w:rPr>
          <w:rFonts w:ascii="Times New Roman" w:hAnsi="Times New Roman" w:cs="Times New Roman"/>
          <w:sz w:val="24"/>
          <w:szCs w:val="24"/>
          <w:lang w:val="en"/>
        </w:rPr>
        <w:t>Law, J</w:t>
      </w:r>
      <w:r w:rsidR="00A95FBE" w:rsidRPr="00C363B9">
        <w:rPr>
          <w:rFonts w:ascii="Times New Roman" w:hAnsi="Times New Roman" w:cs="Times New Roman"/>
          <w:sz w:val="24"/>
          <w:szCs w:val="24"/>
          <w:lang w:val="en"/>
        </w:rPr>
        <w:t>.,</w:t>
      </w:r>
      <w:r w:rsidRPr="00C363B9">
        <w:rPr>
          <w:rFonts w:ascii="Times New Roman" w:hAnsi="Times New Roman" w:cs="Times New Roman"/>
          <w:sz w:val="24"/>
          <w:szCs w:val="24"/>
          <w:lang w:val="en"/>
        </w:rPr>
        <w:t>Rupert, E</w:t>
      </w:r>
      <w:r w:rsidR="00A95FBE" w:rsidRPr="00C363B9">
        <w:rPr>
          <w:rFonts w:ascii="Times New Roman" w:hAnsi="Times New Roman" w:cs="Times New Roman"/>
          <w:sz w:val="24"/>
          <w:szCs w:val="24"/>
          <w:lang w:val="en"/>
        </w:rPr>
        <w:t>.,</w:t>
      </w:r>
      <w:r w:rsidRPr="00C363B9">
        <w:rPr>
          <w:rFonts w:ascii="Times New Roman" w:hAnsi="Times New Roman" w:cs="Times New Roman"/>
          <w:sz w:val="24"/>
          <w:szCs w:val="24"/>
          <w:lang w:val="en"/>
        </w:rPr>
        <w:t xml:space="preserve">Savage, </w:t>
      </w:r>
      <w:r w:rsidR="00A95FBE" w:rsidRPr="00C363B9">
        <w:rPr>
          <w:rFonts w:ascii="Times New Roman" w:hAnsi="Times New Roman" w:cs="Times New Roman"/>
          <w:sz w:val="24"/>
          <w:szCs w:val="24"/>
          <w:lang w:val="en"/>
        </w:rPr>
        <w:t>M.</w:t>
      </w:r>
      <w:r w:rsidRPr="00C363B9">
        <w:rPr>
          <w:rFonts w:ascii="Times New Roman" w:hAnsi="Times New Roman" w:cs="Times New Roman"/>
          <w:sz w:val="24"/>
          <w:szCs w:val="24"/>
          <w:lang w:val="en"/>
        </w:rPr>
        <w:t xml:space="preserve"> (2011)</w:t>
      </w:r>
      <w:r w:rsidR="00FE509E" w:rsidRPr="00C363B9">
        <w:rPr>
          <w:rFonts w:ascii="Times New Roman" w:hAnsi="Times New Roman" w:cs="Times New Roman"/>
          <w:sz w:val="24"/>
          <w:szCs w:val="24"/>
          <w:lang w:val="en"/>
        </w:rPr>
        <w:t xml:space="preserve">. </w:t>
      </w:r>
      <w:r w:rsidRPr="00C363B9">
        <w:rPr>
          <w:rFonts w:ascii="Times New Roman" w:hAnsi="Times New Roman" w:cs="Times New Roman"/>
          <w:i/>
          <w:sz w:val="24"/>
          <w:szCs w:val="24"/>
          <w:lang w:val="en"/>
        </w:rPr>
        <w:t>Th</w:t>
      </w:r>
      <w:r w:rsidR="00FE509E" w:rsidRPr="00C363B9">
        <w:rPr>
          <w:rFonts w:ascii="Times New Roman" w:hAnsi="Times New Roman" w:cs="Times New Roman"/>
          <w:i/>
          <w:sz w:val="24"/>
          <w:szCs w:val="24"/>
          <w:lang w:val="en"/>
        </w:rPr>
        <w:t>e Double Social life of Methods</w:t>
      </w:r>
      <w:r w:rsidRPr="00C363B9">
        <w:rPr>
          <w:rFonts w:ascii="Times New Roman" w:hAnsi="Times New Roman" w:cs="Times New Roman"/>
          <w:sz w:val="24"/>
          <w:szCs w:val="24"/>
          <w:lang w:val="en"/>
        </w:rPr>
        <w:t xml:space="preserve">. </w:t>
      </w:r>
      <w:r w:rsidR="007046AF" w:rsidRPr="00C363B9">
        <w:rPr>
          <w:rFonts w:ascii="Times New Roman" w:hAnsi="Times New Roman" w:cs="Times New Roman"/>
          <w:sz w:val="24"/>
          <w:szCs w:val="24"/>
        </w:rPr>
        <w:t>Milton Keynes: CRESC</w:t>
      </w:r>
      <w:r w:rsidR="007046AF" w:rsidRPr="00C363B9">
        <w:rPr>
          <w:rFonts w:ascii="Times New Roman" w:hAnsi="Times New Roman" w:cs="Times New Roman"/>
          <w:sz w:val="24"/>
          <w:szCs w:val="24"/>
          <w:lang w:val="en"/>
        </w:rPr>
        <w:t xml:space="preserve"> .</w:t>
      </w:r>
    </w:p>
    <w:p w14:paraId="25E6DFCB" w14:textId="29E14693" w:rsidR="00C3514F" w:rsidRPr="00C363B9" w:rsidRDefault="003A2B52"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Latour, B. (2005)</w:t>
      </w:r>
      <w:r w:rsidR="00FE509E"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Reassembling the Social</w:t>
      </w:r>
      <w:r w:rsidRPr="00C363B9">
        <w:rPr>
          <w:rFonts w:ascii="Times New Roman" w:hAnsi="Times New Roman" w:cs="Times New Roman"/>
          <w:sz w:val="24"/>
          <w:szCs w:val="24"/>
        </w:rPr>
        <w:t>. Oxford: Clarendon Press.</w:t>
      </w:r>
    </w:p>
    <w:p w14:paraId="623BCDEF" w14:textId="0A65BEC5" w:rsidR="00A61982" w:rsidRPr="00C363B9" w:rsidRDefault="00C73243" w:rsidP="0021062E">
      <w:pPr>
        <w:spacing w:line="240" w:lineRule="auto"/>
        <w:rPr>
          <w:rFonts w:ascii="Times New Roman" w:hAnsi="Times New Roman" w:cs="Times New Roman"/>
          <w:sz w:val="24"/>
          <w:szCs w:val="24"/>
        </w:rPr>
      </w:pPr>
      <w:r>
        <w:rPr>
          <w:rFonts w:ascii="Times New Roman" w:hAnsi="Times New Roman" w:cs="Times New Roman"/>
          <w:sz w:val="24"/>
          <w:szCs w:val="24"/>
        </w:rPr>
        <w:t>Leavis, F.R. (1950</w:t>
      </w:r>
      <w:r w:rsidR="00A61982" w:rsidRPr="00C363B9">
        <w:rPr>
          <w:rFonts w:ascii="Times New Roman" w:hAnsi="Times New Roman" w:cs="Times New Roman"/>
          <w:sz w:val="24"/>
          <w:szCs w:val="24"/>
        </w:rPr>
        <w:t>)</w:t>
      </w:r>
      <w:r w:rsidR="00FE509E" w:rsidRPr="00C363B9">
        <w:rPr>
          <w:rFonts w:ascii="Times New Roman" w:hAnsi="Times New Roman" w:cs="Times New Roman"/>
          <w:sz w:val="24"/>
          <w:szCs w:val="24"/>
        </w:rPr>
        <w:t>.</w:t>
      </w:r>
      <w:r w:rsidR="00A61982" w:rsidRPr="00C363B9">
        <w:rPr>
          <w:rFonts w:ascii="Times New Roman" w:hAnsi="Times New Roman" w:cs="Times New Roman"/>
          <w:sz w:val="24"/>
          <w:szCs w:val="24"/>
        </w:rPr>
        <w:t xml:space="preserve"> </w:t>
      </w:r>
      <w:r w:rsidR="00A61982" w:rsidRPr="00C363B9">
        <w:rPr>
          <w:rFonts w:ascii="Times New Roman" w:hAnsi="Times New Roman" w:cs="Times New Roman"/>
          <w:i/>
          <w:sz w:val="24"/>
          <w:szCs w:val="24"/>
        </w:rPr>
        <w:t xml:space="preserve">The Great Tradition. </w:t>
      </w:r>
      <w:r w:rsidR="00A61982" w:rsidRPr="00C363B9">
        <w:rPr>
          <w:rFonts w:ascii="Times New Roman" w:hAnsi="Times New Roman" w:cs="Times New Roman"/>
          <w:sz w:val="24"/>
          <w:szCs w:val="24"/>
        </w:rPr>
        <w:t>New York:</w:t>
      </w:r>
      <w:r w:rsidR="00FE509E" w:rsidRPr="00C363B9">
        <w:rPr>
          <w:rFonts w:ascii="Times New Roman" w:hAnsi="Times New Roman" w:cs="Times New Roman"/>
          <w:sz w:val="24"/>
          <w:szCs w:val="24"/>
        </w:rPr>
        <w:t xml:space="preserve"> </w:t>
      </w:r>
      <w:r w:rsidR="00406C81" w:rsidRPr="00406C81">
        <w:rPr>
          <w:rFonts w:ascii="Times New Roman" w:hAnsi="Times New Roman" w:cs="Times New Roman"/>
          <w:sz w:val="24"/>
          <w:szCs w:val="24"/>
        </w:rPr>
        <w:t>George W. Stewart, Publisher Inc.</w:t>
      </w:r>
    </w:p>
    <w:p w14:paraId="1F75C204" w14:textId="5F35D5A3" w:rsidR="00813A7B" w:rsidRPr="00C363B9" w:rsidRDefault="00813A7B" w:rsidP="00813A7B">
      <w:pPr>
        <w:spacing w:line="240" w:lineRule="auto"/>
        <w:rPr>
          <w:rFonts w:ascii="Times New Roman" w:hAnsi="Times New Roman" w:cs="Times New Roman"/>
          <w:sz w:val="24"/>
          <w:szCs w:val="24"/>
        </w:rPr>
      </w:pPr>
      <w:r w:rsidRPr="00C363B9">
        <w:rPr>
          <w:rFonts w:ascii="Times New Roman" w:hAnsi="Times New Roman" w:cs="Times New Roman"/>
          <w:sz w:val="24"/>
          <w:szCs w:val="24"/>
        </w:rPr>
        <w:t>Lee, D., Oakley, K., Naylor, R. (2011), The public gets what the public wants? The uses and abuses of public value in contemporary British cultural policy.</w:t>
      </w:r>
      <w:r w:rsidRPr="00C363B9">
        <w:rPr>
          <w:rFonts w:ascii="Times New Roman" w:hAnsi="Times New Roman" w:cs="Times New Roman"/>
          <w:i/>
          <w:sz w:val="24"/>
          <w:szCs w:val="24"/>
        </w:rPr>
        <w:t xml:space="preserve"> International Journal of Cultural Policy,</w:t>
      </w:r>
      <w:r w:rsidRPr="00C363B9">
        <w:rPr>
          <w:rFonts w:ascii="Times New Roman" w:hAnsi="Times New Roman" w:cs="Times New Roman"/>
          <w:sz w:val="24"/>
          <w:szCs w:val="24"/>
        </w:rPr>
        <w:t xml:space="preserve"> 17(3), 289–300.</w:t>
      </w:r>
    </w:p>
    <w:p w14:paraId="4A3FB802" w14:textId="087F234D" w:rsidR="00031E0E" w:rsidRPr="00C363B9" w:rsidRDefault="00031E0E"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McCarthy, K</w:t>
      </w:r>
      <w:r w:rsidR="00F95F62" w:rsidRPr="00C363B9">
        <w:rPr>
          <w:rFonts w:ascii="Times New Roman" w:hAnsi="Times New Roman" w:cs="Times New Roman"/>
          <w:sz w:val="24"/>
          <w:szCs w:val="24"/>
        </w:rPr>
        <w:t>.</w:t>
      </w:r>
      <w:r w:rsidR="00FE509E" w:rsidRPr="00C363B9">
        <w:rPr>
          <w:rFonts w:ascii="Times New Roman" w:hAnsi="Times New Roman" w:cs="Times New Roman"/>
          <w:sz w:val="24"/>
          <w:szCs w:val="24"/>
        </w:rPr>
        <w:t xml:space="preserve"> F.,</w:t>
      </w:r>
      <w:r w:rsidRPr="00C363B9">
        <w:rPr>
          <w:rFonts w:ascii="Times New Roman" w:hAnsi="Times New Roman" w:cs="Times New Roman"/>
          <w:sz w:val="24"/>
          <w:szCs w:val="24"/>
        </w:rPr>
        <w:t xml:space="preserve"> Ondaatje,</w:t>
      </w:r>
      <w:r w:rsidR="00B074A4">
        <w:rPr>
          <w:rFonts w:ascii="Times New Roman" w:hAnsi="Times New Roman" w:cs="Times New Roman"/>
          <w:sz w:val="24"/>
          <w:szCs w:val="24"/>
        </w:rPr>
        <w:t xml:space="preserve"> </w:t>
      </w:r>
      <w:r w:rsidR="00F95F62" w:rsidRPr="00C363B9">
        <w:rPr>
          <w:rFonts w:ascii="Times New Roman" w:hAnsi="Times New Roman" w:cs="Times New Roman"/>
          <w:sz w:val="24"/>
          <w:szCs w:val="24"/>
        </w:rPr>
        <w:t>E</w:t>
      </w:r>
      <w:r w:rsidR="00FE509E" w:rsidRPr="00C363B9">
        <w:rPr>
          <w:rFonts w:ascii="Times New Roman" w:hAnsi="Times New Roman" w:cs="Times New Roman"/>
          <w:sz w:val="24"/>
          <w:szCs w:val="24"/>
        </w:rPr>
        <w:t>,H.,</w:t>
      </w:r>
      <w:r w:rsidRPr="00C363B9">
        <w:rPr>
          <w:rFonts w:ascii="Times New Roman" w:hAnsi="Times New Roman" w:cs="Times New Roman"/>
          <w:sz w:val="24"/>
          <w:szCs w:val="24"/>
        </w:rPr>
        <w:t xml:space="preserve"> Zakaras,</w:t>
      </w:r>
      <w:r w:rsidR="00FE509E" w:rsidRPr="00C363B9">
        <w:rPr>
          <w:rFonts w:ascii="Times New Roman" w:hAnsi="Times New Roman" w:cs="Times New Roman"/>
          <w:sz w:val="24"/>
          <w:szCs w:val="24"/>
        </w:rPr>
        <w:t xml:space="preserve"> L., Brooks, A.</w:t>
      </w:r>
      <w:r w:rsidRPr="00C363B9">
        <w:rPr>
          <w:rFonts w:ascii="Times New Roman" w:hAnsi="Times New Roman" w:cs="Times New Roman"/>
          <w:sz w:val="24"/>
          <w:szCs w:val="24"/>
        </w:rPr>
        <w:t xml:space="preserve"> </w:t>
      </w:r>
      <w:r w:rsidR="00FE509E" w:rsidRPr="00C363B9">
        <w:rPr>
          <w:rFonts w:ascii="Times New Roman" w:hAnsi="Times New Roman" w:cs="Times New Roman"/>
          <w:sz w:val="24"/>
          <w:szCs w:val="24"/>
        </w:rPr>
        <w:t>(</w:t>
      </w:r>
      <w:r w:rsidRPr="00C363B9">
        <w:rPr>
          <w:rFonts w:ascii="Times New Roman" w:hAnsi="Times New Roman" w:cs="Times New Roman"/>
          <w:sz w:val="24"/>
          <w:szCs w:val="24"/>
        </w:rPr>
        <w:t>2004</w:t>
      </w:r>
      <w:r w:rsidR="00FE509E"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Gifts of the Muse Reframing the Debate About the Benefits of the Arts</w:t>
      </w:r>
      <w:r w:rsidRPr="00C363B9">
        <w:rPr>
          <w:rFonts w:ascii="Times New Roman" w:hAnsi="Times New Roman" w:cs="Times New Roman"/>
          <w:sz w:val="24"/>
          <w:szCs w:val="24"/>
        </w:rPr>
        <w:t>. RAND Corporation.</w:t>
      </w:r>
    </w:p>
    <w:p w14:paraId="74D0424C" w14:textId="06E9DA79" w:rsidR="004D2DD8" w:rsidRPr="00C363B9" w:rsidRDefault="004D2DD8" w:rsidP="0021062E">
      <w:pPr>
        <w:spacing w:after="0" w:line="240" w:lineRule="auto"/>
        <w:rPr>
          <w:rFonts w:ascii="Times New Roman" w:hAnsi="Times New Roman" w:cs="Times New Roman"/>
          <w:sz w:val="24"/>
          <w:szCs w:val="24"/>
        </w:rPr>
      </w:pPr>
      <w:r w:rsidRPr="00C363B9">
        <w:rPr>
          <w:rFonts w:ascii="Times New Roman" w:hAnsi="Times New Roman" w:cs="Times New Roman"/>
          <w:sz w:val="24"/>
          <w:szCs w:val="24"/>
        </w:rPr>
        <w:t>Merleau-Ponty, M</w:t>
      </w:r>
      <w:r w:rsidR="00FE509E"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00FE509E" w:rsidRPr="00C363B9">
        <w:rPr>
          <w:rFonts w:ascii="Times New Roman" w:hAnsi="Times New Roman" w:cs="Times New Roman"/>
          <w:sz w:val="24"/>
          <w:szCs w:val="24"/>
        </w:rPr>
        <w:t>1962).</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Phenomenology of Perception.</w:t>
      </w:r>
      <w:r w:rsidRPr="00C363B9">
        <w:rPr>
          <w:rFonts w:ascii="Times New Roman" w:hAnsi="Times New Roman" w:cs="Times New Roman"/>
          <w:sz w:val="24"/>
          <w:szCs w:val="24"/>
        </w:rPr>
        <w:t xml:space="preserve"> London: Routledge &amp; Kegan Paul.</w:t>
      </w:r>
    </w:p>
    <w:p w14:paraId="606371E4" w14:textId="77777777" w:rsidR="00D76D6E" w:rsidRPr="00C363B9" w:rsidRDefault="00D76D6E" w:rsidP="0021062E">
      <w:pPr>
        <w:spacing w:after="0" w:line="240" w:lineRule="auto"/>
        <w:rPr>
          <w:rFonts w:ascii="Times New Roman" w:hAnsi="Times New Roman" w:cs="Times New Roman"/>
          <w:sz w:val="24"/>
          <w:szCs w:val="24"/>
        </w:rPr>
      </w:pPr>
    </w:p>
    <w:p w14:paraId="2650A11B" w14:textId="38DA22B2" w:rsidR="00DD3BC2" w:rsidRPr="00C363B9" w:rsidRDefault="00DD3BC2"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 xml:space="preserve">Mirza, M. (Ed). (2007). </w:t>
      </w:r>
      <w:r w:rsidRPr="00C363B9">
        <w:rPr>
          <w:rFonts w:ascii="Times New Roman" w:hAnsi="Times New Roman" w:cs="Times New Roman"/>
          <w:i/>
          <w:sz w:val="24"/>
          <w:szCs w:val="24"/>
        </w:rPr>
        <w:t>Culture Vultures: Is UK Arts Policy Damaging the Arts?</w:t>
      </w:r>
      <w:r w:rsidRPr="00C363B9">
        <w:rPr>
          <w:rFonts w:ascii="Times New Roman" w:hAnsi="Times New Roman" w:cs="Times New Roman"/>
          <w:sz w:val="24"/>
          <w:szCs w:val="24"/>
        </w:rPr>
        <w:t xml:space="preserve"> London: Policy Exchange</w:t>
      </w:r>
      <w:r w:rsidR="00D76D6E" w:rsidRPr="00C363B9">
        <w:rPr>
          <w:rFonts w:ascii="Times New Roman" w:hAnsi="Times New Roman" w:cs="Times New Roman"/>
          <w:sz w:val="24"/>
          <w:szCs w:val="24"/>
        </w:rPr>
        <w:t>.</w:t>
      </w:r>
    </w:p>
    <w:p w14:paraId="11DD1EB2" w14:textId="226015EC" w:rsidR="00CF6E9A" w:rsidRPr="00C363B9" w:rsidRDefault="00CF6E9A" w:rsidP="00CF6E9A">
      <w:pPr>
        <w:spacing w:line="240" w:lineRule="auto"/>
        <w:rPr>
          <w:rFonts w:ascii="Times New Roman" w:hAnsi="Times New Roman" w:cs="Times New Roman"/>
          <w:sz w:val="24"/>
          <w:szCs w:val="24"/>
        </w:rPr>
      </w:pPr>
      <w:r w:rsidRPr="00C363B9">
        <w:rPr>
          <w:rFonts w:ascii="Times New Roman" w:hAnsi="Times New Roman" w:cs="Times New Roman"/>
          <w:sz w:val="24"/>
          <w:szCs w:val="24"/>
        </w:rPr>
        <w:t xml:space="preserve">O’Brien, D. (2010). </w:t>
      </w:r>
      <w:r w:rsidRPr="00C363B9">
        <w:rPr>
          <w:rFonts w:ascii="Times New Roman" w:hAnsi="Times New Roman" w:cs="Times New Roman"/>
          <w:i/>
          <w:sz w:val="24"/>
          <w:szCs w:val="24"/>
        </w:rPr>
        <w:t xml:space="preserve">Measuring the value of culture.  </w:t>
      </w:r>
      <w:r w:rsidRPr="00C363B9">
        <w:rPr>
          <w:rFonts w:ascii="Times New Roman" w:hAnsi="Times New Roman" w:cs="Times New Roman"/>
          <w:sz w:val="24"/>
          <w:szCs w:val="24"/>
        </w:rPr>
        <w:t>London: DCMS.</w:t>
      </w:r>
    </w:p>
    <w:p w14:paraId="1C9BE2FA" w14:textId="20627868" w:rsidR="00395718" w:rsidRPr="00C363B9" w:rsidRDefault="00395718" w:rsidP="00395718">
      <w:pPr>
        <w:spacing w:line="240" w:lineRule="auto"/>
        <w:rPr>
          <w:rFonts w:ascii="Times New Roman" w:hAnsi="Times New Roman" w:cs="Times New Roman"/>
          <w:sz w:val="24"/>
          <w:szCs w:val="24"/>
          <w:lang w:val="en"/>
        </w:rPr>
      </w:pPr>
      <w:r w:rsidRPr="00C363B9">
        <w:rPr>
          <w:rFonts w:ascii="Times New Roman" w:hAnsi="Times New Roman" w:cs="Times New Roman"/>
          <w:sz w:val="24"/>
          <w:szCs w:val="24"/>
          <w:lang w:val="en"/>
        </w:rPr>
        <w:t xml:space="preserve">O'Brien, D., Lockley, P. (2015). The social life of cultural value.  In L. MacDowall &amp; M. Badham &amp; E. Blomkamp (Eds.) </w:t>
      </w:r>
      <w:r w:rsidRPr="00C363B9">
        <w:rPr>
          <w:rFonts w:ascii="Times New Roman" w:hAnsi="Times New Roman" w:cs="Times New Roman"/>
          <w:i/>
          <w:iCs/>
          <w:sz w:val="24"/>
          <w:szCs w:val="24"/>
          <w:lang w:val="en"/>
        </w:rPr>
        <w:t>Making Culture Count: The Politics of Cultural Measurement.</w:t>
      </w:r>
      <w:r w:rsidRPr="00C363B9">
        <w:rPr>
          <w:rFonts w:ascii="Times New Roman" w:hAnsi="Times New Roman" w:cs="Times New Roman"/>
          <w:sz w:val="24"/>
          <w:szCs w:val="24"/>
          <w:lang w:val="en"/>
        </w:rPr>
        <w:t xml:space="preserve"> London: Palgrave.</w:t>
      </w:r>
    </w:p>
    <w:p w14:paraId="2B816C33" w14:textId="60E004F6" w:rsidR="0010371F" w:rsidRPr="00C363B9" w:rsidRDefault="00DB4EA6" w:rsidP="00ED064A">
      <w:pPr>
        <w:spacing w:line="240" w:lineRule="auto"/>
        <w:rPr>
          <w:rFonts w:ascii="Times New Roman" w:hAnsi="Times New Roman" w:cs="Times New Roman"/>
          <w:sz w:val="24"/>
          <w:szCs w:val="24"/>
        </w:rPr>
      </w:pPr>
      <w:r w:rsidRPr="00C363B9">
        <w:rPr>
          <w:rFonts w:ascii="Times New Roman" w:hAnsi="Times New Roman" w:cs="Times New Roman"/>
          <w:sz w:val="24"/>
          <w:szCs w:val="24"/>
        </w:rPr>
        <w:t>Paterson, M</w:t>
      </w:r>
      <w:r w:rsidR="00ED064A" w:rsidRPr="00C363B9">
        <w:rPr>
          <w:rFonts w:ascii="Times New Roman" w:hAnsi="Times New Roman" w:cs="Times New Roman"/>
          <w:sz w:val="24"/>
          <w:szCs w:val="24"/>
        </w:rPr>
        <w:t xml:space="preserve">. </w:t>
      </w:r>
      <w:r w:rsidRPr="00C363B9">
        <w:rPr>
          <w:rFonts w:ascii="Times New Roman" w:hAnsi="Times New Roman" w:cs="Times New Roman"/>
          <w:sz w:val="24"/>
          <w:szCs w:val="24"/>
        </w:rPr>
        <w:t>(2009)</w:t>
      </w:r>
      <w:r w:rsidR="00ED064A" w:rsidRPr="00C363B9">
        <w:rPr>
          <w:rFonts w:ascii="Times New Roman" w:hAnsi="Times New Roman" w:cs="Times New Roman"/>
          <w:sz w:val="24"/>
          <w:szCs w:val="24"/>
        </w:rPr>
        <w:t>.</w:t>
      </w:r>
      <w:r w:rsidRPr="00C363B9">
        <w:rPr>
          <w:rFonts w:ascii="Times New Roman" w:hAnsi="Times New Roman" w:cs="Times New Roman"/>
          <w:sz w:val="24"/>
          <w:szCs w:val="24"/>
        </w:rPr>
        <w:t xml:space="preserve"> Haptic Geographies: ethnography, haptic knowl</w:t>
      </w:r>
      <w:r w:rsidR="00ED064A" w:rsidRPr="00C363B9">
        <w:rPr>
          <w:rFonts w:ascii="Times New Roman" w:hAnsi="Times New Roman" w:cs="Times New Roman"/>
          <w:sz w:val="24"/>
          <w:szCs w:val="24"/>
        </w:rPr>
        <w:t>edges and sensuous dispositions.</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Progress in Human Geography</w:t>
      </w:r>
      <w:r w:rsidR="005E31C7" w:rsidRPr="00C363B9">
        <w:rPr>
          <w:rFonts w:ascii="Times New Roman" w:hAnsi="Times New Roman" w:cs="Times New Roman"/>
          <w:i/>
          <w:sz w:val="24"/>
          <w:szCs w:val="24"/>
        </w:rPr>
        <w:t>,</w:t>
      </w:r>
      <w:r w:rsidRPr="00C363B9">
        <w:rPr>
          <w:rFonts w:ascii="Times New Roman" w:hAnsi="Times New Roman" w:cs="Times New Roman"/>
          <w:sz w:val="24"/>
          <w:szCs w:val="24"/>
        </w:rPr>
        <w:t xml:space="preserve"> 33(6)</w:t>
      </w:r>
      <w:r w:rsidR="00ED064A" w:rsidRPr="00C363B9">
        <w:rPr>
          <w:rFonts w:ascii="Times New Roman" w:hAnsi="Times New Roman" w:cs="Times New Roman"/>
          <w:sz w:val="24"/>
          <w:szCs w:val="24"/>
        </w:rPr>
        <w:t xml:space="preserve">, </w:t>
      </w:r>
      <w:r w:rsidRPr="00C363B9">
        <w:rPr>
          <w:rFonts w:ascii="Times New Roman" w:hAnsi="Times New Roman" w:cs="Times New Roman"/>
          <w:sz w:val="24"/>
          <w:szCs w:val="24"/>
        </w:rPr>
        <w:t xml:space="preserve"> 766-788.</w:t>
      </w:r>
    </w:p>
    <w:p w14:paraId="03FAE484" w14:textId="49E52C07" w:rsidR="001C4A66" w:rsidRPr="00C363B9" w:rsidRDefault="001C4A66" w:rsidP="001C4A66">
      <w:pPr>
        <w:spacing w:after="0" w:line="240" w:lineRule="auto"/>
        <w:rPr>
          <w:rFonts w:ascii="Times New Roman" w:hAnsi="Times New Roman" w:cs="Times New Roman"/>
          <w:sz w:val="24"/>
          <w:szCs w:val="24"/>
        </w:rPr>
      </w:pPr>
      <w:r w:rsidRPr="00C363B9">
        <w:rPr>
          <w:rFonts w:ascii="Times New Roman" w:hAnsi="Times New Roman" w:cs="Times New Roman"/>
          <w:sz w:val="24"/>
          <w:szCs w:val="24"/>
        </w:rPr>
        <w:t xml:space="preserve">Petitmengin, C. (2006). Describing One’s Subjective Experience in the Second Person: </w:t>
      </w:r>
    </w:p>
    <w:p w14:paraId="4B1D5F9D" w14:textId="0875A9C3" w:rsidR="001C4A66" w:rsidRPr="00C363B9" w:rsidRDefault="001C4A66" w:rsidP="001C4A66">
      <w:pPr>
        <w:spacing w:after="0" w:line="240" w:lineRule="auto"/>
        <w:rPr>
          <w:rFonts w:ascii="Times New Roman" w:hAnsi="Times New Roman" w:cs="Times New Roman"/>
          <w:i/>
          <w:sz w:val="24"/>
          <w:szCs w:val="24"/>
        </w:rPr>
      </w:pPr>
      <w:r w:rsidRPr="00C363B9">
        <w:rPr>
          <w:rFonts w:ascii="Times New Roman" w:hAnsi="Times New Roman" w:cs="Times New Roman"/>
          <w:sz w:val="24"/>
          <w:szCs w:val="24"/>
        </w:rPr>
        <w:t xml:space="preserve">An Interview Method for the Science of Consciousness, </w:t>
      </w:r>
      <w:r w:rsidRPr="00C363B9">
        <w:rPr>
          <w:rFonts w:ascii="Times New Roman" w:hAnsi="Times New Roman" w:cs="Times New Roman"/>
          <w:i/>
          <w:sz w:val="24"/>
          <w:szCs w:val="24"/>
        </w:rPr>
        <w:t xml:space="preserve">Phenomenology and the </w:t>
      </w:r>
    </w:p>
    <w:p w14:paraId="40E9E4B3" w14:textId="573E7F49" w:rsidR="001C4A66" w:rsidRPr="00C363B9" w:rsidRDefault="001C4A66" w:rsidP="001C4A66">
      <w:pPr>
        <w:spacing w:after="0" w:line="240" w:lineRule="auto"/>
        <w:rPr>
          <w:rFonts w:ascii="Times New Roman" w:hAnsi="Times New Roman" w:cs="Times New Roman"/>
          <w:bCs/>
          <w:sz w:val="24"/>
          <w:szCs w:val="24"/>
        </w:rPr>
      </w:pPr>
      <w:r w:rsidRPr="00C363B9">
        <w:rPr>
          <w:rFonts w:ascii="Times New Roman" w:hAnsi="Times New Roman" w:cs="Times New Roman"/>
          <w:i/>
          <w:sz w:val="24"/>
          <w:szCs w:val="24"/>
        </w:rPr>
        <w:t>Cognitive Sciences</w:t>
      </w:r>
      <w:r w:rsidR="005E31C7" w:rsidRPr="00C363B9">
        <w:rPr>
          <w:rFonts w:ascii="Times New Roman" w:hAnsi="Times New Roman" w:cs="Times New Roman"/>
          <w:sz w:val="24"/>
          <w:szCs w:val="24"/>
        </w:rPr>
        <w:t>,</w:t>
      </w:r>
      <w:r w:rsidRPr="00C363B9">
        <w:rPr>
          <w:rFonts w:ascii="Times New Roman" w:hAnsi="Times New Roman" w:cs="Times New Roman"/>
          <w:sz w:val="24"/>
          <w:szCs w:val="24"/>
        </w:rPr>
        <w:t xml:space="preserve"> 5, 229-269.</w:t>
      </w:r>
    </w:p>
    <w:p w14:paraId="4768BAC3" w14:textId="77777777" w:rsidR="004D2DD8" w:rsidRPr="00C363B9" w:rsidRDefault="004D2DD8" w:rsidP="0021062E">
      <w:pPr>
        <w:spacing w:after="0" w:line="240" w:lineRule="auto"/>
        <w:rPr>
          <w:rFonts w:ascii="Times New Roman" w:hAnsi="Times New Roman" w:cs="Times New Roman"/>
          <w:sz w:val="24"/>
          <w:szCs w:val="24"/>
        </w:rPr>
      </w:pPr>
    </w:p>
    <w:p w14:paraId="5DE52C90" w14:textId="2EFBCDA7" w:rsidR="004D2DD8" w:rsidRPr="00C363B9" w:rsidRDefault="004D2DD8"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Pink, S</w:t>
      </w:r>
      <w:r w:rsidR="00363E5F" w:rsidRPr="00C363B9">
        <w:rPr>
          <w:rFonts w:ascii="Times New Roman" w:hAnsi="Times New Roman" w:cs="Times New Roman"/>
          <w:sz w:val="24"/>
          <w:szCs w:val="24"/>
        </w:rPr>
        <w:t>.</w:t>
      </w:r>
      <w:r w:rsidRPr="00C363B9">
        <w:rPr>
          <w:rFonts w:ascii="Times New Roman" w:hAnsi="Times New Roman" w:cs="Times New Roman"/>
          <w:sz w:val="24"/>
          <w:szCs w:val="24"/>
        </w:rPr>
        <w:t xml:space="preserve"> (2009)</w:t>
      </w:r>
      <w:r w:rsidR="00363E5F"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00363E5F" w:rsidRPr="00C363B9">
        <w:rPr>
          <w:rFonts w:ascii="Times New Roman" w:hAnsi="Times New Roman" w:cs="Times New Roman"/>
          <w:i/>
          <w:iCs/>
          <w:sz w:val="24"/>
          <w:szCs w:val="24"/>
        </w:rPr>
        <w:t>Doing Sensory Ethnography.</w:t>
      </w:r>
      <w:r w:rsidRPr="00C363B9">
        <w:rPr>
          <w:rFonts w:ascii="Times New Roman" w:hAnsi="Times New Roman" w:cs="Times New Roman"/>
          <w:i/>
          <w:iCs/>
          <w:sz w:val="24"/>
          <w:szCs w:val="24"/>
        </w:rPr>
        <w:t xml:space="preserve"> </w:t>
      </w:r>
      <w:r w:rsidRPr="00C363B9">
        <w:rPr>
          <w:rFonts w:ascii="Times New Roman" w:hAnsi="Times New Roman" w:cs="Times New Roman"/>
          <w:sz w:val="24"/>
          <w:szCs w:val="24"/>
        </w:rPr>
        <w:t>London: Sage.</w:t>
      </w:r>
    </w:p>
    <w:p w14:paraId="5E5D1344" w14:textId="7DFCAD40" w:rsidR="004D2DD8" w:rsidRPr="00C363B9" w:rsidRDefault="004D2DD8" w:rsidP="0021062E">
      <w:pPr>
        <w:spacing w:after="0" w:line="240" w:lineRule="auto"/>
        <w:rPr>
          <w:rFonts w:ascii="Times New Roman" w:hAnsi="Times New Roman" w:cs="Times New Roman"/>
          <w:sz w:val="24"/>
          <w:szCs w:val="24"/>
        </w:rPr>
      </w:pPr>
      <w:r w:rsidRPr="00C363B9">
        <w:rPr>
          <w:rFonts w:ascii="Times New Roman" w:hAnsi="Times New Roman" w:cs="Times New Roman"/>
          <w:sz w:val="24"/>
          <w:szCs w:val="24"/>
        </w:rPr>
        <w:t>Reason, M. (</w:t>
      </w:r>
      <w:r w:rsidR="00363E5F" w:rsidRPr="00C363B9">
        <w:rPr>
          <w:rFonts w:ascii="Times New Roman" w:hAnsi="Times New Roman" w:cs="Times New Roman"/>
          <w:sz w:val="24"/>
          <w:szCs w:val="24"/>
        </w:rPr>
        <w:t>2004</w:t>
      </w:r>
      <w:r w:rsidRPr="00C363B9">
        <w:rPr>
          <w:rFonts w:ascii="Times New Roman" w:hAnsi="Times New Roman" w:cs="Times New Roman"/>
          <w:sz w:val="24"/>
          <w:szCs w:val="24"/>
        </w:rPr>
        <w:t>)</w:t>
      </w:r>
      <w:r w:rsidR="00363E5F" w:rsidRPr="00C363B9">
        <w:rPr>
          <w:rFonts w:ascii="Times New Roman" w:hAnsi="Times New Roman" w:cs="Times New Roman"/>
          <w:sz w:val="24"/>
          <w:szCs w:val="24"/>
        </w:rPr>
        <w:t>.</w:t>
      </w:r>
      <w:r w:rsidRPr="00C363B9">
        <w:rPr>
          <w:rFonts w:ascii="Times New Roman" w:hAnsi="Times New Roman" w:cs="Times New Roman"/>
          <w:sz w:val="24"/>
          <w:szCs w:val="24"/>
        </w:rPr>
        <w:t>Theatr</w:t>
      </w:r>
      <w:r w:rsidR="00B65C3D" w:rsidRPr="00C363B9">
        <w:rPr>
          <w:rFonts w:ascii="Times New Roman" w:hAnsi="Times New Roman" w:cs="Times New Roman"/>
          <w:sz w:val="24"/>
          <w:szCs w:val="24"/>
        </w:rPr>
        <w:t xml:space="preserve">e Audiences and Perceptions of </w:t>
      </w:r>
      <w:r w:rsidRPr="00C363B9">
        <w:rPr>
          <w:rFonts w:ascii="Times New Roman" w:hAnsi="Times New Roman" w:cs="Times New Roman"/>
          <w:sz w:val="24"/>
          <w:szCs w:val="24"/>
        </w:rPr>
        <w:t>Liveness</w:t>
      </w:r>
      <w:r w:rsidR="00B65C3D" w:rsidRPr="00C363B9">
        <w:rPr>
          <w:rFonts w:ascii="Times New Roman" w:hAnsi="Times New Roman" w:cs="Times New Roman"/>
          <w:sz w:val="24"/>
          <w:szCs w:val="24"/>
        </w:rPr>
        <w:t xml:space="preserve"> in</w:t>
      </w:r>
      <w:r w:rsidR="00363E5F" w:rsidRPr="00C363B9">
        <w:rPr>
          <w:rFonts w:ascii="Times New Roman" w:hAnsi="Times New Roman" w:cs="Times New Roman"/>
          <w:sz w:val="24"/>
          <w:szCs w:val="24"/>
        </w:rPr>
        <w:t xml:space="preserve"> Performance</w:t>
      </w:r>
      <w:r w:rsidR="00363E5F" w:rsidRPr="00C363B9">
        <w:rPr>
          <w:rFonts w:ascii="Times New Roman" w:hAnsi="Times New Roman" w:cs="Times New Roman"/>
          <w:i/>
          <w:sz w:val="24"/>
          <w:szCs w:val="24"/>
        </w:rPr>
        <w:t xml:space="preserve"> </w:t>
      </w:r>
      <w:r w:rsidR="00B65C3D" w:rsidRPr="00C363B9">
        <w:rPr>
          <w:rFonts w:ascii="Times New Roman" w:hAnsi="Times New Roman" w:cs="Times New Roman"/>
          <w:sz w:val="24"/>
          <w:szCs w:val="24"/>
        </w:rPr>
        <w:t>.</w:t>
      </w:r>
      <w:r w:rsidRPr="00C363B9">
        <w:rPr>
          <w:rFonts w:ascii="Times New Roman" w:hAnsi="Times New Roman" w:cs="Times New Roman"/>
          <w:i/>
          <w:sz w:val="24"/>
          <w:szCs w:val="24"/>
        </w:rPr>
        <w:t>Particip@tions</w:t>
      </w:r>
      <w:r w:rsidR="00363E5F" w:rsidRPr="00C363B9">
        <w:rPr>
          <w:rFonts w:ascii="Times New Roman" w:hAnsi="Times New Roman" w:cs="Times New Roman"/>
          <w:i/>
          <w:sz w:val="24"/>
          <w:szCs w:val="24"/>
        </w:rPr>
        <w:t>,</w:t>
      </w:r>
      <w:r w:rsidRPr="00C363B9">
        <w:rPr>
          <w:rFonts w:ascii="Times New Roman" w:hAnsi="Times New Roman" w:cs="Times New Roman"/>
          <w:sz w:val="24"/>
          <w:szCs w:val="24"/>
        </w:rPr>
        <w:t xml:space="preserve"> 1</w:t>
      </w:r>
      <w:r w:rsidR="00B65C3D" w:rsidRPr="00C363B9">
        <w:rPr>
          <w:rFonts w:ascii="Times New Roman" w:hAnsi="Times New Roman" w:cs="Times New Roman"/>
          <w:sz w:val="24"/>
          <w:szCs w:val="24"/>
        </w:rPr>
        <w:t>(</w:t>
      </w:r>
      <w:r w:rsidR="00363E5F" w:rsidRPr="00C363B9">
        <w:rPr>
          <w:rFonts w:ascii="Times New Roman" w:hAnsi="Times New Roman" w:cs="Times New Roman"/>
          <w:sz w:val="24"/>
          <w:szCs w:val="24"/>
        </w:rPr>
        <w:t>2</w:t>
      </w:r>
      <w:r w:rsidR="005E31C7" w:rsidRPr="00C363B9">
        <w:rPr>
          <w:rFonts w:ascii="Times New Roman" w:hAnsi="Times New Roman" w:cs="Times New Roman"/>
          <w:sz w:val="24"/>
          <w:szCs w:val="24"/>
        </w:rPr>
        <w:t>)</w:t>
      </w:r>
      <w:r w:rsidR="00363E5F" w:rsidRPr="00C363B9">
        <w:rPr>
          <w:rFonts w:ascii="Times New Roman" w:hAnsi="Times New Roman" w:cs="Times New Roman"/>
          <w:sz w:val="24"/>
          <w:szCs w:val="24"/>
        </w:rPr>
        <w:t>.</w:t>
      </w:r>
    </w:p>
    <w:p w14:paraId="33B8EDCC" w14:textId="77777777" w:rsidR="004D2DD8" w:rsidRPr="00C363B9" w:rsidRDefault="004D2DD8" w:rsidP="0021062E">
      <w:pPr>
        <w:spacing w:after="0" w:line="240" w:lineRule="auto"/>
        <w:rPr>
          <w:rFonts w:ascii="Times New Roman" w:hAnsi="Times New Roman" w:cs="Times New Roman"/>
          <w:sz w:val="24"/>
          <w:szCs w:val="24"/>
        </w:rPr>
      </w:pPr>
    </w:p>
    <w:p w14:paraId="7DFF816E" w14:textId="78148321" w:rsidR="0088140B" w:rsidRPr="00C363B9" w:rsidRDefault="00DB4EA6" w:rsidP="0021062E">
      <w:pPr>
        <w:spacing w:after="0" w:line="240" w:lineRule="auto"/>
        <w:rPr>
          <w:rFonts w:ascii="Times New Roman" w:hAnsi="Times New Roman" w:cs="Times New Roman"/>
          <w:sz w:val="24"/>
          <w:szCs w:val="24"/>
        </w:rPr>
      </w:pPr>
      <w:r w:rsidRPr="00C363B9">
        <w:rPr>
          <w:rFonts w:ascii="Times New Roman" w:hAnsi="Times New Roman" w:cs="Times New Roman"/>
          <w:sz w:val="24"/>
          <w:szCs w:val="24"/>
        </w:rPr>
        <w:t>Reason, M</w:t>
      </w:r>
      <w:r w:rsidR="00ED064A" w:rsidRPr="00C363B9">
        <w:rPr>
          <w:rFonts w:ascii="Times New Roman" w:hAnsi="Times New Roman" w:cs="Times New Roman"/>
          <w:sz w:val="24"/>
          <w:szCs w:val="24"/>
        </w:rPr>
        <w:t>. (2010</w:t>
      </w:r>
      <w:r w:rsidR="0088140B" w:rsidRPr="00C363B9">
        <w:rPr>
          <w:rFonts w:ascii="Times New Roman" w:hAnsi="Times New Roman" w:cs="Times New Roman"/>
          <w:sz w:val="24"/>
          <w:szCs w:val="24"/>
        </w:rPr>
        <w:t>)</w:t>
      </w:r>
      <w:r w:rsidR="005E31C7" w:rsidRPr="00C363B9">
        <w:rPr>
          <w:rFonts w:ascii="Times New Roman" w:hAnsi="Times New Roman" w:cs="Times New Roman"/>
          <w:sz w:val="24"/>
          <w:szCs w:val="24"/>
        </w:rPr>
        <w:t>.</w:t>
      </w:r>
      <w:r w:rsidR="0088140B" w:rsidRPr="00C363B9">
        <w:rPr>
          <w:rFonts w:ascii="Times New Roman" w:hAnsi="Times New Roman" w:cs="Times New Roman"/>
          <w:sz w:val="24"/>
          <w:szCs w:val="24"/>
        </w:rPr>
        <w:t xml:space="preserve"> </w:t>
      </w:r>
      <w:r w:rsidRPr="00C363B9">
        <w:rPr>
          <w:rFonts w:ascii="Times New Roman" w:hAnsi="Times New Roman" w:cs="Times New Roman"/>
          <w:sz w:val="24"/>
          <w:szCs w:val="24"/>
        </w:rPr>
        <w:t>Watching Dance, Drawing the Experience and Visual Knowledge</w:t>
      </w:r>
      <w:r w:rsidR="0088140B" w:rsidRPr="00C363B9">
        <w:rPr>
          <w:rFonts w:ascii="Times New Roman" w:hAnsi="Times New Roman" w:cs="Times New Roman"/>
          <w:sz w:val="24"/>
          <w:szCs w:val="24"/>
        </w:rPr>
        <w:t>.</w:t>
      </w:r>
      <w:r w:rsidRPr="00C363B9">
        <w:rPr>
          <w:rFonts w:ascii="Times New Roman" w:hAnsi="Times New Roman" w:cs="Times New Roman"/>
          <w:i/>
          <w:sz w:val="24"/>
          <w:szCs w:val="24"/>
        </w:rPr>
        <w:t xml:space="preserve"> Forum for Modern Language Studies</w:t>
      </w:r>
      <w:r w:rsidR="0088140B" w:rsidRPr="00C363B9">
        <w:rPr>
          <w:rFonts w:ascii="Times New Roman" w:hAnsi="Times New Roman" w:cs="Times New Roman"/>
          <w:i/>
          <w:sz w:val="24"/>
          <w:szCs w:val="24"/>
        </w:rPr>
        <w:t>,</w:t>
      </w:r>
      <w:r w:rsidRPr="00C363B9">
        <w:rPr>
          <w:rFonts w:ascii="Times New Roman" w:hAnsi="Times New Roman" w:cs="Times New Roman"/>
          <w:sz w:val="24"/>
          <w:szCs w:val="24"/>
        </w:rPr>
        <w:t xml:space="preserve"> 46 (4)</w:t>
      </w:r>
      <w:r w:rsidR="00B65C3D" w:rsidRPr="00C363B9">
        <w:rPr>
          <w:rFonts w:ascii="Times New Roman" w:hAnsi="Times New Roman" w:cs="Times New Roman"/>
          <w:sz w:val="24"/>
          <w:szCs w:val="24"/>
        </w:rPr>
        <w:t>, 391-414.</w:t>
      </w:r>
    </w:p>
    <w:p w14:paraId="0535DA2C" w14:textId="77777777" w:rsidR="0088140B" w:rsidRPr="00C363B9" w:rsidRDefault="0088140B" w:rsidP="0021062E">
      <w:pPr>
        <w:spacing w:after="0" w:line="240" w:lineRule="auto"/>
        <w:rPr>
          <w:rFonts w:ascii="Times New Roman" w:hAnsi="Times New Roman" w:cs="Times New Roman"/>
          <w:sz w:val="24"/>
          <w:szCs w:val="24"/>
        </w:rPr>
      </w:pPr>
    </w:p>
    <w:p w14:paraId="4A27E12D" w14:textId="52EBF399" w:rsidR="004D2DD8" w:rsidRPr="00C363B9" w:rsidRDefault="00F95F62" w:rsidP="0021062E">
      <w:pPr>
        <w:spacing w:after="0" w:line="240" w:lineRule="auto"/>
        <w:rPr>
          <w:rFonts w:ascii="Times New Roman" w:hAnsi="Times New Roman" w:cs="Times New Roman"/>
          <w:sz w:val="24"/>
          <w:szCs w:val="24"/>
        </w:rPr>
      </w:pPr>
      <w:r w:rsidRPr="00C363B9">
        <w:rPr>
          <w:rFonts w:ascii="Times New Roman" w:hAnsi="Times New Roman" w:cs="Times New Roman"/>
          <w:sz w:val="24"/>
          <w:szCs w:val="24"/>
        </w:rPr>
        <w:t>Roy, J.</w:t>
      </w:r>
      <w:r w:rsidR="004D2DD8" w:rsidRPr="00C363B9">
        <w:rPr>
          <w:rFonts w:ascii="Times New Roman" w:hAnsi="Times New Roman" w:cs="Times New Roman"/>
          <w:sz w:val="24"/>
          <w:szCs w:val="24"/>
        </w:rPr>
        <w:t>M., Petitot, J., Pachoud, B.</w:t>
      </w:r>
      <w:r w:rsidR="00363E5F" w:rsidRPr="00C363B9">
        <w:rPr>
          <w:rFonts w:ascii="Times New Roman" w:hAnsi="Times New Roman" w:cs="Times New Roman"/>
          <w:sz w:val="24"/>
          <w:szCs w:val="24"/>
        </w:rPr>
        <w:t>,</w:t>
      </w:r>
      <w:r w:rsidR="004D2DD8" w:rsidRPr="00C363B9">
        <w:rPr>
          <w:rFonts w:ascii="Times New Roman" w:hAnsi="Times New Roman" w:cs="Times New Roman"/>
          <w:sz w:val="24"/>
          <w:szCs w:val="24"/>
        </w:rPr>
        <w:t xml:space="preserve"> Varela, F.</w:t>
      </w:r>
      <w:r w:rsidR="00363E5F" w:rsidRPr="00C363B9">
        <w:rPr>
          <w:rFonts w:ascii="Times New Roman" w:hAnsi="Times New Roman" w:cs="Times New Roman"/>
          <w:sz w:val="24"/>
          <w:szCs w:val="24"/>
        </w:rPr>
        <w:t>,</w:t>
      </w:r>
      <w:r w:rsidR="004D2DD8" w:rsidRPr="00C363B9">
        <w:rPr>
          <w:rFonts w:ascii="Times New Roman" w:hAnsi="Times New Roman" w:cs="Times New Roman"/>
          <w:sz w:val="24"/>
          <w:szCs w:val="24"/>
        </w:rPr>
        <w:t xml:space="preserve"> J.</w:t>
      </w:r>
      <w:r w:rsidR="00363E5F" w:rsidRPr="00C363B9">
        <w:rPr>
          <w:rFonts w:ascii="Times New Roman" w:hAnsi="Times New Roman" w:cs="Times New Roman"/>
          <w:sz w:val="24"/>
          <w:szCs w:val="24"/>
        </w:rPr>
        <w:t xml:space="preserve"> (Eds).</w:t>
      </w:r>
      <w:r w:rsidR="004D2DD8" w:rsidRPr="00C363B9">
        <w:rPr>
          <w:rFonts w:ascii="Times New Roman" w:hAnsi="Times New Roman" w:cs="Times New Roman"/>
          <w:sz w:val="24"/>
          <w:szCs w:val="24"/>
        </w:rPr>
        <w:t xml:space="preserve"> </w:t>
      </w:r>
      <w:r w:rsidR="00363E5F" w:rsidRPr="00C363B9">
        <w:rPr>
          <w:rFonts w:ascii="Times New Roman" w:hAnsi="Times New Roman" w:cs="Times New Roman"/>
          <w:sz w:val="24"/>
          <w:szCs w:val="24"/>
        </w:rPr>
        <w:t>(</w:t>
      </w:r>
      <w:r w:rsidR="004D2DD8" w:rsidRPr="00C363B9">
        <w:rPr>
          <w:rFonts w:ascii="Times New Roman" w:hAnsi="Times New Roman" w:cs="Times New Roman"/>
          <w:sz w:val="24"/>
          <w:szCs w:val="24"/>
        </w:rPr>
        <w:t>1999</w:t>
      </w:r>
      <w:r w:rsidR="00363E5F" w:rsidRPr="00C363B9">
        <w:rPr>
          <w:rFonts w:ascii="Times New Roman" w:hAnsi="Times New Roman" w:cs="Times New Roman"/>
          <w:sz w:val="24"/>
          <w:szCs w:val="24"/>
        </w:rPr>
        <w:t>)</w:t>
      </w:r>
      <w:r w:rsidR="004D2DD8" w:rsidRPr="00C363B9">
        <w:rPr>
          <w:rFonts w:ascii="Times New Roman" w:hAnsi="Times New Roman" w:cs="Times New Roman"/>
          <w:sz w:val="24"/>
          <w:szCs w:val="24"/>
        </w:rPr>
        <w:t xml:space="preserve">. </w:t>
      </w:r>
      <w:r w:rsidR="004D2DD8" w:rsidRPr="00C363B9">
        <w:rPr>
          <w:rFonts w:ascii="Times New Roman" w:hAnsi="Times New Roman" w:cs="Times New Roman"/>
          <w:i/>
          <w:sz w:val="24"/>
          <w:szCs w:val="24"/>
        </w:rPr>
        <w:t>Naturalising Phenomenology</w:t>
      </w:r>
      <w:r w:rsidR="004D2DD8" w:rsidRPr="00C363B9">
        <w:rPr>
          <w:rFonts w:ascii="Times New Roman" w:hAnsi="Times New Roman" w:cs="Times New Roman"/>
          <w:sz w:val="24"/>
          <w:szCs w:val="24"/>
        </w:rPr>
        <w:t>. Stanford:</w:t>
      </w:r>
      <w:r w:rsidR="007046AF" w:rsidRPr="00C363B9">
        <w:rPr>
          <w:rFonts w:ascii="Times New Roman" w:hAnsi="Times New Roman" w:cs="Times New Roman"/>
          <w:sz w:val="24"/>
          <w:szCs w:val="24"/>
        </w:rPr>
        <w:t xml:space="preserve"> </w:t>
      </w:r>
      <w:r w:rsidR="004D2DD8" w:rsidRPr="00C363B9">
        <w:rPr>
          <w:rFonts w:ascii="Times New Roman" w:hAnsi="Times New Roman" w:cs="Times New Roman"/>
          <w:sz w:val="24"/>
          <w:szCs w:val="24"/>
        </w:rPr>
        <w:t>Stanford University Press.</w:t>
      </w:r>
    </w:p>
    <w:p w14:paraId="5FB655F9" w14:textId="77777777" w:rsidR="00786C4C" w:rsidRDefault="00786C4C" w:rsidP="0021062E">
      <w:pPr>
        <w:spacing w:line="240" w:lineRule="auto"/>
        <w:rPr>
          <w:rFonts w:ascii="Times New Roman" w:hAnsi="Times New Roman" w:cs="Times New Roman"/>
          <w:sz w:val="24"/>
          <w:szCs w:val="24"/>
        </w:rPr>
      </w:pPr>
    </w:p>
    <w:p w14:paraId="2ED5F6AD" w14:textId="799F873F" w:rsidR="00091ACC" w:rsidRPr="00C363B9" w:rsidRDefault="00091ACC"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Savage, M. and Burrows, R. (2007)</w:t>
      </w:r>
      <w:r w:rsidR="00363E5F" w:rsidRPr="00C363B9">
        <w:rPr>
          <w:rFonts w:ascii="Times New Roman" w:hAnsi="Times New Roman" w:cs="Times New Roman"/>
          <w:sz w:val="24"/>
          <w:szCs w:val="24"/>
        </w:rPr>
        <w:t xml:space="preserve">. </w:t>
      </w:r>
      <w:r w:rsidRPr="00C363B9">
        <w:rPr>
          <w:rFonts w:ascii="Times New Roman" w:hAnsi="Times New Roman" w:cs="Times New Roman"/>
          <w:sz w:val="24"/>
          <w:szCs w:val="24"/>
        </w:rPr>
        <w:t>The coming</w:t>
      </w:r>
      <w:r w:rsidR="00363E5F" w:rsidRPr="00C363B9">
        <w:rPr>
          <w:rFonts w:ascii="Times New Roman" w:hAnsi="Times New Roman" w:cs="Times New Roman"/>
          <w:sz w:val="24"/>
          <w:szCs w:val="24"/>
        </w:rPr>
        <w:t xml:space="preserve"> crisis of empirical sociology.</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Sociology</w:t>
      </w:r>
      <w:r w:rsidR="005E31C7" w:rsidRPr="00C363B9">
        <w:rPr>
          <w:rFonts w:ascii="Times New Roman" w:hAnsi="Times New Roman" w:cs="Times New Roman"/>
          <w:sz w:val="24"/>
          <w:szCs w:val="24"/>
        </w:rPr>
        <w:t>, 41 (5),</w:t>
      </w:r>
      <w:r w:rsidRPr="00C363B9">
        <w:rPr>
          <w:rFonts w:ascii="Times New Roman" w:hAnsi="Times New Roman" w:cs="Times New Roman"/>
          <w:sz w:val="24"/>
          <w:szCs w:val="24"/>
        </w:rPr>
        <w:t xml:space="preserve"> 885–899.</w:t>
      </w:r>
    </w:p>
    <w:p w14:paraId="252429B7" w14:textId="79E7E552" w:rsidR="003A2B52" w:rsidRPr="00C363B9" w:rsidRDefault="003A2B52"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Savage, M. (2013)</w:t>
      </w:r>
      <w:r w:rsidR="00363E5F"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004755CE" w:rsidRPr="00C363B9">
        <w:rPr>
          <w:rFonts w:ascii="Times New Roman" w:hAnsi="Times New Roman" w:cs="Times New Roman"/>
          <w:sz w:val="24"/>
          <w:szCs w:val="24"/>
        </w:rPr>
        <w:t xml:space="preserve">The </w:t>
      </w:r>
      <w:r w:rsidR="00363E5F" w:rsidRPr="00C363B9">
        <w:rPr>
          <w:rFonts w:ascii="Times New Roman" w:hAnsi="Times New Roman" w:cs="Times New Roman"/>
          <w:sz w:val="24"/>
          <w:szCs w:val="24"/>
        </w:rPr>
        <w:t>Social Life of Methods: a critical introduction.</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Theory, Culture &amp; Society</w:t>
      </w:r>
      <w:r w:rsidR="005E31C7" w:rsidRPr="00C363B9">
        <w:rPr>
          <w:rFonts w:ascii="Times New Roman" w:hAnsi="Times New Roman" w:cs="Times New Roman"/>
          <w:sz w:val="24"/>
          <w:szCs w:val="24"/>
        </w:rPr>
        <w:t xml:space="preserve">, 30 (4), </w:t>
      </w:r>
      <w:r w:rsidRPr="00C363B9">
        <w:rPr>
          <w:rFonts w:ascii="Times New Roman" w:hAnsi="Times New Roman" w:cs="Times New Roman"/>
          <w:sz w:val="24"/>
          <w:szCs w:val="24"/>
        </w:rPr>
        <w:t xml:space="preserve"> 3–21. </w:t>
      </w:r>
    </w:p>
    <w:p w14:paraId="657FDDB1" w14:textId="6047FF7B" w:rsidR="009C55AE" w:rsidRPr="00C363B9" w:rsidRDefault="00363E5F"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Steinmetz, G. (Ed</w:t>
      </w:r>
      <w:r w:rsidR="009C55AE" w:rsidRPr="00C363B9">
        <w:rPr>
          <w:rFonts w:ascii="Times New Roman" w:hAnsi="Times New Roman" w:cs="Times New Roman"/>
          <w:sz w:val="24"/>
          <w:szCs w:val="24"/>
        </w:rPr>
        <w:t>)</w:t>
      </w:r>
      <w:r w:rsidRPr="00C363B9">
        <w:rPr>
          <w:rFonts w:ascii="Times New Roman" w:hAnsi="Times New Roman" w:cs="Times New Roman"/>
          <w:sz w:val="24"/>
          <w:szCs w:val="24"/>
        </w:rPr>
        <w:t>.</w:t>
      </w:r>
      <w:r w:rsidR="009C55AE" w:rsidRPr="00C363B9">
        <w:rPr>
          <w:rFonts w:ascii="Times New Roman" w:hAnsi="Times New Roman" w:cs="Times New Roman"/>
          <w:sz w:val="24"/>
          <w:szCs w:val="24"/>
        </w:rPr>
        <w:t xml:space="preserve"> (2004)</w:t>
      </w:r>
      <w:r w:rsidRPr="00C363B9">
        <w:rPr>
          <w:rFonts w:ascii="Times New Roman" w:hAnsi="Times New Roman" w:cs="Times New Roman"/>
          <w:sz w:val="24"/>
          <w:szCs w:val="24"/>
        </w:rPr>
        <w:t>.</w:t>
      </w:r>
      <w:r w:rsidR="009C55AE" w:rsidRPr="00C363B9">
        <w:rPr>
          <w:rFonts w:ascii="Times New Roman" w:hAnsi="Times New Roman" w:cs="Times New Roman"/>
          <w:sz w:val="24"/>
          <w:szCs w:val="24"/>
        </w:rPr>
        <w:t xml:space="preserve"> </w:t>
      </w:r>
      <w:r w:rsidR="009C55AE" w:rsidRPr="00C363B9">
        <w:rPr>
          <w:rFonts w:ascii="Times New Roman" w:hAnsi="Times New Roman" w:cs="Times New Roman"/>
          <w:i/>
          <w:sz w:val="24"/>
          <w:szCs w:val="24"/>
        </w:rPr>
        <w:t>The Politics of Method in the Human Sciences:</w:t>
      </w:r>
      <w:r w:rsidR="00B3685A" w:rsidRPr="00C363B9">
        <w:rPr>
          <w:rFonts w:ascii="Times New Roman" w:hAnsi="Times New Roman" w:cs="Times New Roman"/>
          <w:i/>
          <w:sz w:val="24"/>
          <w:szCs w:val="24"/>
        </w:rPr>
        <w:t xml:space="preserve"> </w:t>
      </w:r>
      <w:r w:rsidR="009C55AE" w:rsidRPr="00C363B9">
        <w:rPr>
          <w:rFonts w:ascii="Times New Roman" w:hAnsi="Times New Roman" w:cs="Times New Roman"/>
          <w:i/>
          <w:sz w:val="24"/>
          <w:szCs w:val="24"/>
        </w:rPr>
        <w:t>Positivism and its Epistemological Others</w:t>
      </w:r>
      <w:r w:rsidR="009C55AE" w:rsidRPr="00C363B9">
        <w:rPr>
          <w:rFonts w:ascii="Times New Roman" w:hAnsi="Times New Roman" w:cs="Times New Roman"/>
          <w:sz w:val="24"/>
          <w:szCs w:val="24"/>
        </w:rPr>
        <w:t>. Durham, NC: Duke University</w:t>
      </w:r>
      <w:r w:rsidR="00B3685A" w:rsidRPr="00C363B9">
        <w:rPr>
          <w:rFonts w:ascii="Times New Roman" w:hAnsi="Times New Roman" w:cs="Times New Roman"/>
          <w:sz w:val="24"/>
          <w:szCs w:val="24"/>
        </w:rPr>
        <w:t xml:space="preserve"> </w:t>
      </w:r>
      <w:r w:rsidR="009C55AE" w:rsidRPr="00C363B9">
        <w:rPr>
          <w:rFonts w:ascii="Times New Roman" w:hAnsi="Times New Roman" w:cs="Times New Roman"/>
          <w:sz w:val="24"/>
          <w:szCs w:val="24"/>
        </w:rPr>
        <w:t>Press.</w:t>
      </w:r>
    </w:p>
    <w:p w14:paraId="074E0A4B" w14:textId="0E6C7570" w:rsidR="004D2DD8" w:rsidRPr="00C363B9" w:rsidRDefault="004D2DD8" w:rsidP="0021062E">
      <w:pPr>
        <w:spacing w:line="240" w:lineRule="auto"/>
        <w:rPr>
          <w:rFonts w:ascii="Times New Roman" w:hAnsi="Times New Roman" w:cs="Times New Roman"/>
          <w:sz w:val="24"/>
          <w:szCs w:val="24"/>
        </w:rPr>
      </w:pPr>
      <w:bookmarkStart w:id="0" w:name="3"/>
      <w:bookmarkEnd w:id="0"/>
      <w:r w:rsidRPr="00C363B9">
        <w:rPr>
          <w:rFonts w:ascii="Times New Roman" w:hAnsi="Times New Roman" w:cs="Times New Roman"/>
          <w:sz w:val="24"/>
          <w:szCs w:val="24"/>
        </w:rPr>
        <w:t>Schutz, A</w:t>
      </w:r>
      <w:r w:rsidR="00363E5F"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00363E5F" w:rsidRPr="00C363B9">
        <w:rPr>
          <w:rFonts w:ascii="Times New Roman" w:hAnsi="Times New Roman" w:cs="Times New Roman"/>
          <w:sz w:val="24"/>
          <w:szCs w:val="24"/>
        </w:rPr>
        <w:t>1972).</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The Phenomenology of the Social World</w:t>
      </w:r>
      <w:r w:rsidR="0062091C">
        <w:rPr>
          <w:rFonts w:ascii="Times New Roman" w:hAnsi="Times New Roman" w:cs="Times New Roman"/>
          <w:sz w:val="24"/>
          <w:szCs w:val="24"/>
        </w:rPr>
        <w:t>. USA</w:t>
      </w:r>
      <w:r w:rsidRPr="00C363B9">
        <w:rPr>
          <w:rFonts w:ascii="Times New Roman" w:hAnsi="Times New Roman" w:cs="Times New Roman"/>
          <w:sz w:val="24"/>
          <w:szCs w:val="24"/>
        </w:rPr>
        <w:t xml:space="preserve">: </w:t>
      </w:r>
      <w:r w:rsidR="00406C81">
        <w:rPr>
          <w:rFonts w:ascii="Times New Roman" w:hAnsi="Times New Roman" w:cs="Times New Roman"/>
          <w:sz w:val="24"/>
          <w:szCs w:val="24"/>
        </w:rPr>
        <w:t xml:space="preserve">Northwester  University Press. </w:t>
      </w:r>
      <w:r w:rsidRPr="00C363B9">
        <w:rPr>
          <w:rFonts w:ascii="Times New Roman" w:hAnsi="Times New Roman" w:cs="Times New Roman"/>
          <w:sz w:val="24"/>
          <w:szCs w:val="24"/>
        </w:rPr>
        <w:t xml:space="preserve"> </w:t>
      </w:r>
    </w:p>
    <w:p w14:paraId="4F487B5E" w14:textId="53DD5672" w:rsidR="00556DA6" w:rsidRPr="00C363B9" w:rsidRDefault="009B2E74" w:rsidP="0021062E">
      <w:pPr>
        <w:spacing w:line="240" w:lineRule="auto"/>
        <w:rPr>
          <w:rFonts w:ascii="Times New Roman" w:hAnsi="Times New Roman" w:cs="Times New Roman"/>
          <w:sz w:val="24"/>
          <w:szCs w:val="24"/>
        </w:rPr>
      </w:pPr>
      <w:r>
        <w:rPr>
          <w:rFonts w:ascii="Times New Roman" w:hAnsi="Times New Roman" w:cs="Times New Roman"/>
          <w:sz w:val="24"/>
          <w:szCs w:val="24"/>
        </w:rPr>
        <w:t>Thompson, E.P.(1995</w:t>
      </w:r>
      <w:r w:rsidR="00B028B4" w:rsidRPr="00C363B9">
        <w:rPr>
          <w:rFonts w:ascii="Times New Roman" w:hAnsi="Times New Roman" w:cs="Times New Roman"/>
          <w:sz w:val="24"/>
          <w:szCs w:val="24"/>
        </w:rPr>
        <w:t>)</w:t>
      </w:r>
      <w:r w:rsidR="00363E5F" w:rsidRPr="00C363B9">
        <w:rPr>
          <w:rFonts w:ascii="Times New Roman" w:hAnsi="Times New Roman" w:cs="Times New Roman"/>
          <w:sz w:val="24"/>
          <w:szCs w:val="24"/>
        </w:rPr>
        <w:t>.</w:t>
      </w:r>
      <w:r w:rsidR="00B028B4" w:rsidRPr="00C363B9">
        <w:rPr>
          <w:rFonts w:ascii="Times New Roman" w:hAnsi="Times New Roman" w:cs="Times New Roman"/>
          <w:sz w:val="24"/>
          <w:szCs w:val="24"/>
        </w:rPr>
        <w:t xml:space="preserve"> </w:t>
      </w:r>
      <w:r w:rsidR="00B028B4" w:rsidRPr="00C363B9">
        <w:rPr>
          <w:rFonts w:ascii="Times New Roman" w:hAnsi="Times New Roman" w:cs="Times New Roman"/>
          <w:i/>
          <w:sz w:val="24"/>
          <w:szCs w:val="24"/>
        </w:rPr>
        <w:t xml:space="preserve">The Poverty of Theory: or an Orryery of Errors. </w:t>
      </w:r>
      <w:r w:rsidR="00B028B4" w:rsidRPr="00C363B9">
        <w:rPr>
          <w:rFonts w:ascii="Times New Roman" w:hAnsi="Times New Roman" w:cs="Times New Roman"/>
          <w:sz w:val="24"/>
          <w:szCs w:val="24"/>
        </w:rPr>
        <w:t>London: Merlin Press</w:t>
      </w:r>
      <w:r w:rsidR="00363E5F" w:rsidRPr="00C363B9">
        <w:rPr>
          <w:rFonts w:ascii="Times New Roman" w:hAnsi="Times New Roman" w:cs="Times New Roman"/>
          <w:sz w:val="24"/>
          <w:szCs w:val="24"/>
        </w:rPr>
        <w:t>.</w:t>
      </w:r>
      <w:r w:rsidR="00B028B4" w:rsidRPr="00C363B9">
        <w:rPr>
          <w:rFonts w:ascii="Times New Roman" w:hAnsi="Times New Roman" w:cs="Times New Roman"/>
          <w:i/>
          <w:sz w:val="24"/>
          <w:szCs w:val="24"/>
        </w:rPr>
        <w:t xml:space="preserve"> </w:t>
      </w:r>
    </w:p>
    <w:p w14:paraId="2416BB5C" w14:textId="174D33AF" w:rsidR="003774CD" w:rsidRPr="00C363B9" w:rsidRDefault="003774CD"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lang w:val="en-US"/>
        </w:rPr>
        <w:t>Tylor, E.</w:t>
      </w:r>
      <w:r w:rsidR="00363E5F" w:rsidRPr="00C363B9">
        <w:rPr>
          <w:rFonts w:ascii="Times New Roman" w:hAnsi="Times New Roman" w:cs="Times New Roman"/>
          <w:sz w:val="24"/>
          <w:szCs w:val="24"/>
          <w:lang w:val="en-US"/>
        </w:rPr>
        <w:t xml:space="preserve"> </w:t>
      </w:r>
      <w:r w:rsidRPr="00C363B9">
        <w:rPr>
          <w:rFonts w:ascii="Times New Roman" w:hAnsi="Times New Roman" w:cs="Times New Roman"/>
          <w:sz w:val="24"/>
          <w:szCs w:val="24"/>
          <w:lang w:val="en-US"/>
        </w:rPr>
        <w:t>(</w:t>
      </w:r>
      <w:r w:rsidR="00747146" w:rsidRPr="00C363B9">
        <w:rPr>
          <w:rFonts w:ascii="Times New Roman" w:hAnsi="Times New Roman" w:cs="Times New Roman"/>
          <w:sz w:val="24"/>
          <w:szCs w:val="24"/>
          <w:lang w:val="en-US"/>
        </w:rPr>
        <w:t>1974</w:t>
      </w:r>
      <w:r w:rsidRPr="00C363B9">
        <w:rPr>
          <w:rFonts w:ascii="Times New Roman" w:hAnsi="Times New Roman" w:cs="Times New Roman"/>
          <w:sz w:val="24"/>
          <w:szCs w:val="24"/>
          <w:lang w:val="en-US"/>
        </w:rPr>
        <w:t>)</w:t>
      </w:r>
      <w:r w:rsidR="00B84177" w:rsidRPr="00C363B9">
        <w:rPr>
          <w:rFonts w:ascii="Times New Roman" w:hAnsi="Times New Roman" w:cs="Times New Roman"/>
          <w:sz w:val="24"/>
          <w:szCs w:val="24"/>
          <w:lang w:val="en-US"/>
        </w:rPr>
        <w:t>.</w:t>
      </w:r>
      <w:r w:rsidRPr="00C363B9">
        <w:rPr>
          <w:rFonts w:ascii="Times New Roman" w:hAnsi="Times New Roman" w:cs="Times New Roman"/>
          <w:sz w:val="24"/>
          <w:szCs w:val="24"/>
          <w:lang w:val="en-US"/>
        </w:rPr>
        <w:t xml:space="preserve"> </w:t>
      </w:r>
      <w:r w:rsidRPr="00C363B9">
        <w:rPr>
          <w:rFonts w:ascii="Times New Roman" w:hAnsi="Times New Roman" w:cs="Times New Roman"/>
          <w:i/>
          <w:iCs/>
          <w:sz w:val="24"/>
          <w:szCs w:val="24"/>
          <w:lang w:val="en-US"/>
        </w:rPr>
        <w:t>Primitive Culture: Researches into the Development of Mythology, Philosophy, Religion, Language, Art, and Custom</w:t>
      </w:r>
      <w:r w:rsidRPr="00C363B9">
        <w:rPr>
          <w:rFonts w:ascii="Times New Roman" w:hAnsi="Times New Roman" w:cs="Times New Roman"/>
          <w:sz w:val="24"/>
          <w:szCs w:val="24"/>
          <w:lang w:val="en-US"/>
        </w:rPr>
        <w:t xml:space="preserve">. London: </w:t>
      </w:r>
      <w:r w:rsidR="00747146" w:rsidRPr="00C363B9">
        <w:rPr>
          <w:rFonts w:ascii="Times New Roman" w:hAnsi="Times New Roman" w:cs="Times New Roman"/>
          <w:sz w:val="24"/>
          <w:szCs w:val="24"/>
          <w:lang w:val="en-US"/>
        </w:rPr>
        <w:t>Gordon Press</w:t>
      </w:r>
      <w:r w:rsidR="00363E5F" w:rsidRPr="00C363B9">
        <w:rPr>
          <w:rFonts w:ascii="Times New Roman" w:hAnsi="Times New Roman" w:cs="Times New Roman"/>
          <w:sz w:val="24"/>
          <w:szCs w:val="24"/>
          <w:lang w:val="en-US"/>
        </w:rPr>
        <w:t>.</w:t>
      </w:r>
    </w:p>
    <w:p w14:paraId="119595AA" w14:textId="5759204C" w:rsidR="003774CD" w:rsidRPr="00C363B9" w:rsidRDefault="0062091C" w:rsidP="0021062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Williams, R. (1983</w:t>
      </w:r>
      <w:r w:rsidR="003774CD" w:rsidRPr="00C363B9">
        <w:rPr>
          <w:rFonts w:ascii="Times New Roman" w:hAnsi="Times New Roman" w:cs="Times New Roman"/>
          <w:sz w:val="24"/>
          <w:szCs w:val="24"/>
          <w:lang w:val="en-US"/>
        </w:rPr>
        <w:t>)</w:t>
      </w:r>
      <w:r w:rsidR="00B84177" w:rsidRPr="00C363B9">
        <w:rPr>
          <w:rFonts w:ascii="Times New Roman" w:hAnsi="Times New Roman" w:cs="Times New Roman"/>
          <w:sz w:val="24"/>
          <w:szCs w:val="24"/>
          <w:lang w:val="en-US"/>
        </w:rPr>
        <w:t>.</w:t>
      </w:r>
      <w:r w:rsidR="003774CD" w:rsidRPr="00C363B9">
        <w:rPr>
          <w:rFonts w:ascii="Times New Roman" w:hAnsi="Times New Roman" w:cs="Times New Roman"/>
          <w:sz w:val="24"/>
          <w:szCs w:val="24"/>
          <w:lang w:val="en-US"/>
        </w:rPr>
        <w:t xml:space="preserve"> </w:t>
      </w:r>
      <w:r w:rsidR="003774CD" w:rsidRPr="00C363B9">
        <w:rPr>
          <w:rFonts w:ascii="Times New Roman" w:hAnsi="Times New Roman" w:cs="Times New Roman"/>
          <w:i/>
          <w:iCs/>
          <w:sz w:val="24"/>
          <w:szCs w:val="24"/>
          <w:lang w:val="en-US"/>
        </w:rPr>
        <w:t>Keywords: A Vocabulary of Culture and Society</w:t>
      </w:r>
      <w:r w:rsidR="003774CD" w:rsidRPr="00C363B9">
        <w:rPr>
          <w:rFonts w:ascii="Times New Roman" w:hAnsi="Times New Roman" w:cs="Times New Roman"/>
          <w:sz w:val="24"/>
          <w:szCs w:val="24"/>
          <w:lang w:val="en-US"/>
        </w:rPr>
        <w:t xml:space="preserve">. </w:t>
      </w:r>
      <w:r w:rsidR="00F862BC" w:rsidRPr="00C363B9">
        <w:rPr>
          <w:rFonts w:ascii="Times New Roman" w:hAnsi="Times New Roman" w:cs="Times New Roman"/>
          <w:sz w:val="24"/>
          <w:szCs w:val="24"/>
          <w:lang w:val="en-US"/>
        </w:rPr>
        <w:t>New York</w:t>
      </w:r>
      <w:r w:rsidR="003774CD" w:rsidRPr="00C363B9">
        <w:rPr>
          <w:rFonts w:ascii="Times New Roman" w:hAnsi="Times New Roman" w:cs="Times New Roman"/>
          <w:sz w:val="24"/>
          <w:szCs w:val="24"/>
          <w:lang w:val="en-US"/>
        </w:rPr>
        <w:t>: Oxford University Press.</w:t>
      </w:r>
    </w:p>
    <w:p w14:paraId="5CE3A467" w14:textId="0BB3540F" w:rsidR="003C192A" w:rsidRPr="00C363B9" w:rsidRDefault="00363E5F"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Winnicott, D.W. (1971</w:t>
      </w:r>
      <w:r w:rsidR="003C192A" w:rsidRPr="00C363B9">
        <w:rPr>
          <w:rFonts w:ascii="Times New Roman" w:hAnsi="Times New Roman" w:cs="Times New Roman"/>
          <w:sz w:val="24"/>
          <w:szCs w:val="24"/>
        </w:rPr>
        <w:t>)</w:t>
      </w:r>
      <w:r w:rsidRPr="00C363B9">
        <w:rPr>
          <w:rFonts w:ascii="Times New Roman" w:hAnsi="Times New Roman" w:cs="Times New Roman"/>
          <w:sz w:val="24"/>
          <w:szCs w:val="24"/>
        </w:rPr>
        <w:t>.</w:t>
      </w:r>
      <w:r w:rsidR="003C192A" w:rsidRPr="00C363B9">
        <w:rPr>
          <w:rFonts w:ascii="Times New Roman" w:hAnsi="Times New Roman" w:cs="Times New Roman"/>
          <w:sz w:val="24"/>
          <w:szCs w:val="24"/>
        </w:rPr>
        <w:t xml:space="preserve"> </w:t>
      </w:r>
      <w:r w:rsidRPr="00C363B9">
        <w:rPr>
          <w:rFonts w:ascii="Times New Roman" w:hAnsi="Times New Roman" w:cs="Times New Roman"/>
          <w:i/>
          <w:sz w:val="24"/>
          <w:szCs w:val="24"/>
        </w:rPr>
        <w:t>Playing and Reality.</w:t>
      </w:r>
      <w:r w:rsidR="003C192A" w:rsidRPr="00C363B9">
        <w:rPr>
          <w:rFonts w:ascii="Times New Roman" w:hAnsi="Times New Roman" w:cs="Times New Roman"/>
          <w:sz w:val="24"/>
          <w:szCs w:val="24"/>
        </w:rPr>
        <w:t xml:space="preserve"> London: Routledge</w:t>
      </w:r>
      <w:r w:rsidR="00F95F62" w:rsidRPr="00C363B9">
        <w:rPr>
          <w:rFonts w:ascii="Times New Roman" w:hAnsi="Times New Roman" w:cs="Times New Roman"/>
          <w:sz w:val="24"/>
          <w:szCs w:val="24"/>
        </w:rPr>
        <w:t>.</w:t>
      </w:r>
    </w:p>
    <w:p w14:paraId="0464633C" w14:textId="50184DA7" w:rsidR="003C192A" w:rsidRPr="00C363B9" w:rsidRDefault="003C192A"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Wright, K. (2009)</w:t>
      </w:r>
      <w:r w:rsidR="005E31C7" w:rsidRPr="00C363B9">
        <w:rPr>
          <w:rFonts w:ascii="Times New Roman" w:hAnsi="Times New Roman" w:cs="Times New Roman"/>
          <w:sz w:val="24"/>
          <w:szCs w:val="24"/>
        </w:rPr>
        <w:t>.</w:t>
      </w:r>
      <w:r w:rsidRPr="00C363B9">
        <w:rPr>
          <w:rFonts w:ascii="Times New Roman" w:hAnsi="Times New Roman" w:cs="Times New Roman"/>
          <w:sz w:val="24"/>
          <w:szCs w:val="24"/>
        </w:rPr>
        <w:t xml:space="preserve"> </w:t>
      </w:r>
      <w:r w:rsidRPr="00C363B9">
        <w:rPr>
          <w:rFonts w:ascii="Times New Roman" w:hAnsi="Times New Roman" w:cs="Times New Roman"/>
          <w:i/>
          <w:sz w:val="24"/>
          <w:szCs w:val="24"/>
        </w:rPr>
        <w:t>Mirroring and Attunement: Self-Realization in Psychoanalysis and Art</w:t>
      </w:r>
      <w:r w:rsidR="005E31C7" w:rsidRPr="00C363B9">
        <w:rPr>
          <w:rFonts w:ascii="Times New Roman" w:hAnsi="Times New Roman" w:cs="Times New Roman"/>
          <w:sz w:val="24"/>
          <w:szCs w:val="24"/>
        </w:rPr>
        <w:t xml:space="preserve">. </w:t>
      </w:r>
      <w:r w:rsidRPr="00C363B9">
        <w:rPr>
          <w:rFonts w:ascii="Times New Roman" w:hAnsi="Times New Roman" w:cs="Times New Roman"/>
          <w:sz w:val="24"/>
          <w:szCs w:val="24"/>
        </w:rPr>
        <w:t>East Sussex: Routledge</w:t>
      </w:r>
      <w:r w:rsidR="00F95F62" w:rsidRPr="00C363B9">
        <w:rPr>
          <w:rFonts w:ascii="Times New Roman" w:hAnsi="Times New Roman" w:cs="Times New Roman"/>
          <w:sz w:val="24"/>
          <w:szCs w:val="24"/>
        </w:rPr>
        <w:t>.</w:t>
      </w:r>
    </w:p>
    <w:p w14:paraId="44361460" w14:textId="0962337B" w:rsidR="006720F5" w:rsidRPr="00C363B9" w:rsidRDefault="001D229C"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Zahavi, D</w:t>
      </w:r>
      <w:r w:rsidR="00F95F62" w:rsidRPr="00C363B9">
        <w:rPr>
          <w:rFonts w:ascii="Times New Roman" w:hAnsi="Times New Roman" w:cs="Times New Roman"/>
          <w:sz w:val="24"/>
          <w:szCs w:val="24"/>
        </w:rPr>
        <w:t>.</w:t>
      </w:r>
      <w:r w:rsidRPr="00C363B9">
        <w:rPr>
          <w:rFonts w:ascii="Times New Roman" w:hAnsi="Times New Roman" w:cs="Times New Roman"/>
          <w:sz w:val="24"/>
          <w:szCs w:val="24"/>
        </w:rPr>
        <w:t xml:space="preserve"> (2004)</w:t>
      </w:r>
      <w:r w:rsidR="00F95F62" w:rsidRPr="00C363B9">
        <w:rPr>
          <w:rFonts w:ascii="Times New Roman" w:hAnsi="Times New Roman" w:cs="Times New Roman"/>
          <w:sz w:val="24"/>
          <w:szCs w:val="24"/>
        </w:rPr>
        <w:t>.</w:t>
      </w:r>
      <w:r w:rsidR="006720F5" w:rsidRPr="00C363B9">
        <w:rPr>
          <w:rFonts w:ascii="Times New Roman" w:hAnsi="Times New Roman" w:cs="Times New Roman"/>
          <w:sz w:val="24"/>
          <w:szCs w:val="24"/>
        </w:rPr>
        <w:t xml:space="preserve"> </w:t>
      </w:r>
      <w:hyperlink r:id="rId8" w:history="1">
        <w:r w:rsidR="006720F5" w:rsidRPr="00C363B9">
          <w:rPr>
            <w:rStyle w:val="Hyperlink"/>
            <w:rFonts w:ascii="Times New Roman" w:hAnsi="Times New Roman" w:cs="Times New Roman"/>
            <w:color w:val="auto"/>
            <w:sz w:val="24"/>
            <w:szCs w:val="24"/>
            <w:u w:val="none"/>
          </w:rPr>
          <w:t>Phenomenology and the project of naturalization</w:t>
        </w:r>
      </w:hyperlink>
      <w:r w:rsidR="006720F5" w:rsidRPr="00C363B9">
        <w:rPr>
          <w:rFonts w:ascii="Times New Roman" w:hAnsi="Times New Roman" w:cs="Times New Roman"/>
          <w:sz w:val="24"/>
          <w:szCs w:val="24"/>
        </w:rPr>
        <w:t xml:space="preserve">. </w:t>
      </w:r>
      <w:r w:rsidR="006720F5" w:rsidRPr="00C363B9">
        <w:rPr>
          <w:rFonts w:ascii="Times New Roman" w:hAnsi="Times New Roman" w:cs="Times New Roman"/>
          <w:i/>
          <w:sz w:val="24"/>
          <w:szCs w:val="24"/>
        </w:rPr>
        <w:t>Phenomenology and the cognitive sciences</w:t>
      </w:r>
      <w:r w:rsidR="00F95F62" w:rsidRPr="00C363B9">
        <w:rPr>
          <w:rFonts w:ascii="Times New Roman" w:hAnsi="Times New Roman" w:cs="Times New Roman"/>
          <w:i/>
          <w:sz w:val="24"/>
          <w:szCs w:val="24"/>
        </w:rPr>
        <w:t>,</w:t>
      </w:r>
      <w:r w:rsidR="006720F5" w:rsidRPr="00C363B9">
        <w:rPr>
          <w:rFonts w:ascii="Times New Roman" w:hAnsi="Times New Roman" w:cs="Times New Roman"/>
          <w:i/>
          <w:sz w:val="24"/>
          <w:szCs w:val="24"/>
        </w:rPr>
        <w:t xml:space="preserve"> </w:t>
      </w:r>
      <w:r w:rsidR="005E31C7" w:rsidRPr="00C363B9">
        <w:rPr>
          <w:rFonts w:ascii="Times New Roman" w:hAnsi="Times New Roman" w:cs="Times New Roman"/>
          <w:sz w:val="24"/>
          <w:szCs w:val="24"/>
        </w:rPr>
        <w:t>3/4,</w:t>
      </w:r>
      <w:r w:rsidR="006720F5" w:rsidRPr="00C363B9">
        <w:rPr>
          <w:rFonts w:ascii="Times New Roman" w:hAnsi="Times New Roman" w:cs="Times New Roman"/>
          <w:sz w:val="24"/>
          <w:szCs w:val="24"/>
        </w:rPr>
        <w:t xml:space="preserve"> 331-347.</w:t>
      </w:r>
    </w:p>
    <w:p w14:paraId="69B8891B" w14:textId="0982A6AA" w:rsidR="001D229C" w:rsidRPr="00C363B9" w:rsidRDefault="001D229C" w:rsidP="0021062E">
      <w:pPr>
        <w:spacing w:line="240" w:lineRule="auto"/>
        <w:rPr>
          <w:rFonts w:ascii="Times New Roman" w:hAnsi="Times New Roman" w:cs="Times New Roman"/>
          <w:sz w:val="24"/>
          <w:szCs w:val="24"/>
        </w:rPr>
      </w:pPr>
      <w:r w:rsidRPr="00C363B9">
        <w:rPr>
          <w:rFonts w:ascii="Times New Roman" w:hAnsi="Times New Roman" w:cs="Times New Roman"/>
          <w:sz w:val="24"/>
          <w:szCs w:val="24"/>
        </w:rPr>
        <w:t>Zahavi</w:t>
      </w:r>
      <w:r w:rsidR="00F95F62" w:rsidRPr="00C363B9">
        <w:rPr>
          <w:rFonts w:ascii="Times New Roman" w:hAnsi="Times New Roman" w:cs="Times New Roman"/>
          <w:sz w:val="24"/>
          <w:szCs w:val="24"/>
        </w:rPr>
        <w:t xml:space="preserve">, D. (2009). </w:t>
      </w:r>
      <w:hyperlink r:id="rId9" w:history="1">
        <w:r w:rsidRPr="00C363B9">
          <w:rPr>
            <w:rStyle w:val="Hyperlink"/>
            <w:rFonts w:ascii="Times New Roman" w:hAnsi="Times New Roman" w:cs="Times New Roman"/>
            <w:color w:val="auto"/>
            <w:sz w:val="24"/>
            <w:szCs w:val="24"/>
            <w:u w:val="none"/>
          </w:rPr>
          <w:t>Is the self a social construct?</w:t>
        </w:r>
      </w:hyperlink>
      <w:r w:rsidRPr="00C363B9">
        <w:rPr>
          <w:rFonts w:ascii="Times New Roman" w:hAnsi="Times New Roman" w:cs="Times New Roman"/>
          <w:i/>
          <w:sz w:val="24"/>
          <w:szCs w:val="24"/>
        </w:rPr>
        <w:t xml:space="preserve"> Inquiry</w:t>
      </w:r>
      <w:r w:rsidR="005E31C7" w:rsidRPr="00C363B9">
        <w:rPr>
          <w:rFonts w:ascii="Times New Roman" w:hAnsi="Times New Roman" w:cs="Times New Roman"/>
          <w:i/>
          <w:sz w:val="24"/>
          <w:szCs w:val="24"/>
        </w:rPr>
        <w:t>,</w:t>
      </w:r>
      <w:r w:rsidR="005E31C7" w:rsidRPr="00C363B9">
        <w:rPr>
          <w:rFonts w:ascii="Times New Roman" w:hAnsi="Times New Roman" w:cs="Times New Roman"/>
          <w:sz w:val="24"/>
          <w:szCs w:val="24"/>
        </w:rPr>
        <w:t xml:space="preserve"> 52/6, </w:t>
      </w:r>
      <w:r w:rsidRPr="00C363B9">
        <w:rPr>
          <w:rFonts w:ascii="Times New Roman" w:hAnsi="Times New Roman" w:cs="Times New Roman"/>
          <w:sz w:val="24"/>
          <w:szCs w:val="24"/>
        </w:rPr>
        <w:t>551-573.</w:t>
      </w:r>
    </w:p>
    <w:sectPr w:rsidR="001D229C" w:rsidRPr="00C363B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99175" w14:textId="77777777" w:rsidR="00F950C9" w:rsidRDefault="00F950C9" w:rsidP="00FC5B22">
      <w:pPr>
        <w:spacing w:after="0" w:line="240" w:lineRule="auto"/>
      </w:pPr>
      <w:r>
        <w:separator/>
      </w:r>
    </w:p>
  </w:endnote>
  <w:endnote w:type="continuationSeparator" w:id="0">
    <w:p w14:paraId="1E223368" w14:textId="77777777" w:rsidR="00F950C9" w:rsidRDefault="00F950C9" w:rsidP="00FC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VUMYVN+AGaramondPro-Regular">
    <w:altName w:val="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5980380"/>
      <w:docPartObj>
        <w:docPartGallery w:val="Page Numbers (Bottom of Page)"/>
        <w:docPartUnique/>
      </w:docPartObj>
    </w:sdtPr>
    <w:sdtEndPr>
      <w:rPr>
        <w:noProof/>
      </w:rPr>
    </w:sdtEndPr>
    <w:sdtContent>
      <w:p w14:paraId="393CCADF" w14:textId="77777777" w:rsidR="0010371F" w:rsidRDefault="0010371F">
        <w:pPr>
          <w:pStyle w:val="Footer"/>
          <w:jc w:val="right"/>
        </w:pPr>
        <w:r>
          <w:fldChar w:fldCharType="begin"/>
        </w:r>
        <w:r>
          <w:instrText xml:space="preserve"> PAGE   \* MERGEFORMAT </w:instrText>
        </w:r>
        <w:r>
          <w:fldChar w:fldCharType="separate"/>
        </w:r>
        <w:r w:rsidR="00342E61">
          <w:rPr>
            <w:noProof/>
          </w:rPr>
          <w:t>2</w:t>
        </w:r>
        <w:r>
          <w:rPr>
            <w:noProof/>
          </w:rPr>
          <w:fldChar w:fldCharType="end"/>
        </w:r>
      </w:p>
    </w:sdtContent>
  </w:sdt>
  <w:p w14:paraId="6C3F9072" w14:textId="77777777" w:rsidR="0010371F" w:rsidRDefault="00103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70638" w14:textId="77777777" w:rsidR="00F950C9" w:rsidRDefault="00F950C9" w:rsidP="00FC5B22">
      <w:pPr>
        <w:spacing w:after="0" w:line="240" w:lineRule="auto"/>
      </w:pPr>
      <w:r>
        <w:separator/>
      </w:r>
    </w:p>
  </w:footnote>
  <w:footnote w:type="continuationSeparator" w:id="0">
    <w:p w14:paraId="2AA230B7" w14:textId="77777777" w:rsidR="00F950C9" w:rsidRDefault="00F950C9" w:rsidP="00FC5B22">
      <w:pPr>
        <w:spacing w:after="0" w:line="240" w:lineRule="auto"/>
      </w:pPr>
      <w:r>
        <w:continuationSeparator/>
      </w:r>
    </w:p>
  </w:footnote>
  <w:footnote w:id="1">
    <w:p w14:paraId="104E8EEB" w14:textId="6DEEF10E" w:rsidR="0010371F" w:rsidRPr="00DD6D25" w:rsidRDefault="0010371F">
      <w:pPr>
        <w:pStyle w:val="FootnoteText"/>
        <w:rPr>
          <w:rFonts w:ascii="Times New Roman" w:hAnsi="Times New Roman" w:cs="Times New Roman"/>
        </w:rPr>
      </w:pPr>
      <w:r w:rsidRPr="00DD6D25">
        <w:rPr>
          <w:rStyle w:val="FootnoteReference"/>
          <w:rFonts w:ascii="Times New Roman" w:hAnsi="Times New Roman" w:cs="Times New Roman"/>
        </w:rPr>
        <w:footnoteRef/>
      </w:r>
      <w:r w:rsidR="009E2823">
        <w:rPr>
          <w:rFonts w:ascii="Times New Roman" w:hAnsi="Times New Roman" w:cs="Times New Roman"/>
        </w:rPr>
        <w:t xml:space="preserve"> I</w:t>
      </w:r>
      <w:r w:rsidRPr="00DD6D25">
        <w:rPr>
          <w:rFonts w:ascii="Times New Roman" w:hAnsi="Times New Roman" w:cs="Times New Roman"/>
        </w:rPr>
        <w:t>n what follows I showcase some imaginative approaches</w:t>
      </w:r>
      <w:r w:rsidR="009E2823">
        <w:rPr>
          <w:rFonts w:ascii="Times New Roman" w:hAnsi="Times New Roman" w:cs="Times New Roman"/>
        </w:rPr>
        <w:t xml:space="preserve"> which use</w:t>
      </w:r>
      <w:r w:rsidR="00AF4B46" w:rsidRPr="00DD6D25">
        <w:rPr>
          <w:rFonts w:ascii="Times New Roman" w:hAnsi="Times New Roman" w:cs="Times New Roman"/>
        </w:rPr>
        <w:t xml:space="preserve"> visual, linguistic and somatic</w:t>
      </w:r>
      <w:r w:rsidRPr="00DD6D25">
        <w:rPr>
          <w:rFonts w:ascii="Times New Roman" w:hAnsi="Times New Roman" w:cs="Times New Roman"/>
        </w:rPr>
        <w:t xml:space="preserve">-register techniques.  </w:t>
      </w:r>
    </w:p>
  </w:footnote>
  <w:footnote w:id="2">
    <w:p w14:paraId="3EA51874" w14:textId="2BFC1D30" w:rsidR="00AF4B46" w:rsidRPr="00DD6D25" w:rsidRDefault="00AF4B46">
      <w:pPr>
        <w:pStyle w:val="FootnoteText"/>
        <w:rPr>
          <w:rFonts w:ascii="Times New Roman" w:hAnsi="Times New Roman" w:cs="Times New Roman"/>
        </w:rPr>
      </w:pPr>
      <w:r w:rsidRPr="00DD6D25">
        <w:rPr>
          <w:rStyle w:val="FootnoteReference"/>
          <w:rFonts w:ascii="Times New Roman" w:hAnsi="Times New Roman" w:cs="Times New Roman"/>
        </w:rPr>
        <w:footnoteRef/>
      </w:r>
      <w:r w:rsidRPr="00DD6D25">
        <w:rPr>
          <w:rFonts w:ascii="Times New Roman" w:hAnsi="Times New Roman" w:cs="Times New Roman"/>
        </w:rPr>
        <w:t xml:space="preserve"> It is for different but not unrelated reasons that cultural experiences have not been properly accounted for in the</w:t>
      </w:r>
      <w:r w:rsidR="009E2823">
        <w:rPr>
          <w:rFonts w:ascii="Times New Roman" w:hAnsi="Times New Roman" w:cs="Times New Roman"/>
        </w:rPr>
        <w:t xml:space="preserve"> mainstream academic discussion</w:t>
      </w:r>
      <w:r w:rsidRPr="00DD6D25">
        <w:rPr>
          <w:rFonts w:ascii="Times New Roman" w:hAnsi="Times New Roman" w:cs="Times New Roman"/>
        </w:rPr>
        <w:t xml:space="preserve"> and in cultural policy debates. In this article I will concern myself with the former, i.e., the academic discourse of cultural value</w:t>
      </w:r>
      <w:r w:rsidR="009E2823">
        <w:rPr>
          <w:rFonts w:ascii="Times New Roman" w:hAnsi="Times New Roman" w:cs="Times New Roman"/>
        </w:rPr>
        <w:t>,</w:t>
      </w:r>
      <w:r w:rsidRPr="00DD6D25">
        <w:rPr>
          <w:rFonts w:ascii="Times New Roman" w:hAnsi="Times New Roman" w:cs="Times New Roman"/>
        </w:rPr>
        <w:t xml:space="preserve"> but I’ll sketch some possible implications for policy discourse</w:t>
      </w:r>
      <w:r w:rsidR="009E2823">
        <w:rPr>
          <w:rFonts w:ascii="Times New Roman" w:hAnsi="Times New Roman" w:cs="Times New Roman"/>
        </w:rPr>
        <w:t xml:space="preserve"> at the end</w:t>
      </w:r>
      <w:r w:rsidRPr="00DD6D25">
        <w:rPr>
          <w:rFonts w:ascii="Times New Roman" w:hAnsi="Times New Roman" w:cs="Times New Roman"/>
        </w:rPr>
        <w:t>.</w:t>
      </w:r>
    </w:p>
  </w:footnote>
  <w:footnote w:id="3">
    <w:p w14:paraId="2045F743" w14:textId="5EA8C3C6" w:rsidR="00790158" w:rsidRPr="00DD6D25" w:rsidRDefault="00790158" w:rsidP="009E2823">
      <w:pPr>
        <w:spacing w:line="240" w:lineRule="auto"/>
        <w:rPr>
          <w:rFonts w:ascii="Times New Roman" w:hAnsi="Times New Roman" w:cs="Times New Roman"/>
        </w:rPr>
      </w:pPr>
      <w:r w:rsidRPr="009E2823">
        <w:rPr>
          <w:rStyle w:val="FootnoteReference"/>
        </w:rPr>
        <w:footnoteRef/>
      </w:r>
      <w:r w:rsidRPr="00DD6D25">
        <w:rPr>
          <w:rFonts w:ascii="Times New Roman" w:hAnsi="Times New Roman" w:cs="Times New Roman"/>
        </w:rPr>
        <w:t xml:space="preserve"> The notions of subject and experience are discursively complicated in Hall’s account</w:t>
      </w:r>
      <w:r w:rsidR="00DD6D25" w:rsidRPr="00DD6D25">
        <w:rPr>
          <w:rFonts w:ascii="Times New Roman" w:hAnsi="Times New Roman" w:cs="Times New Roman"/>
        </w:rPr>
        <w:t xml:space="preserve"> but this claim is accurate even when it comes to </w:t>
      </w:r>
      <w:r w:rsidRPr="00DD6D25">
        <w:rPr>
          <w:rFonts w:ascii="Times New Roman" w:hAnsi="Times New Roman" w:cs="Times New Roman"/>
        </w:rPr>
        <w:t>the theorists</w:t>
      </w:r>
      <w:r w:rsidR="009E2823">
        <w:rPr>
          <w:rFonts w:ascii="Times New Roman" w:hAnsi="Times New Roman" w:cs="Times New Roman"/>
        </w:rPr>
        <w:t xml:space="preserve"> who, according to </w:t>
      </w:r>
      <w:r w:rsidR="00DD6D25" w:rsidRPr="00DD6D25">
        <w:rPr>
          <w:rFonts w:ascii="Times New Roman" w:hAnsi="Times New Roman" w:cs="Times New Roman"/>
        </w:rPr>
        <w:t>Hall</w:t>
      </w:r>
      <w:r w:rsidR="009E2823">
        <w:rPr>
          <w:rFonts w:ascii="Times New Roman" w:hAnsi="Times New Roman" w:cs="Times New Roman"/>
        </w:rPr>
        <w:t xml:space="preserve">, defend </w:t>
      </w:r>
      <w:r w:rsidRPr="00DD6D25">
        <w:rPr>
          <w:rFonts w:ascii="Times New Roman" w:hAnsi="Times New Roman" w:cs="Times New Roman"/>
        </w:rPr>
        <w:t xml:space="preserve">the role of </w:t>
      </w:r>
      <w:r w:rsidR="009E2823">
        <w:rPr>
          <w:rFonts w:ascii="Times New Roman" w:hAnsi="Times New Roman" w:cs="Times New Roman"/>
        </w:rPr>
        <w:t>experience in cultural studies, e.g., Williams and Thompson. The way these theorists define experience brings their accounts</w:t>
      </w:r>
      <w:r w:rsidRPr="00DD6D25">
        <w:rPr>
          <w:rFonts w:ascii="Times New Roman" w:hAnsi="Times New Roman" w:cs="Times New Roman"/>
        </w:rPr>
        <w:t xml:space="preserve"> perilously close to structuralism</w:t>
      </w:r>
      <w:r w:rsidR="00DD6D25" w:rsidRPr="00DD6D25">
        <w:rPr>
          <w:rFonts w:ascii="Times New Roman" w:hAnsi="Times New Roman" w:cs="Times New Roman"/>
        </w:rPr>
        <w:t xml:space="preserve"> (See Hall, 1980).</w:t>
      </w:r>
    </w:p>
    <w:p w14:paraId="5469D9F2" w14:textId="1D59FCDA" w:rsidR="00790158" w:rsidRDefault="00790158">
      <w:pPr>
        <w:pStyle w:val="FootnoteText"/>
      </w:pPr>
    </w:p>
  </w:footnote>
  <w:footnote w:id="4">
    <w:p w14:paraId="515E952A" w14:textId="1E1EC722" w:rsidR="0010371F" w:rsidRPr="00C363B9" w:rsidRDefault="0010371F">
      <w:pPr>
        <w:pStyle w:val="FootnoteText"/>
        <w:rPr>
          <w:rFonts w:ascii="Times New Roman" w:hAnsi="Times New Roman" w:cs="Times New Roman"/>
        </w:rPr>
      </w:pPr>
      <w:r w:rsidRPr="00C363B9">
        <w:rPr>
          <w:rStyle w:val="FootnoteReference"/>
          <w:rFonts w:ascii="Times New Roman" w:hAnsi="Times New Roman" w:cs="Times New Roman"/>
        </w:rPr>
        <w:footnoteRef/>
      </w:r>
      <w:r w:rsidR="00E34EC5">
        <w:rPr>
          <w:rFonts w:ascii="Times New Roman" w:hAnsi="Times New Roman" w:cs="Times New Roman"/>
        </w:rPr>
        <w:t xml:space="preserve"> Retrieved from </w:t>
      </w:r>
      <w:r w:rsidRPr="00C363B9">
        <w:rPr>
          <w:rFonts w:ascii="Times New Roman" w:hAnsi="Times New Roman" w:cs="Times New Roman"/>
        </w:rPr>
        <w:t xml:space="preserve"> </w:t>
      </w:r>
      <w:hyperlink r:id="rId1" w:history="1">
        <w:r w:rsidRPr="00C363B9">
          <w:rPr>
            <w:rStyle w:val="Hyperlink"/>
            <w:rFonts w:ascii="Times New Roman" w:hAnsi="Times New Roman" w:cs="Times New Roman"/>
            <w:color w:val="auto"/>
          </w:rPr>
          <w:t>http://plato.stanford.edu/entries/phenomenology/</w:t>
        </w:r>
      </w:hyperlink>
      <w:r w:rsidRPr="00C363B9">
        <w:rPr>
          <w:rFonts w:ascii="Times New Roman" w:hAnsi="Times New Roman" w:cs="Times New Roman"/>
        </w:rPr>
        <w:t xml:space="preserve"> </w:t>
      </w:r>
    </w:p>
  </w:footnote>
  <w:footnote w:id="5">
    <w:p w14:paraId="5D166A5C" w14:textId="77777777" w:rsidR="009E2823" w:rsidRDefault="0010371F">
      <w:pPr>
        <w:pStyle w:val="FootnoteText"/>
        <w:rPr>
          <w:rFonts w:ascii="Times New Roman" w:hAnsi="Times New Roman" w:cs="Times New Roman"/>
          <w:lang w:val="en"/>
        </w:rPr>
      </w:pPr>
      <w:r w:rsidRPr="00C363B9">
        <w:rPr>
          <w:rStyle w:val="FootnoteReference"/>
          <w:rFonts w:ascii="Times New Roman" w:hAnsi="Times New Roman" w:cs="Times New Roman"/>
        </w:rPr>
        <w:footnoteRef/>
      </w:r>
      <w:r w:rsidR="009E2823">
        <w:rPr>
          <w:rFonts w:ascii="Times New Roman" w:hAnsi="Times New Roman" w:cs="Times New Roman"/>
        </w:rPr>
        <w:t xml:space="preserve"> In order to achieve this</w:t>
      </w:r>
      <w:r w:rsidRPr="00C363B9">
        <w:rPr>
          <w:rFonts w:ascii="Times New Roman" w:hAnsi="Times New Roman" w:cs="Times New Roman"/>
        </w:rPr>
        <w:t xml:space="preserve"> traditional phenomenology employs the procedure of bracketing</w:t>
      </w:r>
      <w:r w:rsidR="009E2823">
        <w:rPr>
          <w:rFonts w:ascii="Times New Roman" w:hAnsi="Times New Roman" w:cs="Times New Roman"/>
        </w:rPr>
        <w:t>,</w:t>
      </w:r>
      <w:r w:rsidRPr="00C363B9">
        <w:rPr>
          <w:rFonts w:ascii="Times New Roman" w:hAnsi="Times New Roman" w:cs="Times New Roman"/>
          <w:lang w:val="en"/>
        </w:rPr>
        <w:t xml:space="preserve"> whose aim it to remove the natural presuppositions about the existence</w:t>
      </w:r>
      <w:r w:rsidR="00D4561E">
        <w:rPr>
          <w:rFonts w:ascii="Times New Roman" w:hAnsi="Times New Roman" w:cs="Times New Roman"/>
          <w:lang w:val="en"/>
        </w:rPr>
        <w:t xml:space="preserve"> of the external world. In p</w:t>
      </w:r>
      <w:r w:rsidR="009E2823">
        <w:rPr>
          <w:rFonts w:ascii="Times New Roman" w:hAnsi="Times New Roman" w:cs="Times New Roman"/>
          <w:lang w:val="en"/>
        </w:rPr>
        <w:t>ractice this may mean examining</w:t>
      </w:r>
      <w:r w:rsidRPr="00C363B9">
        <w:rPr>
          <w:rFonts w:ascii="Times New Roman" w:hAnsi="Times New Roman" w:cs="Times New Roman"/>
          <w:lang w:val="en"/>
        </w:rPr>
        <w:t xml:space="preserve"> phenomena as</w:t>
      </w:r>
      <w:r w:rsidR="000F4811">
        <w:rPr>
          <w:rFonts w:ascii="Times New Roman" w:hAnsi="Times New Roman" w:cs="Times New Roman"/>
          <w:lang w:val="en"/>
        </w:rPr>
        <w:t xml:space="preserve"> ‘uncanny’ in everyday situations.</w:t>
      </w:r>
      <w:r w:rsidR="009E2823">
        <w:rPr>
          <w:rFonts w:ascii="Times New Roman" w:hAnsi="Times New Roman" w:cs="Times New Roman"/>
          <w:lang w:val="en"/>
        </w:rPr>
        <w:t xml:space="preserve"> </w:t>
      </w:r>
    </w:p>
    <w:p w14:paraId="348D4DBE" w14:textId="3FFB25C9" w:rsidR="0010371F" w:rsidRPr="00C363B9" w:rsidRDefault="0010371F">
      <w:pPr>
        <w:pStyle w:val="FootnoteText"/>
        <w:rPr>
          <w:rFonts w:ascii="Times New Roman" w:hAnsi="Times New Roman" w:cs="Times New Roman"/>
        </w:rPr>
      </w:pPr>
      <w:r w:rsidRPr="00C363B9">
        <w:rPr>
          <w:rFonts w:ascii="Times New Roman" w:hAnsi="Times New Roman" w:cs="Times New Roman"/>
          <w:lang w:val="en"/>
        </w:rPr>
        <w:t xml:space="preserve">See </w:t>
      </w:r>
      <w:hyperlink r:id="rId2" w:history="1">
        <w:r w:rsidRPr="00C363B9">
          <w:rPr>
            <w:rStyle w:val="Hyperlink"/>
            <w:rFonts w:ascii="Times New Roman" w:hAnsi="Times New Roman" w:cs="Times New Roman"/>
            <w:color w:val="auto"/>
            <w:lang w:val="en"/>
          </w:rPr>
          <w:t>http://sociology.about.com/od/Research/a/Ethnomethodology.htm</w:t>
        </w:r>
      </w:hyperlink>
      <w:r w:rsidRPr="00C363B9">
        <w:rPr>
          <w:rFonts w:ascii="Times New Roman" w:hAnsi="Times New Roman" w:cs="Times New Roman"/>
          <w:lang w:val="en"/>
        </w:rPr>
        <w:t xml:space="preserve">  </w:t>
      </w:r>
    </w:p>
  </w:footnote>
  <w:footnote w:id="6">
    <w:p w14:paraId="7F849702" w14:textId="7B9ABA26" w:rsidR="0082467E" w:rsidRPr="00C363B9" w:rsidRDefault="0082467E" w:rsidP="0082467E">
      <w:pPr>
        <w:pStyle w:val="FootnoteText"/>
        <w:rPr>
          <w:rFonts w:ascii="Times New Roman" w:hAnsi="Times New Roman" w:cs="Times New Roman"/>
        </w:rPr>
      </w:pPr>
      <w:r w:rsidRPr="00C363B9">
        <w:rPr>
          <w:rStyle w:val="FootnoteReference"/>
          <w:rFonts w:ascii="Times New Roman" w:hAnsi="Times New Roman" w:cs="Times New Roman"/>
        </w:rPr>
        <w:footnoteRef/>
      </w:r>
      <w:r w:rsidRPr="00C363B9">
        <w:rPr>
          <w:rFonts w:ascii="Times New Roman" w:hAnsi="Times New Roman" w:cs="Times New Roman"/>
        </w:rPr>
        <w:t xml:space="preserve"> For instance, first-person, experiential data</w:t>
      </w:r>
      <w:r w:rsidR="009E2823">
        <w:rPr>
          <w:rFonts w:ascii="Times New Roman" w:hAnsi="Times New Roman" w:cs="Times New Roman"/>
        </w:rPr>
        <w:t xml:space="preserve"> have been used</w:t>
      </w:r>
      <w:r w:rsidRPr="00C363B9">
        <w:rPr>
          <w:rFonts w:ascii="Times New Roman" w:hAnsi="Times New Roman" w:cs="Times New Roman"/>
        </w:rPr>
        <w:t xml:space="preserve"> in the evaluation of cultural initiatives in the criminal justice system</w:t>
      </w:r>
      <w:r w:rsidR="002B6EA2">
        <w:rPr>
          <w:rFonts w:ascii="Times New Roman" w:hAnsi="Times New Roman" w:cs="Times New Roman"/>
        </w:rPr>
        <w:t xml:space="preserve"> but some evaluations have been critiqued for lacking rigour. </w:t>
      </w:r>
      <w:r w:rsidRPr="00C363B9">
        <w:rPr>
          <w:rFonts w:ascii="Times New Roman" w:hAnsi="Times New Roman" w:cs="Times New Roman"/>
        </w:rPr>
        <w:t xml:space="preserve">See </w:t>
      </w:r>
      <w:hyperlink r:id="rId3" w:history="1">
        <w:r w:rsidRPr="00C363B9">
          <w:rPr>
            <w:rStyle w:val="Hyperlink"/>
            <w:rFonts w:ascii="Times New Roman" w:hAnsi="Times New Roman" w:cs="Times New Roman"/>
            <w:color w:val="auto"/>
          </w:rPr>
          <w:t>http://www.artsevidence.org.uk/</w:t>
        </w:r>
      </w:hyperlink>
      <w:r w:rsidRPr="00C363B9">
        <w:rPr>
          <w:rFonts w:ascii="Times New Roman" w:hAnsi="Times New Roman" w:cs="Times New Roman"/>
        </w:rPr>
        <w:t xml:space="preserve"> </w:t>
      </w:r>
    </w:p>
  </w:footnote>
  <w:footnote w:id="7">
    <w:p w14:paraId="0C4005CC" w14:textId="0709AE91" w:rsidR="0010371F" w:rsidRPr="00C363B9" w:rsidRDefault="0010371F">
      <w:pPr>
        <w:pStyle w:val="FootnoteText"/>
        <w:rPr>
          <w:rFonts w:ascii="Times New Roman" w:hAnsi="Times New Roman" w:cs="Times New Roman"/>
          <w:lang w:val="en-US"/>
        </w:rPr>
      </w:pPr>
      <w:r w:rsidRPr="00C363B9">
        <w:rPr>
          <w:rStyle w:val="FootnoteReference"/>
          <w:rFonts w:ascii="Times New Roman" w:hAnsi="Times New Roman" w:cs="Times New Roman"/>
        </w:rPr>
        <w:footnoteRef/>
      </w:r>
      <w:r w:rsidR="0056288F">
        <w:rPr>
          <w:rFonts w:ascii="Times New Roman" w:hAnsi="Times New Roman" w:cs="Times New Roman"/>
        </w:rPr>
        <w:t xml:space="preserve"> Retrieved from</w:t>
      </w:r>
      <w:r w:rsidRPr="00C363B9">
        <w:rPr>
          <w:rFonts w:ascii="Times New Roman" w:hAnsi="Times New Roman" w:cs="Times New Roman"/>
        </w:rPr>
        <w:t xml:space="preserve"> </w:t>
      </w:r>
      <w:hyperlink r:id="rId4" w:history="1">
        <w:r w:rsidRPr="00C363B9">
          <w:rPr>
            <w:rStyle w:val="Hyperlink"/>
            <w:rFonts w:ascii="Times New Roman" w:hAnsi="Times New Roman" w:cs="Times New Roman"/>
            <w:color w:val="auto"/>
          </w:rPr>
          <w:t>http://culturalvalueinitiative.org/2014/01/15/sociology-art-estranged-bedfellows-patrycja-kaszynska/</w:t>
        </w:r>
      </w:hyperlink>
      <w:r w:rsidRPr="00C363B9">
        <w:rPr>
          <w:rFonts w:ascii="Times New Roman" w:hAnsi="Times New Roman" w:cs="Times New Roman"/>
        </w:rPr>
        <w:t xml:space="preserve"> </w:t>
      </w:r>
      <w:r w:rsidRPr="00C363B9" w:rsidDel="00556DA6">
        <w:rPr>
          <w:rFonts w:ascii="Times New Roman" w:hAnsi="Times New Roman" w:cs="Times New Roman"/>
        </w:rPr>
        <w:t xml:space="preserve"> </w:t>
      </w:r>
      <w:r w:rsidRPr="00C363B9">
        <w:rPr>
          <w:rFonts w:ascii="Times New Roman" w:hAnsi="Times New Roman" w:cs="Times New Roman"/>
        </w:rPr>
        <w:t xml:space="preserve"> </w:t>
      </w:r>
    </w:p>
  </w:footnote>
  <w:footnote w:id="8">
    <w:p w14:paraId="0028E42B" w14:textId="114E79F7" w:rsidR="0010371F" w:rsidRPr="00607F72" w:rsidRDefault="0010371F">
      <w:pPr>
        <w:pStyle w:val="FootnoteText"/>
        <w:rPr>
          <w:rFonts w:ascii="Times New Roman" w:hAnsi="Times New Roman" w:cs="Times New Roman"/>
        </w:rPr>
      </w:pPr>
      <w:r w:rsidRPr="00C363B9">
        <w:rPr>
          <w:rStyle w:val="FootnoteReference"/>
          <w:rFonts w:ascii="Times New Roman" w:hAnsi="Times New Roman" w:cs="Times New Roman"/>
        </w:rPr>
        <w:footnoteRef/>
      </w:r>
      <w:r w:rsidR="0056288F">
        <w:rPr>
          <w:rFonts w:ascii="Times New Roman" w:hAnsi="Times New Roman" w:cs="Times New Roman"/>
        </w:rPr>
        <w:t xml:space="preserve"> Retrieved from</w:t>
      </w:r>
      <w:r w:rsidRPr="00C363B9">
        <w:rPr>
          <w:rFonts w:ascii="Times New Roman" w:hAnsi="Times New Roman" w:cs="Times New Roman"/>
        </w:rPr>
        <w:t xml:space="preserve">  </w:t>
      </w:r>
      <w:hyperlink r:id="rId5" w:history="1">
        <w:r w:rsidRPr="00C363B9">
          <w:rPr>
            <w:rStyle w:val="Hyperlink"/>
            <w:rFonts w:ascii="Times New Roman" w:hAnsi="Times New Roman" w:cs="Times New Roman"/>
            <w:color w:val="auto"/>
          </w:rPr>
          <w:t>http://www.tandfonline.com/doi/abs/10.1080/09548963.2014.897453</w:t>
        </w:r>
      </w:hyperlink>
      <w:r w:rsidRPr="00C363B9">
        <w:rPr>
          <w:rFonts w:ascii="Times New Roman" w:hAnsi="Times New Roman" w:cs="Times New Roman"/>
        </w:rPr>
        <w:t xml:space="preserve"> </w:t>
      </w:r>
    </w:p>
  </w:footnote>
  <w:footnote w:id="9">
    <w:p w14:paraId="2F0D0137" w14:textId="28E74E72" w:rsidR="0010371F" w:rsidRPr="00607F72" w:rsidRDefault="0010371F">
      <w:pPr>
        <w:pStyle w:val="FootnoteText"/>
        <w:rPr>
          <w:rFonts w:ascii="Times New Roman" w:hAnsi="Times New Roman" w:cs="Times New Roman"/>
        </w:rPr>
      </w:pPr>
      <w:r w:rsidRPr="00607F72">
        <w:rPr>
          <w:rStyle w:val="FootnoteReference"/>
          <w:rFonts w:ascii="Times New Roman" w:hAnsi="Times New Roman" w:cs="Times New Roman"/>
        </w:rPr>
        <w:footnoteRef/>
      </w:r>
      <w:r w:rsidR="0056288F">
        <w:rPr>
          <w:rFonts w:ascii="Times New Roman" w:hAnsi="Times New Roman" w:cs="Times New Roman"/>
        </w:rPr>
        <w:t xml:space="preserve"> Retrieved from</w:t>
      </w:r>
      <w:r w:rsidRPr="00607F72">
        <w:rPr>
          <w:rFonts w:ascii="Times New Roman" w:hAnsi="Times New Roman" w:cs="Times New Roman"/>
        </w:rPr>
        <w:t xml:space="preserve"> </w:t>
      </w:r>
      <w:hyperlink r:id="rId6" w:history="1">
        <w:r w:rsidRPr="00607F72">
          <w:rPr>
            <w:rStyle w:val="Hyperlink"/>
            <w:rFonts w:ascii="Times New Roman" w:hAnsi="Times New Roman" w:cs="Times New Roman"/>
          </w:rPr>
          <w:t>http://www.ahrc.ac.uk/Funded-Research/Funded-themes-and-programmes/Cultural-Value-Project/Current-and-Past-Research-Activities/Pages/default.aspx</w:t>
        </w:r>
      </w:hyperlink>
      <w:r w:rsidRPr="00607F72">
        <w:rPr>
          <w:rFonts w:ascii="Times New Roman" w:hAnsi="Times New Roman" w:cs="Times New Roman"/>
        </w:rPr>
        <w:t xml:space="preserve"> </w:t>
      </w:r>
    </w:p>
  </w:footnote>
  <w:footnote w:id="10">
    <w:p w14:paraId="16E13FED" w14:textId="79F0684D" w:rsidR="0010371F" w:rsidRPr="00607F72" w:rsidRDefault="0010371F">
      <w:pPr>
        <w:pStyle w:val="FootnoteText"/>
        <w:rPr>
          <w:rFonts w:ascii="Times New Roman" w:hAnsi="Times New Roman" w:cs="Times New Roman"/>
        </w:rPr>
      </w:pPr>
      <w:r w:rsidRPr="00607F72">
        <w:rPr>
          <w:rStyle w:val="FootnoteReference"/>
          <w:rFonts w:ascii="Times New Roman" w:hAnsi="Times New Roman" w:cs="Times New Roman"/>
        </w:rPr>
        <w:footnoteRef/>
      </w:r>
      <w:r w:rsidR="0056288F">
        <w:rPr>
          <w:rFonts w:ascii="Times New Roman" w:hAnsi="Times New Roman" w:cs="Times New Roman"/>
        </w:rPr>
        <w:t>Retrieved from</w:t>
      </w:r>
      <w:r w:rsidRPr="00607F72">
        <w:rPr>
          <w:rFonts w:ascii="Times New Roman" w:hAnsi="Times New Roman" w:cs="Times New Roman"/>
        </w:rPr>
        <w:t xml:space="preserve"> </w:t>
      </w:r>
      <w:hyperlink r:id="rId7" w:history="1">
        <w:r w:rsidRPr="00607F72">
          <w:rPr>
            <w:rStyle w:val="Hyperlink"/>
            <w:rFonts w:ascii="Times New Roman" w:hAnsi="Times New Roman" w:cs="Times New Roman"/>
          </w:rPr>
          <w:t>http://www.ahrc.ac.uk/Funded-Research/Funded-themes-and-programmes/Cultural-Value-Project/Documents/Cultural_Value_Project.pdf</w:t>
        </w:r>
      </w:hyperlink>
      <w:r w:rsidRPr="00607F72">
        <w:rPr>
          <w:rFonts w:ascii="Times New Roman" w:hAnsi="Times New Roman" w:cs="Times New Roman"/>
        </w:rPr>
        <w:t xml:space="preserve"> </w:t>
      </w:r>
    </w:p>
  </w:footnote>
  <w:footnote w:id="11">
    <w:p w14:paraId="6B82E999" w14:textId="557DC5BE" w:rsidR="0010371F" w:rsidRPr="00607F72" w:rsidRDefault="0010371F" w:rsidP="00975E8B">
      <w:pPr>
        <w:pStyle w:val="FootnoteText"/>
        <w:jc w:val="left"/>
        <w:rPr>
          <w:rFonts w:ascii="Times New Roman" w:hAnsi="Times New Roman" w:cs="Times New Roman"/>
        </w:rPr>
      </w:pPr>
      <w:r w:rsidRPr="00607F72">
        <w:rPr>
          <w:rStyle w:val="FootnoteReference"/>
          <w:rFonts w:ascii="Times New Roman" w:hAnsi="Times New Roman" w:cs="Times New Roman"/>
        </w:rPr>
        <w:footnoteRef/>
      </w:r>
      <w:r w:rsidR="0056288F">
        <w:rPr>
          <w:rFonts w:ascii="Times New Roman" w:hAnsi="Times New Roman" w:cs="Times New Roman"/>
        </w:rPr>
        <w:t xml:space="preserve"> Retrieved from </w:t>
      </w:r>
      <w:hyperlink r:id="rId8" w:history="1">
        <w:r w:rsidRPr="00607F72">
          <w:rPr>
            <w:rStyle w:val="Hyperlink"/>
            <w:rFonts w:ascii="Times New Roman" w:hAnsi="Times New Roman" w:cs="Times New Roman"/>
          </w:rPr>
          <w:t>http://www.sunderland.ac.uk/research/areasofresearch/creativeandculturalpracticesbeacon/projects/asomaticethnographyofgrandgestures/</w:t>
        </w:r>
      </w:hyperlink>
      <w:r w:rsidRPr="00607F72">
        <w:rPr>
          <w:rFonts w:ascii="Times New Roman" w:hAnsi="Times New Roman" w:cs="Times New Roman"/>
        </w:rPr>
        <w:t xml:space="preserve"> </w:t>
      </w:r>
    </w:p>
  </w:footnote>
  <w:footnote w:id="12">
    <w:p w14:paraId="6C264E8A" w14:textId="1395840B" w:rsidR="0010371F" w:rsidRPr="00607F72" w:rsidRDefault="0010371F">
      <w:pPr>
        <w:pStyle w:val="FootnoteText"/>
        <w:rPr>
          <w:rFonts w:ascii="Times New Roman" w:hAnsi="Times New Roman" w:cs="Times New Roman"/>
        </w:rPr>
      </w:pPr>
      <w:r w:rsidRPr="00607F72">
        <w:rPr>
          <w:rStyle w:val="FootnoteReference"/>
          <w:rFonts w:ascii="Times New Roman" w:hAnsi="Times New Roman" w:cs="Times New Roman"/>
        </w:rPr>
        <w:footnoteRef/>
      </w:r>
      <w:r w:rsidR="0056288F">
        <w:rPr>
          <w:rFonts w:ascii="Times New Roman" w:hAnsi="Times New Roman" w:cs="Times New Roman"/>
        </w:rPr>
        <w:t xml:space="preserve"> Retrieved from</w:t>
      </w:r>
      <w:r w:rsidRPr="00607F72">
        <w:rPr>
          <w:rFonts w:ascii="Times New Roman" w:hAnsi="Times New Roman" w:cs="Times New Roman"/>
        </w:rPr>
        <w:t xml:space="preserve">  </w:t>
      </w:r>
      <w:hyperlink r:id="rId9" w:history="1">
        <w:r w:rsidRPr="00607F72">
          <w:rPr>
            <w:rStyle w:val="Hyperlink"/>
            <w:rFonts w:ascii="Times New Roman" w:hAnsi="Times New Roman" w:cs="Times New Roman"/>
          </w:rPr>
          <w:t>http://clok.uclan.ac.uk/10961/</w:t>
        </w:r>
      </w:hyperlink>
      <w:r w:rsidRPr="00607F72">
        <w:rPr>
          <w:rFonts w:ascii="Times New Roman" w:hAnsi="Times New Roman" w:cs="Times New Roman"/>
        </w:rPr>
        <w:t xml:space="preserve"> </w:t>
      </w:r>
    </w:p>
  </w:footnote>
  <w:footnote w:id="13">
    <w:p w14:paraId="76A69DD7" w14:textId="4F4CEDAA" w:rsidR="0010371F" w:rsidRPr="00607F72" w:rsidRDefault="0010371F" w:rsidP="004D1D3A">
      <w:pPr>
        <w:pStyle w:val="FootnoteText"/>
        <w:jc w:val="left"/>
        <w:rPr>
          <w:rFonts w:ascii="Times New Roman" w:hAnsi="Times New Roman" w:cs="Times New Roman"/>
        </w:rPr>
      </w:pPr>
      <w:r w:rsidRPr="00607F72">
        <w:rPr>
          <w:rStyle w:val="FootnoteReference"/>
          <w:rFonts w:ascii="Times New Roman" w:hAnsi="Times New Roman" w:cs="Times New Roman"/>
        </w:rPr>
        <w:footnoteRef/>
      </w:r>
      <w:r w:rsidR="0056288F">
        <w:rPr>
          <w:rFonts w:ascii="Times New Roman" w:hAnsi="Times New Roman" w:cs="Times New Roman"/>
        </w:rPr>
        <w:t xml:space="preserve"> Retrieved from</w:t>
      </w:r>
      <w:r w:rsidRPr="00607F72">
        <w:rPr>
          <w:rFonts w:ascii="Times New Roman" w:hAnsi="Times New Roman" w:cs="Times New Roman"/>
        </w:rPr>
        <w:t xml:space="preserve"> </w:t>
      </w:r>
      <w:hyperlink r:id="rId10" w:history="1">
        <w:r w:rsidRPr="00607F72">
          <w:rPr>
            <w:rStyle w:val="Hyperlink"/>
            <w:rFonts w:ascii="Times New Roman" w:hAnsi="Times New Roman" w:cs="Times New Roman"/>
          </w:rPr>
          <w:t>https://www.liv.ac.uk/media/livacuk/instituteofpsychology/deptpsychologicalsciences/AHRC_Cultural_Value_Report.pdf</w:t>
        </w:r>
      </w:hyperlink>
      <w:r w:rsidRPr="00607F72">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B4CDD"/>
    <w:multiLevelType w:val="multilevel"/>
    <w:tmpl w:val="007E5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4E0C95"/>
    <w:multiLevelType w:val="multilevel"/>
    <w:tmpl w:val="E192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86B22"/>
    <w:multiLevelType w:val="multilevel"/>
    <w:tmpl w:val="A14C5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63D9E"/>
    <w:multiLevelType w:val="multilevel"/>
    <w:tmpl w:val="49F48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4E109D"/>
    <w:multiLevelType w:val="hybridMultilevel"/>
    <w:tmpl w:val="A6A8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E1C2A"/>
    <w:multiLevelType w:val="multilevel"/>
    <w:tmpl w:val="7B68D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B120E4"/>
    <w:multiLevelType w:val="hybridMultilevel"/>
    <w:tmpl w:val="11CAE9F8"/>
    <w:lvl w:ilvl="0" w:tplc="1E4217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8D"/>
    <w:rsid w:val="00000587"/>
    <w:rsid w:val="00004514"/>
    <w:rsid w:val="00004DB2"/>
    <w:rsid w:val="000070BA"/>
    <w:rsid w:val="00011481"/>
    <w:rsid w:val="000126B5"/>
    <w:rsid w:val="00016D04"/>
    <w:rsid w:val="00024E6A"/>
    <w:rsid w:val="00025042"/>
    <w:rsid w:val="00031E0E"/>
    <w:rsid w:val="00032372"/>
    <w:rsid w:val="00033AA3"/>
    <w:rsid w:val="000506C5"/>
    <w:rsid w:val="00050B06"/>
    <w:rsid w:val="00056826"/>
    <w:rsid w:val="00056CDB"/>
    <w:rsid w:val="00070ECB"/>
    <w:rsid w:val="00071ECE"/>
    <w:rsid w:val="000775E5"/>
    <w:rsid w:val="00077BDF"/>
    <w:rsid w:val="00080612"/>
    <w:rsid w:val="000818CD"/>
    <w:rsid w:val="00081C7A"/>
    <w:rsid w:val="000865DC"/>
    <w:rsid w:val="00087F0A"/>
    <w:rsid w:val="00091A50"/>
    <w:rsid w:val="00091ACC"/>
    <w:rsid w:val="00094003"/>
    <w:rsid w:val="0009708E"/>
    <w:rsid w:val="000A14C6"/>
    <w:rsid w:val="000A16FD"/>
    <w:rsid w:val="000A1940"/>
    <w:rsid w:val="000A48AF"/>
    <w:rsid w:val="000B0A28"/>
    <w:rsid w:val="000C1D25"/>
    <w:rsid w:val="000D15C8"/>
    <w:rsid w:val="000D566C"/>
    <w:rsid w:val="000E0C06"/>
    <w:rsid w:val="000E4B5F"/>
    <w:rsid w:val="000E6052"/>
    <w:rsid w:val="000F2176"/>
    <w:rsid w:val="000F2B1C"/>
    <w:rsid w:val="000F4811"/>
    <w:rsid w:val="00100CC3"/>
    <w:rsid w:val="0010371F"/>
    <w:rsid w:val="00104B72"/>
    <w:rsid w:val="00110333"/>
    <w:rsid w:val="00115A31"/>
    <w:rsid w:val="00116A8C"/>
    <w:rsid w:val="00120393"/>
    <w:rsid w:val="00121914"/>
    <w:rsid w:val="00122B01"/>
    <w:rsid w:val="00126EBD"/>
    <w:rsid w:val="00127108"/>
    <w:rsid w:val="001321C9"/>
    <w:rsid w:val="001322BF"/>
    <w:rsid w:val="00132423"/>
    <w:rsid w:val="00135A8C"/>
    <w:rsid w:val="001361D4"/>
    <w:rsid w:val="00136F33"/>
    <w:rsid w:val="001412AA"/>
    <w:rsid w:val="00146488"/>
    <w:rsid w:val="00146D66"/>
    <w:rsid w:val="00153739"/>
    <w:rsid w:val="00154E1D"/>
    <w:rsid w:val="0015590A"/>
    <w:rsid w:val="001563DD"/>
    <w:rsid w:val="0015667A"/>
    <w:rsid w:val="00157D4B"/>
    <w:rsid w:val="0016284A"/>
    <w:rsid w:val="00162A57"/>
    <w:rsid w:val="00163B8E"/>
    <w:rsid w:val="00166BBC"/>
    <w:rsid w:val="00167206"/>
    <w:rsid w:val="00183FA9"/>
    <w:rsid w:val="00192056"/>
    <w:rsid w:val="00195437"/>
    <w:rsid w:val="001A5021"/>
    <w:rsid w:val="001B0756"/>
    <w:rsid w:val="001B09BB"/>
    <w:rsid w:val="001B383F"/>
    <w:rsid w:val="001B493A"/>
    <w:rsid w:val="001B57A8"/>
    <w:rsid w:val="001C1579"/>
    <w:rsid w:val="001C2899"/>
    <w:rsid w:val="001C2D74"/>
    <w:rsid w:val="001C4A66"/>
    <w:rsid w:val="001C728A"/>
    <w:rsid w:val="001D229C"/>
    <w:rsid w:val="001D4D85"/>
    <w:rsid w:val="001E5049"/>
    <w:rsid w:val="001E5535"/>
    <w:rsid w:val="001E791F"/>
    <w:rsid w:val="001F119C"/>
    <w:rsid w:val="001F169A"/>
    <w:rsid w:val="001F3FEC"/>
    <w:rsid w:val="001F430E"/>
    <w:rsid w:val="001F7B01"/>
    <w:rsid w:val="0020023E"/>
    <w:rsid w:val="002056E7"/>
    <w:rsid w:val="00206F12"/>
    <w:rsid w:val="00207636"/>
    <w:rsid w:val="00207DC7"/>
    <w:rsid w:val="0021062E"/>
    <w:rsid w:val="00215B51"/>
    <w:rsid w:val="0022120A"/>
    <w:rsid w:val="0022161A"/>
    <w:rsid w:val="002224AC"/>
    <w:rsid w:val="002235F7"/>
    <w:rsid w:val="002238F1"/>
    <w:rsid w:val="002274C2"/>
    <w:rsid w:val="00230E85"/>
    <w:rsid w:val="00232FD5"/>
    <w:rsid w:val="00243831"/>
    <w:rsid w:val="0024464B"/>
    <w:rsid w:val="00246F1B"/>
    <w:rsid w:val="0026028C"/>
    <w:rsid w:val="002625CE"/>
    <w:rsid w:val="00265436"/>
    <w:rsid w:val="00266210"/>
    <w:rsid w:val="00266293"/>
    <w:rsid w:val="0026704A"/>
    <w:rsid w:val="002765AB"/>
    <w:rsid w:val="0028417B"/>
    <w:rsid w:val="00290814"/>
    <w:rsid w:val="00291360"/>
    <w:rsid w:val="002A09C9"/>
    <w:rsid w:val="002A4216"/>
    <w:rsid w:val="002A4416"/>
    <w:rsid w:val="002A55AD"/>
    <w:rsid w:val="002B2508"/>
    <w:rsid w:val="002B52B5"/>
    <w:rsid w:val="002B6EA2"/>
    <w:rsid w:val="002C3086"/>
    <w:rsid w:val="002C4B59"/>
    <w:rsid w:val="002D12EF"/>
    <w:rsid w:val="002D1E83"/>
    <w:rsid w:val="002D5249"/>
    <w:rsid w:val="002D7691"/>
    <w:rsid w:val="002E1A49"/>
    <w:rsid w:val="002E2B7D"/>
    <w:rsid w:val="00301908"/>
    <w:rsid w:val="00301FA8"/>
    <w:rsid w:val="003103CB"/>
    <w:rsid w:val="00310B8C"/>
    <w:rsid w:val="00313E3F"/>
    <w:rsid w:val="00315E09"/>
    <w:rsid w:val="00316BD6"/>
    <w:rsid w:val="00327A99"/>
    <w:rsid w:val="00330F5A"/>
    <w:rsid w:val="00337B09"/>
    <w:rsid w:val="0034119B"/>
    <w:rsid w:val="00341F82"/>
    <w:rsid w:val="00342E61"/>
    <w:rsid w:val="00343279"/>
    <w:rsid w:val="00344AF2"/>
    <w:rsid w:val="00346B51"/>
    <w:rsid w:val="003473A0"/>
    <w:rsid w:val="00356289"/>
    <w:rsid w:val="00362B9D"/>
    <w:rsid w:val="00363E5F"/>
    <w:rsid w:val="00365937"/>
    <w:rsid w:val="00366058"/>
    <w:rsid w:val="00367D6E"/>
    <w:rsid w:val="003700C3"/>
    <w:rsid w:val="00375A1B"/>
    <w:rsid w:val="00375B65"/>
    <w:rsid w:val="00376A58"/>
    <w:rsid w:val="003773E1"/>
    <w:rsid w:val="003774CD"/>
    <w:rsid w:val="00381DC3"/>
    <w:rsid w:val="0038411B"/>
    <w:rsid w:val="0038519A"/>
    <w:rsid w:val="0039382C"/>
    <w:rsid w:val="00395474"/>
    <w:rsid w:val="00395718"/>
    <w:rsid w:val="00396F4C"/>
    <w:rsid w:val="003A2B52"/>
    <w:rsid w:val="003A6B42"/>
    <w:rsid w:val="003A7A36"/>
    <w:rsid w:val="003B0BF2"/>
    <w:rsid w:val="003B2B0D"/>
    <w:rsid w:val="003B3F60"/>
    <w:rsid w:val="003B4ED2"/>
    <w:rsid w:val="003B522B"/>
    <w:rsid w:val="003B756C"/>
    <w:rsid w:val="003C01AB"/>
    <w:rsid w:val="003C192A"/>
    <w:rsid w:val="003C3435"/>
    <w:rsid w:val="003C53AE"/>
    <w:rsid w:val="003C6DE1"/>
    <w:rsid w:val="003C7B9B"/>
    <w:rsid w:val="003D1918"/>
    <w:rsid w:val="003D312B"/>
    <w:rsid w:val="003D3B64"/>
    <w:rsid w:val="003D5F60"/>
    <w:rsid w:val="003D60C5"/>
    <w:rsid w:val="003E2A05"/>
    <w:rsid w:val="003F7E2B"/>
    <w:rsid w:val="0040003B"/>
    <w:rsid w:val="00400E45"/>
    <w:rsid w:val="004015F7"/>
    <w:rsid w:val="004053C9"/>
    <w:rsid w:val="00406C81"/>
    <w:rsid w:val="00412786"/>
    <w:rsid w:val="00424FAD"/>
    <w:rsid w:val="00426C2F"/>
    <w:rsid w:val="00427501"/>
    <w:rsid w:val="004308FA"/>
    <w:rsid w:val="004309A6"/>
    <w:rsid w:val="00431C51"/>
    <w:rsid w:val="00440882"/>
    <w:rsid w:val="00445531"/>
    <w:rsid w:val="00457172"/>
    <w:rsid w:val="00462C87"/>
    <w:rsid w:val="00463215"/>
    <w:rsid w:val="00463229"/>
    <w:rsid w:val="004727EF"/>
    <w:rsid w:val="004755CE"/>
    <w:rsid w:val="00476161"/>
    <w:rsid w:val="00480305"/>
    <w:rsid w:val="00480728"/>
    <w:rsid w:val="004830AA"/>
    <w:rsid w:val="00485123"/>
    <w:rsid w:val="004864F9"/>
    <w:rsid w:val="00492354"/>
    <w:rsid w:val="00492941"/>
    <w:rsid w:val="004A1539"/>
    <w:rsid w:val="004A5C3A"/>
    <w:rsid w:val="004A6B2E"/>
    <w:rsid w:val="004A6D46"/>
    <w:rsid w:val="004B5B51"/>
    <w:rsid w:val="004C3910"/>
    <w:rsid w:val="004C50CB"/>
    <w:rsid w:val="004D1D3A"/>
    <w:rsid w:val="004D2803"/>
    <w:rsid w:val="004D2DD8"/>
    <w:rsid w:val="004D51EB"/>
    <w:rsid w:val="004E07C4"/>
    <w:rsid w:val="004E13F6"/>
    <w:rsid w:val="004E6639"/>
    <w:rsid w:val="004F0643"/>
    <w:rsid w:val="004F0E92"/>
    <w:rsid w:val="004F1755"/>
    <w:rsid w:val="004F5B77"/>
    <w:rsid w:val="005009C1"/>
    <w:rsid w:val="0050634A"/>
    <w:rsid w:val="005069FD"/>
    <w:rsid w:val="00507328"/>
    <w:rsid w:val="005117A7"/>
    <w:rsid w:val="00511D8F"/>
    <w:rsid w:val="00511F1E"/>
    <w:rsid w:val="00515FF8"/>
    <w:rsid w:val="00517C63"/>
    <w:rsid w:val="00520998"/>
    <w:rsid w:val="00523A78"/>
    <w:rsid w:val="005264AE"/>
    <w:rsid w:val="005278A7"/>
    <w:rsid w:val="00541985"/>
    <w:rsid w:val="00541BD9"/>
    <w:rsid w:val="005505CE"/>
    <w:rsid w:val="00552A2A"/>
    <w:rsid w:val="005568B8"/>
    <w:rsid w:val="00556DA6"/>
    <w:rsid w:val="00557ABA"/>
    <w:rsid w:val="005622F2"/>
    <w:rsid w:val="005626C0"/>
    <w:rsid w:val="0056288F"/>
    <w:rsid w:val="00567C3C"/>
    <w:rsid w:val="005728BC"/>
    <w:rsid w:val="005734F0"/>
    <w:rsid w:val="00577CAE"/>
    <w:rsid w:val="0058213E"/>
    <w:rsid w:val="00591FEC"/>
    <w:rsid w:val="00594723"/>
    <w:rsid w:val="0059495E"/>
    <w:rsid w:val="005950A1"/>
    <w:rsid w:val="005A1411"/>
    <w:rsid w:val="005A34AE"/>
    <w:rsid w:val="005A4E82"/>
    <w:rsid w:val="005A53E5"/>
    <w:rsid w:val="005A59EC"/>
    <w:rsid w:val="005A6089"/>
    <w:rsid w:val="005B04A0"/>
    <w:rsid w:val="005C124C"/>
    <w:rsid w:val="005C2C56"/>
    <w:rsid w:val="005C6574"/>
    <w:rsid w:val="005D0555"/>
    <w:rsid w:val="005D103E"/>
    <w:rsid w:val="005D3674"/>
    <w:rsid w:val="005E31C7"/>
    <w:rsid w:val="005E357C"/>
    <w:rsid w:val="005E4E71"/>
    <w:rsid w:val="005E68F3"/>
    <w:rsid w:val="005E6CC6"/>
    <w:rsid w:val="005F6B69"/>
    <w:rsid w:val="0060018E"/>
    <w:rsid w:val="006007F9"/>
    <w:rsid w:val="00604605"/>
    <w:rsid w:val="0060778A"/>
    <w:rsid w:val="00607F72"/>
    <w:rsid w:val="00613998"/>
    <w:rsid w:val="006168BB"/>
    <w:rsid w:val="0062091C"/>
    <w:rsid w:val="00630284"/>
    <w:rsid w:val="00631A46"/>
    <w:rsid w:val="00644DCA"/>
    <w:rsid w:val="00646A5B"/>
    <w:rsid w:val="006473D2"/>
    <w:rsid w:val="006478E0"/>
    <w:rsid w:val="00650B55"/>
    <w:rsid w:val="00653595"/>
    <w:rsid w:val="00656225"/>
    <w:rsid w:val="00657579"/>
    <w:rsid w:val="006614EF"/>
    <w:rsid w:val="0066151C"/>
    <w:rsid w:val="006666DE"/>
    <w:rsid w:val="006704F4"/>
    <w:rsid w:val="006720F5"/>
    <w:rsid w:val="00672D9B"/>
    <w:rsid w:val="006735C7"/>
    <w:rsid w:val="0067377A"/>
    <w:rsid w:val="0068035B"/>
    <w:rsid w:val="006805A5"/>
    <w:rsid w:val="0068269D"/>
    <w:rsid w:val="0068681B"/>
    <w:rsid w:val="00686AD4"/>
    <w:rsid w:val="006914A5"/>
    <w:rsid w:val="006A2387"/>
    <w:rsid w:val="006A36D4"/>
    <w:rsid w:val="006B04E1"/>
    <w:rsid w:val="006B2DA3"/>
    <w:rsid w:val="006B3FB0"/>
    <w:rsid w:val="006B4C5E"/>
    <w:rsid w:val="006B77D6"/>
    <w:rsid w:val="006C3CF0"/>
    <w:rsid w:val="006C4D04"/>
    <w:rsid w:val="006C6FC8"/>
    <w:rsid w:val="006D3026"/>
    <w:rsid w:val="006D4364"/>
    <w:rsid w:val="006D544B"/>
    <w:rsid w:val="006D7CD2"/>
    <w:rsid w:val="006E0E28"/>
    <w:rsid w:val="006E26EC"/>
    <w:rsid w:val="006E3A5A"/>
    <w:rsid w:val="006E46A3"/>
    <w:rsid w:val="006E6C0D"/>
    <w:rsid w:val="006F2C23"/>
    <w:rsid w:val="006F69D9"/>
    <w:rsid w:val="00701FCE"/>
    <w:rsid w:val="007046AF"/>
    <w:rsid w:val="00710F76"/>
    <w:rsid w:val="00713410"/>
    <w:rsid w:val="0071395C"/>
    <w:rsid w:val="00715309"/>
    <w:rsid w:val="007211C5"/>
    <w:rsid w:val="007215B0"/>
    <w:rsid w:val="0072268F"/>
    <w:rsid w:val="0072541F"/>
    <w:rsid w:val="007260D6"/>
    <w:rsid w:val="007264B6"/>
    <w:rsid w:val="00732F30"/>
    <w:rsid w:val="00733A15"/>
    <w:rsid w:val="00735BDB"/>
    <w:rsid w:val="00740606"/>
    <w:rsid w:val="00741FE4"/>
    <w:rsid w:val="00747146"/>
    <w:rsid w:val="00747BCB"/>
    <w:rsid w:val="00750FE9"/>
    <w:rsid w:val="00752373"/>
    <w:rsid w:val="00757F13"/>
    <w:rsid w:val="007605C4"/>
    <w:rsid w:val="007630D2"/>
    <w:rsid w:val="00765D5F"/>
    <w:rsid w:val="0077204C"/>
    <w:rsid w:val="00772E37"/>
    <w:rsid w:val="00774DE7"/>
    <w:rsid w:val="007802A6"/>
    <w:rsid w:val="0078152A"/>
    <w:rsid w:val="00786C4C"/>
    <w:rsid w:val="007875DC"/>
    <w:rsid w:val="007900C8"/>
    <w:rsid w:val="00790158"/>
    <w:rsid w:val="00791151"/>
    <w:rsid w:val="007925D8"/>
    <w:rsid w:val="007A3135"/>
    <w:rsid w:val="007A4744"/>
    <w:rsid w:val="007A4BF3"/>
    <w:rsid w:val="007B01FC"/>
    <w:rsid w:val="007B4913"/>
    <w:rsid w:val="007B5671"/>
    <w:rsid w:val="007B688D"/>
    <w:rsid w:val="007C4D13"/>
    <w:rsid w:val="007C4E9F"/>
    <w:rsid w:val="007D148A"/>
    <w:rsid w:val="007D3413"/>
    <w:rsid w:val="007D42F6"/>
    <w:rsid w:val="007D5B5C"/>
    <w:rsid w:val="007D6BF6"/>
    <w:rsid w:val="007D712D"/>
    <w:rsid w:val="007E1A2E"/>
    <w:rsid w:val="007E26E7"/>
    <w:rsid w:val="007E3607"/>
    <w:rsid w:val="007E4920"/>
    <w:rsid w:val="007E52C8"/>
    <w:rsid w:val="007F22D5"/>
    <w:rsid w:val="007F7502"/>
    <w:rsid w:val="00803D00"/>
    <w:rsid w:val="00811361"/>
    <w:rsid w:val="00812D19"/>
    <w:rsid w:val="00813A7B"/>
    <w:rsid w:val="0082467E"/>
    <w:rsid w:val="00826A01"/>
    <w:rsid w:val="008300B1"/>
    <w:rsid w:val="0083406C"/>
    <w:rsid w:val="0084328B"/>
    <w:rsid w:val="00844050"/>
    <w:rsid w:val="00845200"/>
    <w:rsid w:val="008511AE"/>
    <w:rsid w:val="00851720"/>
    <w:rsid w:val="00855441"/>
    <w:rsid w:val="00856D91"/>
    <w:rsid w:val="008615C6"/>
    <w:rsid w:val="00864BCE"/>
    <w:rsid w:val="00865308"/>
    <w:rsid w:val="008702AF"/>
    <w:rsid w:val="008704FD"/>
    <w:rsid w:val="00871BE3"/>
    <w:rsid w:val="0088140B"/>
    <w:rsid w:val="008815E0"/>
    <w:rsid w:val="0088563A"/>
    <w:rsid w:val="00885A73"/>
    <w:rsid w:val="00891642"/>
    <w:rsid w:val="0089220B"/>
    <w:rsid w:val="008923D7"/>
    <w:rsid w:val="008961BB"/>
    <w:rsid w:val="008A2544"/>
    <w:rsid w:val="008A3264"/>
    <w:rsid w:val="008A4513"/>
    <w:rsid w:val="008B38BB"/>
    <w:rsid w:val="008B3AAF"/>
    <w:rsid w:val="008B7EFD"/>
    <w:rsid w:val="008C0961"/>
    <w:rsid w:val="008C0DF8"/>
    <w:rsid w:val="008C574D"/>
    <w:rsid w:val="008D2017"/>
    <w:rsid w:val="008D2320"/>
    <w:rsid w:val="008D3AB1"/>
    <w:rsid w:val="008D46D8"/>
    <w:rsid w:val="008E2E10"/>
    <w:rsid w:val="008E4246"/>
    <w:rsid w:val="008E580C"/>
    <w:rsid w:val="008F4FE3"/>
    <w:rsid w:val="0090656D"/>
    <w:rsid w:val="00906BF0"/>
    <w:rsid w:val="00911E6E"/>
    <w:rsid w:val="009128ED"/>
    <w:rsid w:val="00913839"/>
    <w:rsid w:val="00913840"/>
    <w:rsid w:val="00926737"/>
    <w:rsid w:val="00931070"/>
    <w:rsid w:val="009326A7"/>
    <w:rsid w:val="00936C95"/>
    <w:rsid w:val="00942AEE"/>
    <w:rsid w:val="0094393A"/>
    <w:rsid w:val="009442C9"/>
    <w:rsid w:val="00945BC0"/>
    <w:rsid w:val="0094659C"/>
    <w:rsid w:val="009467A2"/>
    <w:rsid w:val="00952A1A"/>
    <w:rsid w:val="00954CBF"/>
    <w:rsid w:val="00960A7D"/>
    <w:rsid w:val="009627AC"/>
    <w:rsid w:val="00962BC3"/>
    <w:rsid w:val="00967746"/>
    <w:rsid w:val="00970D14"/>
    <w:rsid w:val="00971828"/>
    <w:rsid w:val="00971CD8"/>
    <w:rsid w:val="00971D35"/>
    <w:rsid w:val="00973BB2"/>
    <w:rsid w:val="00973EF6"/>
    <w:rsid w:val="00973FF8"/>
    <w:rsid w:val="0097558C"/>
    <w:rsid w:val="00975608"/>
    <w:rsid w:val="00975E8B"/>
    <w:rsid w:val="00980CAB"/>
    <w:rsid w:val="00981D8A"/>
    <w:rsid w:val="00987FAA"/>
    <w:rsid w:val="00991F77"/>
    <w:rsid w:val="00996256"/>
    <w:rsid w:val="009A1D48"/>
    <w:rsid w:val="009A4D9E"/>
    <w:rsid w:val="009A5354"/>
    <w:rsid w:val="009A6861"/>
    <w:rsid w:val="009A7286"/>
    <w:rsid w:val="009A7EF3"/>
    <w:rsid w:val="009B069C"/>
    <w:rsid w:val="009B2E74"/>
    <w:rsid w:val="009B4098"/>
    <w:rsid w:val="009B425C"/>
    <w:rsid w:val="009B789D"/>
    <w:rsid w:val="009C3F0C"/>
    <w:rsid w:val="009C55AE"/>
    <w:rsid w:val="009C5608"/>
    <w:rsid w:val="009E2823"/>
    <w:rsid w:val="009E2A88"/>
    <w:rsid w:val="009F02A5"/>
    <w:rsid w:val="009F254B"/>
    <w:rsid w:val="009F3EA1"/>
    <w:rsid w:val="009F6C13"/>
    <w:rsid w:val="00A02B21"/>
    <w:rsid w:val="00A06397"/>
    <w:rsid w:val="00A065DA"/>
    <w:rsid w:val="00A073B7"/>
    <w:rsid w:val="00A116FC"/>
    <w:rsid w:val="00A11F22"/>
    <w:rsid w:val="00A12258"/>
    <w:rsid w:val="00A16381"/>
    <w:rsid w:val="00A23434"/>
    <w:rsid w:val="00A2622C"/>
    <w:rsid w:val="00A34A75"/>
    <w:rsid w:val="00A36BB6"/>
    <w:rsid w:val="00A408D8"/>
    <w:rsid w:val="00A40C11"/>
    <w:rsid w:val="00A45D56"/>
    <w:rsid w:val="00A46257"/>
    <w:rsid w:val="00A515EA"/>
    <w:rsid w:val="00A52BA0"/>
    <w:rsid w:val="00A61982"/>
    <w:rsid w:val="00A64084"/>
    <w:rsid w:val="00A64394"/>
    <w:rsid w:val="00A6486D"/>
    <w:rsid w:val="00A64EB7"/>
    <w:rsid w:val="00A66FB2"/>
    <w:rsid w:val="00A705BB"/>
    <w:rsid w:val="00A71934"/>
    <w:rsid w:val="00A803F8"/>
    <w:rsid w:val="00A81133"/>
    <w:rsid w:val="00A878FF"/>
    <w:rsid w:val="00A91855"/>
    <w:rsid w:val="00A91CEE"/>
    <w:rsid w:val="00A92867"/>
    <w:rsid w:val="00A95FBE"/>
    <w:rsid w:val="00AA064E"/>
    <w:rsid w:val="00AA0754"/>
    <w:rsid w:val="00AB14D1"/>
    <w:rsid w:val="00AB39CA"/>
    <w:rsid w:val="00AB7480"/>
    <w:rsid w:val="00AC01C9"/>
    <w:rsid w:val="00AC0A96"/>
    <w:rsid w:val="00AC4BFE"/>
    <w:rsid w:val="00AC5EBA"/>
    <w:rsid w:val="00AD177E"/>
    <w:rsid w:val="00AE3BF4"/>
    <w:rsid w:val="00AE5577"/>
    <w:rsid w:val="00AE5747"/>
    <w:rsid w:val="00AF1325"/>
    <w:rsid w:val="00AF265B"/>
    <w:rsid w:val="00AF4B46"/>
    <w:rsid w:val="00AF697B"/>
    <w:rsid w:val="00B028B4"/>
    <w:rsid w:val="00B02F96"/>
    <w:rsid w:val="00B04200"/>
    <w:rsid w:val="00B04427"/>
    <w:rsid w:val="00B06849"/>
    <w:rsid w:val="00B074A4"/>
    <w:rsid w:val="00B11132"/>
    <w:rsid w:val="00B11AF7"/>
    <w:rsid w:val="00B124BE"/>
    <w:rsid w:val="00B1310A"/>
    <w:rsid w:val="00B15FC9"/>
    <w:rsid w:val="00B17BAF"/>
    <w:rsid w:val="00B210B1"/>
    <w:rsid w:val="00B22932"/>
    <w:rsid w:val="00B320CF"/>
    <w:rsid w:val="00B3338F"/>
    <w:rsid w:val="00B3685A"/>
    <w:rsid w:val="00B40ACD"/>
    <w:rsid w:val="00B4601B"/>
    <w:rsid w:val="00B479F1"/>
    <w:rsid w:val="00B5634E"/>
    <w:rsid w:val="00B5796F"/>
    <w:rsid w:val="00B60F14"/>
    <w:rsid w:val="00B6453A"/>
    <w:rsid w:val="00B65C3D"/>
    <w:rsid w:val="00B7093B"/>
    <w:rsid w:val="00B70E3B"/>
    <w:rsid w:val="00B82F84"/>
    <w:rsid w:val="00B84177"/>
    <w:rsid w:val="00B85344"/>
    <w:rsid w:val="00B94009"/>
    <w:rsid w:val="00B955C9"/>
    <w:rsid w:val="00B957D0"/>
    <w:rsid w:val="00B97D84"/>
    <w:rsid w:val="00BA094D"/>
    <w:rsid w:val="00BA1BAA"/>
    <w:rsid w:val="00BA30F4"/>
    <w:rsid w:val="00BC421F"/>
    <w:rsid w:val="00BC4B1A"/>
    <w:rsid w:val="00BC7E94"/>
    <w:rsid w:val="00BD143C"/>
    <w:rsid w:val="00BD5212"/>
    <w:rsid w:val="00BD643F"/>
    <w:rsid w:val="00BD6991"/>
    <w:rsid w:val="00BE087A"/>
    <w:rsid w:val="00BE0F29"/>
    <w:rsid w:val="00BE7C40"/>
    <w:rsid w:val="00BF4BA5"/>
    <w:rsid w:val="00BF4FF0"/>
    <w:rsid w:val="00BF5B10"/>
    <w:rsid w:val="00C02210"/>
    <w:rsid w:val="00C076CC"/>
    <w:rsid w:val="00C10190"/>
    <w:rsid w:val="00C106B4"/>
    <w:rsid w:val="00C12470"/>
    <w:rsid w:val="00C126D7"/>
    <w:rsid w:val="00C12860"/>
    <w:rsid w:val="00C12E6A"/>
    <w:rsid w:val="00C15119"/>
    <w:rsid w:val="00C155DE"/>
    <w:rsid w:val="00C20F9A"/>
    <w:rsid w:val="00C210E6"/>
    <w:rsid w:val="00C25F5F"/>
    <w:rsid w:val="00C30D89"/>
    <w:rsid w:val="00C3142D"/>
    <w:rsid w:val="00C33E46"/>
    <w:rsid w:val="00C34EB8"/>
    <w:rsid w:val="00C3514F"/>
    <w:rsid w:val="00C35B45"/>
    <w:rsid w:val="00C363B9"/>
    <w:rsid w:val="00C37A9F"/>
    <w:rsid w:val="00C403D2"/>
    <w:rsid w:val="00C406CC"/>
    <w:rsid w:val="00C41B0C"/>
    <w:rsid w:val="00C4327A"/>
    <w:rsid w:val="00C50E59"/>
    <w:rsid w:val="00C56489"/>
    <w:rsid w:val="00C65CFA"/>
    <w:rsid w:val="00C7028B"/>
    <w:rsid w:val="00C71091"/>
    <w:rsid w:val="00C73243"/>
    <w:rsid w:val="00C747D9"/>
    <w:rsid w:val="00C74BD3"/>
    <w:rsid w:val="00C761BF"/>
    <w:rsid w:val="00C778D0"/>
    <w:rsid w:val="00C77DE8"/>
    <w:rsid w:val="00C81699"/>
    <w:rsid w:val="00C82B56"/>
    <w:rsid w:val="00C9140A"/>
    <w:rsid w:val="00C96424"/>
    <w:rsid w:val="00C96D06"/>
    <w:rsid w:val="00C9797C"/>
    <w:rsid w:val="00CA1275"/>
    <w:rsid w:val="00CA1F3A"/>
    <w:rsid w:val="00CA284E"/>
    <w:rsid w:val="00CA39D7"/>
    <w:rsid w:val="00CB130E"/>
    <w:rsid w:val="00CB1E93"/>
    <w:rsid w:val="00CC01FD"/>
    <w:rsid w:val="00CC07E1"/>
    <w:rsid w:val="00CC1585"/>
    <w:rsid w:val="00CC31CA"/>
    <w:rsid w:val="00CC7688"/>
    <w:rsid w:val="00CD1B40"/>
    <w:rsid w:val="00CD4DC3"/>
    <w:rsid w:val="00CD7266"/>
    <w:rsid w:val="00CE2CCB"/>
    <w:rsid w:val="00CE61C2"/>
    <w:rsid w:val="00CF12D8"/>
    <w:rsid w:val="00CF5024"/>
    <w:rsid w:val="00CF6E9A"/>
    <w:rsid w:val="00CF7706"/>
    <w:rsid w:val="00D01DD1"/>
    <w:rsid w:val="00D07DFE"/>
    <w:rsid w:val="00D14198"/>
    <w:rsid w:val="00D16BBC"/>
    <w:rsid w:val="00D24629"/>
    <w:rsid w:val="00D33D04"/>
    <w:rsid w:val="00D37606"/>
    <w:rsid w:val="00D40F3D"/>
    <w:rsid w:val="00D4121C"/>
    <w:rsid w:val="00D41481"/>
    <w:rsid w:val="00D4561E"/>
    <w:rsid w:val="00D45C7A"/>
    <w:rsid w:val="00D45F36"/>
    <w:rsid w:val="00D4601C"/>
    <w:rsid w:val="00D4763B"/>
    <w:rsid w:val="00D52586"/>
    <w:rsid w:val="00D56CEF"/>
    <w:rsid w:val="00D65238"/>
    <w:rsid w:val="00D70F57"/>
    <w:rsid w:val="00D71256"/>
    <w:rsid w:val="00D7278C"/>
    <w:rsid w:val="00D76D6E"/>
    <w:rsid w:val="00D81993"/>
    <w:rsid w:val="00D82518"/>
    <w:rsid w:val="00D82839"/>
    <w:rsid w:val="00D906E8"/>
    <w:rsid w:val="00D9514D"/>
    <w:rsid w:val="00D95A46"/>
    <w:rsid w:val="00DA6399"/>
    <w:rsid w:val="00DA7184"/>
    <w:rsid w:val="00DB4089"/>
    <w:rsid w:val="00DB4AD1"/>
    <w:rsid w:val="00DB4EA6"/>
    <w:rsid w:val="00DB5B1A"/>
    <w:rsid w:val="00DC028B"/>
    <w:rsid w:val="00DD17BB"/>
    <w:rsid w:val="00DD3BC2"/>
    <w:rsid w:val="00DD3F99"/>
    <w:rsid w:val="00DD41FF"/>
    <w:rsid w:val="00DD4223"/>
    <w:rsid w:val="00DD6D25"/>
    <w:rsid w:val="00DE3E93"/>
    <w:rsid w:val="00DE6937"/>
    <w:rsid w:val="00DF39FA"/>
    <w:rsid w:val="00DF59FB"/>
    <w:rsid w:val="00E07BB5"/>
    <w:rsid w:val="00E12AE8"/>
    <w:rsid w:val="00E13349"/>
    <w:rsid w:val="00E134FD"/>
    <w:rsid w:val="00E1415E"/>
    <w:rsid w:val="00E14D3F"/>
    <w:rsid w:val="00E15B26"/>
    <w:rsid w:val="00E16C48"/>
    <w:rsid w:val="00E17B8B"/>
    <w:rsid w:val="00E21372"/>
    <w:rsid w:val="00E2241F"/>
    <w:rsid w:val="00E2590B"/>
    <w:rsid w:val="00E25BBE"/>
    <w:rsid w:val="00E3027F"/>
    <w:rsid w:val="00E308A8"/>
    <w:rsid w:val="00E3249A"/>
    <w:rsid w:val="00E34EC5"/>
    <w:rsid w:val="00E35ABD"/>
    <w:rsid w:val="00E36EEA"/>
    <w:rsid w:val="00E3796D"/>
    <w:rsid w:val="00E421B4"/>
    <w:rsid w:val="00E43783"/>
    <w:rsid w:val="00E4461B"/>
    <w:rsid w:val="00E532CA"/>
    <w:rsid w:val="00E56BE2"/>
    <w:rsid w:val="00E648CA"/>
    <w:rsid w:val="00E65C78"/>
    <w:rsid w:val="00E67DAA"/>
    <w:rsid w:val="00E73665"/>
    <w:rsid w:val="00E7369D"/>
    <w:rsid w:val="00E756E1"/>
    <w:rsid w:val="00E77F21"/>
    <w:rsid w:val="00E808C8"/>
    <w:rsid w:val="00E83A69"/>
    <w:rsid w:val="00E84763"/>
    <w:rsid w:val="00E91EA0"/>
    <w:rsid w:val="00E9430A"/>
    <w:rsid w:val="00E944B7"/>
    <w:rsid w:val="00E97B03"/>
    <w:rsid w:val="00EA3F36"/>
    <w:rsid w:val="00EA5AE7"/>
    <w:rsid w:val="00EA5BE2"/>
    <w:rsid w:val="00EB051A"/>
    <w:rsid w:val="00EB233B"/>
    <w:rsid w:val="00EB34D2"/>
    <w:rsid w:val="00EB3C37"/>
    <w:rsid w:val="00EC078B"/>
    <w:rsid w:val="00EC2E00"/>
    <w:rsid w:val="00EC2E02"/>
    <w:rsid w:val="00ED064A"/>
    <w:rsid w:val="00ED4ED7"/>
    <w:rsid w:val="00EE1948"/>
    <w:rsid w:val="00EE6D4E"/>
    <w:rsid w:val="00EF085A"/>
    <w:rsid w:val="00EF1BB8"/>
    <w:rsid w:val="00EF2C59"/>
    <w:rsid w:val="00EF590E"/>
    <w:rsid w:val="00EF61B5"/>
    <w:rsid w:val="00F0305F"/>
    <w:rsid w:val="00F0540A"/>
    <w:rsid w:val="00F055BF"/>
    <w:rsid w:val="00F05D80"/>
    <w:rsid w:val="00F10181"/>
    <w:rsid w:val="00F170C2"/>
    <w:rsid w:val="00F222C9"/>
    <w:rsid w:val="00F24D89"/>
    <w:rsid w:val="00F30821"/>
    <w:rsid w:val="00F3117B"/>
    <w:rsid w:val="00F31CC1"/>
    <w:rsid w:val="00F32520"/>
    <w:rsid w:val="00F32AB3"/>
    <w:rsid w:val="00F354ED"/>
    <w:rsid w:val="00F36FC4"/>
    <w:rsid w:val="00F40076"/>
    <w:rsid w:val="00F4139F"/>
    <w:rsid w:val="00F430F9"/>
    <w:rsid w:val="00F459A8"/>
    <w:rsid w:val="00F46A47"/>
    <w:rsid w:val="00F503EF"/>
    <w:rsid w:val="00F60175"/>
    <w:rsid w:val="00F643FB"/>
    <w:rsid w:val="00F7125F"/>
    <w:rsid w:val="00F717A4"/>
    <w:rsid w:val="00F72C9A"/>
    <w:rsid w:val="00F744A0"/>
    <w:rsid w:val="00F74994"/>
    <w:rsid w:val="00F758A6"/>
    <w:rsid w:val="00F801FB"/>
    <w:rsid w:val="00F8114E"/>
    <w:rsid w:val="00F84E1D"/>
    <w:rsid w:val="00F85CCE"/>
    <w:rsid w:val="00F862BC"/>
    <w:rsid w:val="00F86679"/>
    <w:rsid w:val="00F914E2"/>
    <w:rsid w:val="00F91797"/>
    <w:rsid w:val="00F94BD1"/>
    <w:rsid w:val="00F950C9"/>
    <w:rsid w:val="00F954D2"/>
    <w:rsid w:val="00F95F62"/>
    <w:rsid w:val="00FA2EB1"/>
    <w:rsid w:val="00FA5089"/>
    <w:rsid w:val="00FB0C50"/>
    <w:rsid w:val="00FB1B4A"/>
    <w:rsid w:val="00FC5B22"/>
    <w:rsid w:val="00FD13A6"/>
    <w:rsid w:val="00FD7612"/>
    <w:rsid w:val="00FE03E8"/>
    <w:rsid w:val="00FE4173"/>
    <w:rsid w:val="00FE509E"/>
    <w:rsid w:val="00FE6823"/>
    <w:rsid w:val="00FF128D"/>
    <w:rsid w:val="00FF25C0"/>
    <w:rsid w:val="00FF28E1"/>
    <w:rsid w:val="00FF399E"/>
    <w:rsid w:val="00FF6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A739"/>
  <w15:docId w15:val="{D5869086-225A-42E4-A600-E78F286E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133"/>
  </w:style>
  <w:style w:type="paragraph" w:styleId="Heading1">
    <w:name w:val="heading 1"/>
    <w:basedOn w:val="Normal"/>
    <w:next w:val="Normal"/>
    <w:link w:val="Heading1Char"/>
    <w:uiPriority w:val="9"/>
    <w:qFormat/>
    <w:rsid w:val="00A811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A81133"/>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8113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81133"/>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A81133"/>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A81133"/>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A81133"/>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A81133"/>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A81133"/>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inition">
    <w:name w:val="definition"/>
    <w:basedOn w:val="DefaultParagraphFont"/>
    <w:rsid w:val="007B688D"/>
  </w:style>
  <w:style w:type="paragraph" w:customStyle="1" w:styleId="Articletitle">
    <w:name w:val="Article title"/>
    <w:basedOn w:val="Normal"/>
    <w:next w:val="Normal"/>
    <w:rsid w:val="007B688D"/>
    <w:pPr>
      <w:spacing w:after="120" w:line="360" w:lineRule="auto"/>
    </w:pPr>
    <w:rPr>
      <w:rFonts w:ascii="Times New Roman" w:eastAsia="Times New Roman" w:hAnsi="Times New Roman" w:cs="Times New Roman"/>
      <w:b/>
      <w:sz w:val="28"/>
      <w:szCs w:val="24"/>
      <w:lang w:eastAsia="en-GB"/>
    </w:rPr>
  </w:style>
  <w:style w:type="paragraph" w:customStyle="1" w:styleId="Authornames">
    <w:name w:val="Author names"/>
    <w:basedOn w:val="Normal"/>
    <w:next w:val="Normal"/>
    <w:rsid w:val="007B688D"/>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rsid w:val="007B688D"/>
    <w:pPr>
      <w:spacing w:before="240" w:after="0" w:line="360" w:lineRule="auto"/>
    </w:pPr>
    <w:rPr>
      <w:rFonts w:ascii="Times New Roman" w:eastAsia="Times New Roman" w:hAnsi="Times New Roman" w:cs="Times New Roman"/>
      <w:i/>
      <w:sz w:val="24"/>
      <w:szCs w:val="24"/>
      <w:lang w:eastAsia="en-GB"/>
    </w:rPr>
  </w:style>
  <w:style w:type="paragraph" w:customStyle="1" w:styleId="Abstract">
    <w:name w:val="Abstract"/>
    <w:basedOn w:val="Normal"/>
    <w:next w:val="Keywords"/>
    <w:rsid w:val="007B688D"/>
    <w:pPr>
      <w:spacing w:before="360" w:after="300" w:line="360" w:lineRule="auto"/>
      <w:ind w:left="720" w:right="567"/>
    </w:pPr>
    <w:rPr>
      <w:rFonts w:ascii="Times New Roman" w:eastAsia="Times New Roman" w:hAnsi="Times New Roman" w:cs="Times New Roman"/>
      <w:szCs w:val="24"/>
      <w:lang w:eastAsia="en-GB"/>
    </w:rPr>
  </w:style>
  <w:style w:type="paragraph" w:customStyle="1" w:styleId="Keywords">
    <w:name w:val="Keywords"/>
    <w:basedOn w:val="Normal"/>
    <w:next w:val="Normal"/>
    <w:rsid w:val="007B688D"/>
    <w:pPr>
      <w:spacing w:before="240" w:after="240" w:line="360" w:lineRule="auto"/>
      <w:ind w:left="720" w:right="567"/>
    </w:pPr>
    <w:rPr>
      <w:rFonts w:ascii="Times New Roman" w:eastAsia="Times New Roman" w:hAnsi="Times New Roman" w:cs="Times New Roman"/>
      <w:szCs w:val="24"/>
      <w:lang w:eastAsia="en-GB"/>
    </w:rPr>
  </w:style>
  <w:style w:type="paragraph" w:customStyle="1" w:styleId="Correspondencedetails">
    <w:name w:val="Correspondence details"/>
    <w:basedOn w:val="Normal"/>
    <w:rsid w:val="007B688D"/>
    <w:pPr>
      <w:spacing w:before="240" w:after="0" w:line="36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B688D"/>
    <w:rPr>
      <w:color w:val="0000FF" w:themeColor="hyperlink"/>
      <w:u w:val="single"/>
    </w:rPr>
  </w:style>
  <w:style w:type="character" w:customStyle="1" w:styleId="Heading1Char">
    <w:name w:val="Heading 1 Char"/>
    <w:basedOn w:val="DefaultParagraphFont"/>
    <w:link w:val="Heading1"/>
    <w:uiPriority w:val="9"/>
    <w:rsid w:val="00A81133"/>
    <w:rPr>
      <w:smallCaps/>
      <w:spacing w:val="5"/>
      <w:sz w:val="32"/>
      <w:szCs w:val="32"/>
    </w:rPr>
  </w:style>
  <w:style w:type="character" w:customStyle="1" w:styleId="Heading2Char">
    <w:name w:val="Heading 2 Char"/>
    <w:basedOn w:val="DefaultParagraphFont"/>
    <w:link w:val="Heading2"/>
    <w:uiPriority w:val="9"/>
    <w:rsid w:val="00A81133"/>
    <w:rPr>
      <w:smallCaps/>
      <w:spacing w:val="5"/>
      <w:sz w:val="28"/>
      <w:szCs w:val="28"/>
    </w:rPr>
  </w:style>
  <w:style w:type="character" w:customStyle="1" w:styleId="Heading3Char">
    <w:name w:val="Heading 3 Char"/>
    <w:basedOn w:val="DefaultParagraphFont"/>
    <w:link w:val="Heading3"/>
    <w:uiPriority w:val="9"/>
    <w:rsid w:val="00A81133"/>
    <w:rPr>
      <w:smallCaps/>
      <w:spacing w:val="5"/>
      <w:sz w:val="24"/>
      <w:szCs w:val="24"/>
    </w:rPr>
  </w:style>
  <w:style w:type="character" w:customStyle="1" w:styleId="Heading4Char">
    <w:name w:val="Heading 4 Char"/>
    <w:basedOn w:val="DefaultParagraphFont"/>
    <w:link w:val="Heading4"/>
    <w:uiPriority w:val="9"/>
    <w:semiHidden/>
    <w:rsid w:val="00A81133"/>
    <w:rPr>
      <w:i/>
      <w:iCs/>
      <w:smallCaps/>
      <w:spacing w:val="10"/>
      <w:sz w:val="22"/>
      <w:szCs w:val="22"/>
    </w:rPr>
  </w:style>
  <w:style w:type="character" w:customStyle="1" w:styleId="Heading5Char">
    <w:name w:val="Heading 5 Char"/>
    <w:basedOn w:val="DefaultParagraphFont"/>
    <w:link w:val="Heading5"/>
    <w:uiPriority w:val="9"/>
    <w:semiHidden/>
    <w:rsid w:val="00A81133"/>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A81133"/>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A81133"/>
    <w:rPr>
      <w:b/>
      <w:bCs/>
      <w:smallCaps/>
      <w:color w:val="F79646" w:themeColor="accent6"/>
      <w:spacing w:val="10"/>
    </w:rPr>
  </w:style>
  <w:style w:type="character" w:customStyle="1" w:styleId="Heading8Char">
    <w:name w:val="Heading 8 Char"/>
    <w:basedOn w:val="DefaultParagraphFont"/>
    <w:link w:val="Heading8"/>
    <w:uiPriority w:val="9"/>
    <w:semiHidden/>
    <w:rsid w:val="00A81133"/>
    <w:rPr>
      <w:b/>
      <w:bCs/>
      <w:i/>
      <w:iCs/>
      <w:smallCaps/>
      <w:color w:val="E36C0A" w:themeColor="accent6" w:themeShade="BF"/>
    </w:rPr>
  </w:style>
  <w:style w:type="character" w:customStyle="1" w:styleId="Heading9Char">
    <w:name w:val="Heading 9 Char"/>
    <w:basedOn w:val="DefaultParagraphFont"/>
    <w:link w:val="Heading9"/>
    <w:uiPriority w:val="9"/>
    <w:semiHidden/>
    <w:rsid w:val="00A81133"/>
    <w:rPr>
      <w:b/>
      <w:bCs/>
      <w:i/>
      <w:iCs/>
      <w:smallCaps/>
      <w:color w:val="984806" w:themeColor="accent6" w:themeShade="80"/>
    </w:rPr>
  </w:style>
  <w:style w:type="paragraph" w:styleId="Caption">
    <w:name w:val="caption"/>
    <w:basedOn w:val="Normal"/>
    <w:next w:val="Normal"/>
    <w:uiPriority w:val="35"/>
    <w:semiHidden/>
    <w:unhideWhenUsed/>
    <w:qFormat/>
    <w:rsid w:val="00A81133"/>
    <w:rPr>
      <w:b/>
      <w:bCs/>
      <w:caps/>
      <w:sz w:val="16"/>
      <w:szCs w:val="16"/>
    </w:rPr>
  </w:style>
  <w:style w:type="paragraph" w:styleId="Title">
    <w:name w:val="Title"/>
    <w:basedOn w:val="Normal"/>
    <w:next w:val="Normal"/>
    <w:link w:val="TitleChar"/>
    <w:uiPriority w:val="10"/>
    <w:qFormat/>
    <w:rsid w:val="00A81133"/>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A81133"/>
    <w:rPr>
      <w:smallCaps/>
      <w:color w:val="262626" w:themeColor="text1" w:themeTint="D9"/>
      <w:sz w:val="52"/>
      <w:szCs w:val="52"/>
    </w:rPr>
  </w:style>
  <w:style w:type="paragraph" w:styleId="Subtitle">
    <w:name w:val="Subtitle"/>
    <w:basedOn w:val="Normal"/>
    <w:next w:val="Normal"/>
    <w:link w:val="SubtitleChar"/>
    <w:uiPriority w:val="11"/>
    <w:qFormat/>
    <w:rsid w:val="00A81133"/>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81133"/>
    <w:rPr>
      <w:rFonts w:asciiTheme="majorHAnsi" w:eastAsiaTheme="majorEastAsia" w:hAnsiTheme="majorHAnsi" w:cstheme="majorBidi"/>
    </w:rPr>
  </w:style>
  <w:style w:type="character" w:styleId="Strong">
    <w:name w:val="Strong"/>
    <w:uiPriority w:val="22"/>
    <w:qFormat/>
    <w:rsid w:val="00A81133"/>
    <w:rPr>
      <w:b/>
      <w:bCs/>
      <w:color w:val="F79646" w:themeColor="accent6"/>
    </w:rPr>
  </w:style>
  <w:style w:type="character" w:styleId="Emphasis">
    <w:name w:val="Emphasis"/>
    <w:uiPriority w:val="20"/>
    <w:qFormat/>
    <w:rsid w:val="00A81133"/>
    <w:rPr>
      <w:b/>
      <w:bCs/>
      <w:i/>
      <w:iCs/>
      <w:spacing w:val="10"/>
    </w:rPr>
  </w:style>
  <w:style w:type="paragraph" w:styleId="NoSpacing">
    <w:name w:val="No Spacing"/>
    <w:uiPriority w:val="1"/>
    <w:qFormat/>
    <w:rsid w:val="00A81133"/>
    <w:pPr>
      <w:spacing w:after="0" w:line="240" w:lineRule="auto"/>
    </w:pPr>
  </w:style>
  <w:style w:type="paragraph" w:styleId="Quote">
    <w:name w:val="Quote"/>
    <w:basedOn w:val="Normal"/>
    <w:next w:val="Normal"/>
    <w:link w:val="QuoteChar"/>
    <w:uiPriority w:val="29"/>
    <w:qFormat/>
    <w:rsid w:val="00A81133"/>
    <w:rPr>
      <w:i/>
      <w:iCs/>
    </w:rPr>
  </w:style>
  <w:style w:type="character" w:customStyle="1" w:styleId="QuoteChar">
    <w:name w:val="Quote Char"/>
    <w:basedOn w:val="DefaultParagraphFont"/>
    <w:link w:val="Quote"/>
    <w:uiPriority w:val="29"/>
    <w:rsid w:val="00A81133"/>
    <w:rPr>
      <w:i/>
      <w:iCs/>
    </w:rPr>
  </w:style>
  <w:style w:type="paragraph" w:styleId="IntenseQuote">
    <w:name w:val="Intense Quote"/>
    <w:basedOn w:val="Normal"/>
    <w:next w:val="Normal"/>
    <w:link w:val="IntenseQuoteChar"/>
    <w:uiPriority w:val="30"/>
    <w:qFormat/>
    <w:rsid w:val="00A81133"/>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A81133"/>
    <w:rPr>
      <w:b/>
      <w:bCs/>
      <w:i/>
      <w:iCs/>
    </w:rPr>
  </w:style>
  <w:style w:type="character" w:styleId="SubtleEmphasis">
    <w:name w:val="Subtle Emphasis"/>
    <w:uiPriority w:val="19"/>
    <w:qFormat/>
    <w:rsid w:val="00A81133"/>
    <w:rPr>
      <w:i/>
      <w:iCs/>
    </w:rPr>
  </w:style>
  <w:style w:type="character" w:styleId="IntenseEmphasis">
    <w:name w:val="Intense Emphasis"/>
    <w:uiPriority w:val="21"/>
    <w:qFormat/>
    <w:rsid w:val="00A81133"/>
    <w:rPr>
      <w:b/>
      <w:bCs/>
      <w:i/>
      <w:iCs/>
      <w:color w:val="F79646" w:themeColor="accent6"/>
      <w:spacing w:val="10"/>
    </w:rPr>
  </w:style>
  <w:style w:type="character" w:styleId="SubtleReference">
    <w:name w:val="Subtle Reference"/>
    <w:uiPriority w:val="31"/>
    <w:qFormat/>
    <w:rsid w:val="00A81133"/>
    <w:rPr>
      <w:b/>
      <w:bCs/>
    </w:rPr>
  </w:style>
  <w:style w:type="character" w:styleId="IntenseReference">
    <w:name w:val="Intense Reference"/>
    <w:uiPriority w:val="32"/>
    <w:qFormat/>
    <w:rsid w:val="00A81133"/>
    <w:rPr>
      <w:b/>
      <w:bCs/>
      <w:smallCaps/>
      <w:spacing w:val="5"/>
      <w:sz w:val="22"/>
      <w:szCs w:val="22"/>
      <w:u w:val="single"/>
    </w:rPr>
  </w:style>
  <w:style w:type="character" w:styleId="BookTitle">
    <w:name w:val="Book Title"/>
    <w:uiPriority w:val="33"/>
    <w:qFormat/>
    <w:rsid w:val="00A8113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81133"/>
    <w:pPr>
      <w:outlineLvl w:val="9"/>
    </w:pPr>
  </w:style>
  <w:style w:type="character" w:customStyle="1" w:styleId="dxebase1">
    <w:name w:val="dxebase1"/>
    <w:basedOn w:val="DefaultParagraphFont"/>
    <w:rsid w:val="00C10190"/>
    <w:rPr>
      <w:rFonts w:ascii="Tahoma" w:hAnsi="Tahoma" w:cs="Tahoma" w:hint="default"/>
      <w:sz w:val="18"/>
      <w:szCs w:val="18"/>
    </w:rPr>
  </w:style>
  <w:style w:type="paragraph" w:styleId="FootnoteText">
    <w:name w:val="footnote text"/>
    <w:basedOn w:val="Normal"/>
    <w:link w:val="FootnoteTextChar"/>
    <w:uiPriority w:val="99"/>
    <w:semiHidden/>
    <w:unhideWhenUsed/>
    <w:rsid w:val="00FC5B22"/>
    <w:pPr>
      <w:spacing w:after="0" w:line="240" w:lineRule="auto"/>
    </w:pPr>
  </w:style>
  <w:style w:type="character" w:customStyle="1" w:styleId="FootnoteTextChar">
    <w:name w:val="Footnote Text Char"/>
    <w:basedOn w:val="DefaultParagraphFont"/>
    <w:link w:val="FootnoteText"/>
    <w:uiPriority w:val="99"/>
    <w:semiHidden/>
    <w:rsid w:val="00FC5B22"/>
  </w:style>
  <w:style w:type="character" w:styleId="FootnoteReference">
    <w:name w:val="footnote reference"/>
    <w:basedOn w:val="DefaultParagraphFont"/>
    <w:uiPriority w:val="99"/>
    <w:semiHidden/>
    <w:unhideWhenUsed/>
    <w:rsid w:val="00FC5B22"/>
    <w:rPr>
      <w:vertAlign w:val="superscript"/>
    </w:rPr>
  </w:style>
  <w:style w:type="paragraph" w:customStyle="1" w:styleId="Default">
    <w:name w:val="Default"/>
    <w:rsid w:val="00346B51"/>
    <w:pPr>
      <w:autoSpaceDE w:val="0"/>
      <w:autoSpaceDN w:val="0"/>
      <w:adjustRightInd w:val="0"/>
      <w:spacing w:after="0" w:line="240" w:lineRule="auto"/>
      <w:jc w:val="left"/>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844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050"/>
    <w:rPr>
      <w:rFonts w:ascii="Tahoma" w:hAnsi="Tahoma" w:cs="Tahoma"/>
      <w:sz w:val="16"/>
      <w:szCs w:val="16"/>
    </w:rPr>
  </w:style>
  <w:style w:type="paragraph" w:styleId="Header">
    <w:name w:val="header"/>
    <w:basedOn w:val="Normal"/>
    <w:link w:val="HeaderChar"/>
    <w:uiPriority w:val="99"/>
    <w:unhideWhenUsed/>
    <w:rsid w:val="00330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F5A"/>
  </w:style>
  <w:style w:type="paragraph" w:styleId="Footer">
    <w:name w:val="footer"/>
    <w:basedOn w:val="Normal"/>
    <w:link w:val="FooterChar"/>
    <w:uiPriority w:val="99"/>
    <w:unhideWhenUsed/>
    <w:rsid w:val="00330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F5A"/>
  </w:style>
  <w:style w:type="character" w:customStyle="1" w:styleId="slug-doi">
    <w:name w:val="slug-doi"/>
    <w:basedOn w:val="DefaultParagraphFont"/>
    <w:rsid w:val="003700C3"/>
  </w:style>
  <w:style w:type="character" w:customStyle="1" w:styleId="slug-pub-date3">
    <w:name w:val="slug-pub-date3"/>
    <w:basedOn w:val="DefaultParagraphFont"/>
    <w:rsid w:val="003700C3"/>
    <w:rPr>
      <w:b/>
      <w:bCs/>
    </w:rPr>
  </w:style>
  <w:style w:type="character" w:customStyle="1" w:styleId="slug-vol">
    <w:name w:val="slug-vol"/>
    <w:basedOn w:val="DefaultParagraphFont"/>
    <w:rsid w:val="003700C3"/>
  </w:style>
  <w:style w:type="character" w:customStyle="1" w:styleId="slug-issue">
    <w:name w:val="slug-issue"/>
    <w:basedOn w:val="DefaultParagraphFont"/>
    <w:rsid w:val="003700C3"/>
  </w:style>
  <w:style w:type="character" w:customStyle="1" w:styleId="slug-pages3">
    <w:name w:val="slug-pages3"/>
    <w:basedOn w:val="DefaultParagraphFont"/>
    <w:rsid w:val="003700C3"/>
    <w:rPr>
      <w:b/>
      <w:bCs/>
    </w:rPr>
  </w:style>
  <w:style w:type="paragraph" w:styleId="NormalWeb">
    <w:name w:val="Normal (Web)"/>
    <w:basedOn w:val="Normal"/>
    <w:uiPriority w:val="99"/>
    <w:unhideWhenUsed/>
    <w:rsid w:val="001B57A8"/>
    <w:pPr>
      <w:spacing w:before="100" w:beforeAutospacing="1" w:after="100" w:afterAutospacing="1" w:line="240" w:lineRule="auto"/>
      <w:jc w:val="left"/>
    </w:pPr>
    <w:rPr>
      <w:rFonts w:ascii="Times New Roman" w:eastAsia="Times New Roman" w:hAnsi="Times New Roman" w:cs="Times New Roman"/>
      <w:lang w:eastAsia="en-GB"/>
    </w:rPr>
  </w:style>
  <w:style w:type="paragraph" w:customStyle="1" w:styleId="Pa28">
    <w:name w:val="Pa28"/>
    <w:basedOn w:val="Default"/>
    <w:next w:val="Default"/>
    <w:uiPriority w:val="99"/>
    <w:rsid w:val="00962BC3"/>
    <w:pPr>
      <w:spacing w:line="221" w:lineRule="atLeast"/>
    </w:pPr>
    <w:rPr>
      <w:rFonts w:ascii="Minion Pro" w:hAnsi="Minion Pro" w:cstheme="minorBidi"/>
      <w:color w:val="auto"/>
    </w:rPr>
  </w:style>
  <w:style w:type="character" w:styleId="FollowedHyperlink">
    <w:name w:val="FollowedHyperlink"/>
    <w:basedOn w:val="DefaultParagraphFont"/>
    <w:uiPriority w:val="99"/>
    <w:semiHidden/>
    <w:unhideWhenUsed/>
    <w:rsid w:val="004F0643"/>
    <w:rPr>
      <w:color w:val="800080" w:themeColor="followedHyperlink"/>
      <w:u w:val="single"/>
    </w:rPr>
  </w:style>
  <w:style w:type="paragraph" w:customStyle="1" w:styleId="Default1">
    <w:name w:val="Default1"/>
    <w:basedOn w:val="Default"/>
    <w:next w:val="Default"/>
    <w:uiPriority w:val="99"/>
    <w:rsid w:val="00F94BD1"/>
    <w:rPr>
      <w:rFonts w:ascii="Times New Roman" w:hAnsi="Times New Roman" w:cs="Times New Roman"/>
      <w:color w:val="auto"/>
    </w:rPr>
  </w:style>
  <w:style w:type="character" w:customStyle="1" w:styleId="reference-text">
    <w:name w:val="reference-text"/>
    <w:basedOn w:val="DefaultParagraphFont"/>
    <w:rsid w:val="00BC421F"/>
  </w:style>
  <w:style w:type="character" w:styleId="CommentReference">
    <w:name w:val="annotation reference"/>
    <w:basedOn w:val="DefaultParagraphFont"/>
    <w:uiPriority w:val="99"/>
    <w:semiHidden/>
    <w:unhideWhenUsed/>
    <w:rsid w:val="007D712D"/>
    <w:rPr>
      <w:sz w:val="16"/>
      <w:szCs w:val="16"/>
    </w:rPr>
  </w:style>
  <w:style w:type="paragraph" w:styleId="CommentText">
    <w:name w:val="annotation text"/>
    <w:basedOn w:val="Normal"/>
    <w:link w:val="CommentTextChar"/>
    <w:uiPriority w:val="99"/>
    <w:semiHidden/>
    <w:unhideWhenUsed/>
    <w:rsid w:val="007D712D"/>
    <w:pPr>
      <w:spacing w:line="240" w:lineRule="auto"/>
    </w:pPr>
  </w:style>
  <w:style w:type="character" w:customStyle="1" w:styleId="CommentTextChar">
    <w:name w:val="Comment Text Char"/>
    <w:basedOn w:val="DefaultParagraphFont"/>
    <w:link w:val="CommentText"/>
    <w:uiPriority w:val="99"/>
    <w:semiHidden/>
    <w:rsid w:val="007D712D"/>
  </w:style>
  <w:style w:type="paragraph" w:styleId="CommentSubject">
    <w:name w:val="annotation subject"/>
    <w:basedOn w:val="CommentText"/>
    <w:next w:val="CommentText"/>
    <w:link w:val="CommentSubjectChar"/>
    <w:uiPriority w:val="99"/>
    <w:semiHidden/>
    <w:unhideWhenUsed/>
    <w:rsid w:val="007D712D"/>
    <w:rPr>
      <w:b/>
      <w:bCs/>
    </w:rPr>
  </w:style>
  <w:style w:type="character" w:customStyle="1" w:styleId="CommentSubjectChar">
    <w:name w:val="Comment Subject Char"/>
    <w:basedOn w:val="CommentTextChar"/>
    <w:link w:val="CommentSubject"/>
    <w:uiPriority w:val="99"/>
    <w:semiHidden/>
    <w:rsid w:val="007D712D"/>
    <w:rPr>
      <w:b/>
      <w:bCs/>
    </w:rPr>
  </w:style>
  <w:style w:type="character" w:customStyle="1" w:styleId="A3">
    <w:name w:val="A3"/>
    <w:uiPriority w:val="99"/>
    <w:rsid w:val="00162A57"/>
    <w:rPr>
      <w:rFonts w:cs="VUMYVN+AGaramondPro-Regular"/>
      <w:color w:val="000000"/>
      <w:sz w:val="18"/>
      <w:szCs w:val="18"/>
    </w:rPr>
  </w:style>
  <w:style w:type="character" w:customStyle="1" w:styleId="edition">
    <w:name w:val="edition"/>
    <w:basedOn w:val="DefaultParagraphFont"/>
    <w:rsid w:val="00AC0A96"/>
  </w:style>
  <w:style w:type="paragraph" w:styleId="BodyText">
    <w:name w:val="Body Text"/>
    <w:basedOn w:val="Default"/>
    <w:next w:val="Default"/>
    <w:link w:val="BodyTextChar"/>
    <w:uiPriority w:val="99"/>
    <w:rsid w:val="00091ACC"/>
    <w:rPr>
      <w:rFonts w:ascii="Times New Roman" w:hAnsi="Times New Roman" w:cs="Times New Roman"/>
      <w:color w:val="auto"/>
    </w:rPr>
  </w:style>
  <w:style w:type="character" w:customStyle="1" w:styleId="BodyTextChar">
    <w:name w:val="Body Text Char"/>
    <w:basedOn w:val="DefaultParagraphFont"/>
    <w:link w:val="BodyText"/>
    <w:uiPriority w:val="99"/>
    <w:rsid w:val="00091ACC"/>
    <w:rPr>
      <w:rFonts w:ascii="Times New Roman" w:hAnsi="Times New Roman" w:cs="Times New Roman"/>
      <w:sz w:val="24"/>
      <w:szCs w:val="24"/>
    </w:rPr>
  </w:style>
  <w:style w:type="character" w:customStyle="1" w:styleId="unicode">
    <w:name w:val="unicode"/>
    <w:basedOn w:val="DefaultParagraphFont"/>
    <w:rsid w:val="007F2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9646">
      <w:bodyDiv w:val="1"/>
      <w:marLeft w:val="0"/>
      <w:marRight w:val="0"/>
      <w:marTop w:val="0"/>
      <w:marBottom w:val="0"/>
      <w:divBdr>
        <w:top w:val="none" w:sz="0" w:space="0" w:color="auto"/>
        <w:left w:val="none" w:sz="0" w:space="0" w:color="auto"/>
        <w:bottom w:val="none" w:sz="0" w:space="0" w:color="auto"/>
        <w:right w:val="none" w:sz="0" w:space="0" w:color="auto"/>
      </w:divBdr>
      <w:divsChild>
        <w:div w:id="224725993">
          <w:marLeft w:val="0"/>
          <w:marRight w:val="0"/>
          <w:marTop w:val="0"/>
          <w:marBottom w:val="0"/>
          <w:divBdr>
            <w:top w:val="none" w:sz="0" w:space="0" w:color="auto"/>
            <w:left w:val="none" w:sz="0" w:space="0" w:color="auto"/>
            <w:bottom w:val="none" w:sz="0" w:space="0" w:color="auto"/>
            <w:right w:val="none" w:sz="0" w:space="0" w:color="auto"/>
          </w:divBdr>
          <w:divsChild>
            <w:div w:id="577981405">
              <w:marLeft w:val="0"/>
              <w:marRight w:val="0"/>
              <w:marTop w:val="0"/>
              <w:marBottom w:val="15"/>
              <w:divBdr>
                <w:top w:val="none" w:sz="0" w:space="0" w:color="auto"/>
                <w:left w:val="none" w:sz="0" w:space="0" w:color="auto"/>
                <w:bottom w:val="none" w:sz="0" w:space="0" w:color="auto"/>
                <w:right w:val="none" w:sz="0" w:space="0" w:color="auto"/>
              </w:divBdr>
              <w:divsChild>
                <w:div w:id="260142529">
                  <w:marLeft w:val="0"/>
                  <w:marRight w:val="0"/>
                  <w:marTop w:val="0"/>
                  <w:marBottom w:val="0"/>
                  <w:divBdr>
                    <w:top w:val="none" w:sz="0" w:space="0" w:color="auto"/>
                    <w:left w:val="none" w:sz="0" w:space="0" w:color="auto"/>
                    <w:bottom w:val="none" w:sz="0" w:space="0" w:color="auto"/>
                    <w:right w:val="none" w:sz="0" w:space="0" w:color="auto"/>
                  </w:divBdr>
                  <w:divsChild>
                    <w:div w:id="755975120">
                      <w:marLeft w:val="0"/>
                      <w:marRight w:val="0"/>
                      <w:marTop w:val="0"/>
                      <w:marBottom w:val="0"/>
                      <w:divBdr>
                        <w:top w:val="none" w:sz="0" w:space="0" w:color="auto"/>
                        <w:left w:val="none" w:sz="0" w:space="0" w:color="auto"/>
                        <w:bottom w:val="none" w:sz="0" w:space="0" w:color="auto"/>
                        <w:right w:val="none" w:sz="0" w:space="0" w:color="auto"/>
                      </w:divBdr>
                      <w:divsChild>
                        <w:div w:id="959609015">
                          <w:marLeft w:val="0"/>
                          <w:marRight w:val="0"/>
                          <w:marTop w:val="0"/>
                          <w:marBottom w:val="0"/>
                          <w:divBdr>
                            <w:top w:val="none" w:sz="0" w:space="0" w:color="auto"/>
                            <w:left w:val="none" w:sz="0" w:space="0" w:color="auto"/>
                            <w:bottom w:val="none" w:sz="0" w:space="0" w:color="auto"/>
                            <w:right w:val="none" w:sz="0" w:space="0" w:color="auto"/>
                          </w:divBdr>
                          <w:divsChild>
                            <w:div w:id="1037703681">
                              <w:marLeft w:val="0"/>
                              <w:marRight w:val="0"/>
                              <w:marTop w:val="0"/>
                              <w:marBottom w:val="0"/>
                              <w:divBdr>
                                <w:top w:val="none" w:sz="0" w:space="0" w:color="auto"/>
                                <w:left w:val="none" w:sz="0" w:space="0" w:color="auto"/>
                                <w:bottom w:val="none" w:sz="0" w:space="0" w:color="auto"/>
                                <w:right w:val="none" w:sz="0" w:space="0" w:color="auto"/>
                              </w:divBdr>
                              <w:divsChild>
                                <w:div w:id="1597253463">
                                  <w:marLeft w:val="0"/>
                                  <w:marRight w:val="0"/>
                                  <w:marTop w:val="0"/>
                                  <w:marBottom w:val="0"/>
                                  <w:divBdr>
                                    <w:top w:val="none" w:sz="0" w:space="0" w:color="auto"/>
                                    <w:left w:val="none" w:sz="0" w:space="0" w:color="auto"/>
                                    <w:bottom w:val="none" w:sz="0" w:space="0" w:color="auto"/>
                                    <w:right w:val="none" w:sz="0" w:space="0" w:color="auto"/>
                                  </w:divBdr>
                                  <w:divsChild>
                                    <w:div w:id="1057974272">
                                      <w:marLeft w:val="0"/>
                                      <w:marRight w:val="0"/>
                                      <w:marTop w:val="0"/>
                                      <w:marBottom w:val="0"/>
                                      <w:divBdr>
                                        <w:top w:val="none" w:sz="0" w:space="0" w:color="auto"/>
                                        <w:left w:val="none" w:sz="0" w:space="0" w:color="auto"/>
                                        <w:bottom w:val="none" w:sz="0" w:space="0" w:color="auto"/>
                                        <w:right w:val="none" w:sz="0" w:space="0" w:color="auto"/>
                                      </w:divBdr>
                                      <w:divsChild>
                                        <w:div w:id="1572274448">
                                          <w:marLeft w:val="0"/>
                                          <w:marRight w:val="0"/>
                                          <w:marTop w:val="0"/>
                                          <w:marBottom w:val="0"/>
                                          <w:divBdr>
                                            <w:top w:val="none" w:sz="0" w:space="0" w:color="auto"/>
                                            <w:left w:val="none" w:sz="0" w:space="0" w:color="auto"/>
                                            <w:bottom w:val="none" w:sz="0" w:space="0" w:color="auto"/>
                                            <w:right w:val="none" w:sz="0" w:space="0" w:color="auto"/>
                                          </w:divBdr>
                                          <w:divsChild>
                                            <w:div w:id="1056051023">
                                              <w:marLeft w:val="0"/>
                                              <w:marRight w:val="0"/>
                                              <w:marTop w:val="0"/>
                                              <w:marBottom w:val="0"/>
                                              <w:divBdr>
                                                <w:top w:val="none" w:sz="0" w:space="0" w:color="auto"/>
                                                <w:left w:val="none" w:sz="0" w:space="0" w:color="auto"/>
                                                <w:bottom w:val="none" w:sz="0" w:space="0" w:color="auto"/>
                                                <w:right w:val="none" w:sz="0" w:space="0" w:color="auto"/>
                                              </w:divBdr>
                                              <w:divsChild>
                                                <w:div w:id="738941890">
                                                  <w:marLeft w:val="0"/>
                                                  <w:marRight w:val="0"/>
                                                  <w:marTop w:val="0"/>
                                                  <w:marBottom w:val="0"/>
                                                  <w:divBdr>
                                                    <w:top w:val="none" w:sz="0" w:space="0" w:color="auto"/>
                                                    <w:left w:val="none" w:sz="0" w:space="0" w:color="auto"/>
                                                    <w:bottom w:val="none" w:sz="0" w:space="0" w:color="auto"/>
                                                    <w:right w:val="none" w:sz="0" w:space="0" w:color="auto"/>
                                                  </w:divBdr>
                                                  <w:divsChild>
                                                    <w:div w:id="326370439">
                                                      <w:marLeft w:val="0"/>
                                                      <w:marRight w:val="0"/>
                                                      <w:marTop w:val="0"/>
                                                      <w:marBottom w:val="0"/>
                                                      <w:divBdr>
                                                        <w:top w:val="none" w:sz="0" w:space="0" w:color="auto"/>
                                                        <w:left w:val="none" w:sz="0" w:space="0" w:color="auto"/>
                                                        <w:bottom w:val="none" w:sz="0" w:space="0" w:color="auto"/>
                                                        <w:right w:val="none" w:sz="0" w:space="0" w:color="auto"/>
                                                      </w:divBdr>
                                                      <w:divsChild>
                                                        <w:div w:id="890382713">
                                                          <w:marLeft w:val="0"/>
                                                          <w:marRight w:val="0"/>
                                                          <w:marTop w:val="450"/>
                                                          <w:marBottom w:val="450"/>
                                                          <w:divBdr>
                                                            <w:top w:val="none" w:sz="0" w:space="0" w:color="auto"/>
                                                            <w:left w:val="none" w:sz="0" w:space="0" w:color="auto"/>
                                                            <w:bottom w:val="none" w:sz="0" w:space="0" w:color="auto"/>
                                                            <w:right w:val="none" w:sz="0" w:space="0" w:color="auto"/>
                                                          </w:divBdr>
                                                          <w:divsChild>
                                                            <w:div w:id="1852257292">
                                                              <w:marLeft w:val="0"/>
                                                              <w:marRight w:val="0"/>
                                                              <w:marTop w:val="0"/>
                                                              <w:marBottom w:val="0"/>
                                                              <w:divBdr>
                                                                <w:top w:val="none" w:sz="0" w:space="0" w:color="auto"/>
                                                                <w:left w:val="none" w:sz="0" w:space="0" w:color="auto"/>
                                                                <w:bottom w:val="none" w:sz="0" w:space="0" w:color="auto"/>
                                                                <w:right w:val="none" w:sz="0" w:space="0" w:color="auto"/>
                                                              </w:divBdr>
                                                              <w:divsChild>
                                                                <w:div w:id="1226334885">
                                                                  <w:marLeft w:val="0"/>
                                                                  <w:marRight w:val="0"/>
                                                                  <w:marTop w:val="0"/>
                                                                  <w:marBottom w:val="0"/>
                                                                  <w:divBdr>
                                                                    <w:top w:val="none" w:sz="0" w:space="0" w:color="auto"/>
                                                                    <w:left w:val="none" w:sz="0" w:space="0" w:color="auto"/>
                                                                    <w:bottom w:val="none" w:sz="0" w:space="0" w:color="auto"/>
                                                                    <w:right w:val="none" w:sz="0" w:space="0" w:color="auto"/>
                                                                  </w:divBdr>
                                                                  <w:divsChild>
                                                                    <w:div w:id="2138717724">
                                                                      <w:marLeft w:val="0"/>
                                                                      <w:marRight w:val="0"/>
                                                                      <w:marTop w:val="0"/>
                                                                      <w:marBottom w:val="0"/>
                                                                      <w:divBdr>
                                                                        <w:top w:val="none" w:sz="0" w:space="0" w:color="auto"/>
                                                                        <w:left w:val="none" w:sz="0" w:space="0" w:color="auto"/>
                                                                        <w:bottom w:val="none" w:sz="0" w:space="0" w:color="auto"/>
                                                                        <w:right w:val="none" w:sz="0" w:space="0" w:color="auto"/>
                                                                      </w:divBdr>
                                                                      <w:divsChild>
                                                                        <w:div w:id="97214037">
                                                                          <w:marLeft w:val="0"/>
                                                                          <w:marRight w:val="0"/>
                                                                          <w:marTop w:val="0"/>
                                                                          <w:marBottom w:val="0"/>
                                                                          <w:divBdr>
                                                                            <w:top w:val="none" w:sz="0" w:space="0" w:color="auto"/>
                                                                            <w:left w:val="none" w:sz="0" w:space="0" w:color="auto"/>
                                                                            <w:bottom w:val="none" w:sz="0" w:space="0" w:color="auto"/>
                                                                            <w:right w:val="none" w:sz="0" w:space="0" w:color="auto"/>
                                                                          </w:divBdr>
                                                                          <w:divsChild>
                                                                            <w:div w:id="718289294">
                                                                              <w:marLeft w:val="0"/>
                                                                              <w:marRight w:val="0"/>
                                                                              <w:marTop w:val="0"/>
                                                                              <w:marBottom w:val="675"/>
                                                                              <w:divBdr>
                                                                                <w:top w:val="none" w:sz="0" w:space="0" w:color="auto"/>
                                                                                <w:left w:val="none" w:sz="0" w:space="0" w:color="auto"/>
                                                                                <w:bottom w:val="none" w:sz="0" w:space="0" w:color="auto"/>
                                                                                <w:right w:val="none" w:sz="0" w:space="0" w:color="auto"/>
                                                                              </w:divBdr>
                                                                              <w:divsChild>
                                                                                <w:div w:id="1200122648">
                                                                                  <w:marLeft w:val="0"/>
                                                                                  <w:marRight w:val="0"/>
                                                                                  <w:marTop w:val="0"/>
                                                                                  <w:marBottom w:val="0"/>
                                                                                  <w:divBdr>
                                                                                    <w:top w:val="none" w:sz="0" w:space="0" w:color="auto"/>
                                                                                    <w:left w:val="none" w:sz="0" w:space="0" w:color="auto"/>
                                                                                    <w:bottom w:val="none" w:sz="0" w:space="0" w:color="auto"/>
                                                                                    <w:right w:val="none" w:sz="0" w:space="0" w:color="auto"/>
                                                                                  </w:divBdr>
                                                                                  <w:divsChild>
                                                                                    <w:div w:id="3919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95011">
      <w:bodyDiv w:val="1"/>
      <w:marLeft w:val="0"/>
      <w:marRight w:val="0"/>
      <w:marTop w:val="0"/>
      <w:marBottom w:val="0"/>
      <w:divBdr>
        <w:top w:val="none" w:sz="0" w:space="0" w:color="auto"/>
        <w:left w:val="none" w:sz="0" w:space="0" w:color="auto"/>
        <w:bottom w:val="none" w:sz="0" w:space="0" w:color="auto"/>
        <w:right w:val="none" w:sz="0" w:space="0" w:color="auto"/>
      </w:divBdr>
      <w:divsChild>
        <w:div w:id="703332973">
          <w:marLeft w:val="0"/>
          <w:marRight w:val="0"/>
          <w:marTop w:val="0"/>
          <w:marBottom w:val="315"/>
          <w:divBdr>
            <w:top w:val="none" w:sz="0" w:space="0" w:color="auto"/>
            <w:left w:val="none" w:sz="0" w:space="0" w:color="auto"/>
            <w:bottom w:val="none" w:sz="0" w:space="0" w:color="auto"/>
            <w:right w:val="none" w:sz="0" w:space="0" w:color="auto"/>
          </w:divBdr>
          <w:divsChild>
            <w:div w:id="659963726">
              <w:marLeft w:val="0"/>
              <w:marRight w:val="0"/>
              <w:marTop w:val="0"/>
              <w:marBottom w:val="315"/>
              <w:divBdr>
                <w:top w:val="none" w:sz="0" w:space="0" w:color="auto"/>
                <w:left w:val="none" w:sz="0" w:space="0" w:color="auto"/>
                <w:bottom w:val="none" w:sz="0" w:space="0" w:color="auto"/>
                <w:right w:val="none" w:sz="0" w:space="0" w:color="auto"/>
              </w:divBdr>
              <w:divsChild>
                <w:div w:id="1645430640">
                  <w:marLeft w:val="0"/>
                  <w:marRight w:val="0"/>
                  <w:marTop w:val="0"/>
                  <w:marBottom w:val="0"/>
                  <w:divBdr>
                    <w:top w:val="none" w:sz="0" w:space="0" w:color="auto"/>
                    <w:left w:val="none" w:sz="0" w:space="0" w:color="auto"/>
                    <w:bottom w:val="none" w:sz="0" w:space="0" w:color="auto"/>
                    <w:right w:val="none" w:sz="0" w:space="0" w:color="auto"/>
                  </w:divBdr>
                  <w:divsChild>
                    <w:div w:id="2090544384">
                      <w:marLeft w:val="750"/>
                      <w:marRight w:val="0"/>
                      <w:marTop w:val="750"/>
                      <w:marBottom w:val="600"/>
                      <w:divBdr>
                        <w:top w:val="none" w:sz="0" w:space="0" w:color="auto"/>
                        <w:left w:val="none" w:sz="0" w:space="0" w:color="auto"/>
                        <w:bottom w:val="none" w:sz="0" w:space="0" w:color="auto"/>
                        <w:right w:val="none" w:sz="0" w:space="0" w:color="auto"/>
                      </w:divBdr>
                      <w:divsChild>
                        <w:div w:id="178741858">
                          <w:marLeft w:val="0"/>
                          <w:marRight w:val="0"/>
                          <w:marTop w:val="0"/>
                          <w:marBottom w:val="150"/>
                          <w:divBdr>
                            <w:top w:val="none" w:sz="0" w:space="0" w:color="auto"/>
                            <w:left w:val="none" w:sz="0" w:space="0" w:color="auto"/>
                            <w:bottom w:val="none" w:sz="0" w:space="0" w:color="auto"/>
                            <w:right w:val="none" w:sz="0" w:space="0" w:color="auto"/>
                          </w:divBdr>
                          <w:divsChild>
                            <w:div w:id="170243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46846">
      <w:bodyDiv w:val="1"/>
      <w:marLeft w:val="0"/>
      <w:marRight w:val="0"/>
      <w:marTop w:val="0"/>
      <w:marBottom w:val="0"/>
      <w:divBdr>
        <w:top w:val="none" w:sz="0" w:space="0" w:color="auto"/>
        <w:left w:val="none" w:sz="0" w:space="0" w:color="auto"/>
        <w:bottom w:val="none" w:sz="0" w:space="0" w:color="auto"/>
        <w:right w:val="none" w:sz="0" w:space="0" w:color="auto"/>
      </w:divBdr>
      <w:divsChild>
        <w:div w:id="1365398164">
          <w:marLeft w:val="0"/>
          <w:marRight w:val="0"/>
          <w:marTop w:val="0"/>
          <w:marBottom w:val="0"/>
          <w:divBdr>
            <w:top w:val="none" w:sz="0" w:space="0" w:color="auto"/>
            <w:left w:val="none" w:sz="0" w:space="0" w:color="auto"/>
            <w:bottom w:val="none" w:sz="0" w:space="0" w:color="auto"/>
            <w:right w:val="none" w:sz="0" w:space="0" w:color="auto"/>
          </w:divBdr>
          <w:divsChild>
            <w:div w:id="1601330381">
              <w:marLeft w:val="0"/>
              <w:marRight w:val="0"/>
              <w:marTop w:val="0"/>
              <w:marBottom w:val="0"/>
              <w:divBdr>
                <w:top w:val="none" w:sz="0" w:space="0" w:color="auto"/>
                <w:left w:val="none" w:sz="0" w:space="0" w:color="auto"/>
                <w:bottom w:val="none" w:sz="0" w:space="0" w:color="auto"/>
                <w:right w:val="none" w:sz="0" w:space="0" w:color="auto"/>
              </w:divBdr>
              <w:divsChild>
                <w:div w:id="838278098">
                  <w:marLeft w:val="0"/>
                  <w:marRight w:val="0"/>
                  <w:marTop w:val="0"/>
                  <w:marBottom w:val="0"/>
                  <w:divBdr>
                    <w:top w:val="none" w:sz="0" w:space="0" w:color="auto"/>
                    <w:left w:val="none" w:sz="0" w:space="0" w:color="auto"/>
                    <w:bottom w:val="none" w:sz="0" w:space="0" w:color="auto"/>
                    <w:right w:val="none" w:sz="0" w:space="0" w:color="auto"/>
                  </w:divBdr>
                  <w:divsChild>
                    <w:div w:id="14660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74974">
      <w:bodyDiv w:val="1"/>
      <w:marLeft w:val="0"/>
      <w:marRight w:val="0"/>
      <w:marTop w:val="0"/>
      <w:marBottom w:val="0"/>
      <w:divBdr>
        <w:top w:val="none" w:sz="0" w:space="0" w:color="auto"/>
        <w:left w:val="none" w:sz="0" w:space="0" w:color="auto"/>
        <w:bottom w:val="none" w:sz="0" w:space="0" w:color="auto"/>
        <w:right w:val="none" w:sz="0" w:space="0" w:color="auto"/>
      </w:divBdr>
      <w:divsChild>
        <w:div w:id="669984420">
          <w:marLeft w:val="0"/>
          <w:marRight w:val="0"/>
          <w:marTop w:val="0"/>
          <w:marBottom w:val="0"/>
          <w:divBdr>
            <w:top w:val="none" w:sz="0" w:space="0" w:color="auto"/>
            <w:left w:val="none" w:sz="0" w:space="0" w:color="auto"/>
            <w:bottom w:val="none" w:sz="0" w:space="0" w:color="auto"/>
            <w:right w:val="none" w:sz="0" w:space="0" w:color="auto"/>
          </w:divBdr>
          <w:divsChild>
            <w:div w:id="1068844571">
              <w:marLeft w:val="0"/>
              <w:marRight w:val="0"/>
              <w:marTop w:val="0"/>
              <w:marBottom w:val="0"/>
              <w:divBdr>
                <w:top w:val="none" w:sz="0" w:space="0" w:color="auto"/>
                <w:left w:val="none" w:sz="0" w:space="0" w:color="auto"/>
                <w:bottom w:val="none" w:sz="0" w:space="0" w:color="auto"/>
                <w:right w:val="none" w:sz="0" w:space="0" w:color="auto"/>
              </w:divBdr>
              <w:divsChild>
                <w:div w:id="10490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182">
      <w:bodyDiv w:val="1"/>
      <w:marLeft w:val="0"/>
      <w:marRight w:val="0"/>
      <w:marTop w:val="0"/>
      <w:marBottom w:val="0"/>
      <w:divBdr>
        <w:top w:val="none" w:sz="0" w:space="0" w:color="auto"/>
        <w:left w:val="none" w:sz="0" w:space="0" w:color="auto"/>
        <w:bottom w:val="none" w:sz="0" w:space="0" w:color="auto"/>
        <w:right w:val="none" w:sz="0" w:space="0" w:color="auto"/>
      </w:divBdr>
      <w:divsChild>
        <w:div w:id="1674331715">
          <w:marLeft w:val="0"/>
          <w:marRight w:val="0"/>
          <w:marTop w:val="0"/>
          <w:marBottom w:val="0"/>
          <w:divBdr>
            <w:top w:val="none" w:sz="0" w:space="0" w:color="auto"/>
            <w:left w:val="none" w:sz="0" w:space="0" w:color="auto"/>
            <w:bottom w:val="none" w:sz="0" w:space="0" w:color="auto"/>
            <w:right w:val="none" w:sz="0" w:space="0" w:color="auto"/>
          </w:divBdr>
          <w:divsChild>
            <w:div w:id="592934519">
              <w:marLeft w:val="0"/>
              <w:marRight w:val="0"/>
              <w:marTop w:val="0"/>
              <w:marBottom w:val="0"/>
              <w:divBdr>
                <w:top w:val="none" w:sz="0" w:space="0" w:color="auto"/>
                <w:left w:val="none" w:sz="0" w:space="0" w:color="auto"/>
                <w:bottom w:val="none" w:sz="0" w:space="0" w:color="auto"/>
                <w:right w:val="none" w:sz="0" w:space="0" w:color="auto"/>
              </w:divBdr>
              <w:divsChild>
                <w:div w:id="1176460062">
                  <w:marLeft w:val="0"/>
                  <w:marRight w:val="0"/>
                  <w:marTop w:val="0"/>
                  <w:marBottom w:val="0"/>
                  <w:divBdr>
                    <w:top w:val="none" w:sz="0" w:space="0" w:color="auto"/>
                    <w:left w:val="none" w:sz="0" w:space="0" w:color="auto"/>
                    <w:bottom w:val="none" w:sz="0" w:space="0" w:color="auto"/>
                    <w:right w:val="none" w:sz="0" w:space="0" w:color="auto"/>
                  </w:divBdr>
                  <w:divsChild>
                    <w:div w:id="1203397998">
                      <w:marLeft w:val="-3150"/>
                      <w:marRight w:val="0"/>
                      <w:marTop w:val="0"/>
                      <w:marBottom w:val="0"/>
                      <w:divBdr>
                        <w:top w:val="none" w:sz="0" w:space="0" w:color="auto"/>
                        <w:left w:val="none" w:sz="0" w:space="0" w:color="auto"/>
                        <w:bottom w:val="none" w:sz="0" w:space="0" w:color="auto"/>
                        <w:right w:val="none" w:sz="0" w:space="0" w:color="auto"/>
                      </w:divBdr>
                      <w:divsChild>
                        <w:div w:id="1666130955">
                          <w:marLeft w:val="3150"/>
                          <w:marRight w:val="0"/>
                          <w:marTop w:val="0"/>
                          <w:marBottom w:val="0"/>
                          <w:divBdr>
                            <w:top w:val="none" w:sz="0" w:space="0" w:color="auto"/>
                            <w:left w:val="none" w:sz="0" w:space="0" w:color="auto"/>
                            <w:bottom w:val="none" w:sz="0" w:space="0" w:color="auto"/>
                            <w:right w:val="none" w:sz="0" w:space="0" w:color="auto"/>
                          </w:divBdr>
                          <w:divsChild>
                            <w:div w:id="2136438635">
                              <w:marLeft w:val="0"/>
                              <w:marRight w:val="0"/>
                              <w:marTop w:val="0"/>
                              <w:marBottom w:val="0"/>
                              <w:divBdr>
                                <w:top w:val="none" w:sz="0" w:space="0" w:color="auto"/>
                                <w:left w:val="none" w:sz="0" w:space="0" w:color="auto"/>
                                <w:bottom w:val="none" w:sz="0" w:space="0" w:color="auto"/>
                                <w:right w:val="none" w:sz="0" w:space="0" w:color="auto"/>
                              </w:divBdr>
                              <w:divsChild>
                                <w:div w:id="2024624147">
                                  <w:marLeft w:val="0"/>
                                  <w:marRight w:val="0"/>
                                  <w:marTop w:val="0"/>
                                  <w:marBottom w:val="0"/>
                                  <w:divBdr>
                                    <w:top w:val="none" w:sz="0" w:space="0" w:color="auto"/>
                                    <w:left w:val="none" w:sz="0" w:space="0" w:color="auto"/>
                                    <w:bottom w:val="none" w:sz="0" w:space="0" w:color="auto"/>
                                    <w:right w:val="none" w:sz="0" w:space="0" w:color="auto"/>
                                  </w:divBdr>
                                  <w:divsChild>
                                    <w:div w:id="1446926746">
                                      <w:marLeft w:val="0"/>
                                      <w:marRight w:val="0"/>
                                      <w:marTop w:val="0"/>
                                      <w:marBottom w:val="0"/>
                                      <w:divBdr>
                                        <w:top w:val="none" w:sz="0" w:space="0" w:color="auto"/>
                                        <w:left w:val="none" w:sz="0" w:space="0" w:color="auto"/>
                                        <w:bottom w:val="none" w:sz="0" w:space="0" w:color="auto"/>
                                        <w:right w:val="none" w:sz="0" w:space="0" w:color="auto"/>
                                      </w:divBdr>
                                      <w:divsChild>
                                        <w:div w:id="1067529422">
                                          <w:marLeft w:val="0"/>
                                          <w:marRight w:val="0"/>
                                          <w:marTop w:val="0"/>
                                          <w:marBottom w:val="0"/>
                                          <w:divBdr>
                                            <w:top w:val="none" w:sz="0" w:space="0" w:color="auto"/>
                                            <w:left w:val="none" w:sz="0" w:space="0" w:color="auto"/>
                                            <w:bottom w:val="none" w:sz="0" w:space="0" w:color="auto"/>
                                            <w:right w:val="none" w:sz="0" w:space="0" w:color="auto"/>
                                          </w:divBdr>
                                          <w:divsChild>
                                            <w:div w:id="1291084705">
                                              <w:marLeft w:val="0"/>
                                              <w:marRight w:val="0"/>
                                              <w:marTop w:val="0"/>
                                              <w:marBottom w:val="0"/>
                                              <w:divBdr>
                                                <w:top w:val="none" w:sz="0" w:space="0" w:color="auto"/>
                                                <w:left w:val="none" w:sz="0" w:space="0" w:color="auto"/>
                                                <w:bottom w:val="none" w:sz="0" w:space="0" w:color="auto"/>
                                                <w:right w:val="none" w:sz="0" w:space="0" w:color="auto"/>
                                              </w:divBdr>
                                              <w:divsChild>
                                                <w:div w:id="435177809">
                                                  <w:marLeft w:val="0"/>
                                                  <w:marRight w:val="0"/>
                                                  <w:marTop w:val="0"/>
                                                  <w:marBottom w:val="0"/>
                                                  <w:divBdr>
                                                    <w:top w:val="none" w:sz="0" w:space="0" w:color="auto"/>
                                                    <w:left w:val="none" w:sz="0" w:space="0" w:color="auto"/>
                                                    <w:bottom w:val="none" w:sz="0" w:space="0" w:color="auto"/>
                                                    <w:right w:val="none" w:sz="0" w:space="0" w:color="auto"/>
                                                  </w:divBdr>
                                                  <w:divsChild>
                                                    <w:div w:id="1263218588">
                                                      <w:marLeft w:val="0"/>
                                                      <w:marRight w:val="0"/>
                                                      <w:marTop w:val="0"/>
                                                      <w:marBottom w:val="0"/>
                                                      <w:divBdr>
                                                        <w:top w:val="none" w:sz="0" w:space="0" w:color="auto"/>
                                                        <w:left w:val="none" w:sz="0" w:space="0" w:color="auto"/>
                                                        <w:bottom w:val="none" w:sz="0" w:space="0" w:color="auto"/>
                                                        <w:right w:val="none" w:sz="0" w:space="0" w:color="auto"/>
                                                      </w:divBdr>
                                                      <w:divsChild>
                                                        <w:div w:id="18904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79397">
      <w:bodyDiv w:val="1"/>
      <w:marLeft w:val="0"/>
      <w:marRight w:val="0"/>
      <w:marTop w:val="0"/>
      <w:marBottom w:val="0"/>
      <w:divBdr>
        <w:top w:val="none" w:sz="0" w:space="0" w:color="auto"/>
        <w:left w:val="none" w:sz="0" w:space="0" w:color="auto"/>
        <w:bottom w:val="none" w:sz="0" w:space="0" w:color="auto"/>
        <w:right w:val="none" w:sz="0" w:space="0" w:color="auto"/>
      </w:divBdr>
    </w:div>
    <w:div w:id="135222336">
      <w:bodyDiv w:val="1"/>
      <w:marLeft w:val="0"/>
      <w:marRight w:val="0"/>
      <w:marTop w:val="0"/>
      <w:marBottom w:val="0"/>
      <w:divBdr>
        <w:top w:val="none" w:sz="0" w:space="0" w:color="auto"/>
        <w:left w:val="none" w:sz="0" w:space="0" w:color="auto"/>
        <w:bottom w:val="none" w:sz="0" w:space="0" w:color="auto"/>
        <w:right w:val="none" w:sz="0" w:space="0" w:color="auto"/>
      </w:divBdr>
      <w:divsChild>
        <w:div w:id="2134324908">
          <w:marLeft w:val="0"/>
          <w:marRight w:val="0"/>
          <w:marTop w:val="0"/>
          <w:marBottom w:val="0"/>
          <w:divBdr>
            <w:top w:val="none" w:sz="0" w:space="0" w:color="auto"/>
            <w:left w:val="none" w:sz="0" w:space="0" w:color="auto"/>
            <w:bottom w:val="none" w:sz="0" w:space="0" w:color="auto"/>
            <w:right w:val="none" w:sz="0" w:space="0" w:color="auto"/>
          </w:divBdr>
          <w:divsChild>
            <w:div w:id="440612601">
              <w:marLeft w:val="0"/>
              <w:marRight w:val="0"/>
              <w:marTop w:val="0"/>
              <w:marBottom w:val="0"/>
              <w:divBdr>
                <w:top w:val="none" w:sz="0" w:space="0" w:color="auto"/>
                <w:left w:val="none" w:sz="0" w:space="0" w:color="auto"/>
                <w:bottom w:val="none" w:sz="0" w:space="0" w:color="auto"/>
                <w:right w:val="none" w:sz="0" w:space="0" w:color="auto"/>
              </w:divBdr>
              <w:divsChild>
                <w:div w:id="572013836">
                  <w:marLeft w:val="0"/>
                  <w:marRight w:val="0"/>
                  <w:marTop w:val="0"/>
                  <w:marBottom w:val="0"/>
                  <w:divBdr>
                    <w:top w:val="none" w:sz="0" w:space="0" w:color="auto"/>
                    <w:left w:val="none" w:sz="0" w:space="0" w:color="auto"/>
                    <w:bottom w:val="none" w:sz="0" w:space="0" w:color="auto"/>
                    <w:right w:val="none" w:sz="0" w:space="0" w:color="auto"/>
                  </w:divBdr>
                  <w:divsChild>
                    <w:div w:id="2093044329">
                      <w:marLeft w:val="0"/>
                      <w:marRight w:val="0"/>
                      <w:marTop w:val="0"/>
                      <w:marBottom w:val="0"/>
                      <w:divBdr>
                        <w:top w:val="none" w:sz="0" w:space="0" w:color="auto"/>
                        <w:left w:val="none" w:sz="0" w:space="0" w:color="auto"/>
                        <w:bottom w:val="none" w:sz="0" w:space="0" w:color="auto"/>
                        <w:right w:val="none" w:sz="0" w:space="0" w:color="auto"/>
                      </w:divBdr>
                      <w:divsChild>
                        <w:div w:id="420104117">
                          <w:marLeft w:val="0"/>
                          <w:marRight w:val="0"/>
                          <w:marTop w:val="0"/>
                          <w:marBottom w:val="0"/>
                          <w:divBdr>
                            <w:top w:val="none" w:sz="0" w:space="0" w:color="auto"/>
                            <w:left w:val="none" w:sz="0" w:space="0" w:color="auto"/>
                            <w:bottom w:val="none" w:sz="0" w:space="0" w:color="auto"/>
                            <w:right w:val="none" w:sz="0" w:space="0" w:color="auto"/>
                          </w:divBdr>
                          <w:divsChild>
                            <w:div w:id="1109547098">
                              <w:marLeft w:val="0"/>
                              <w:marRight w:val="0"/>
                              <w:marTop w:val="0"/>
                              <w:marBottom w:val="0"/>
                              <w:divBdr>
                                <w:top w:val="none" w:sz="0" w:space="0" w:color="auto"/>
                                <w:left w:val="none" w:sz="0" w:space="0" w:color="auto"/>
                                <w:bottom w:val="none" w:sz="0" w:space="0" w:color="auto"/>
                                <w:right w:val="none" w:sz="0" w:space="0" w:color="auto"/>
                              </w:divBdr>
                              <w:divsChild>
                                <w:div w:id="15781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02675">
      <w:bodyDiv w:val="1"/>
      <w:marLeft w:val="0"/>
      <w:marRight w:val="0"/>
      <w:marTop w:val="0"/>
      <w:marBottom w:val="0"/>
      <w:divBdr>
        <w:top w:val="none" w:sz="0" w:space="0" w:color="auto"/>
        <w:left w:val="none" w:sz="0" w:space="0" w:color="auto"/>
        <w:bottom w:val="none" w:sz="0" w:space="0" w:color="auto"/>
        <w:right w:val="none" w:sz="0" w:space="0" w:color="auto"/>
      </w:divBdr>
      <w:divsChild>
        <w:div w:id="911426488">
          <w:marLeft w:val="0"/>
          <w:marRight w:val="0"/>
          <w:marTop w:val="0"/>
          <w:marBottom w:val="0"/>
          <w:divBdr>
            <w:top w:val="none" w:sz="0" w:space="0" w:color="auto"/>
            <w:left w:val="none" w:sz="0" w:space="0" w:color="auto"/>
            <w:bottom w:val="none" w:sz="0" w:space="0" w:color="auto"/>
            <w:right w:val="none" w:sz="0" w:space="0" w:color="auto"/>
          </w:divBdr>
          <w:divsChild>
            <w:div w:id="1764380639">
              <w:marLeft w:val="0"/>
              <w:marRight w:val="0"/>
              <w:marTop w:val="0"/>
              <w:marBottom w:val="0"/>
              <w:divBdr>
                <w:top w:val="none" w:sz="0" w:space="0" w:color="auto"/>
                <w:left w:val="none" w:sz="0" w:space="0" w:color="auto"/>
                <w:bottom w:val="none" w:sz="0" w:space="0" w:color="auto"/>
                <w:right w:val="none" w:sz="0" w:space="0" w:color="auto"/>
              </w:divBdr>
              <w:divsChild>
                <w:div w:id="827671443">
                  <w:marLeft w:val="0"/>
                  <w:marRight w:val="0"/>
                  <w:marTop w:val="0"/>
                  <w:marBottom w:val="0"/>
                  <w:divBdr>
                    <w:top w:val="none" w:sz="0" w:space="0" w:color="auto"/>
                    <w:left w:val="none" w:sz="0" w:space="0" w:color="auto"/>
                    <w:bottom w:val="none" w:sz="0" w:space="0" w:color="auto"/>
                    <w:right w:val="none" w:sz="0" w:space="0" w:color="auto"/>
                  </w:divBdr>
                  <w:divsChild>
                    <w:div w:id="6843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14460">
      <w:bodyDiv w:val="1"/>
      <w:marLeft w:val="0"/>
      <w:marRight w:val="0"/>
      <w:marTop w:val="0"/>
      <w:marBottom w:val="0"/>
      <w:divBdr>
        <w:top w:val="none" w:sz="0" w:space="0" w:color="auto"/>
        <w:left w:val="none" w:sz="0" w:space="0" w:color="auto"/>
        <w:bottom w:val="none" w:sz="0" w:space="0" w:color="auto"/>
        <w:right w:val="none" w:sz="0" w:space="0" w:color="auto"/>
      </w:divBdr>
    </w:div>
    <w:div w:id="195388230">
      <w:bodyDiv w:val="1"/>
      <w:marLeft w:val="0"/>
      <w:marRight w:val="0"/>
      <w:marTop w:val="0"/>
      <w:marBottom w:val="0"/>
      <w:divBdr>
        <w:top w:val="none" w:sz="0" w:space="0" w:color="auto"/>
        <w:left w:val="none" w:sz="0" w:space="0" w:color="auto"/>
        <w:bottom w:val="none" w:sz="0" w:space="0" w:color="auto"/>
        <w:right w:val="none" w:sz="0" w:space="0" w:color="auto"/>
      </w:divBdr>
      <w:divsChild>
        <w:div w:id="887649742">
          <w:marLeft w:val="0"/>
          <w:marRight w:val="0"/>
          <w:marTop w:val="0"/>
          <w:marBottom w:val="0"/>
          <w:divBdr>
            <w:top w:val="none" w:sz="0" w:space="0" w:color="auto"/>
            <w:left w:val="none" w:sz="0" w:space="0" w:color="auto"/>
            <w:bottom w:val="none" w:sz="0" w:space="0" w:color="auto"/>
            <w:right w:val="none" w:sz="0" w:space="0" w:color="auto"/>
          </w:divBdr>
          <w:divsChild>
            <w:div w:id="1299653159">
              <w:marLeft w:val="0"/>
              <w:marRight w:val="0"/>
              <w:marTop w:val="300"/>
              <w:marBottom w:val="0"/>
              <w:divBdr>
                <w:top w:val="none" w:sz="0" w:space="0" w:color="auto"/>
                <w:left w:val="none" w:sz="0" w:space="0" w:color="auto"/>
                <w:bottom w:val="none" w:sz="0" w:space="0" w:color="auto"/>
                <w:right w:val="none" w:sz="0" w:space="0" w:color="auto"/>
              </w:divBdr>
              <w:divsChild>
                <w:div w:id="877158445">
                  <w:marLeft w:val="4650"/>
                  <w:marRight w:val="4800"/>
                  <w:marTop w:val="0"/>
                  <w:marBottom w:val="0"/>
                  <w:divBdr>
                    <w:top w:val="none" w:sz="0" w:space="0" w:color="auto"/>
                    <w:left w:val="none" w:sz="0" w:space="0" w:color="auto"/>
                    <w:bottom w:val="none" w:sz="0" w:space="0" w:color="auto"/>
                    <w:right w:val="none" w:sz="0" w:space="0" w:color="auto"/>
                  </w:divBdr>
                  <w:divsChild>
                    <w:div w:id="1451239905">
                      <w:marLeft w:val="0"/>
                      <w:marRight w:val="0"/>
                      <w:marTop w:val="0"/>
                      <w:marBottom w:val="0"/>
                      <w:divBdr>
                        <w:top w:val="none" w:sz="0" w:space="0" w:color="auto"/>
                        <w:left w:val="none" w:sz="0" w:space="0" w:color="auto"/>
                        <w:bottom w:val="none" w:sz="0" w:space="0" w:color="auto"/>
                        <w:right w:val="none" w:sz="0" w:space="0" w:color="auto"/>
                      </w:divBdr>
                      <w:divsChild>
                        <w:div w:id="1871726799">
                          <w:marLeft w:val="0"/>
                          <w:marRight w:val="0"/>
                          <w:marTop w:val="0"/>
                          <w:marBottom w:val="330"/>
                          <w:divBdr>
                            <w:top w:val="none" w:sz="0" w:space="0" w:color="auto"/>
                            <w:left w:val="none" w:sz="0" w:space="0" w:color="auto"/>
                            <w:bottom w:val="none" w:sz="0" w:space="0" w:color="auto"/>
                            <w:right w:val="none" w:sz="0" w:space="0" w:color="auto"/>
                          </w:divBdr>
                        </w:div>
                        <w:div w:id="111563929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238711438">
      <w:bodyDiv w:val="1"/>
      <w:marLeft w:val="0"/>
      <w:marRight w:val="0"/>
      <w:marTop w:val="0"/>
      <w:marBottom w:val="0"/>
      <w:divBdr>
        <w:top w:val="none" w:sz="0" w:space="0" w:color="auto"/>
        <w:left w:val="none" w:sz="0" w:space="0" w:color="auto"/>
        <w:bottom w:val="none" w:sz="0" w:space="0" w:color="auto"/>
        <w:right w:val="none" w:sz="0" w:space="0" w:color="auto"/>
      </w:divBdr>
    </w:div>
    <w:div w:id="320012705">
      <w:bodyDiv w:val="1"/>
      <w:marLeft w:val="120"/>
      <w:marRight w:val="120"/>
      <w:marTop w:val="0"/>
      <w:marBottom w:val="0"/>
      <w:divBdr>
        <w:top w:val="none" w:sz="0" w:space="0" w:color="auto"/>
        <w:left w:val="none" w:sz="0" w:space="0" w:color="auto"/>
        <w:bottom w:val="none" w:sz="0" w:space="0" w:color="auto"/>
        <w:right w:val="none" w:sz="0" w:space="0" w:color="auto"/>
      </w:divBdr>
      <w:divsChild>
        <w:div w:id="704134679">
          <w:marLeft w:val="0"/>
          <w:marRight w:val="0"/>
          <w:marTop w:val="0"/>
          <w:marBottom w:val="0"/>
          <w:divBdr>
            <w:top w:val="none" w:sz="0" w:space="0" w:color="auto"/>
            <w:left w:val="none" w:sz="0" w:space="0" w:color="auto"/>
            <w:bottom w:val="none" w:sz="0" w:space="0" w:color="auto"/>
            <w:right w:val="none" w:sz="0" w:space="0" w:color="auto"/>
          </w:divBdr>
          <w:divsChild>
            <w:div w:id="746460736">
              <w:marLeft w:val="0"/>
              <w:marRight w:val="0"/>
              <w:marTop w:val="300"/>
              <w:marBottom w:val="0"/>
              <w:divBdr>
                <w:top w:val="none" w:sz="0" w:space="0" w:color="auto"/>
                <w:left w:val="none" w:sz="0" w:space="0" w:color="auto"/>
                <w:bottom w:val="none" w:sz="0" w:space="0" w:color="auto"/>
                <w:right w:val="none" w:sz="0" w:space="0" w:color="auto"/>
              </w:divBdr>
              <w:divsChild>
                <w:div w:id="1152450805">
                  <w:marLeft w:val="4650"/>
                  <w:marRight w:val="4800"/>
                  <w:marTop w:val="0"/>
                  <w:marBottom w:val="0"/>
                  <w:divBdr>
                    <w:top w:val="none" w:sz="0" w:space="0" w:color="auto"/>
                    <w:left w:val="none" w:sz="0" w:space="0" w:color="auto"/>
                    <w:bottom w:val="none" w:sz="0" w:space="0" w:color="auto"/>
                    <w:right w:val="none" w:sz="0" w:space="0" w:color="auto"/>
                  </w:divBdr>
                  <w:divsChild>
                    <w:div w:id="600145500">
                      <w:marLeft w:val="0"/>
                      <w:marRight w:val="0"/>
                      <w:marTop w:val="0"/>
                      <w:marBottom w:val="0"/>
                      <w:divBdr>
                        <w:top w:val="none" w:sz="0" w:space="0" w:color="auto"/>
                        <w:left w:val="none" w:sz="0" w:space="0" w:color="auto"/>
                        <w:bottom w:val="none" w:sz="0" w:space="0" w:color="auto"/>
                        <w:right w:val="none" w:sz="0" w:space="0" w:color="auto"/>
                      </w:divBdr>
                      <w:divsChild>
                        <w:div w:id="745346532">
                          <w:marLeft w:val="0"/>
                          <w:marRight w:val="0"/>
                          <w:marTop w:val="0"/>
                          <w:marBottom w:val="330"/>
                          <w:divBdr>
                            <w:top w:val="none" w:sz="0" w:space="0" w:color="auto"/>
                            <w:left w:val="none" w:sz="0" w:space="0" w:color="auto"/>
                            <w:bottom w:val="none" w:sz="0" w:space="0" w:color="auto"/>
                            <w:right w:val="none" w:sz="0" w:space="0" w:color="auto"/>
                          </w:divBdr>
                        </w:div>
                        <w:div w:id="179439715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387917268">
      <w:bodyDiv w:val="1"/>
      <w:marLeft w:val="0"/>
      <w:marRight w:val="0"/>
      <w:marTop w:val="0"/>
      <w:marBottom w:val="0"/>
      <w:divBdr>
        <w:top w:val="none" w:sz="0" w:space="0" w:color="auto"/>
        <w:left w:val="none" w:sz="0" w:space="0" w:color="auto"/>
        <w:bottom w:val="none" w:sz="0" w:space="0" w:color="auto"/>
        <w:right w:val="none" w:sz="0" w:space="0" w:color="auto"/>
      </w:divBdr>
    </w:div>
    <w:div w:id="417293101">
      <w:bodyDiv w:val="1"/>
      <w:marLeft w:val="0"/>
      <w:marRight w:val="0"/>
      <w:marTop w:val="0"/>
      <w:marBottom w:val="0"/>
      <w:divBdr>
        <w:top w:val="none" w:sz="0" w:space="0" w:color="auto"/>
        <w:left w:val="none" w:sz="0" w:space="0" w:color="auto"/>
        <w:bottom w:val="none" w:sz="0" w:space="0" w:color="auto"/>
        <w:right w:val="none" w:sz="0" w:space="0" w:color="auto"/>
      </w:divBdr>
      <w:divsChild>
        <w:div w:id="2026781063">
          <w:marLeft w:val="0"/>
          <w:marRight w:val="0"/>
          <w:marTop w:val="0"/>
          <w:marBottom w:val="0"/>
          <w:divBdr>
            <w:top w:val="none" w:sz="0" w:space="0" w:color="auto"/>
            <w:left w:val="none" w:sz="0" w:space="0" w:color="auto"/>
            <w:bottom w:val="none" w:sz="0" w:space="0" w:color="auto"/>
            <w:right w:val="none" w:sz="0" w:space="0" w:color="auto"/>
          </w:divBdr>
          <w:divsChild>
            <w:div w:id="2082094488">
              <w:marLeft w:val="0"/>
              <w:marRight w:val="0"/>
              <w:marTop w:val="0"/>
              <w:marBottom w:val="0"/>
              <w:divBdr>
                <w:top w:val="none" w:sz="0" w:space="0" w:color="auto"/>
                <w:left w:val="none" w:sz="0" w:space="0" w:color="auto"/>
                <w:bottom w:val="none" w:sz="0" w:space="0" w:color="auto"/>
                <w:right w:val="none" w:sz="0" w:space="0" w:color="auto"/>
              </w:divBdr>
              <w:divsChild>
                <w:div w:id="1283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33491">
      <w:bodyDiv w:val="1"/>
      <w:marLeft w:val="0"/>
      <w:marRight w:val="0"/>
      <w:marTop w:val="0"/>
      <w:marBottom w:val="0"/>
      <w:divBdr>
        <w:top w:val="none" w:sz="0" w:space="0" w:color="auto"/>
        <w:left w:val="none" w:sz="0" w:space="0" w:color="auto"/>
        <w:bottom w:val="none" w:sz="0" w:space="0" w:color="auto"/>
        <w:right w:val="none" w:sz="0" w:space="0" w:color="auto"/>
      </w:divBdr>
      <w:divsChild>
        <w:div w:id="1518037823">
          <w:marLeft w:val="0"/>
          <w:marRight w:val="0"/>
          <w:marTop w:val="0"/>
          <w:marBottom w:val="0"/>
          <w:divBdr>
            <w:top w:val="none" w:sz="0" w:space="0" w:color="auto"/>
            <w:left w:val="none" w:sz="0" w:space="0" w:color="auto"/>
            <w:bottom w:val="none" w:sz="0" w:space="0" w:color="auto"/>
            <w:right w:val="none" w:sz="0" w:space="0" w:color="auto"/>
          </w:divBdr>
          <w:divsChild>
            <w:div w:id="2107577985">
              <w:marLeft w:val="0"/>
              <w:marRight w:val="0"/>
              <w:marTop w:val="0"/>
              <w:marBottom w:val="0"/>
              <w:divBdr>
                <w:top w:val="none" w:sz="0" w:space="0" w:color="auto"/>
                <w:left w:val="none" w:sz="0" w:space="0" w:color="auto"/>
                <w:bottom w:val="none" w:sz="0" w:space="0" w:color="auto"/>
                <w:right w:val="none" w:sz="0" w:space="0" w:color="auto"/>
              </w:divBdr>
              <w:divsChild>
                <w:div w:id="791442670">
                  <w:marLeft w:val="0"/>
                  <w:marRight w:val="0"/>
                  <w:marTop w:val="0"/>
                  <w:marBottom w:val="0"/>
                  <w:divBdr>
                    <w:top w:val="none" w:sz="0" w:space="0" w:color="auto"/>
                    <w:left w:val="none" w:sz="0" w:space="0" w:color="auto"/>
                    <w:bottom w:val="none" w:sz="0" w:space="0" w:color="auto"/>
                    <w:right w:val="none" w:sz="0" w:space="0" w:color="auto"/>
                  </w:divBdr>
                  <w:divsChild>
                    <w:div w:id="72464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35091">
      <w:bodyDiv w:val="1"/>
      <w:marLeft w:val="0"/>
      <w:marRight w:val="0"/>
      <w:marTop w:val="0"/>
      <w:marBottom w:val="0"/>
      <w:divBdr>
        <w:top w:val="none" w:sz="0" w:space="0" w:color="auto"/>
        <w:left w:val="none" w:sz="0" w:space="0" w:color="auto"/>
        <w:bottom w:val="none" w:sz="0" w:space="0" w:color="auto"/>
        <w:right w:val="none" w:sz="0" w:space="0" w:color="auto"/>
      </w:divBdr>
      <w:divsChild>
        <w:div w:id="971406798">
          <w:marLeft w:val="0"/>
          <w:marRight w:val="0"/>
          <w:marTop w:val="0"/>
          <w:marBottom w:val="0"/>
          <w:divBdr>
            <w:top w:val="none" w:sz="0" w:space="0" w:color="auto"/>
            <w:left w:val="none" w:sz="0" w:space="0" w:color="auto"/>
            <w:bottom w:val="none" w:sz="0" w:space="0" w:color="auto"/>
            <w:right w:val="none" w:sz="0" w:space="0" w:color="auto"/>
          </w:divBdr>
          <w:divsChild>
            <w:div w:id="745347539">
              <w:marLeft w:val="0"/>
              <w:marRight w:val="0"/>
              <w:marTop w:val="630"/>
              <w:marBottom w:val="0"/>
              <w:divBdr>
                <w:top w:val="single" w:sz="12" w:space="0" w:color="EBEFF9"/>
                <w:left w:val="none" w:sz="0" w:space="0" w:color="auto"/>
                <w:bottom w:val="none" w:sz="0" w:space="0" w:color="auto"/>
                <w:right w:val="none" w:sz="0" w:space="0" w:color="auto"/>
              </w:divBdr>
              <w:divsChild>
                <w:div w:id="1225868981">
                  <w:marLeft w:val="0"/>
                  <w:marRight w:val="0"/>
                  <w:marTop w:val="0"/>
                  <w:marBottom w:val="0"/>
                  <w:divBdr>
                    <w:top w:val="none" w:sz="0" w:space="0" w:color="auto"/>
                    <w:left w:val="none" w:sz="0" w:space="0" w:color="auto"/>
                    <w:bottom w:val="none" w:sz="0" w:space="0" w:color="auto"/>
                    <w:right w:val="none" w:sz="0" w:space="0" w:color="auto"/>
                  </w:divBdr>
                  <w:divsChild>
                    <w:div w:id="297300992">
                      <w:marLeft w:val="0"/>
                      <w:marRight w:val="150"/>
                      <w:marTop w:val="0"/>
                      <w:marBottom w:val="90"/>
                      <w:divBdr>
                        <w:top w:val="none" w:sz="0" w:space="0" w:color="auto"/>
                        <w:left w:val="none" w:sz="0" w:space="0" w:color="auto"/>
                        <w:bottom w:val="none" w:sz="0" w:space="0" w:color="auto"/>
                        <w:right w:val="none" w:sz="0" w:space="0" w:color="auto"/>
                      </w:divBdr>
                      <w:divsChild>
                        <w:div w:id="176791908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51442785">
      <w:bodyDiv w:val="1"/>
      <w:marLeft w:val="0"/>
      <w:marRight w:val="0"/>
      <w:marTop w:val="0"/>
      <w:marBottom w:val="0"/>
      <w:divBdr>
        <w:top w:val="none" w:sz="0" w:space="0" w:color="auto"/>
        <w:left w:val="none" w:sz="0" w:space="0" w:color="auto"/>
        <w:bottom w:val="none" w:sz="0" w:space="0" w:color="auto"/>
        <w:right w:val="none" w:sz="0" w:space="0" w:color="auto"/>
      </w:divBdr>
      <w:divsChild>
        <w:div w:id="1657610893">
          <w:marLeft w:val="0"/>
          <w:marRight w:val="0"/>
          <w:marTop w:val="0"/>
          <w:marBottom w:val="0"/>
          <w:divBdr>
            <w:top w:val="none" w:sz="0" w:space="0" w:color="auto"/>
            <w:left w:val="none" w:sz="0" w:space="0" w:color="auto"/>
            <w:bottom w:val="none" w:sz="0" w:space="0" w:color="auto"/>
            <w:right w:val="none" w:sz="0" w:space="0" w:color="auto"/>
          </w:divBdr>
          <w:divsChild>
            <w:div w:id="937978653">
              <w:marLeft w:val="0"/>
              <w:marRight w:val="0"/>
              <w:marTop w:val="0"/>
              <w:marBottom w:val="0"/>
              <w:divBdr>
                <w:top w:val="none" w:sz="0" w:space="0" w:color="auto"/>
                <w:left w:val="none" w:sz="0" w:space="0" w:color="auto"/>
                <w:bottom w:val="none" w:sz="0" w:space="0" w:color="auto"/>
                <w:right w:val="none" w:sz="0" w:space="0" w:color="auto"/>
              </w:divBdr>
              <w:divsChild>
                <w:div w:id="1152527094">
                  <w:marLeft w:val="0"/>
                  <w:marRight w:val="0"/>
                  <w:marTop w:val="0"/>
                  <w:marBottom w:val="0"/>
                  <w:divBdr>
                    <w:top w:val="none" w:sz="0" w:space="0" w:color="auto"/>
                    <w:left w:val="none" w:sz="0" w:space="0" w:color="auto"/>
                    <w:bottom w:val="none" w:sz="0" w:space="0" w:color="auto"/>
                    <w:right w:val="none" w:sz="0" w:space="0" w:color="auto"/>
                  </w:divBdr>
                  <w:divsChild>
                    <w:div w:id="2915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2882">
      <w:bodyDiv w:val="1"/>
      <w:marLeft w:val="0"/>
      <w:marRight w:val="0"/>
      <w:marTop w:val="0"/>
      <w:marBottom w:val="0"/>
      <w:divBdr>
        <w:top w:val="none" w:sz="0" w:space="0" w:color="auto"/>
        <w:left w:val="none" w:sz="0" w:space="0" w:color="auto"/>
        <w:bottom w:val="none" w:sz="0" w:space="0" w:color="auto"/>
        <w:right w:val="none" w:sz="0" w:space="0" w:color="auto"/>
      </w:divBdr>
    </w:div>
    <w:div w:id="597252683">
      <w:bodyDiv w:val="1"/>
      <w:marLeft w:val="0"/>
      <w:marRight w:val="0"/>
      <w:marTop w:val="0"/>
      <w:marBottom w:val="0"/>
      <w:divBdr>
        <w:top w:val="none" w:sz="0" w:space="0" w:color="auto"/>
        <w:left w:val="none" w:sz="0" w:space="0" w:color="auto"/>
        <w:bottom w:val="none" w:sz="0" w:space="0" w:color="auto"/>
        <w:right w:val="none" w:sz="0" w:space="0" w:color="auto"/>
      </w:divBdr>
      <w:divsChild>
        <w:div w:id="1719011980">
          <w:marLeft w:val="0"/>
          <w:marRight w:val="0"/>
          <w:marTop w:val="0"/>
          <w:marBottom w:val="0"/>
          <w:divBdr>
            <w:top w:val="none" w:sz="0" w:space="0" w:color="auto"/>
            <w:left w:val="none" w:sz="0" w:space="0" w:color="auto"/>
            <w:bottom w:val="none" w:sz="0" w:space="0" w:color="auto"/>
            <w:right w:val="none" w:sz="0" w:space="0" w:color="auto"/>
          </w:divBdr>
          <w:divsChild>
            <w:div w:id="1682928824">
              <w:marLeft w:val="0"/>
              <w:marRight w:val="0"/>
              <w:marTop w:val="0"/>
              <w:marBottom w:val="0"/>
              <w:divBdr>
                <w:top w:val="none" w:sz="0" w:space="0" w:color="auto"/>
                <w:left w:val="none" w:sz="0" w:space="0" w:color="auto"/>
                <w:bottom w:val="none" w:sz="0" w:space="0" w:color="auto"/>
                <w:right w:val="none" w:sz="0" w:space="0" w:color="auto"/>
              </w:divBdr>
              <w:divsChild>
                <w:div w:id="1419056415">
                  <w:marLeft w:val="0"/>
                  <w:marRight w:val="0"/>
                  <w:marTop w:val="0"/>
                  <w:marBottom w:val="0"/>
                  <w:divBdr>
                    <w:top w:val="none" w:sz="0" w:space="0" w:color="auto"/>
                    <w:left w:val="none" w:sz="0" w:space="0" w:color="auto"/>
                    <w:bottom w:val="none" w:sz="0" w:space="0" w:color="auto"/>
                    <w:right w:val="none" w:sz="0" w:space="0" w:color="auto"/>
                  </w:divBdr>
                  <w:divsChild>
                    <w:div w:id="12173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18399">
      <w:bodyDiv w:val="1"/>
      <w:marLeft w:val="2"/>
      <w:marRight w:val="2"/>
      <w:marTop w:val="0"/>
      <w:marBottom w:val="0"/>
      <w:divBdr>
        <w:top w:val="none" w:sz="0" w:space="0" w:color="auto"/>
        <w:left w:val="none" w:sz="0" w:space="0" w:color="auto"/>
        <w:bottom w:val="none" w:sz="0" w:space="0" w:color="auto"/>
        <w:right w:val="none" w:sz="0" w:space="0" w:color="auto"/>
      </w:divBdr>
      <w:divsChild>
        <w:div w:id="1967928688">
          <w:marLeft w:val="0"/>
          <w:marRight w:val="0"/>
          <w:marTop w:val="0"/>
          <w:marBottom w:val="0"/>
          <w:divBdr>
            <w:top w:val="none" w:sz="0" w:space="0" w:color="auto"/>
            <w:left w:val="none" w:sz="0" w:space="0" w:color="auto"/>
            <w:bottom w:val="none" w:sz="0" w:space="0" w:color="auto"/>
            <w:right w:val="none" w:sz="0" w:space="0" w:color="auto"/>
          </w:divBdr>
          <w:divsChild>
            <w:div w:id="1704548885">
              <w:marLeft w:val="0"/>
              <w:marRight w:val="0"/>
              <w:marTop w:val="0"/>
              <w:marBottom w:val="0"/>
              <w:divBdr>
                <w:top w:val="none" w:sz="0" w:space="0" w:color="auto"/>
                <w:left w:val="none" w:sz="0" w:space="0" w:color="auto"/>
                <w:bottom w:val="none" w:sz="0" w:space="0" w:color="auto"/>
                <w:right w:val="none" w:sz="0" w:space="0" w:color="auto"/>
              </w:divBdr>
              <w:divsChild>
                <w:div w:id="982127189">
                  <w:marLeft w:val="0"/>
                  <w:marRight w:val="0"/>
                  <w:marTop w:val="0"/>
                  <w:marBottom w:val="0"/>
                  <w:divBdr>
                    <w:top w:val="none" w:sz="0" w:space="0" w:color="auto"/>
                    <w:left w:val="none" w:sz="0" w:space="0" w:color="auto"/>
                    <w:bottom w:val="none" w:sz="0" w:space="0" w:color="auto"/>
                    <w:right w:val="none" w:sz="0" w:space="0" w:color="auto"/>
                  </w:divBdr>
                  <w:divsChild>
                    <w:div w:id="1304768924">
                      <w:marLeft w:val="0"/>
                      <w:marRight w:val="0"/>
                      <w:marTop w:val="0"/>
                      <w:marBottom w:val="0"/>
                      <w:divBdr>
                        <w:top w:val="none" w:sz="0" w:space="0" w:color="auto"/>
                        <w:left w:val="none" w:sz="0" w:space="0" w:color="auto"/>
                        <w:bottom w:val="none" w:sz="0" w:space="0" w:color="auto"/>
                        <w:right w:val="none" w:sz="0" w:space="0" w:color="auto"/>
                      </w:divBdr>
                      <w:divsChild>
                        <w:div w:id="194972521">
                          <w:marLeft w:val="0"/>
                          <w:marRight w:val="0"/>
                          <w:marTop w:val="0"/>
                          <w:marBottom w:val="0"/>
                          <w:divBdr>
                            <w:top w:val="none" w:sz="0" w:space="0" w:color="auto"/>
                            <w:left w:val="none" w:sz="0" w:space="0" w:color="auto"/>
                            <w:bottom w:val="none" w:sz="0" w:space="0" w:color="auto"/>
                            <w:right w:val="none" w:sz="0" w:space="0" w:color="auto"/>
                          </w:divBdr>
                          <w:divsChild>
                            <w:div w:id="21362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01879">
      <w:bodyDiv w:val="1"/>
      <w:marLeft w:val="0"/>
      <w:marRight w:val="0"/>
      <w:marTop w:val="0"/>
      <w:marBottom w:val="0"/>
      <w:divBdr>
        <w:top w:val="none" w:sz="0" w:space="0" w:color="auto"/>
        <w:left w:val="none" w:sz="0" w:space="0" w:color="auto"/>
        <w:bottom w:val="none" w:sz="0" w:space="0" w:color="auto"/>
        <w:right w:val="none" w:sz="0" w:space="0" w:color="auto"/>
      </w:divBdr>
      <w:divsChild>
        <w:div w:id="593365300">
          <w:marLeft w:val="0"/>
          <w:marRight w:val="0"/>
          <w:marTop w:val="0"/>
          <w:marBottom w:val="0"/>
          <w:divBdr>
            <w:top w:val="none" w:sz="0" w:space="0" w:color="auto"/>
            <w:left w:val="none" w:sz="0" w:space="0" w:color="auto"/>
            <w:bottom w:val="none" w:sz="0" w:space="0" w:color="auto"/>
            <w:right w:val="none" w:sz="0" w:space="0" w:color="auto"/>
          </w:divBdr>
          <w:divsChild>
            <w:div w:id="1624116212">
              <w:marLeft w:val="0"/>
              <w:marRight w:val="0"/>
              <w:marTop w:val="0"/>
              <w:marBottom w:val="0"/>
              <w:divBdr>
                <w:top w:val="none" w:sz="0" w:space="0" w:color="auto"/>
                <w:left w:val="none" w:sz="0" w:space="0" w:color="auto"/>
                <w:bottom w:val="none" w:sz="0" w:space="0" w:color="auto"/>
                <w:right w:val="none" w:sz="0" w:space="0" w:color="auto"/>
              </w:divBdr>
              <w:divsChild>
                <w:div w:id="684945628">
                  <w:marLeft w:val="0"/>
                  <w:marRight w:val="0"/>
                  <w:marTop w:val="0"/>
                  <w:marBottom w:val="0"/>
                  <w:divBdr>
                    <w:top w:val="none" w:sz="0" w:space="0" w:color="auto"/>
                    <w:left w:val="none" w:sz="0" w:space="0" w:color="auto"/>
                    <w:bottom w:val="none" w:sz="0" w:space="0" w:color="auto"/>
                    <w:right w:val="none" w:sz="0" w:space="0" w:color="auto"/>
                  </w:divBdr>
                  <w:divsChild>
                    <w:div w:id="1519540395">
                      <w:marLeft w:val="0"/>
                      <w:marRight w:val="0"/>
                      <w:marTop w:val="0"/>
                      <w:marBottom w:val="0"/>
                      <w:divBdr>
                        <w:top w:val="none" w:sz="0" w:space="0" w:color="auto"/>
                        <w:left w:val="none" w:sz="0" w:space="0" w:color="auto"/>
                        <w:bottom w:val="none" w:sz="0" w:space="0" w:color="auto"/>
                        <w:right w:val="none" w:sz="0" w:space="0" w:color="auto"/>
                      </w:divBdr>
                      <w:divsChild>
                        <w:div w:id="1715233684">
                          <w:marLeft w:val="0"/>
                          <w:marRight w:val="0"/>
                          <w:marTop w:val="0"/>
                          <w:marBottom w:val="450"/>
                          <w:divBdr>
                            <w:top w:val="none" w:sz="0" w:space="0" w:color="auto"/>
                            <w:left w:val="none" w:sz="0" w:space="0" w:color="auto"/>
                            <w:bottom w:val="none" w:sz="0" w:space="0" w:color="auto"/>
                            <w:right w:val="none" w:sz="0" w:space="0" w:color="auto"/>
                          </w:divBdr>
                          <w:divsChild>
                            <w:div w:id="2081125417">
                              <w:marLeft w:val="0"/>
                              <w:marRight w:val="0"/>
                              <w:marTop w:val="0"/>
                              <w:marBottom w:val="0"/>
                              <w:divBdr>
                                <w:top w:val="none" w:sz="0" w:space="0" w:color="auto"/>
                                <w:left w:val="none" w:sz="0" w:space="0" w:color="auto"/>
                                <w:bottom w:val="none" w:sz="0" w:space="0" w:color="auto"/>
                                <w:right w:val="none" w:sz="0" w:space="0" w:color="auto"/>
                              </w:divBdr>
                              <w:divsChild>
                                <w:div w:id="12744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491814">
      <w:bodyDiv w:val="1"/>
      <w:marLeft w:val="120"/>
      <w:marRight w:val="120"/>
      <w:marTop w:val="0"/>
      <w:marBottom w:val="0"/>
      <w:divBdr>
        <w:top w:val="none" w:sz="0" w:space="0" w:color="auto"/>
        <w:left w:val="none" w:sz="0" w:space="0" w:color="auto"/>
        <w:bottom w:val="none" w:sz="0" w:space="0" w:color="auto"/>
        <w:right w:val="none" w:sz="0" w:space="0" w:color="auto"/>
      </w:divBdr>
      <w:divsChild>
        <w:div w:id="1848054469">
          <w:marLeft w:val="0"/>
          <w:marRight w:val="0"/>
          <w:marTop w:val="0"/>
          <w:marBottom w:val="0"/>
          <w:divBdr>
            <w:top w:val="none" w:sz="0" w:space="0" w:color="auto"/>
            <w:left w:val="none" w:sz="0" w:space="0" w:color="auto"/>
            <w:bottom w:val="none" w:sz="0" w:space="0" w:color="auto"/>
            <w:right w:val="none" w:sz="0" w:space="0" w:color="auto"/>
          </w:divBdr>
          <w:divsChild>
            <w:div w:id="1208295759">
              <w:marLeft w:val="0"/>
              <w:marRight w:val="0"/>
              <w:marTop w:val="300"/>
              <w:marBottom w:val="0"/>
              <w:divBdr>
                <w:top w:val="none" w:sz="0" w:space="0" w:color="auto"/>
                <w:left w:val="none" w:sz="0" w:space="0" w:color="auto"/>
                <w:bottom w:val="none" w:sz="0" w:space="0" w:color="auto"/>
                <w:right w:val="none" w:sz="0" w:space="0" w:color="auto"/>
              </w:divBdr>
              <w:divsChild>
                <w:div w:id="1881278463">
                  <w:marLeft w:val="4650"/>
                  <w:marRight w:val="4800"/>
                  <w:marTop w:val="0"/>
                  <w:marBottom w:val="0"/>
                  <w:divBdr>
                    <w:top w:val="none" w:sz="0" w:space="0" w:color="auto"/>
                    <w:left w:val="none" w:sz="0" w:space="0" w:color="auto"/>
                    <w:bottom w:val="none" w:sz="0" w:space="0" w:color="auto"/>
                    <w:right w:val="none" w:sz="0" w:space="0" w:color="auto"/>
                  </w:divBdr>
                  <w:divsChild>
                    <w:div w:id="2012950778">
                      <w:marLeft w:val="0"/>
                      <w:marRight w:val="0"/>
                      <w:marTop w:val="0"/>
                      <w:marBottom w:val="0"/>
                      <w:divBdr>
                        <w:top w:val="none" w:sz="0" w:space="0" w:color="auto"/>
                        <w:left w:val="none" w:sz="0" w:space="0" w:color="auto"/>
                        <w:bottom w:val="none" w:sz="0" w:space="0" w:color="auto"/>
                        <w:right w:val="none" w:sz="0" w:space="0" w:color="auto"/>
                      </w:divBdr>
                      <w:divsChild>
                        <w:div w:id="1159492529">
                          <w:marLeft w:val="0"/>
                          <w:marRight w:val="0"/>
                          <w:marTop w:val="0"/>
                          <w:marBottom w:val="330"/>
                          <w:divBdr>
                            <w:top w:val="none" w:sz="0" w:space="0" w:color="auto"/>
                            <w:left w:val="none" w:sz="0" w:space="0" w:color="auto"/>
                            <w:bottom w:val="none" w:sz="0" w:space="0" w:color="auto"/>
                            <w:right w:val="none" w:sz="0" w:space="0" w:color="auto"/>
                          </w:divBdr>
                        </w:div>
                        <w:div w:id="203117960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778916568">
      <w:bodyDiv w:val="1"/>
      <w:marLeft w:val="0"/>
      <w:marRight w:val="0"/>
      <w:marTop w:val="0"/>
      <w:marBottom w:val="0"/>
      <w:divBdr>
        <w:top w:val="none" w:sz="0" w:space="0" w:color="auto"/>
        <w:left w:val="none" w:sz="0" w:space="0" w:color="auto"/>
        <w:bottom w:val="none" w:sz="0" w:space="0" w:color="auto"/>
        <w:right w:val="none" w:sz="0" w:space="0" w:color="auto"/>
      </w:divBdr>
      <w:divsChild>
        <w:div w:id="1140420190">
          <w:marLeft w:val="0"/>
          <w:marRight w:val="0"/>
          <w:marTop w:val="0"/>
          <w:marBottom w:val="0"/>
          <w:divBdr>
            <w:top w:val="none" w:sz="0" w:space="0" w:color="auto"/>
            <w:left w:val="none" w:sz="0" w:space="0" w:color="auto"/>
            <w:bottom w:val="none" w:sz="0" w:space="0" w:color="auto"/>
            <w:right w:val="none" w:sz="0" w:space="0" w:color="auto"/>
          </w:divBdr>
          <w:divsChild>
            <w:div w:id="2332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8628">
      <w:bodyDiv w:val="1"/>
      <w:marLeft w:val="0"/>
      <w:marRight w:val="0"/>
      <w:marTop w:val="0"/>
      <w:marBottom w:val="0"/>
      <w:divBdr>
        <w:top w:val="none" w:sz="0" w:space="0" w:color="auto"/>
        <w:left w:val="none" w:sz="0" w:space="0" w:color="auto"/>
        <w:bottom w:val="none" w:sz="0" w:space="0" w:color="auto"/>
        <w:right w:val="none" w:sz="0" w:space="0" w:color="auto"/>
      </w:divBdr>
      <w:divsChild>
        <w:div w:id="1200976215">
          <w:marLeft w:val="0"/>
          <w:marRight w:val="0"/>
          <w:marTop w:val="0"/>
          <w:marBottom w:val="0"/>
          <w:divBdr>
            <w:top w:val="none" w:sz="0" w:space="0" w:color="auto"/>
            <w:left w:val="none" w:sz="0" w:space="0" w:color="auto"/>
            <w:bottom w:val="none" w:sz="0" w:space="0" w:color="auto"/>
            <w:right w:val="none" w:sz="0" w:space="0" w:color="auto"/>
          </w:divBdr>
          <w:divsChild>
            <w:div w:id="1394104">
              <w:marLeft w:val="0"/>
              <w:marRight w:val="0"/>
              <w:marTop w:val="0"/>
              <w:marBottom w:val="0"/>
              <w:divBdr>
                <w:top w:val="none" w:sz="0" w:space="0" w:color="auto"/>
                <w:left w:val="none" w:sz="0" w:space="0" w:color="auto"/>
                <w:bottom w:val="none" w:sz="0" w:space="0" w:color="auto"/>
                <w:right w:val="none" w:sz="0" w:space="0" w:color="auto"/>
              </w:divBdr>
              <w:divsChild>
                <w:div w:id="849487387">
                  <w:marLeft w:val="0"/>
                  <w:marRight w:val="0"/>
                  <w:marTop w:val="0"/>
                  <w:marBottom w:val="0"/>
                  <w:divBdr>
                    <w:top w:val="none" w:sz="0" w:space="0" w:color="auto"/>
                    <w:left w:val="none" w:sz="0" w:space="0" w:color="auto"/>
                    <w:bottom w:val="none" w:sz="0" w:space="0" w:color="auto"/>
                    <w:right w:val="none" w:sz="0" w:space="0" w:color="auto"/>
                  </w:divBdr>
                  <w:divsChild>
                    <w:div w:id="15612844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25511569">
      <w:bodyDiv w:val="1"/>
      <w:marLeft w:val="0"/>
      <w:marRight w:val="0"/>
      <w:marTop w:val="0"/>
      <w:marBottom w:val="0"/>
      <w:divBdr>
        <w:top w:val="none" w:sz="0" w:space="0" w:color="auto"/>
        <w:left w:val="none" w:sz="0" w:space="0" w:color="auto"/>
        <w:bottom w:val="none" w:sz="0" w:space="0" w:color="auto"/>
        <w:right w:val="none" w:sz="0" w:space="0" w:color="auto"/>
      </w:divBdr>
    </w:div>
    <w:div w:id="862784773">
      <w:bodyDiv w:val="1"/>
      <w:marLeft w:val="0"/>
      <w:marRight w:val="0"/>
      <w:marTop w:val="0"/>
      <w:marBottom w:val="0"/>
      <w:divBdr>
        <w:top w:val="none" w:sz="0" w:space="0" w:color="auto"/>
        <w:left w:val="none" w:sz="0" w:space="0" w:color="auto"/>
        <w:bottom w:val="none" w:sz="0" w:space="0" w:color="auto"/>
        <w:right w:val="none" w:sz="0" w:space="0" w:color="auto"/>
      </w:divBdr>
      <w:divsChild>
        <w:div w:id="1534419669">
          <w:marLeft w:val="0"/>
          <w:marRight w:val="0"/>
          <w:marTop w:val="0"/>
          <w:marBottom w:val="0"/>
          <w:divBdr>
            <w:top w:val="none" w:sz="0" w:space="0" w:color="auto"/>
            <w:left w:val="none" w:sz="0" w:space="0" w:color="auto"/>
            <w:bottom w:val="none" w:sz="0" w:space="0" w:color="auto"/>
            <w:right w:val="none" w:sz="0" w:space="0" w:color="auto"/>
          </w:divBdr>
          <w:divsChild>
            <w:div w:id="1975983862">
              <w:marLeft w:val="0"/>
              <w:marRight w:val="0"/>
              <w:marTop w:val="0"/>
              <w:marBottom w:val="0"/>
              <w:divBdr>
                <w:top w:val="none" w:sz="0" w:space="0" w:color="auto"/>
                <w:left w:val="none" w:sz="0" w:space="0" w:color="auto"/>
                <w:bottom w:val="none" w:sz="0" w:space="0" w:color="auto"/>
                <w:right w:val="none" w:sz="0" w:space="0" w:color="auto"/>
              </w:divBdr>
              <w:divsChild>
                <w:div w:id="149102183">
                  <w:marLeft w:val="0"/>
                  <w:marRight w:val="0"/>
                  <w:marTop w:val="0"/>
                  <w:marBottom w:val="0"/>
                  <w:divBdr>
                    <w:top w:val="none" w:sz="0" w:space="0" w:color="auto"/>
                    <w:left w:val="none" w:sz="0" w:space="0" w:color="auto"/>
                    <w:bottom w:val="none" w:sz="0" w:space="0" w:color="auto"/>
                    <w:right w:val="none" w:sz="0" w:space="0" w:color="auto"/>
                  </w:divBdr>
                  <w:divsChild>
                    <w:div w:id="322509342">
                      <w:marLeft w:val="0"/>
                      <w:marRight w:val="0"/>
                      <w:marTop w:val="0"/>
                      <w:marBottom w:val="0"/>
                      <w:divBdr>
                        <w:top w:val="none" w:sz="0" w:space="0" w:color="auto"/>
                        <w:left w:val="none" w:sz="0" w:space="0" w:color="auto"/>
                        <w:bottom w:val="none" w:sz="0" w:space="0" w:color="auto"/>
                        <w:right w:val="none" w:sz="0" w:space="0" w:color="auto"/>
                      </w:divBdr>
                      <w:divsChild>
                        <w:div w:id="1193112755">
                          <w:marLeft w:val="0"/>
                          <w:marRight w:val="0"/>
                          <w:marTop w:val="0"/>
                          <w:marBottom w:val="0"/>
                          <w:divBdr>
                            <w:top w:val="none" w:sz="0" w:space="0" w:color="auto"/>
                            <w:left w:val="none" w:sz="0" w:space="0" w:color="auto"/>
                            <w:bottom w:val="none" w:sz="0" w:space="0" w:color="auto"/>
                            <w:right w:val="none" w:sz="0" w:space="0" w:color="auto"/>
                          </w:divBdr>
                          <w:divsChild>
                            <w:div w:id="1386563214">
                              <w:marLeft w:val="0"/>
                              <w:marRight w:val="0"/>
                              <w:marTop w:val="0"/>
                              <w:marBottom w:val="0"/>
                              <w:divBdr>
                                <w:top w:val="none" w:sz="0" w:space="0" w:color="auto"/>
                                <w:left w:val="none" w:sz="0" w:space="0" w:color="auto"/>
                                <w:bottom w:val="none" w:sz="0" w:space="0" w:color="auto"/>
                                <w:right w:val="none" w:sz="0" w:space="0" w:color="auto"/>
                              </w:divBdr>
                              <w:divsChild>
                                <w:div w:id="1852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013115">
      <w:bodyDiv w:val="1"/>
      <w:marLeft w:val="0"/>
      <w:marRight w:val="0"/>
      <w:marTop w:val="0"/>
      <w:marBottom w:val="0"/>
      <w:divBdr>
        <w:top w:val="none" w:sz="0" w:space="0" w:color="auto"/>
        <w:left w:val="none" w:sz="0" w:space="0" w:color="auto"/>
        <w:bottom w:val="none" w:sz="0" w:space="0" w:color="auto"/>
        <w:right w:val="none" w:sz="0" w:space="0" w:color="auto"/>
      </w:divBdr>
      <w:divsChild>
        <w:div w:id="2021857360">
          <w:marLeft w:val="0"/>
          <w:marRight w:val="0"/>
          <w:marTop w:val="0"/>
          <w:marBottom w:val="0"/>
          <w:divBdr>
            <w:top w:val="none" w:sz="0" w:space="0" w:color="auto"/>
            <w:left w:val="none" w:sz="0" w:space="0" w:color="auto"/>
            <w:bottom w:val="none" w:sz="0" w:space="0" w:color="auto"/>
            <w:right w:val="none" w:sz="0" w:space="0" w:color="auto"/>
          </w:divBdr>
          <w:divsChild>
            <w:div w:id="1228764184">
              <w:marLeft w:val="0"/>
              <w:marRight w:val="0"/>
              <w:marTop w:val="0"/>
              <w:marBottom w:val="0"/>
              <w:divBdr>
                <w:top w:val="none" w:sz="0" w:space="0" w:color="auto"/>
                <w:left w:val="none" w:sz="0" w:space="0" w:color="auto"/>
                <w:bottom w:val="none" w:sz="0" w:space="0" w:color="auto"/>
                <w:right w:val="none" w:sz="0" w:space="0" w:color="auto"/>
              </w:divBdr>
              <w:divsChild>
                <w:div w:id="1748845875">
                  <w:marLeft w:val="0"/>
                  <w:marRight w:val="0"/>
                  <w:marTop w:val="0"/>
                  <w:marBottom w:val="0"/>
                  <w:divBdr>
                    <w:top w:val="none" w:sz="0" w:space="0" w:color="auto"/>
                    <w:left w:val="none" w:sz="0" w:space="0" w:color="auto"/>
                    <w:bottom w:val="none" w:sz="0" w:space="0" w:color="auto"/>
                    <w:right w:val="none" w:sz="0" w:space="0" w:color="auto"/>
                  </w:divBdr>
                  <w:divsChild>
                    <w:div w:id="63921281">
                      <w:marLeft w:val="-3150"/>
                      <w:marRight w:val="0"/>
                      <w:marTop w:val="0"/>
                      <w:marBottom w:val="0"/>
                      <w:divBdr>
                        <w:top w:val="none" w:sz="0" w:space="0" w:color="auto"/>
                        <w:left w:val="none" w:sz="0" w:space="0" w:color="auto"/>
                        <w:bottom w:val="none" w:sz="0" w:space="0" w:color="auto"/>
                        <w:right w:val="none" w:sz="0" w:space="0" w:color="auto"/>
                      </w:divBdr>
                      <w:divsChild>
                        <w:div w:id="324742607">
                          <w:marLeft w:val="3150"/>
                          <w:marRight w:val="0"/>
                          <w:marTop w:val="0"/>
                          <w:marBottom w:val="0"/>
                          <w:divBdr>
                            <w:top w:val="none" w:sz="0" w:space="0" w:color="auto"/>
                            <w:left w:val="none" w:sz="0" w:space="0" w:color="auto"/>
                            <w:bottom w:val="none" w:sz="0" w:space="0" w:color="auto"/>
                            <w:right w:val="none" w:sz="0" w:space="0" w:color="auto"/>
                          </w:divBdr>
                          <w:divsChild>
                            <w:div w:id="897931934">
                              <w:marLeft w:val="0"/>
                              <w:marRight w:val="0"/>
                              <w:marTop w:val="0"/>
                              <w:marBottom w:val="0"/>
                              <w:divBdr>
                                <w:top w:val="none" w:sz="0" w:space="0" w:color="auto"/>
                                <w:left w:val="none" w:sz="0" w:space="0" w:color="auto"/>
                                <w:bottom w:val="none" w:sz="0" w:space="0" w:color="auto"/>
                                <w:right w:val="none" w:sz="0" w:space="0" w:color="auto"/>
                              </w:divBdr>
                              <w:divsChild>
                                <w:div w:id="368338916">
                                  <w:marLeft w:val="0"/>
                                  <w:marRight w:val="0"/>
                                  <w:marTop w:val="0"/>
                                  <w:marBottom w:val="0"/>
                                  <w:divBdr>
                                    <w:top w:val="none" w:sz="0" w:space="0" w:color="auto"/>
                                    <w:left w:val="none" w:sz="0" w:space="0" w:color="auto"/>
                                    <w:bottom w:val="none" w:sz="0" w:space="0" w:color="auto"/>
                                    <w:right w:val="none" w:sz="0" w:space="0" w:color="auto"/>
                                  </w:divBdr>
                                  <w:divsChild>
                                    <w:div w:id="2055150638">
                                      <w:marLeft w:val="0"/>
                                      <w:marRight w:val="0"/>
                                      <w:marTop w:val="0"/>
                                      <w:marBottom w:val="0"/>
                                      <w:divBdr>
                                        <w:top w:val="none" w:sz="0" w:space="0" w:color="auto"/>
                                        <w:left w:val="none" w:sz="0" w:space="0" w:color="auto"/>
                                        <w:bottom w:val="none" w:sz="0" w:space="0" w:color="auto"/>
                                        <w:right w:val="none" w:sz="0" w:space="0" w:color="auto"/>
                                      </w:divBdr>
                                      <w:divsChild>
                                        <w:div w:id="575867945">
                                          <w:marLeft w:val="0"/>
                                          <w:marRight w:val="0"/>
                                          <w:marTop w:val="0"/>
                                          <w:marBottom w:val="0"/>
                                          <w:divBdr>
                                            <w:top w:val="none" w:sz="0" w:space="0" w:color="auto"/>
                                            <w:left w:val="none" w:sz="0" w:space="0" w:color="auto"/>
                                            <w:bottom w:val="none" w:sz="0" w:space="0" w:color="auto"/>
                                            <w:right w:val="none" w:sz="0" w:space="0" w:color="auto"/>
                                          </w:divBdr>
                                          <w:divsChild>
                                            <w:div w:id="13267260">
                                              <w:marLeft w:val="0"/>
                                              <w:marRight w:val="0"/>
                                              <w:marTop w:val="0"/>
                                              <w:marBottom w:val="0"/>
                                              <w:divBdr>
                                                <w:top w:val="none" w:sz="0" w:space="0" w:color="auto"/>
                                                <w:left w:val="none" w:sz="0" w:space="0" w:color="auto"/>
                                                <w:bottom w:val="none" w:sz="0" w:space="0" w:color="auto"/>
                                                <w:right w:val="none" w:sz="0" w:space="0" w:color="auto"/>
                                              </w:divBdr>
                                              <w:divsChild>
                                                <w:div w:id="252709628">
                                                  <w:marLeft w:val="0"/>
                                                  <w:marRight w:val="0"/>
                                                  <w:marTop w:val="0"/>
                                                  <w:marBottom w:val="0"/>
                                                  <w:divBdr>
                                                    <w:top w:val="none" w:sz="0" w:space="0" w:color="auto"/>
                                                    <w:left w:val="none" w:sz="0" w:space="0" w:color="auto"/>
                                                    <w:bottom w:val="none" w:sz="0" w:space="0" w:color="auto"/>
                                                    <w:right w:val="none" w:sz="0" w:space="0" w:color="auto"/>
                                                  </w:divBdr>
                                                  <w:divsChild>
                                                    <w:div w:id="1332950657">
                                                      <w:marLeft w:val="0"/>
                                                      <w:marRight w:val="0"/>
                                                      <w:marTop w:val="0"/>
                                                      <w:marBottom w:val="0"/>
                                                      <w:divBdr>
                                                        <w:top w:val="none" w:sz="0" w:space="0" w:color="auto"/>
                                                        <w:left w:val="none" w:sz="0" w:space="0" w:color="auto"/>
                                                        <w:bottom w:val="none" w:sz="0" w:space="0" w:color="auto"/>
                                                        <w:right w:val="none" w:sz="0" w:space="0" w:color="auto"/>
                                                      </w:divBdr>
                                                      <w:divsChild>
                                                        <w:div w:id="359013286">
                                                          <w:marLeft w:val="0"/>
                                                          <w:marRight w:val="0"/>
                                                          <w:marTop w:val="0"/>
                                                          <w:marBottom w:val="0"/>
                                                          <w:divBdr>
                                                            <w:top w:val="none" w:sz="0" w:space="0" w:color="auto"/>
                                                            <w:left w:val="none" w:sz="0" w:space="0" w:color="auto"/>
                                                            <w:bottom w:val="none" w:sz="0" w:space="0" w:color="auto"/>
                                                            <w:right w:val="none" w:sz="0" w:space="0" w:color="auto"/>
                                                          </w:divBdr>
                                                          <w:divsChild>
                                                            <w:div w:id="109917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3445822">
      <w:bodyDiv w:val="1"/>
      <w:marLeft w:val="0"/>
      <w:marRight w:val="0"/>
      <w:marTop w:val="0"/>
      <w:marBottom w:val="0"/>
      <w:divBdr>
        <w:top w:val="none" w:sz="0" w:space="0" w:color="auto"/>
        <w:left w:val="none" w:sz="0" w:space="0" w:color="auto"/>
        <w:bottom w:val="none" w:sz="0" w:space="0" w:color="auto"/>
        <w:right w:val="none" w:sz="0" w:space="0" w:color="auto"/>
      </w:divBdr>
    </w:div>
    <w:div w:id="894194269">
      <w:bodyDiv w:val="1"/>
      <w:marLeft w:val="2"/>
      <w:marRight w:val="2"/>
      <w:marTop w:val="0"/>
      <w:marBottom w:val="0"/>
      <w:divBdr>
        <w:top w:val="none" w:sz="0" w:space="0" w:color="auto"/>
        <w:left w:val="none" w:sz="0" w:space="0" w:color="auto"/>
        <w:bottom w:val="none" w:sz="0" w:space="0" w:color="auto"/>
        <w:right w:val="none" w:sz="0" w:space="0" w:color="auto"/>
      </w:divBdr>
      <w:divsChild>
        <w:div w:id="56899562">
          <w:marLeft w:val="0"/>
          <w:marRight w:val="0"/>
          <w:marTop w:val="0"/>
          <w:marBottom w:val="0"/>
          <w:divBdr>
            <w:top w:val="none" w:sz="0" w:space="0" w:color="auto"/>
            <w:left w:val="none" w:sz="0" w:space="0" w:color="auto"/>
            <w:bottom w:val="none" w:sz="0" w:space="0" w:color="auto"/>
            <w:right w:val="none" w:sz="0" w:space="0" w:color="auto"/>
          </w:divBdr>
          <w:divsChild>
            <w:div w:id="1572470914">
              <w:marLeft w:val="0"/>
              <w:marRight w:val="0"/>
              <w:marTop w:val="0"/>
              <w:marBottom w:val="0"/>
              <w:divBdr>
                <w:top w:val="none" w:sz="0" w:space="0" w:color="auto"/>
                <w:left w:val="none" w:sz="0" w:space="0" w:color="auto"/>
                <w:bottom w:val="none" w:sz="0" w:space="0" w:color="auto"/>
                <w:right w:val="none" w:sz="0" w:space="0" w:color="auto"/>
              </w:divBdr>
              <w:divsChild>
                <w:div w:id="1406949875">
                  <w:marLeft w:val="0"/>
                  <w:marRight w:val="0"/>
                  <w:marTop w:val="0"/>
                  <w:marBottom w:val="0"/>
                  <w:divBdr>
                    <w:top w:val="none" w:sz="0" w:space="0" w:color="auto"/>
                    <w:left w:val="none" w:sz="0" w:space="0" w:color="auto"/>
                    <w:bottom w:val="none" w:sz="0" w:space="0" w:color="auto"/>
                    <w:right w:val="none" w:sz="0" w:space="0" w:color="auto"/>
                  </w:divBdr>
                  <w:divsChild>
                    <w:div w:id="839858189">
                      <w:marLeft w:val="0"/>
                      <w:marRight w:val="0"/>
                      <w:marTop w:val="0"/>
                      <w:marBottom w:val="0"/>
                      <w:divBdr>
                        <w:top w:val="none" w:sz="0" w:space="0" w:color="auto"/>
                        <w:left w:val="none" w:sz="0" w:space="0" w:color="auto"/>
                        <w:bottom w:val="none" w:sz="0" w:space="0" w:color="auto"/>
                        <w:right w:val="none" w:sz="0" w:space="0" w:color="auto"/>
                      </w:divBdr>
                      <w:divsChild>
                        <w:div w:id="945043137">
                          <w:marLeft w:val="0"/>
                          <w:marRight w:val="0"/>
                          <w:marTop w:val="0"/>
                          <w:marBottom w:val="0"/>
                          <w:divBdr>
                            <w:top w:val="none" w:sz="0" w:space="0" w:color="auto"/>
                            <w:left w:val="none" w:sz="0" w:space="0" w:color="auto"/>
                            <w:bottom w:val="none" w:sz="0" w:space="0" w:color="auto"/>
                            <w:right w:val="none" w:sz="0" w:space="0" w:color="auto"/>
                          </w:divBdr>
                          <w:divsChild>
                            <w:div w:id="11788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964354">
      <w:bodyDiv w:val="1"/>
      <w:marLeft w:val="0"/>
      <w:marRight w:val="0"/>
      <w:marTop w:val="0"/>
      <w:marBottom w:val="0"/>
      <w:divBdr>
        <w:top w:val="none" w:sz="0" w:space="0" w:color="auto"/>
        <w:left w:val="none" w:sz="0" w:space="0" w:color="auto"/>
        <w:bottom w:val="none" w:sz="0" w:space="0" w:color="auto"/>
        <w:right w:val="none" w:sz="0" w:space="0" w:color="auto"/>
      </w:divBdr>
      <w:divsChild>
        <w:div w:id="877817628">
          <w:marLeft w:val="0"/>
          <w:marRight w:val="0"/>
          <w:marTop w:val="0"/>
          <w:marBottom w:val="0"/>
          <w:divBdr>
            <w:top w:val="none" w:sz="0" w:space="0" w:color="auto"/>
            <w:left w:val="none" w:sz="0" w:space="0" w:color="auto"/>
            <w:bottom w:val="none" w:sz="0" w:space="0" w:color="auto"/>
            <w:right w:val="none" w:sz="0" w:space="0" w:color="auto"/>
          </w:divBdr>
          <w:divsChild>
            <w:div w:id="1310595305">
              <w:marLeft w:val="0"/>
              <w:marRight w:val="0"/>
              <w:marTop w:val="0"/>
              <w:marBottom w:val="0"/>
              <w:divBdr>
                <w:top w:val="none" w:sz="0" w:space="0" w:color="auto"/>
                <w:left w:val="none" w:sz="0" w:space="0" w:color="auto"/>
                <w:bottom w:val="none" w:sz="0" w:space="0" w:color="auto"/>
                <w:right w:val="none" w:sz="0" w:space="0" w:color="auto"/>
              </w:divBdr>
              <w:divsChild>
                <w:div w:id="1148088540">
                  <w:marLeft w:val="0"/>
                  <w:marRight w:val="0"/>
                  <w:marTop w:val="0"/>
                  <w:marBottom w:val="0"/>
                  <w:divBdr>
                    <w:top w:val="none" w:sz="0" w:space="0" w:color="auto"/>
                    <w:left w:val="none" w:sz="0" w:space="0" w:color="auto"/>
                    <w:bottom w:val="none" w:sz="0" w:space="0" w:color="auto"/>
                    <w:right w:val="none" w:sz="0" w:space="0" w:color="auto"/>
                  </w:divBdr>
                  <w:divsChild>
                    <w:div w:id="20036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33512">
      <w:bodyDiv w:val="1"/>
      <w:marLeft w:val="0"/>
      <w:marRight w:val="0"/>
      <w:marTop w:val="0"/>
      <w:marBottom w:val="0"/>
      <w:divBdr>
        <w:top w:val="none" w:sz="0" w:space="0" w:color="auto"/>
        <w:left w:val="none" w:sz="0" w:space="0" w:color="auto"/>
        <w:bottom w:val="none" w:sz="0" w:space="0" w:color="auto"/>
        <w:right w:val="none" w:sz="0" w:space="0" w:color="auto"/>
      </w:divBdr>
      <w:divsChild>
        <w:div w:id="229583670">
          <w:marLeft w:val="0"/>
          <w:marRight w:val="0"/>
          <w:marTop w:val="0"/>
          <w:marBottom w:val="315"/>
          <w:divBdr>
            <w:top w:val="none" w:sz="0" w:space="0" w:color="auto"/>
            <w:left w:val="none" w:sz="0" w:space="0" w:color="auto"/>
            <w:bottom w:val="none" w:sz="0" w:space="0" w:color="auto"/>
            <w:right w:val="none" w:sz="0" w:space="0" w:color="auto"/>
          </w:divBdr>
          <w:divsChild>
            <w:div w:id="530727938">
              <w:marLeft w:val="0"/>
              <w:marRight w:val="0"/>
              <w:marTop w:val="0"/>
              <w:marBottom w:val="315"/>
              <w:divBdr>
                <w:top w:val="none" w:sz="0" w:space="0" w:color="auto"/>
                <w:left w:val="none" w:sz="0" w:space="0" w:color="auto"/>
                <w:bottom w:val="none" w:sz="0" w:space="0" w:color="auto"/>
                <w:right w:val="none" w:sz="0" w:space="0" w:color="auto"/>
              </w:divBdr>
              <w:divsChild>
                <w:div w:id="1852065511">
                  <w:marLeft w:val="0"/>
                  <w:marRight w:val="0"/>
                  <w:marTop w:val="0"/>
                  <w:marBottom w:val="0"/>
                  <w:divBdr>
                    <w:top w:val="none" w:sz="0" w:space="0" w:color="auto"/>
                    <w:left w:val="none" w:sz="0" w:space="0" w:color="auto"/>
                    <w:bottom w:val="none" w:sz="0" w:space="0" w:color="auto"/>
                    <w:right w:val="none" w:sz="0" w:space="0" w:color="auto"/>
                  </w:divBdr>
                  <w:divsChild>
                    <w:div w:id="650524161">
                      <w:marLeft w:val="750"/>
                      <w:marRight w:val="0"/>
                      <w:marTop w:val="750"/>
                      <w:marBottom w:val="600"/>
                      <w:divBdr>
                        <w:top w:val="none" w:sz="0" w:space="0" w:color="auto"/>
                        <w:left w:val="none" w:sz="0" w:space="0" w:color="auto"/>
                        <w:bottom w:val="none" w:sz="0" w:space="0" w:color="auto"/>
                        <w:right w:val="none" w:sz="0" w:space="0" w:color="auto"/>
                      </w:divBdr>
                      <w:divsChild>
                        <w:div w:id="1454445073">
                          <w:marLeft w:val="0"/>
                          <w:marRight w:val="0"/>
                          <w:marTop w:val="0"/>
                          <w:marBottom w:val="150"/>
                          <w:divBdr>
                            <w:top w:val="none" w:sz="0" w:space="0" w:color="auto"/>
                            <w:left w:val="none" w:sz="0" w:space="0" w:color="auto"/>
                            <w:bottom w:val="none" w:sz="0" w:space="0" w:color="auto"/>
                            <w:right w:val="none" w:sz="0" w:space="0" w:color="auto"/>
                          </w:divBdr>
                          <w:divsChild>
                            <w:div w:id="205869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174704">
      <w:bodyDiv w:val="1"/>
      <w:marLeft w:val="0"/>
      <w:marRight w:val="0"/>
      <w:marTop w:val="0"/>
      <w:marBottom w:val="0"/>
      <w:divBdr>
        <w:top w:val="none" w:sz="0" w:space="0" w:color="auto"/>
        <w:left w:val="none" w:sz="0" w:space="0" w:color="auto"/>
        <w:bottom w:val="none" w:sz="0" w:space="0" w:color="auto"/>
        <w:right w:val="none" w:sz="0" w:space="0" w:color="auto"/>
      </w:divBdr>
      <w:divsChild>
        <w:div w:id="1236939134">
          <w:marLeft w:val="0"/>
          <w:marRight w:val="0"/>
          <w:marTop w:val="0"/>
          <w:marBottom w:val="0"/>
          <w:divBdr>
            <w:top w:val="none" w:sz="0" w:space="0" w:color="auto"/>
            <w:left w:val="none" w:sz="0" w:space="0" w:color="auto"/>
            <w:bottom w:val="none" w:sz="0" w:space="0" w:color="auto"/>
            <w:right w:val="none" w:sz="0" w:space="0" w:color="auto"/>
          </w:divBdr>
          <w:divsChild>
            <w:div w:id="967903795">
              <w:marLeft w:val="0"/>
              <w:marRight w:val="0"/>
              <w:marTop w:val="0"/>
              <w:marBottom w:val="0"/>
              <w:divBdr>
                <w:top w:val="none" w:sz="0" w:space="0" w:color="auto"/>
                <w:left w:val="none" w:sz="0" w:space="0" w:color="auto"/>
                <w:bottom w:val="none" w:sz="0" w:space="0" w:color="auto"/>
                <w:right w:val="none" w:sz="0" w:space="0" w:color="auto"/>
              </w:divBdr>
              <w:divsChild>
                <w:div w:id="1147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88148">
      <w:bodyDiv w:val="1"/>
      <w:marLeft w:val="0"/>
      <w:marRight w:val="0"/>
      <w:marTop w:val="0"/>
      <w:marBottom w:val="0"/>
      <w:divBdr>
        <w:top w:val="none" w:sz="0" w:space="0" w:color="auto"/>
        <w:left w:val="none" w:sz="0" w:space="0" w:color="auto"/>
        <w:bottom w:val="none" w:sz="0" w:space="0" w:color="auto"/>
        <w:right w:val="none" w:sz="0" w:space="0" w:color="auto"/>
      </w:divBdr>
    </w:div>
    <w:div w:id="1150829589">
      <w:bodyDiv w:val="1"/>
      <w:marLeft w:val="0"/>
      <w:marRight w:val="0"/>
      <w:marTop w:val="0"/>
      <w:marBottom w:val="0"/>
      <w:divBdr>
        <w:top w:val="none" w:sz="0" w:space="0" w:color="auto"/>
        <w:left w:val="none" w:sz="0" w:space="0" w:color="auto"/>
        <w:bottom w:val="none" w:sz="0" w:space="0" w:color="auto"/>
        <w:right w:val="none" w:sz="0" w:space="0" w:color="auto"/>
      </w:divBdr>
      <w:divsChild>
        <w:div w:id="1256742657">
          <w:marLeft w:val="0"/>
          <w:marRight w:val="0"/>
          <w:marTop w:val="0"/>
          <w:marBottom w:val="0"/>
          <w:divBdr>
            <w:top w:val="none" w:sz="0" w:space="0" w:color="auto"/>
            <w:left w:val="none" w:sz="0" w:space="0" w:color="auto"/>
            <w:bottom w:val="none" w:sz="0" w:space="0" w:color="auto"/>
            <w:right w:val="none" w:sz="0" w:space="0" w:color="auto"/>
          </w:divBdr>
          <w:divsChild>
            <w:div w:id="1721709500">
              <w:marLeft w:val="0"/>
              <w:marRight w:val="0"/>
              <w:marTop w:val="0"/>
              <w:marBottom w:val="0"/>
              <w:divBdr>
                <w:top w:val="none" w:sz="0" w:space="0" w:color="auto"/>
                <w:left w:val="none" w:sz="0" w:space="0" w:color="auto"/>
                <w:bottom w:val="none" w:sz="0" w:space="0" w:color="auto"/>
                <w:right w:val="none" w:sz="0" w:space="0" w:color="auto"/>
              </w:divBdr>
              <w:divsChild>
                <w:div w:id="1685202289">
                  <w:marLeft w:val="0"/>
                  <w:marRight w:val="0"/>
                  <w:marTop w:val="0"/>
                  <w:marBottom w:val="0"/>
                  <w:divBdr>
                    <w:top w:val="none" w:sz="0" w:space="0" w:color="auto"/>
                    <w:left w:val="none" w:sz="0" w:space="0" w:color="auto"/>
                    <w:bottom w:val="none" w:sz="0" w:space="0" w:color="auto"/>
                    <w:right w:val="none" w:sz="0" w:space="0" w:color="auto"/>
                  </w:divBdr>
                  <w:divsChild>
                    <w:div w:id="10961700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69979651">
      <w:bodyDiv w:val="1"/>
      <w:marLeft w:val="0"/>
      <w:marRight w:val="0"/>
      <w:marTop w:val="0"/>
      <w:marBottom w:val="0"/>
      <w:divBdr>
        <w:top w:val="none" w:sz="0" w:space="0" w:color="auto"/>
        <w:left w:val="none" w:sz="0" w:space="0" w:color="auto"/>
        <w:bottom w:val="none" w:sz="0" w:space="0" w:color="auto"/>
        <w:right w:val="none" w:sz="0" w:space="0" w:color="auto"/>
      </w:divBdr>
      <w:divsChild>
        <w:div w:id="322515041">
          <w:marLeft w:val="0"/>
          <w:marRight w:val="0"/>
          <w:marTop w:val="0"/>
          <w:marBottom w:val="0"/>
          <w:divBdr>
            <w:top w:val="none" w:sz="0" w:space="0" w:color="auto"/>
            <w:left w:val="none" w:sz="0" w:space="0" w:color="auto"/>
            <w:bottom w:val="none" w:sz="0" w:space="0" w:color="auto"/>
            <w:right w:val="none" w:sz="0" w:space="0" w:color="auto"/>
          </w:divBdr>
          <w:divsChild>
            <w:div w:id="218130663">
              <w:marLeft w:val="0"/>
              <w:marRight w:val="0"/>
              <w:marTop w:val="630"/>
              <w:marBottom w:val="0"/>
              <w:divBdr>
                <w:top w:val="single" w:sz="12" w:space="0" w:color="EBEFF9"/>
                <w:left w:val="none" w:sz="0" w:space="0" w:color="auto"/>
                <w:bottom w:val="none" w:sz="0" w:space="0" w:color="auto"/>
                <w:right w:val="none" w:sz="0" w:space="0" w:color="auto"/>
              </w:divBdr>
              <w:divsChild>
                <w:div w:id="78524853">
                  <w:marLeft w:val="0"/>
                  <w:marRight w:val="0"/>
                  <w:marTop w:val="0"/>
                  <w:marBottom w:val="0"/>
                  <w:divBdr>
                    <w:top w:val="none" w:sz="0" w:space="0" w:color="auto"/>
                    <w:left w:val="none" w:sz="0" w:space="0" w:color="auto"/>
                    <w:bottom w:val="none" w:sz="0" w:space="0" w:color="auto"/>
                    <w:right w:val="none" w:sz="0" w:space="0" w:color="auto"/>
                  </w:divBdr>
                  <w:divsChild>
                    <w:div w:id="1446850033">
                      <w:marLeft w:val="0"/>
                      <w:marRight w:val="150"/>
                      <w:marTop w:val="0"/>
                      <w:marBottom w:val="90"/>
                      <w:divBdr>
                        <w:top w:val="none" w:sz="0" w:space="0" w:color="auto"/>
                        <w:left w:val="none" w:sz="0" w:space="0" w:color="auto"/>
                        <w:bottom w:val="none" w:sz="0" w:space="0" w:color="auto"/>
                        <w:right w:val="none" w:sz="0" w:space="0" w:color="auto"/>
                      </w:divBdr>
                      <w:divsChild>
                        <w:div w:id="4518282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205946499">
      <w:bodyDiv w:val="1"/>
      <w:marLeft w:val="0"/>
      <w:marRight w:val="0"/>
      <w:marTop w:val="0"/>
      <w:marBottom w:val="0"/>
      <w:divBdr>
        <w:top w:val="none" w:sz="0" w:space="0" w:color="auto"/>
        <w:left w:val="none" w:sz="0" w:space="0" w:color="auto"/>
        <w:bottom w:val="none" w:sz="0" w:space="0" w:color="auto"/>
        <w:right w:val="none" w:sz="0" w:space="0" w:color="auto"/>
      </w:divBdr>
      <w:divsChild>
        <w:div w:id="936524676">
          <w:marLeft w:val="0"/>
          <w:marRight w:val="0"/>
          <w:marTop w:val="0"/>
          <w:marBottom w:val="0"/>
          <w:divBdr>
            <w:top w:val="none" w:sz="0" w:space="0" w:color="auto"/>
            <w:left w:val="none" w:sz="0" w:space="0" w:color="auto"/>
            <w:bottom w:val="none" w:sz="0" w:space="0" w:color="auto"/>
            <w:right w:val="none" w:sz="0" w:space="0" w:color="auto"/>
          </w:divBdr>
          <w:divsChild>
            <w:div w:id="1637875757">
              <w:marLeft w:val="0"/>
              <w:marRight w:val="0"/>
              <w:marTop w:val="0"/>
              <w:marBottom w:val="0"/>
              <w:divBdr>
                <w:top w:val="none" w:sz="0" w:space="0" w:color="auto"/>
                <w:left w:val="none" w:sz="0" w:space="0" w:color="auto"/>
                <w:bottom w:val="none" w:sz="0" w:space="0" w:color="auto"/>
                <w:right w:val="none" w:sz="0" w:space="0" w:color="auto"/>
              </w:divBdr>
              <w:divsChild>
                <w:div w:id="1181628285">
                  <w:marLeft w:val="0"/>
                  <w:marRight w:val="0"/>
                  <w:marTop w:val="0"/>
                  <w:marBottom w:val="0"/>
                  <w:divBdr>
                    <w:top w:val="none" w:sz="0" w:space="0" w:color="auto"/>
                    <w:left w:val="none" w:sz="0" w:space="0" w:color="auto"/>
                    <w:bottom w:val="none" w:sz="0" w:space="0" w:color="auto"/>
                    <w:right w:val="none" w:sz="0" w:space="0" w:color="auto"/>
                  </w:divBdr>
                  <w:divsChild>
                    <w:div w:id="436021383">
                      <w:marLeft w:val="-3150"/>
                      <w:marRight w:val="0"/>
                      <w:marTop w:val="0"/>
                      <w:marBottom w:val="0"/>
                      <w:divBdr>
                        <w:top w:val="none" w:sz="0" w:space="0" w:color="auto"/>
                        <w:left w:val="none" w:sz="0" w:space="0" w:color="auto"/>
                        <w:bottom w:val="none" w:sz="0" w:space="0" w:color="auto"/>
                        <w:right w:val="none" w:sz="0" w:space="0" w:color="auto"/>
                      </w:divBdr>
                      <w:divsChild>
                        <w:div w:id="1033194916">
                          <w:marLeft w:val="3150"/>
                          <w:marRight w:val="0"/>
                          <w:marTop w:val="0"/>
                          <w:marBottom w:val="0"/>
                          <w:divBdr>
                            <w:top w:val="none" w:sz="0" w:space="0" w:color="auto"/>
                            <w:left w:val="none" w:sz="0" w:space="0" w:color="auto"/>
                            <w:bottom w:val="none" w:sz="0" w:space="0" w:color="auto"/>
                            <w:right w:val="none" w:sz="0" w:space="0" w:color="auto"/>
                          </w:divBdr>
                          <w:divsChild>
                            <w:div w:id="515460693">
                              <w:marLeft w:val="0"/>
                              <w:marRight w:val="0"/>
                              <w:marTop w:val="0"/>
                              <w:marBottom w:val="0"/>
                              <w:divBdr>
                                <w:top w:val="none" w:sz="0" w:space="0" w:color="auto"/>
                                <w:left w:val="none" w:sz="0" w:space="0" w:color="auto"/>
                                <w:bottom w:val="none" w:sz="0" w:space="0" w:color="auto"/>
                                <w:right w:val="none" w:sz="0" w:space="0" w:color="auto"/>
                              </w:divBdr>
                              <w:divsChild>
                                <w:div w:id="538010488">
                                  <w:marLeft w:val="0"/>
                                  <w:marRight w:val="0"/>
                                  <w:marTop w:val="0"/>
                                  <w:marBottom w:val="0"/>
                                  <w:divBdr>
                                    <w:top w:val="none" w:sz="0" w:space="0" w:color="auto"/>
                                    <w:left w:val="none" w:sz="0" w:space="0" w:color="auto"/>
                                    <w:bottom w:val="none" w:sz="0" w:space="0" w:color="auto"/>
                                    <w:right w:val="none" w:sz="0" w:space="0" w:color="auto"/>
                                  </w:divBdr>
                                  <w:divsChild>
                                    <w:div w:id="713820622">
                                      <w:marLeft w:val="0"/>
                                      <w:marRight w:val="0"/>
                                      <w:marTop w:val="0"/>
                                      <w:marBottom w:val="0"/>
                                      <w:divBdr>
                                        <w:top w:val="none" w:sz="0" w:space="0" w:color="auto"/>
                                        <w:left w:val="none" w:sz="0" w:space="0" w:color="auto"/>
                                        <w:bottom w:val="none" w:sz="0" w:space="0" w:color="auto"/>
                                        <w:right w:val="none" w:sz="0" w:space="0" w:color="auto"/>
                                      </w:divBdr>
                                      <w:divsChild>
                                        <w:div w:id="2043242711">
                                          <w:marLeft w:val="0"/>
                                          <w:marRight w:val="0"/>
                                          <w:marTop w:val="0"/>
                                          <w:marBottom w:val="0"/>
                                          <w:divBdr>
                                            <w:top w:val="none" w:sz="0" w:space="0" w:color="auto"/>
                                            <w:left w:val="none" w:sz="0" w:space="0" w:color="auto"/>
                                            <w:bottom w:val="none" w:sz="0" w:space="0" w:color="auto"/>
                                            <w:right w:val="none" w:sz="0" w:space="0" w:color="auto"/>
                                          </w:divBdr>
                                          <w:divsChild>
                                            <w:div w:id="1088502931">
                                              <w:marLeft w:val="0"/>
                                              <w:marRight w:val="0"/>
                                              <w:marTop w:val="0"/>
                                              <w:marBottom w:val="0"/>
                                              <w:divBdr>
                                                <w:top w:val="none" w:sz="0" w:space="0" w:color="auto"/>
                                                <w:left w:val="none" w:sz="0" w:space="0" w:color="auto"/>
                                                <w:bottom w:val="none" w:sz="0" w:space="0" w:color="auto"/>
                                                <w:right w:val="none" w:sz="0" w:space="0" w:color="auto"/>
                                              </w:divBdr>
                                              <w:divsChild>
                                                <w:div w:id="1256282667">
                                                  <w:marLeft w:val="0"/>
                                                  <w:marRight w:val="0"/>
                                                  <w:marTop w:val="0"/>
                                                  <w:marBottom w:val="0"/>
                                                  <w:divBdr>
                                                    <w:top w:val="none" w:sz="0" w:space="0" w:color="auto"/>
                                                    <w:left w:val="none" w:sz="0" w:space="0" w:color="auto"/>
                                                    <w:bottom w:val="none" w:sz="0" w:space="0" w:color="auto"/>
                                                    <w:right w:val="none" w:sz="0" w:space="0" w:color="auto"/>
                                                  </w:divBdr>
                                                  <w:divsChild>
                                                    <w:div w:id="1221790312">
                                                      <w:marLeft w:val="0"/>
                                                      <w:marRight w:val="0"/>
                                                      <w:marTop w:val="0"/>
                                                      <w:marBottom w:val="0"/>
                                                      <w:divBdr>
                                                        <w:top w:val="none" w:sz="0" w:space="0" w:color="auto"/>
                                                        <w:left w:val="none" w:sz="0" w:space="0" w:color="auto"/>
                                                        <w:bottom w:val="none" w:sz="0" w:space="0" w:color="auto"/>
                                                        <w:right w:val="none" w:sz="0" w:space="0" w:color="auto"/>
                                                      </w:divBdr>
                                                      <w:divsChild>
                                                        <w:div w:id="1255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5967554">
      <w:bodyDiv w:val="1"/>
      <w:marLeft w:val="0"/>
      <w:marRight w:val="0"/>
      <w:marTop w:val="0"/>
      <w:marBottom w:val="0"/>
      <w:divBdr>
        <w:top w:val="none" w:sz="0" w:space="0" w:color="auto"/>
        <w:left w:val="none" w:sz="0" w:space="0" w:color="auto"/>
        <w:bottom w:val="none" w:sz="0" w:space="0" w:color="auto"/>
        <w:right w:val="none" w:sz="0" w:space="0" w:color="auto"/>
      </w:divBdr>
      <w:divsChild>
        <w:div w:id="840654967">
          <w:marLeft w:val="0"/>
          <w:marRight w:val="0"/>
          <w:marTop w:val="0"/>
          <w:marBottom w:val="0"/>
          <w:divBdr>
            <w:top w:val="none" w:sz="0" w:space="0" w:color="auto"/>
            <w:left w:val="none" w:sz="0" w:space="0" w:color="auto"/>
            <w:bottom w:val="none" w:sz="0" w:space="0" w:color="auto"/>
            <w:right w:val="none" w:sz="0" w:space="0" w:color="auto"/>
          </w:divBdr>
          <w:divsChild>
            <w:div w:id="1522665824">
              <w:marLeft w:val="0"/>
              <w:marRight w:val="0"/>
              <w:marTop w:val="300"/>
              <w:marBottom w:val="0"/>
              <w:divBdr>
                <w:top w:val="none" w:sz="0" w:space="0" w:color="auto"/>
                <w:left w:val="none" w:sz="0" w:space="0" w:color="auto"/>
                <w:bottom w:val="none" w:sz="0" w:space="0" w:color="auto"/>
                <w:right w:val="none" w:sz="0" w:space="0" w:color="auto"/>
              </w:divBdr>
              <w:divsChild>
                <w:div w:id="2101950126">
                  <w:marLeft w:val="4650"/>
                  <w:marRight w:val="4800"/>
                  <w:marTop w:val="0"/>
                  <w:marBottom w:val="0"/>
                  <w:divBdr>
                    <w:top w:val="none" w:sz="0" w:space="0" w:color="auto"/>
                    <w:left w:val="none" w:sz="0" w:space="0" w:color="auto"/>
                    <w:bottom w:val="none" w:sz="0" w:space="0" w:color="auto"/>
                    <w:right w:val="none" w:sz="0" w:space="0" w:color="auto"/>
                  </w:divBdr>
                  <w:divsChild>
                    <w:div w:id="2090881637">
                      <w:marLeft w:val="0"/>
                      <w:marRight w:val="0"/>
                      <w:marTop w:val="0"/>
                      <w:marBottom w:val="0"/>
                      <w:divBdr>
                        <w:top w:val="none" w:sz="0" w:space="0" w:color="auto"/>
                        <w:left w:val="none" w:sz="0" w:space="0" w:color="auto"/>
                        <w:bottom w:val="none" w:sz="0" w:space="0" w:color="auto"/>
                        <w:right w:val="none" w:sz="0" w:space="0" w:color="auto"/>
                      </w:divBdr>
                      <w:divsChild>
                        <w:div w:id="2092698399">
                          <w:marLeft w:val="0"/>
                          <w:marRight w:val="0"/>
                          <w:marTop w:val="0"/>
                          <w:marBottom w:val="330"/>
                          <w:divBdr>
                            <w:top w:val="none" w:sz="0" w:space="0" w:color="auto"/>
                            <w:left w:val="none" w:sz="0" w:space="0" w:color="auto"/>
                            <w:bottom w:val="none" w:sz="0" w:space="0" w:color="auto"/>
                            <w:right w:val="none" w:sz="0" w:space="0" w:color="auto"/>
                          </w:divBdr>
                        </w:div>
                        <w:div w:id="67423444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218204731">
      <w:bodyDiv w:val="1"/>
      <w:marLeft w:val="0"/>
      <w:marRight w:val="0"/>
      <w:marTop w:val="0"/>
      <w:marBottom w:val="0"/>
      <w:divBdr>
        <w:top w:val="none" w:sz="0" w:space="0" w:color="auto"/>
        <w:left w:val="none" w:sz="0" w:space="0" w:color="auto"/>
        <w:bottom w:val="none" w:sz="0" w:space="0" w:color="auto"/>
        <w:right w:val="none" w:sz="0" w:space="0" w:color="auto"/>
      </w:divBdr>
      <w:divsChild>
        <w:div w:id="1992630890">
          <w:marLeft w:val="0"/>
          <w:marRight w:val="0"/>
          <w:marTop w:val="0"/>
          <w:marBottom w:val="0"/>
          <w:divBdr>
            <w:top w:val="none" w:sz="0" w:space="0" w:color="auto"/>
            <w:left w:val="none" w:sz="0" w:space="0" w:color="auto"/>
            <w:bottom w:val="none" w:sz="0" w:space="0" w:color="auto"/>
            <w:right w:val="none" w:sz="0" w:space="0" w:color="auto"/>
          </w:divBdr>
          <w:divsChild>
            <w:div w:id="311258666">
              <w:marLeft w:val="0"/>
              <w:marRight w:val="0"/>
              <w:marTop w:val="0"/>
              <w:marBottom w:val="0"/>
              <w:divBdr>
                <w:top w:val="none" w:sz="0" w:space="0" w:color="auto"/>
                <w:left w:val="none" w:sz="0" w:space="0" w:color="auto"/>
                <w:bottom w:val="none" w:sz="0" w:space="0" w:color="auto"/>
                <w:right w:val="none" w:sz="0" w:space="0" w:color="auto"/>
              </w:divBdr>
              <w:divsChild>
                <w:div w:id="461315451">
                  <w:marLeft w:val="0"/>
                  <w:marRight w:val="0"/>
                  <w:marTop w:val="0"/>
                  <w:marBottom w:val="0"/>
                  <w:divBdr>
                    <w:top w:val="none" w:sz="0" w:space="0" w:color="auto"/>
                    <w:left w:val="none" w:sz="0" w:space="0" w:color="auto"/>
                    <w:bottom w:val="none" w:sz="0" w:space="0" w:color="auto"/>
                    <w:right w:val="none" w:sz="0" w:space="0" w:color="auto"/>
                  </w:divBdr>
                  <w:divsChild>
                    <w:div w:id="520901385">
                      <w:marLeft w:val="0"/>
                      <w:marRight w:val="0"/>
                      <w:marTop w:val="0"/>
                      <w:marBottom w:val="0"/>
                      <w:divBdr>
                        <w:top w:val="none" w:sz="0" w:space="0" w:color="auto"/>
                        <w:left w:val="none" w:sz="0" w:space="0" w:color="auto"/>
                        <w:bottom w:val="none" w:sz="0" w:space="0" w:color="auto"/>
                        <w:right w:val="none" w:sz="0" w:space="0" w:color="auto"/>
                      </w:divBdr>
                      <w:divsChild>
                        <w:div w:id="1630866333">
                          <w:marLeft w:val="0"/>
                          <w:marRight w:val="0"/>
                          <w:marTop w:val="0"/>
                          <w:marBottom w:val="0"/>
                          <w:divBdr>
                            <w:top w:val="none" w:sz="0" w:space="0" w:color="auto"/>
                            <w:left w:val="none" w:sz="0" w:space="0" w:color="auto"/>
                            <w:bottom w:val="none" w:sz="0" w:space="0" w:color="auto"/>
                            <w:right w:val="none" w:sz="0" w:space="0" w:color="auto"/>
                          </w:divBdr>
                          <w:divsChild>
                            <w:div w:id="713306948">
                              <w:marLeft w:val="0"/>
                              <w:marRight w:val="0"/>
                              <w:marTop w:val="0"/>
                              <w:marBottom w:val="0"/>
                              <w:divBdr>
                                <w:top w:val="none" w:sz="0" w:space="0" w:color="auto"/>
                                <w:left w:val="none" w:sz="0" w:space="0" w:color="auto"/>
                                <w:bottom w:val="none" w:sz="0" w:space="0" w:color="auto"/>
                                <w:right w:val="none" w:sz="0" w:space="0" w:color="auto"/>
                              </w:divBdr>
                              <w:divsChild>
                                <w:div w:id="935794043">
                                  <w:marLeft w:val="0"/>
                                  <w:marRight w:val="0"/>
                                  <w:marTop w:val="0"/>
                                  <w:marBottom w:val="0"/>
                                  <w:divBdr>
                                    <w:top w:val="none" w:sz="0" w:space="0" w:color="auto"/>
                                    <w:left w:val="none" w:sz="0" w:space="0" w:color="auto"/>
                                    <w:bottom w:val="none" w:sz="0" w:space="0" w:color="auto"/>
                                    <w:right w:val="none" w:sz="0" w:space="0" w:color="auto"/>
                                  </w:divBdr>
                                  <w:divsChild>
                                    <w:div w:id="1225334180">
                                      <w:marLeft w:val="0"/>
                                      <w:marRight w:val="0"/>
                                      <w:marTop w:val="0"/>
                                      <w:marBottom w:val="0"/>
                                      <w:divBdr>
                                        <w:top w:val="none" w:sz="0" w:space="0" w:color="auto"/>
                                        <w:left w:val="none" w:sz="0" w:space="0" w:color="auto"/>
                                        <w:bottom w:val="none" w:sz="0" w:space="0" w:color="auto"/>
                                        <w:right w:val="none" w:sz="0" w:space="0" w:color="auto"/>
                                      </w:divBdr>
                                      <w:divsChild>
                                        <w:div w:id="14340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223408">
      <w:bodyDiv w:val="1"/>
      <w:marLeft w:val="0"/>
      <w:marRight w:val="0"/>
      <w:marTop w:val="0"/>
      <w:marBottom w:val="0"/>
      <w:divBdr>
        <w:top w:val="none" w:sz="0" w:space="0" w:color="auto"/>
        <w:left w:val="none" w:sz="0" w:space="0" w:color="auto"/>
        <w:bottom w:val="none" w:sz="0" w:space="0" w:color="auto"/>
        <w:right w:val="none" w:sz="0" w:space="0" w:color="auto"/>
      </w:divBdr>
    </w:div>
    <w:div w:id="1306158989">
      <w:bodyDiv w:val="1"/>
      <w:marLeft w:val="0"/>
      <w:marRight w:val="0"/>
      <w:marTop w:val="0"/>
      <w:marBottom w:val="0"/>
      <w:divBdr>
        <w:top w:val="none" w:sz="0" w:space="0" w:color="auto"/>
        <w:left w:val="none" w:sz="0" w:space="0" w:color="auto"/>
        <w:bottom w:val="none" w:sz="0" w:space="0" w:color="auto"/>
        <w:right w:val="none" w:sz="0" w:space="0" w:color="auto"/>
      </w:divBdr>
      <w:divsChild>
        <w:div w:id="1923759474">
          <w:marLeft w:val="0"/>
          <w:marRight w:val="0"/>
          <w:marTop w:val="0"/>
          <w:marBottom w:val="0"/>
          <w:divBdr>
            <w:top w:val="none" w:sz="0" w:space="0" w:color="auto"/>
            <w:left w:val="none" w:sz="0" w:space="0" w:color="auto"/>
            <w:bottom w:val="none" w:sz="0" w:space="0" w:color="auto"/>
            <w:right w:val="none" w:sz="0" w:space="0" w:color="auto"/>
          </w:divBdr>
          <w:divsChild>
            <w:div w:id="188837131">
              <w:marLeft w:val="0"/>
              <w:marRight w:val="0"/>
              <w:marTop w:val="0"/>
              <w:marBottom w:val="0"/>
              <w:divBdr>
                <w:top w:val="none" w:sz="0" w:space="0" w:color="auto"/>
                <w:left w:val="none" w:sz="0" w:space="0" w:color="auto"/>
                <w:bottom w:val="none" w:sz="0" w:space="0" w:color="auto"/>
                <w:right w:val="none" w:sz="0" w:space="0" w:color="auto"/>
              </w:divBdr>
              <w:divsChild>
                <w:div w:id="537624095">
                  <w:marLeft w:val="0"/>
                  <w:marRight w:val="0"/>
                  <w:marTop w:val="0"/>
                  <w:marBottom w:val="0"/>
                  <w:divBdr>
                    <w:top w:val="none" w:sz="0" w:space="0" w:color="auto"/>
                    <w:left w:val="none" w:sz="0" w:space="0" w:color="auto"/>
                    <w:bottom w:val="none" w:sz="0" w:space="0" w:color="auto"/>
                    <w:right w:val="none" w:sz="0" w:space="0" w:color="auto"/>
                  </w:divBdr>
                  <w:divsChild>
                    <w:div w:id="15323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426730">
      <w:bodyDiv w:val="1"/>
      <w:marLeft w:val="0"/>
      <w:marRight w:val="0"/>
      <w:marTop w:val="0"/>
      <w:marBottom w:val="0"/>
      <w:divBdr>
        <w:top w:val="none" w:sz="0" w:space="0" w:color="auto"/>
        <w:left w:val="none" w:sz="0" w:space="0" w:color="auto"/>
        <w:bottom w:val="none" w:sz="0" w:space="0" w:color="auto"/>
        <w:right w:val="none" w:sz="0" w:space="0" w:color="auto"/>
      </w:divBdr>
      <w:divsChild>
        <w:div w:id="1443306163">
          <w:marLeft w:val="0"/>
          <w:marRight w:val="0"/>
          <w:marTop w:val="0"/>
          <w:marBottom w:val="0"/>
          <w:divBdr>
            <w:top w:val="none" w:sz="0" w:space="0" w:color="auto"/>
            <w:left w:val="none" w:sz="0" w:space="0" w:color="auto"/>
            <w:bottom w:val="none" w:sz="0" w:space="0" w:color="auto"/>
            <w:right w:val="none" w:sz="0" w:space="0" w:color="auto"/>
          </w:divBdr>
          <w:divsChild>
            <w:div w:id="1121142918">
              <w:marLeft w:val="0"/>
              <w:marRight w:val="0"/>
              <w:marTop w:val="0"/>
              <w:marBottom w:val="15"/>
              <w:divBdr>
                <w:top w:val="none" w:sz="0" w:space="0" w:color="auto"/>
                <w:left w:val="none" w:sz="0" w:space="0" w:color="auto"/>
                <w:bottom w:val="none" w:sz="0" w:space="0" w:color="auto"/>
                <w:right w:val="none" w:sz="0" w:space="0" w:color="auto"/>
              </w:divBdr>
              <w:divsChild>
                <w:div w:id="825317497">
                  <w:marLeft w:val="0"/>
                  <w:marRight w:val="0"/>
                  <w:marTop w:val="0"/>
                  <w:marBottom w:val="0"/>
                  <w:divBdr>
                    <w:top w:val="none" w:sz="0" w:space="0" w:color="auto"/>
                    <w:left w:val="none" w:sz="0" w:space="0" w:color="auto"/>
                    <w:bottom w:val="none" w:sz="0" w:space="0" w:color="auto"/>
                    <w:right w:val="none" w:sz="0" w:space="0" w:color="auto"/>
                  </w:divBdr>
                  <w:divsChild>
                    <w:div w:id="168374296">
                      <w:marLeft w:val="0"/>
                      <w:marRight w:val="0"/>
                      <w:marTop w:val="0"/>
                      <w:marBottom w:val="0"/>
                      <w:divBdr>
                        <w:top w:val="none" w:sz="0" w:space="0" w:color="auto"/>
                        <w:left w:val="none" w:sz="0" w:space="0" w:color="auto"/>
                        <w:bottom w:val="none" w:sz="0" w:space="0" w:color="auto"/>
                        <w:right w:val="none" w:sz="0" w:space="0" w:color="auto"/>
                      </w:divBdr>
                      <w:divsChild>
                        <w:div w:id="918901112">
                          <w:marLeft w:val="0"/>
                          <w:marRight w:val="0"/>
                          <w:marTop w:val="0"/>
                          <w:marBottom w:val="0"/>
                          <w:divBdr>
                            <w:top w:val="none" w:sz="0" w:space="0" w:color="auto"/>
                            <w:left w:val="none" w:sz="0" w:space="0" w:color="auto"/>
                            <w:bottom w:val="none" w:sz="0" w:space="0" w:color="auto"/>
                            <w:right w:val="none" w:sz="0" w:space="0" w:color="auto"/>
                          </w:divBdr>
                          <w:divsChild>
                            <w:div w:id="488248029">
                              <w:marLeft w:val="0"/>
                              <w:marRight w:val="0"/>
                              <w:marTop w:val="0"/>
                              <w:marBottom w:val="0"/>
                              <w:divBdr>
                                <w:top w:val="none" w:sz="0" w:space="0" w:color="auto"/>
                                <w:left w:val="none" w:sz="0" w:space="0" w:color="auto"/>
                                <w:bottom w:val="none" w:sz="0" w:space="0" w:color="auto"/>
                                <w:right w:val="none" w:sz="0" w:space="0" w:color="auto"/>
                              </w:divBdr>
                              <w:divsChild>
                                <w:div w:id="150761040">
                                  <w:marLeft w:val="0"/>
                                  <w:marRight w:val="0"/>
                                  <w:marTop w:val="0"/>
                                  <w:marBottom w:val="0"/>
                                  <w:divBdr>
                                    <w:top w:val="none" w:sz="0" w:space="0" w:color="auto"/>
                                    <w:left w:val="none" w:sz="0" w:space="0" w:color="auto"/>
                                    <w:bottom w:val="none" w:sz="0" w:space="0" w:color="auto"/>
                                    <w:right w:val="none" w:sz="0" w:space="0" w:color="auto"/>
                                  </w:divBdr>
                                  <w:divsChild>
                                    <w:div w:id="936405376">
                                      <w:marLeft w:val="0"/>
                                      <w:marRight w:val="0"/>
                                      <w:marTop w:val="0"/>
                                      <w:marBottom w:val="0"/>
                                      <w:divBdr>
                                        <w:top w:val="none" w:sz="0" w:space="0" w:color="auto"/>
                                        <w:left w:val="none" w:sz="0" w:space="0" w:color="auto"/>
                                        <w:bottom w:val="none" w:sz="0" w:space="0" w:color="auto"/>
                                        <w:right w:val="none" w:sz="0" w:space="0" w:color="auto"/>
                                      </w:divBdr>
                                      <w:divsChild>
                                        <w:div w:id="1117289589">
                                          <w:marLeft w:val="0"/>
                                          <w:marRight w:val="0"/>
                                          <w:marTop w:val="0"/>
                                          <w:marBottom w:val="0"/>
                                          <w:divBdr>
                                            <w:top w:val="none" w:sz="0" w:space="0" w:color="auto"/>
                                            <w:left w:val="none" w:sz="0" w:space="0" w:color="auto"/>
                                            <w:bottom w:val="none" w:sz="0" w:space="0" w:color="auto"/>
                                            <w:right w:val="none" w:sz="0" w:space="0" w:color="auto"/>
                                          </w:divBdr>
                                          <w:divsChild>
                                            <w:div w:id="1127774004">
                                              <w:marLeft w:val="0"/>
                                              <w:marRight w:val="0"/>
                                              <w:marTop w:val="0"/>
                                              <w:marBottom w:val="0"/>
                                              <w:divBdr>
                                                <w:top w:val="none" w:sz="0" w:space="0" w:color="auto"/>
                                                <w:left w:val="none" w:sz="0" w:space="0" w:color="auto"/>
                                                <w:bottom w:val="none" w:sz="0" w:space="0" w:color="auto"/>
                                                <w:right w:val="none" w:sz="0" w:space="0" w:color="auto"/>
                                              </w:divBdr>
                                              <w:divsChild>
                                                <w:div w:id="70198616">
                                                  <w:marLeft w:val="0"/>
                                                  <w:marRight w:val="0"/>
                                                  <w:marTop w:val="0"/>
                                                  <w:marBottom w:val="0"/>
                                                  <w:divBdr>
                                                    <w:top w:val="none" w:sz="0" w:space="0" w:color="auto"/>
                                                    <w:left w:val="none" w:sz="0" w:space="0" w:color="auto"/>
                                                    <w:bottom w:val="none" w:sz="0" w:space="0" w:color="auto"/>
                                                    <w:right w:val="none" w:sz="0" w:space="0" w:color="auto"/>
                                                  </w:divBdr>
                                                  <w:divsChild>
                                                    <w:div w:id="286009237">
                                                      <w:marLeft w:val="0"/>
                                                      <w:marRight w:val="0"/>
                                                      <w:marTop w:val="0"/>
                                                      <w:marBottom w:val="0"/>
                                                      <w:divBdr>
                                                        <w:top w:val="none" w:sz="0" w:space="0" w:color="auto"/>
                                                        <w:left w:val="none" w:sz="0" w:space="0" w:color="auto"/>
                                                        <w:bottom w:val="none" w:sz="0" w:space="0" w:color="auto"/>
                                                        <w:right w:val="none" w:sz="0" w:space="0" w:color="auto"/>
                                                      </w:divBdr>
                                                      <w:divsChild>
                                                        <w:div w:id="1856574502">
                                                          <w:marLeft w:val="0"/>
                                                          <w:marRight w:val="0"/>
                                                          <w:marTop w:val="450"/>
                                                          <w:marBottom w:val="450"/>
                                                          <w:divBdr>
                                                            <w:top w:val="none" w:sz="0" w:space="0" w:color="auto"/>
                                                            <w:left w:val="none" w:sz="0" w:space="0" w:color="auto"/>
                                                            <w:bottom w:val="none" w:sz="0" w:space="0" w:color="auto"/>
                                                            <w:right w:val="none" w:sz="0" w:space="0" w:color="auto"/>
                                                          </w:divBdr>
                                                          <w:divsChild>
                                                            <w:div w:id="460080389">
                                                              <w:marLeft w:val="0"/>
                                                              <w:marRight w:val="0"/>
                                                              <w:marTop w:val="0"/>
                                                              <w:marBottom w:val="0"/>
                                                              <w:divBdr>
                                                                <w:top w:val="none" w:sz="0" w:space="0" w:color="auto"/>
                                                                <w:left w:val="none" w:sz="0" w:space="0" w:color="auto"/>
                                                                <w:bottom w:val="none" w:sz="0" w:space="0" w:color="auto"/>
                                                                <w:right w:val="none" w:sz="0" w:space="0" w:color="auto"/>
                                                              </w:divBdr>
                                                              <w:divsChild>
                                                                <w:div w:id="1766729755">
                                                                  <w:marLeft w:val="0"/>
                                                                  <w:marRight w:val="0"/>
                                                                  <w:marTop w:val="0"/>
                                                                  <w:marBottom w:val="0"/>
                                                                  <w:divBdr>
                                                                    <w:top w:val="none" w:sz="0" w:space="0" w:color="auto"/>
                                                                    <w:left w:val="none" w:sz="0" w:space="0" w:color="auto"/>
                                                                    <w:bottom w:val="none" w:sz="0" w:space="0" w:color="auto"/>
                                                                    <w:right w:val="none" w:sz="0" w:space="0" w:color="auto"/>
                                                                  </w:divBdr>
                                                                  <w:divsChild>
                                                                    <w:div w:id="91048871">
                                                                      <w:marLeft w:val="0"/>
                                                                      <w:marRight w:val="0"/>
                                                                      <w:marTop w:val="0"/>
                                                                      <w:marBottom w:val="0"/>
                                                                      <w:divBdr>
                                                                        <w:top w:val="none" w:sz="0" w:space="0" w:color="auto"/>
                                                                        <w:left w:val="none" w:sz="0" w:space="0" w:color="auto"/>
                                                                        <w:bottom w:val="none" w:sz="0" w:space="0" w:color="auto"/>
                                                                        <w:right w:val="none" w:sz="0" w:space="0" w:color="auto"/>
                                                                      </w:divBdr>
                                                                      <w:divsChild>
                                                                        <w:div w:id="680621978">
                                                                          <w:marLeft w:val="0"/>
                                                                          <w:marRight w:val="0"/>
                                                                          <w:marTop w:val="0"/>
                                                                          <w:marBottom w:val="0"/>
                                                                          <w:divBdr>
                                                                            <w:top w:val="none" w:sz="0" w:space="0" w:color="auto"/>
                                                                            <w:left w:val="none" w:sz="0" w:space="0" w:color="auto"/>
                                                                            <w:bottom w:val="none" w:sz="0" w:space="0" w:color="auto"/>
                                                                            <w:right w:val="none" w:sz="0" w:space="0" w:color="auto"/>
                                                                          </w:divBdr>
                                                                          <w:divsChild>
                                                                            <w:div w:id="1119491201">
                                                                              <w:marLeft w:val="0"/>
                                                                              <w:marRight w:val="0"/>
                                                                              <w:marTop w:val="0"/>
                                                                              <w:marBottom w:val="675"/>
                                                                              <w:divBdr>
                                                                                <w:top w:val="none" w:sz="0" w:space="0" w:color="auto"/>
                                                                                <w:left w:val="none" w:sz="0" w:space="0" w:color="auto"/>
                                                                                <w:bottom w:val="none" w:sz="0" w:space="0" w:color="auto"/>
                                                                                <w:right w:val="none" w:sz="0" w:space="0" w:color="auto"/>
                                                                              </w:divBdr>
                                                                              <w:divsChild>
                                                                                <w:div w:id="853038922">
                                                                                  <w:marLeft w:val="0"/>
                                                                                  <w:marRight w:val="0"/>
                                                                                  <w:marTop w:val="0"/>
                                                                                  <w:marBottom w:val="0"/>
                                                                                  <w:divBdr>
                                                                                    <w:top w:val="none" w:sz="0" w:space="0" w:color="auto"/>
                                                                                    <w:left w:val="none" w:sz="0" w:space="0" w:color="auto"/>
                                                                                    <w:bottom w:val="none" w:sz="0" w:space="0" w:color="auto"/>
                                                                                    <w:right w:val="none" w:sz="0" w:space="0" w:color="auto"/>
                                                                                  </w:divBdr>
                                                                                  <w:divsChild>
                                                                                    <w:div w:id="17229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235377">
      <w:bodyDiv w:val="1"/>
      <w:marLeft w:val="0"/>
      <w:marRight w:val="0"/>
      <w:marTop w:val="0"/>
      <w:marBottom w:val="0"/>
      <w:divBdr>
        <w:top w:val="none" w:sz="0" w:space="0" w:color="auto"/>
        <w:left w:val="none" w:sz="0" w:space="0" w:color="auto"/>
        <w:bottom w:val="none" w:sz="0" w:space="0" w:color="auto"/>
        <w:right w:val="none" w:sz="0" w:space="0" w:color="auto"/>
      </w:divBdr>
    </w:div>
    <w:div w:id="1475679155">
      <w:bodyDiv w:val="1"/>
      <w:marLeft w:val="0"/>
      <w:marRight w:val="0"/>
      <w:marTop w:val="0"/>
      <w:marBottom w:val="0"/>
      <w:divBdr>
        <w:top w:val="none" w:sz="0" w:space="0" w:color="auto"/>
        <w:left w:val="none" w:sz="0" w:space="0" w:color="auto"/>
        <w:bottom w:val="none" w:sz="0" w:space="0" w:color="auto"/>
        <w:right w:val="none" w:sz="0" w:space="0" w:color="auto"/>
      </w:divBdr>
    </w:div>
    <w:div w:id="1492602643">
      <w:bodyDiv w:val="1"/>
      <w:marLeft w:val="0"/>
      <w:marRight w:val="0"/>
      <w:marTop w:val="0"/>
      <w:marBottom w:val="0"/>
      <w:divBdr>
        <w:top w:val="none" w:sz="0" w:space="0" w:color="auto"/>
        <w:left w:val="none" w:sz="0" w:space="0" w:color="auto"/>
        <w:bottom w:val="none" w:sz="0" w:space="0" w:color="auto"/>
        <w:right w:val="none" w:sz="0" w:space="0" w:color="auto"/>
      </w:divBdr>
      <w:divsChild>
        <w:div w:id="514392543">
          <w:marLeft w:val="0"/>
          <w:marRight w:val="0"/>
          <w:marTop w:val="0"/>
          <w:marBottom w:val="0"/>
          <w:divBdr>
            <w:top w:val="none" w:sz="0" w:space="0" w:color="auto"/>
            <w:left w:val="none" w:sz="0" w:space="0" w:color="auto"/>
            <w:bottom w:val="none" w:sz="0" w:space="0" w:color="auto"/>
            <w:right w:val="none" w:sz="0" w:space="0" w:color="auto"/>
          </w:divBdr>
          <w:divsChild>
            <w:div w:id="448163642">
              <w:marLeft w:val="0"/>
              <w:marRight w:val="0"/>
              <w:marTop w:val="0"/>
              <w:marBottom w:val="0"/>
              <w:divBdr>
                <w:top w:val="none" w:sz="0" w:space="0" w:color="auto"/>
                <w:left w:val="none" w:sz="0" w:space="0" w:color="auto"/>
                <w:bottom w:val="none" w:sz="0" w:space="0" w:color="auto"/>
                <w:right w:val="none" w:sz="0" w:space="0" w:color="auto"/>
              </w:divBdr>
              <w:divsChild>
                <w:div w:id="2114469009">
                  <w:marLeft w:val="0"/>
                  <w:marRight w:val="0"/>
                  <w:marTop w:val="0"/>
                  <w:marBottom w:val="0"/>
                  <w:divBdr>
                    <w:top w:val="none" w:sz="0" w:space="0" w:color="auto"/>
                    <w:left w:val="none" w:sz="0" w:space="0" w:color="auto"/>
                    <w:bottom w:val="none" w:sz="0" w:space="0" w:color="auto"/>
                    <w:right w:val="none" w:sz="0" w:space="0" w:color="auto"/>
                  </w:divBdr>
                  <w:divsChild>
                    <w:div w:id="818887744">
                      <w:marLeft w:val="0"/>
                      <w:marRight w:val="0"/>
                      <w:marTop w:val="0"/>
                      <w:marBottom w:val="0"/>
                      <w:divBdr>
                        <w:top w:val="none" w:sz="0" w:space="0" w:color="auto"/>
                        <w:left w:val="none" w:sz="0" w:space="0" w:color="auto"/>
                        <w:bottom w:val="none" w:sz="0" w:space="0" w:color="auto"/>
                        <w:right w:val="none" w:sz="0" w:space="0" w:color="auto"/>
                      </w:divBdr>
                      <w:divsChild>
                        <w:div w:id="174653745">
                          <w:marLeft w:val="0"/>
                          <w:marRight w:val="0"/>
                          <w:marTop w:val="0"/>
                          <w:marBottom w:val="450"/>
                          <w:divBdr>
                            <w:top w:val="none" w:sz="0" w:space="0" w:color="auto"/>
                            <w:left w:val="none" w:sz="0" w:space="0" w:color="auto"/>
                            <w:bottom w:val="none" w:sz="0" w:space="0" w:color="auto"/>
                            <w:right w:val="none" w:sz="0" w:space="0" w:color="auto"/>
                          </w:divBdr>
                          <w:divsChild>
                            <w:div w:id="393969646">
                              <w:marLeft w:val="0"/>
                              <w:marRight w:val="0"/>
                              <w:marTop w:val="0"/>
                              <w:marBottom w:val="0"/>
                              <w:divBdr>
                                <w:top w:val="none" w:sz="0" w:space="0" w:color="auto"/>
                                <w:left w:val="none" w:sz="0" w:space="0" w:color="auto"/>
                                <w:bottom w:val="none" w:sz="0" w:space="0" w:color="auto"/>
                                <w:right w:val="none" w:sz="0" w:space="0" w:color="auto"/>
                              </w:divBdr>
                              <w:divsChild>
                                <w:div w:id="1189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978126">
      <w:bodyDiv w:val="1"/>
      <w:marLeft w:val="0"/>
      <w:marRight w:val="0"/>
      <w:marTop w:val="0"/>
      <w:marBottom w:val="0"/>
      <w:divBdr>
        <w:top w:val="none" w:sz="0" w:space="0" w:color="auto"/>
        <w:left w:val="none" w:sz="0" w:space="0" w:color="auto"/>
        <w:bottom w:val="none" w:sz="0" w:space="0" w:color="auto"/>
        <w:right w:val="none" w:sz="0" w:space="0" w:color="auto"/>
      </w:divBdr>
    </w:div>
    <w:div w:id="1674604023">
      <w:bodyDiv w:val="1"/>
      <w:marLeft w:val="0"/>
      <w:marRight w:val="0"/>
      <w:marTop w:val="0"/>
      <w:marBottom w:val="0"/>
      <w:divBdr>
        <w:top w:val="none" w:sz="0" w:space="0" w:color="auto"/>
        <w:left w:val="none" w:sz="0" w:space="0" w:color="auto"/>
        <w:bottom w:val="none" w:sz="0" w:space="0" w:color="auto"/>
        <w:right w:val="none" w:sz="0" w:space="0" w:color="auto"/>
      </w:divBdr>
      <w:divsChild>
        <w:div w:id="1044407102">
          <w:marLeft w:val="0"/>
          <w:marRight w:val="0"/>
          <w:marTop w:val="100"/>
          <w:marBottom w:val="100"/>
          <w:divBdr>
            <w:top w:val="none" w:sz="0" w:space="0" w:color="auto"/>
            <w:left w:val="single" w:sz="6" w:space="0" w:color="CCCCCC"/>
            <w:bottom w:val="none" w:sz="0" w:space="0" w:color="auto"/>
            <w:right w:val="single" w:sz="6" w:space="0" w:color="CCCCCC"/>
          </w:divBdr>
          <w:divsChild>
            <w:div w:id="1206059647">
              <w:marLeft w:val="0"/>
              <w:marRight w:val="0"/>
              <w:marTop w:val="0"/>
              <w:marBottom w:val="0"/>
              <w:divBdr>
                <w:top w:val="none" w:sz="0" w:space="0" w:color="auto"/>
                <w:left w:val="none" w:sz="0" w:space="0" w:color="auto"/>
                <w:bottom w:val="none" w:sz="0" w:space="0" w:color="auto"/>
                <w:right w:val="none" w:sz="0" w:space="0" w:color="auto"/>
              </w:divBdr>
              <w:divsChild>
                <w:div w:id="1167749733">
                  <w:marLeft w:val="0"/>
                  <w:marRight w:val="0"/>
                  <w:marTop w:val="240"/>
                  <w:marBottom w:val="0"/>
                  <w:divBdr>
                    <w:top w:val="none" w:sz="0" w:space="0" w:color="auto"/>
                    <w:left w:val="none" w:sz="0" w:space="0" w:color="auto"/>
                    <w:bottom w:val="none" w:sz="0" w:space="0" w:color="auto"/>
                    <w:right w:val="single" w:sz="6" w:space="0" w:color="DBDBDB"/>
                  </w:divBdr>
                  <w:divsChild>
                    <w:div w:id="1784959170">
                      <w:marLeft w:val="0"/>
                      <w:marRight w:val="0"/>
                      <w:marTop w:val="0"/>
                      <w:marBottom w:val="0"/>
                      <w:divBdr>
                        <w:top w:val="none" w:sz="0" w:space="0" w:color="auto"/>
                        <w:left w:val="single" w:sz="6" w:space="0" w:color="D5DABA"/>
                        <w:bottom w:val="none" w:sz="0" w:space="0" w:color="auto"/>
                        <w:right w:val="none" w:sz="0" w:space="0" w:color="auto"/>
                      </w:divBdr>
                      <w:divsChild>
                        <w:div w:id="304237783">
                          <w:marLeft w:val="-15"/>
                          <w:marRight w:val="0"/>
                          <w:marTop w:val="0"/>
                          <w:marBottom w:val="0"/>
                          <w:divBdr>
                            <w:top w:val="none" w:sz="0" w:space="0" w:color="auto"/>
                            <w:left w:val="single" w:sz="6" w:space="0" w:color="FFFFFF"/>
                            <w:bottom w:val="none" w:sz="0" w:space="0" w:color="auto"/>
                            <w:right w:val="single" w:sz="6" w:space="0" w:color="EEEEEE"/>
                          </w:divBdr>
                        </w:div>
                      </w:divsChild>
                    </w:div>
                  </w:divsChild>
                </w:div>
              </w:divsChild>
            </w:div>
          </w:divsChild>
        </w:div>
      </w:divsChild>
    </w:div>
    <w:div w:id="1735929574">
      <w:bodyDiv w:val="1"/>
      <w:marLeft w:val="0"/>
      <w:marRight w:val="0"/>
      <w:marTop w:val="0"/>
      <w:marBottom w:val="0"/>
      <w:divBdr>
        <w:top w:val="none" w:sz="0" w:space="0" w:color="auto"/>
        <w:left w:val="none" w:sz="0" w:space="0" w:color="auto"/>
        <w:bottom w:val="none" w:sz="0" w:space="0" w:color="auto"/>
        <w:right w:val="none" w:sz="0" w:space="0" w:color="auto"/>
      </w:divBdr>
    </w:div>
    <w:div w:id="1787118904">
      <w:bodyDiv w:val="1"/>
      <w:marLeft w:val="0"/>
      <w:marRight w:val="0"/>
      <w:marTop w:val="0"/>
      <w:marBottom w:val="0"/>
      <w:divBdr>
        <w:top w:val="none" w:sz="0" w:space="0" w:color="auto"/>
        <w:left w:val="none" w:sz="0" w:space="0" w:color="auto"/>
        <w:bottom w:val="none" w:sz="0" w:space="0" w:color="auto"/>
        <w:right w:val="none" w:sz="0" w:space="0" w:color="auto"/>
      </w:divBdr>
      <w:divsChild>
        <w:div w:id="1890218498">
          <w:marLeft w:val="0"/>
          <w:marRight w:val="0"/>
          <w:marTop w:val="0"/>
          <w:marBottom w:val="0"/>
          <w:divBdr>
            <w:top w:val="none" w:sz="0" w:space="0" w:color="auto"/>
            <w:left w:val="none" w:sz="0" w:space="0" w:color="auto"/>
            <w:bottom w:val="none" w:sz="0" w:space="0" w:color="auto"/>
            <w:right w:val="none" w:sz="0" w:space="0" w:color="auto"/>
          </w:divBdr>
          <w:divsChild>
            <w:div w:id="8584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7775">
      <w:bodyDiv w:val="1"/>
      <w:marLeft w:val="0"/>
      <w:marRight w:val="0"/>
      <w:marTop w:val="0"/>
      <w:marBottom w:val="0"/>
      <w:divBdr>
        <w:top w:val="none" w:sz="0" w:space="0" w:color="auto"/>
        <w:left w:val="none" w:sz="0" w:space="0" w:color="auto"/>
        <w:bottom w:val="none" w:sz="0" w:space="0" w:color="auto"/>
        <w:right w:val="none" w:sz="0" w:space="0" w:color="auto"/>
      </w:divBdr>
      <w:divsChild>
        <w:div w:id="1329214307">
          <w:marLeft w:val="0"/>
          <w:marRight w:val="0"/>
          <w:marTop w:val="0"/>
          <w:marBottom w:val="0"/>
          <w:divBdr>
            <w:top w:val="none" w:sz="0" w:space="0" w:color="auto"/>
            <w:left w:val="none" w:sz="0" w:space="0" w:color="auto"/>
            <w:bottom w:val="none" w:sz="0" w:space="0" w:color="auto"/>
            <w:right w:val="none" w:sz="0" w:space="0" w:color="auto"/>
          </w:divBdr>
          <w:divsChild>
            <w:div w:id="1554661983">
              <w:marLeft w:val="0"/>
              <w:marRight w:val="0"/>
              <w:marTop w:val="300"/>
              <w:marBottom w:val="0"/>
              <w:divBdr>
                <w:top w:val="none" w:sz="0" w:space="0" w:color="auto"/>
                <w:left w:val="none" w:sz="0" w:space="0" w:color="auto"/>
                <w:bottom w:val="none" w:sz="0" w:space="0" w:color="auto"/>
                <w:right w:val="none" w:sz="0" w:space="0" w:color="auto"/>
              </w:divBdr>
              <w:divsChild>
                <w:div w:id="19624834">
                  <w:marLeft w:val="4650"/>
                  <w:marRight w:val="4800"/>
                  <w:marTop w:val="0"/>
                  <w:marBottom w:val="0"/>
                  <w:divBdr>
                    <w:top w:val="none" w:sz="0" w:space="0" w:color="auto"/>
                    <w:left w:val="none" w:sz="0" w:space="0" w:color="auto"/>
                    <w:bottom w:val="none" w:sz="0" w:space="0" w:color="auto"/>
                    <w:right w:val="none" w:sz="0" w:space="0" w:color="auto"/>
                  </w:divBdr>
                  <w:divsChild>
                    <w:div w:id="2142184223">
                      <w:marLeft w:val="0"/>
                      <w:marRight w:val="0"/>
                      <w:marTop w:val="0"/>
                      <w:marBottom w:val="0"/>
                      <w:divBdr>
                        <w:top w:val="none" w:sz="0" w:space="0" w:color="auto"/>
                        <w:left w:val="none" w:sz="0" w:space="0" w:color="auto"/>
                        <w:bottom w:val="none" w:sz="0" w:space="0" w:color="auto"/>
                        <w:right w:val="none" w:sz="0" w:space="0" w:color="auto"/>
                      </w:divBdr>
                      <w:divsChild>
                        <w:div w:id="438917851">
                          <w:marLeft w:val="0"/>
                          <w:marRight w:val="0"/>
                          <w:marTop w:val="0"/>
                          <w:marBottom w:val="330"/>
                          <w:divBdr>
                            <w:top w:val="none" w:sz="0" w:space="0" w:color="auto"/>
                            <w:left w:val="none" w:sz="0" w:space="0" w:color="auto"/>
                            <w:bottom w:val="none" w:sz="0" w:space="0" w:color="auto"/>
                            <w:right w:val="none" w:sz="0" w:space="0" w:color="auto"/>
                          </w:divBdr>
                        </w:div>
                        <w:div w:id="78007537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888059167">
      <w:bodyDiv w:val="1"/>
      <w:marLeft w:val="0"/>
      <w:marRight w:val="0"/>
      <w:marTop w:val="0"/>
      <w:marBottom w:val="0"/>
      <w:divBdr>
        <w:top w:val="none" w:sz="0" w:space="0" w:color="auto"/>
        <w:left w:val="none" w:sz="0" w:space="0" w:color="auto"/>
        <w:bottom w:val="none" w:sz="0" w:space="0" w:color="auto"/>
        <w:right w:val="none" w:sz="0" w:space="0" w:color="auto"/>
      </w:divBdr>
      <w:divsChild>
        <w:div w:id="557714743">
          <w:marLeft w:val="0"/>
          <w:marRight w:val="0"/>
          <w:marTop w:val="0"/>
          <w:marBottom w:val="0"/>
          <w:divBdr>
            <w:top w:val="none" w:sz="0" w:space="0" w:color="auto"/>
            <w:left w:val="none" w:sz="0" w:space="0" w:color="auto"/>
            <w:bottom w:val="none" w:sz="0" w:space="0" w:color="auto"/>
            <w:right w:val="none" w:sz="0" w:space="0" w:color="auto"/>
          </w:divBdr>
          <w:divsChild>
            <w:div w:id="1711808625">
              <w:marLeft w:val="0"/>
              <w:marRight w:val="0"/>
              <w:marTop w:val="0"/>
              <w:marBottom w:val="0"/>
              <w:divBdr>
                <w:top w:val="none" w:sz="0" w:space="0" w:color="auto"/>
                <w:left w:val="none" w:sz="0" w:space="0" w:color="auto"/>
                <w:bottom w:val="none" w:sz="0" w:space="0" w:color="auto"/>
                <w:right w:val="none" w:sz="0" w:space="0" w:color="auto"/>
              </w:divBdr>
              <w:divsChild>
                <w:div w:id="93327037">
                  <w:marLeft w:val="0"/>
                  <w:marRight w:val="0"/>
                  <w:marTop w:val="0"/>
                  <w:marBottom w:val="0"/>
                  <w:divBdr>
                    <w:top w:val="none" w:sz="0" w:space="0" w:color="auto"/>
                    <w:left w:val="none" w:sz="0" w:space="0" w:color="auto"/>
                    <w:bottom w:val="none" w:sz="0" w:space="0" w:color="auto"/>
                    <w:right w:val="none" w:sz="0" w:space="0" w:color="auto"/>
                  </w:divBdr>
                  <w:divsChild>
                    <w:div w:id="52509313">
                      <w:marLeft w:val="0"/>
                      <w:marRight w:val="0"/>
                      <w:marTop w:val="0"/>
                      <w:marBottom w:val="0"/>
                      <w:divBdr>
                        <w:top w:val="none" w:sz="0" w:space="0" w:color="auto"/>
                        <w:left w:val="none" w:sz="0" w:space="0" w:color="auto"/>
                        <w:bottom w:val="none" w:sz="0" w:space="0" w:color="auto"/>
                        <w:right w:val="none" w:sz="0" w:space="0" w:color="auto"/>
                      </w:divBdr>
                      <w:divsChild>
                        <w:div w:id="1274634527">
                          <w:marLeft w:val="0"/>
                          <w:marRight w:val="0"/>
                          <w:marTop w:val="0"/>
                          <w:marBottom w:val="450"/>
                          <w:divBdr>
                            <w:top w:val="none" w:sz="0" w:space="0" w:color="auto"/>
                            <w:left w:val="none" w:sz="0" w:space="0" w:color="auto"/>
                            <w:bottom w:val="none" w:sz="0" w:space="0" w:color="auto"/>
                            <w:right w:val="none" w:sz="0" w:space="0" w:color="auto"/>
                          </w:divBdr>
                          <w:divsChild>
                            <w:div w:id="438985817">
                              <w:marLeft w:val="0"/>
                              <w:marRight w:val="0"/>
                              <w:marTop w:val="0"/>
                              <w:marBottom w:val="0"/>
                              <w:divBdr>
                                <w:top w:val="none" w:sz="0" w:space="0" w:color="auto"/>
                                <w:left w:val="none" w:sz="0" w:space="0" w:color="auto"/>
                                <w:bottom w:val="none" w:sz="0" w:space="0" w:color="auto"/>
                                <w:right w:val="none" w:sz="0" w:space="0" w:color="auto"/>
                              </w:divBdr>
                              <w:divsChild>
                                <w:div w:id="177323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043699">
      <w:bodyDiv w:val="1"/>
      <w:marLeft w:val="0"/>
      <w:marRight w:val="0"/>
      <w:marTop w:val="0"/>
      <w:marBottom w:val="0"/>
      <w:divBdr>
        <w:top w:val="none" w:sz="0" w:space="0" w:color="auto"/>
        <w:left w:val="none" w:sz="0" w:space="0" w:color="auto"/>
        <w:bottom w:val="none" w:sz="0" w:space="0" w:color="auto"/>
        <w:right w:val="none" w:sz="0" w:space="0" w:color="auto"/>
      </w:divBdr>
      <w:divsChild>
        <w:div w:id="892078217">
          <w:marLeft w:val="0"/>
          <w:marRight w:val="0"/>
          <w:marTop w:val="0"/>
          <w:marBottom w:val="0"/>
          <w:divBdr>
            <w:top w:val="none" w:sz="0" w:space="0" w:color="auto"/>
            <w:left w:val="none" w:sz="0" w:space="0" w:color="auto"/>
            <w:bottom w:val="none" w:sz="0" w:space="0" w:color="auto"/>
            <w:right w:val="none" w:sz="0" w:space="0" w:color="auto"/>
          </w:divBdr>
          <w:divsChild>
            <w:div w:id="303506789">
              <w:marLeft w:val="0"/>
              <w:marRight w:val="0"/>
              <w:marTop w:val="0"/>
              <w:marBottom w:val="0"/>
              <w:divBdr>
                <w:top w:val="none" w:sz="0" w:space="0" w:color="auto"/>
                <w:left w:val="none" w:sz="0" w:space="0" w:color="auto"/>
                <w:bottom w:val="none" w:sz="0" w:space="0" w:color="auto"/>
                <w:right w:val="none" w:sz="0" w:space="0" w:color="auto"/>
              </w:divBdr>
              <w:divsChild>
                <w:div w:id="1435134333">
                  <w:marLeft w:val="0"/>
                  <w:marRight w:val="0"/>
                  <w:marTop w:val="0"/>
                  <w:marBottom w:val="0"/>
                  <w:divBdr>
                    <w:top w:val="none" w:sz="0" w:space="0" w:color="auto"/>
                    <w:left w:val="none" w:sz="0" w:space="0" w:color="auto"/>
                    <w:bottom w:val="none" w:sz="0" w:space="0" w:color="auto"/>
                    <w:right w:val="none" w:sz="0" w:space="0" w:color="auto"/>
                  </w:divBdr>
                  <w:divsChild>
                    <w:div w:id="639110744">
                      <w:marLeft w:val="0"/>
                      <w:marRight w:val="0"/>
                      <w:marTop w:val="0"/>
                      <w:marBottom w:val="0"/>
                      <w:divBdr>
                        <w:top w:val="none" w:sz="0" w:space="0" w:color="auto"/>
                        <w:left w:val="none" w:sz="0" w:space="0" w:color="auto"/>
                        <w:bottom w:val="none" w:sz="0" w:space="0" w:color="auto"/>
                        <w:right w:val="none" w:sz="0" w:space="0" w:color="auto"/>
                      </w:divBdr>
                      <w:divsChild>
                        <w:div w:id="584340607">
                          <w:marLeft w:val="0"/>
                          <w:marRight w:val="0"/>
                          <w:marTop w:val="0"/>
                          <w:marBottom w:val="450"/>
                          <w:divBdr>
                            <w:top w:val="none" w:sz="0" w:space="0" w:color="auto"/>
                            <w:left w:val="none" w:sz="0" w:space="0" w:color="auto"/>
                            <w:bottom w:val="none" w:sz="0" w:space="0" w:color="auto"/>
                            <w:right w:val="none" w:sz="0" w:space="0" w:color="auto"/>
                          </w:divBdr>
                          <w:divsChild>
                            <w:div w:id="1194267910">
                              <w:marLeft w:val="0"/>
                              <w:marRight w:val="0"/>
                              <w:marTop w:val="0"/>
                              <w:marBottom w:val="0"/>
                              <w:divBdr>
                                <w:top w:val="none" w:sz="0" w:space="0" w:color="auto"/>
                                <w:left w:val="none" w:sz="0" w:space="0" w:color="auto"/>
                                <w:bottom w:val="none" w:sz="0" w:space="0" w:color="auto"/>
                                <w:right w:val="none" w:sz="0" w:space="0" w:color="auto"/>
                              </w:divBdr>
                              <w:divsChild>
                                <w:div w:id="8052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554004">
      <w:bodyDiv w:val="1"/>
      <w:marLeft w:val="0"/>
      <w:marRight w:val="0"/>
      <w:marTop w:val="0"/>
      <w:marBottom w:val="0"/>
      <w:divBdr>
        <w:top w:val="none" w:sz="0" w:space="0" w:color="auto"/>
        <w:left w:val="none" w:sz="0" w:space="0" w:color="auto"/>
        <w:bottom w:val="none" w:sz="0" w:space="0" w:color="auto"/>
        <w:right w:val="none" w:sz="0" w:space="0" w:color="auto"/>
      </w:divBdr>
      <w:divsChild>
        <w:div w:id="155151307">
          <w:marLeft w:val="0"/>
          <w:marRight w:val="0"/>
          <w:marTop w:val="0"/>
          <w:marBottom w:val="0"/>
          <w:divBdr>
            <w:top w:val="none" w:sz="0" w:space="0" w:color="auto"/>
            <w:left w:val="none" w:sz="0" w:space="0" w:color="auto"/>
            <w:bottom w:val="none" w:sz="0" w:space="0" w:color="auto"/>
            <w:right w:val="none" w:sz="0" w:space="0" w:color="auto"/>
          </w:divBdr>
          <w:divsChild>
            <w:div w:id="20278166">
              <w:marLeft w:val="0"/>
              <w:marRight w:val="0"/>
              <w:marTop w:val="0"/>
              <w:marBottom w:val="0"/>
              <w:divBdr>
                <w:top w:val="none" w:sz="0" w:space="0" w:color="auto"/>
                <w:left w:val="none" w:sz="0" w:space="0" w:color="auto"/>
                <w:bottom w:val="none" w:sz="0" w:space="0" w:color="auto"/>
                <w:right w:val="none" w:sz="0" w:space="0" w:color="auto"/>
              </w:divBdr>
              <w:divsChild>
                <w:div w:id="12109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29366">
      <w:bodyDiv w:val="1"/>
      <w:marLeft w:val="0"/>
      <w:marRight w:val="0"/>
      <w:marTop w:val="0"/>
      <w:marBottom w:val="0"/>
      <w:divBdr>
        <w:top w:val="none" w:sz="0" w:space="0" w:color="auto"/>
        <w:left w:val="none" w:sz="0" w:space="0" w:color="auto"/>
        <w:bottom w:val="none" w:sz="0" w:space="0" w:color="auto"/>
        <w:right w:val="none" w:sz="0" w:space="0" w:color="auto"/>
      </w:divBdr>
      <w:divsChild>
        <w:div w:id="1738747043">
          <w:marLeft w:val="0"/>
          <w:marRight w:val="0"/>
          <w:marTop w:val="0"/>
          <w:marBottom w:val="0"/>
          <w:divBdr>
            <w:top w:val="none" w:sz="0" w:space="0" w:color="auto"/>
            <w:left w:val="none" w:sz="0" w:space="0" w:color="auto"/>
            <w:bottom w:val="none" w:sz="0" w:space="0" w:color="auto"/>
            <w:right w:val="none" w:sz="0" w:space="0" w:color="auto"/>
          </w:divBdr>
          <w:divsChild>
            <w:div w:id="616065431">
              <w:marLeft w:val="0"/>
              <w:marRight w:val="0"/>
              <w:marTop w:val="0"/>
              <w:marBottom w:val="0"/>
              <w:divBdr>
                <w:top w:val="none" w:sz="0" w:space="0" w:color="auto"/>
                <w:left w:val="none" w:sz="0" w:space="0" w:color="auto"/>
                <w:bottom w:val="none" w:sz="0" w:space="0" w:color="auto"/>
                <w:right w:val="none" w:sz="0" w:space="0" w:color="auto"/>
              </w:divBdr>
              <w:divsChild>
                <w:div w:id="581454657">
                  <w:marLeft w:val="0"/>
                  <w:marRight w:val="150"/>
                  <w:marTop w:val="0"/>
                  <w:marBottom w:val="0"/>
                  <w:divBdr>
                    <w:top w:val="none" w:sz="0" w:space="0" w:color="auto"/>
                    <w:left w:val="none" w:sz="0" w:space="0" w:color="auto"/>
                    <w:bottom w:val="single" w:sz="6" w:space="0" w:color="EEEEEE"/>
                    <w:right w:val="single" w:sz="6" w:space="0" w:color="EEEEEE"/>
                  </w:divBdr>
                  <w:divsChild>
                    <w:div w:id="626274789">
                      <w:marLeft w:val="0"/>
                      <w:marRight w:val="0"/>
                      <w:marTop w:val="0"/>
                      <w:marBottom w:val="0"/>
                      <w:divBdr>
                        <w:top w:val="none" w:sz="0" w:space="0" w:color="auto"/>
                        <w:left w:val="single" w:sz="6" w:space="0" w:color="D5DABA"/>
                        <w:bottom w:val="none" w:sz="0" w:space="0" w:color="auto"/>
                        <w:right w:val="none" w:sz="0" w:space="0" w:color="auto"/>
                      </w:divBdr>
                      <w:divsChild>
                        <w:div w:id="930703608">
                          <w:marLeft w:val="-15"/>
                          <w:marRight w:val="0"/>
                          <w:marTop w:val="0"/>
                          <w:marBottom w:val="0"/>
                          <w:divBdr>
                            <w:top w:val="none" w:sz="0" w:space="0" w:color="auto"/>
                            <w:left w:val="single" w:sz="6" w:space="0" w:color="FFFFFF"/>
                            <w:bottom w:val="none" w:sz="0" w:space="0" w:color="auto"/>
                            <w:right w:val="single" w:sz="48" w:space="0" w:color="EEEEEE"/>
                          </w:divBdr>
                          <w:divsChild>
                            <w:div w:id="5732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52776">
      <w:bodyDiv w:val="1"/>
      <w:marLeft w:val="0"/>
      <w:marRight w:val="0"/>
      <w:marTop w:val="0"/>
      <w:marBottom w:val="0"/>
      <w:divBdr>
        <w:top w:val="none" w:sz="0" w:space="0" w:color="auto"/>
        <w:left w:val="none" w:sz="0" w:space="0" w:color="auto"/>
        <w:bottom w:val="none" w:sz="0" w:space="0" w:color="auto"/>
        <w:right w:val="none" w:sz="0" w:space="0" w:color="auto"/>
      </w:divBdr>
    </w:div>
    <w:div w:id="2111194083">
      <w:bodyDiv w:val="1"/>
      <w:marLeft w:val="0"/>
      <w:marRight w:val="0"/>
      <w:marTop w:val="0"/>
      <w:marBottom w:val="0"/>
      <w:divBdr>
        <w:top w:val="none" w:sz="0" w:space="0" w:color="auto"/>
        <w:left w:val="none" w:sz="0" w:space="0" w:color="auto"/>
        <w:bottom w:val="none" w:sz="0" w:space="0" w:color="auto"/>
        <w:right w:val="none" w:sz="0" w:space="0" w:color="auto"/>
      </w:divBdr>
      <w:divsChild>
        <w:div w:id="1227178692">
          <w:marLeft w:val="0"/>
          <w:marRight w:val="0"/>
          <w:marTop w:val="0"/>
          <w:marBottom w:val="0"/>
          <w:divBdr>
            <w:top w:val="none" w:sz="0" w:space="0" w:color="auto"/>
            <w:left w:val="none" w:sz="0" w:space="0" w:color="auto"/>
            <w:bottom w:val="none" w:sz="0" w:space="0" w:color="auto"/>
            <w:right w:val="none" w:sz="0" w:space="0" w:color="auto"/>
          </w:divBdr>
          <w:divsChild>
            <w:div w:id="765004015">
              <w:marLeft w:val="0"/>
              <w:marRight w:val="0"/>
              <w:marTop w:val="0"/>
              <w:marBottom w:val="0"/>
              <w:divBdr>
                <w:top w:val="none" w:sz="0" w:space="0" w:color="auto"/>
                <w:left w:val="none" w:sz="0" w:space="0" w:color="auto"/>
                <w:bottom w:val="none" w:sz="0" w:space="0" w:color="auto"/>
                <w:right w:val="none" w:sz="0" w:space="0" w:color="auto"/>
              </w:divBdr>
              <w:divsChild>
                <w:div w:id="1531868876">
                  <w:marLeft w:val="0"/>
                  <w:marRight w:val="0"/>
                  <w:marTop w:val="0"/>
                  <w:marBottom w:val="0"/>
                  <w:divBdr>
                    <w:top w:val="none" w:sz="0" w:space="0" w:color="auto"/>
                    <w:left w:val="none" w:sz="0" w:space="0" w:color="auto"/>
                    <w:bottom w:val="none" w:sz="0" w:space="0" w:color="auto"/>
                    <w:right w:val="none" w:sz="0" w:space="0" w:color="auto"/>
                  </w:divBdr>
                  <w:divsChild>
                    <w:div w:id="186329797">
                      <w:marLeft w:val="0"/>
                      <w:marRight w:val="0"/>
                      <w:marTop w:val="0"/>
                      <w:marBottom w:val="0"/>
                      <w:divBdr>
                        <w:top w:val="none" w:sz="0" w:space="0" w:color="auto"/>
                        <w:left w:val="none" w:sz="0" w:space="0" w:color="auto"/>
                        <w:bottom w:val="none" w:sz="0" w:space="0" w:color="auto"/>
                        <w:right w:val="none" w:sz="0" w:space="0" w:color="auto"/>
                      </w:divBdr>
                      <w:divsChild>
                        <w:div w:id="12277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56138">
      <w:bodyDiv w:val="1"/>
      <w:marLeft w:val="0"/>
      <w:marRight w:val="0"/>
      <w:marTop w:val="0"/>
      <w:marBottom w:val="0"/>
      <w:divBdr>
        <w:top w:val="none" w:sz="0" w:space="0" w:color="auto"/>
        <w:left w:val="none" w:sz="0" w:space="0" w:color="auto"/>
        <w:bottom w:val="none" w:sz="0" w:space="0" w:color="auto"/>
        <w:right w:val="none" w:sz="0" w:space="0" w:color="auto"/>
      </w:divBdr>
      <w:divsChild>
        <w:div w:id="939337807">
          <w:marLeft w:val="0"/>
          <w:marRight w:val="0"/>
          <w:marTop w:val="0"/>
          <w:marBottom w:val="0"/>
          <w:divBdr>
            <w:top w:val="none" w:sz="0" w:space="0" w:color="auto"/>
            <w:left w:val="none" w:sz="0" w:space="0" w:color="auto"/>
            <w:bottom w:val="none" w:sz="0" w:space="0" w:color="auto"/>
            <w:right w:val="none" w:sz="0" w:space="0" w:color="auto"/>
          </w:divBdr>
          <w:divsChild>
            <w:div w:id="1582374055">
              <w:marLeft w:val="0"/>
              <w:marRight w:val="0"/>
              <w:marTop w:val="0"/>
              <w:marBottom w:val="0"/>
              <w:divBdr>
                <w:top w:val="none" w:sz="0" w:space="0" w:color="auto"/>
                <w:left w:val="none" w:sz="0" w:space="0" w:color="auto"/>
                <w:bottom w:val="none" w:sz="0" w:space="0" w:color="auto"/>
                <w:right w:val="none" w:sz="0" w:space="0" w:color="auto"/>
              </w:divBdr>
              <w:divsChild>
                <w:div w:id="857236960">
                  <w:marLeft w:val="0"/>
                  <w:marRight w:val="0"/>
                  <w:marTop w:val="0"/>
                  <w:marBottom w:val="0"/>
                  <w:divBdr>
                    <w:top w:val="none" w:sz="0" w:space="0" w:color="auto"/>
                    <w:left w:val="none" w:sz="0" w:space="0" w:color="auto"/>
                    <w:bottom w:val="none" w:sz="0" w:space="0" w:color="auto"/>
                    <w:right w:val="none" w:sz="0" w:space="0" w:color="auto"/>
                  </w:divBdr>
                  <w:divsChild>
                    <w:div w:id="553468450">
                      <w:marLeft w:val="0"/>
                      <w:marRight w:val="0"/>
                      <w:marTop w:val="0"/>
                      <w:marBottom w:val="0"/>
                      <w:divBdr>
                        <w:top w:val="none" w:sz="0" w:space="0" w:color="auto"/>
                        <w:left w:val="none" w:sz="0" w:space="0" w:color="auto"/>
                        <w:bottom w:val="none" w:sz="0" w:space="0" w:color="auto"/>
                        <w:right w:val="none" w:sz="0" w:space="0" w:color="auto"/>
                      </w:divBdr>
                      <w:divsChild>
                        <w:div w:id="800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fs.ku.dk/staff/zahavi-publications/Phenomenology-naturalization.pdf_cop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fs.ku.dk/staff/zahavi-publications/inquiry_-_social_construct.do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underland.ac.uk/research/areasofresearch/creativeandculturalpracticesbeacon/projects/asomaticethnographyofgrandgestures/" TargetMode="External"/><Relationship Id="rId3" Type="http://schemas.openxmlformats.org/officeDocument/2006/relationships/hyperlink" Target="http://www.artsevidence.org.uk/" TargetMode="External"/><Relationship Id="rId7" Type="http://schemas.openxmlformats.org/officeDocument/2006/relationships/hyperlink" Target="http://www.ahrc.ac.uk/Funded-Research/Funded-themes-and-programmes/Cultural-Value-Project/Documents/Cultural_Value_Project.pdf" TargetMode="External"/><Relationship Id="rId2" Type="http://schemas.openxmlformats.org/officeDocument/2006/relationships/hyperlink" Target="http://sociology.about.com/od/Research/a/Ethnomethodology.htm" TargetMode="External"/><Relationship Id="rId1" Type="http://schemas.openxmlformats.org/officeDocument/2006/relationships/hyperlink" Target="http://plato.stanford.edu/entries/phenomenology/" TargetMode="External"/><Relationship Id="rId6" Type="http://schemas.openxmlformats.org/officeDocument/2006/relationships/hyperlink" Target="http://www.ahrc.ac.uk/Funded-Research/Funded-themes-and-programmes/Cultural-Value-Project/Current-and-Past-Research-Activities/Pages/default.aspx" TargetMode="External"/><Relationship Id="rId5" Type="http://schemas.openxmlformats.org/officeDocument/2006/relationships/hyperlink" Target="http://www.tandfonline.com/doi/abs/10.1080/09548963.2014.897453" TargetMode="External"/><Relationship Id="rId10" Type="http://schemas.openxmlformats.org/officeDocument/2006/relationships/hyperlink" Target="https://www.liv.ac.uk/media/livacuk/instituteofpsychology/deptpsychologicalsciences/AHRC_Cultural_Value_Report.pdf" TargetMode="External"/><Relationship Id="rId4" Type="http://schemas.openxmlformats.org/officeDocument/2006/relationships/hyperlink" Target="http://culturalvalueinitiative.org/2014/01/15/sociology-art-estranged-bedfellows-patrycja-kaszynska/" TargetMode="External"/><Relationship Id="rId9" Type="http://schemas.openxmlformats.org/officeDocument/2006/relationships/hyperlink" Target="http://clok.uclan.ac.uk/10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58317-112D-4CFF-9F16-6F78AD4D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6093</Words>
  <Characters>34736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40748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Kaszynska (AHRC)</dc:creator>
  <cp:lastModifiedBy>P K</cp:lastModifiedBy>
  <cp:revision>3</cp:revision>
  <cp:lastPrinted>2015-06-04T16:14:00Z</cp:lastPrinted>
  <dcterms:created xsi:type="dcterms:W3CDTF">2020-09-12T09:24:00Z</dcterms:created>
  <dcterms:modified xsi:type="dcterms:W3CDTF">2020-09-12T09:24:00Z</dcterms:modified>
</cp:coreProperties>
</file>