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C487" w14:textId="409E471E" w:rsidR="00D60B23" w:rsidRPr="00D303D3" w:rsidRDefault="00D60B23" w:rsidP="00D60B23">
      <w:pPr>
        <w:pStyle w:val="Body"/>
        <w:spacing w:line="360" w:lineRule="auto"/>
        <w:rPr>
          <w:rFonts w:asciiTheme="minorHAnsi" w:hAnsiTheme="minorHAnsi" w:cstheme="minorHAnsi"/>
          <w:b/>
          <w:bCs/>
          <w:sz w:val="40"/>
          <w:szCs w:val="40"/>
        </w:rPr>
      </w:pPr>
      <w:r w:rsidRPr="00D303D3">
        <w:rPr>
          <w:rFonts w:asciiTheme="minorHAnsi" w:hAnsiTheme="minorHAnsi" w:cstheme="minorHAnsi"/>
          <w:b/>
          <w:bCs/>
          <w:sz w:val="40"/>
          <w:szCs w:val="40"/>
        </w:rPr>
        <w:t xml:space="preserve">HBO’s </w:t>
      </w:r>
      <w:r w:rsidRPr="00D303D3">
        <w:rPr>
          <w:rFonts w:asciiTheme="minorHAnsi" w:hAnsiTheme="minorHAnsi" w:cstheme="minorHAnsi"/>
          <w:b/>
          <w:bCs/>
          <w:i/>
          <w:iCs/>
          <w:sz w:val="40"/>
          <w:szCs w:val="40"/>
        </w:rPr>
        <w:t>‘Euphoria’</w:t>
      </w:r>
      <w:r w:rsidRPr="00D303D3">
        <w:rPr>
          <w:rFonts w:asciiTheme="minorHAnsi" w:hAnsiTheme="minorHAnsi" w:cstheme="minorHAnsi"/>
          <w:b/>
          <w:bCs/>
          <w:sz w:val="40"/>
          <w:szCs w:val="40"/>
        </w:rPr>
        <w:t xml:space="preserve"> and the complexities at play in the costumed representations of contemporary masculinities</w:t>
      </w:r>
      <w:r w:rsidR="004F1C23">
        <w:rPr>
          <w:rFonts w:asciiTheme="minorHAnsi" w:hAnsiTheme="minorHAnsi" w:cstheme="minorHAnsi"/>
          <w:b/>
          <w:bCs/>
          <w:sz w:val="40"/>
          <w:szCs w:val="40"/>
        </w:rPr>
        <w:t>.</w:t>
      </w:r>
    </w:p>
    <w:p w14:paraId="14F4B0EC" w14:textId="4251C60B" w:rsidR="006C12A7" w:rsidRDefault="006C12A7">
      <w:pPr>
        <w:rPr>
          <w:sz w:val="28"/>
          <w:szCs w:val="28"/>
          <w:lang w:val="en-US"/>
        </w:rPr>
      </w:pPr>
    </w:p>
    <w:p w14:paraId="56276E49" w14:textId="10631B01" w:rsidR="00D303D3" w:rsidRPr="00D303D3" w:rsidRDefault="00D303D3">
      <w:pPr>
        <w:rPr>
          <w:b/>
          <w:bCs/>
          <w:sz w:val="32"/>
          <w:szCs w:val="32"/>
          <w:u w:val="single"/>
          <w:lang w:val="en-US"/>
        </w:rPr>
      </w:pPr>
      <w:r w:rsidRPr="00D303D3">
        <w:rPr>
          <w:b/>
          <w:bCs/>
          <w:sz w:val="32"/>
          <w:szCs w:val="32"/>
          <w:u w:val="single"/>
          <w:lang w:val="en-US"/>
        </w:rPr>
        <w:t>Abstract</w:t>
      </w:r>
    </w:p>
    <w:p w14:paraId="42E934A0" w14:textId="77777777" w:rsidR="00D303D3" w:rsidRDefault="00D303D3" w:rsidP="00D303D3">
      <w:pPr>
        <w:pStyle w:val="Body"/>
        <w:spacing w:line="360" w:lineRule="auto"/>
        <w:rPr>
          <w:rFonts w:asciiTheme="minorHAnsi" w:hAnsiTheme="minorHAnsi" w:cstheme="minorHAnsi"/>
          <w:sz w:val="28"/>
          <w:szCs w:val="28"/>
        </w:rPr>
      </w:pPr>
      <w:r w:rsidRPr="00D303D3">
        <w:rPr>
          <w:rFonts w:asciiTheme="minorHAnsi" w:hAnsiTheme="minorHAnsi" w:cstheme="minorHAnsi"/>
          <w:sz w:val="28"/>
          <w:szCs w:val="28"/>
        </w:rPr>
        <w:t xml:space="preserve">This article will discuss the language of costume and the representation of masculinity via a close reading of the successful and critically acclaimed HBO drama series </w:t>
      </w:r>
      <w:r w:rsidRPr="00D303D3">
        <w:rPr>
          <w:rFonts w:asciiTheme="minorHAnsi" w:hAnsiTheme="minorHAnsi" w:cstheme="minorHAnsi"/>
          <w:i/>
          <w:iCs/>
          <w:sz w:val="28"/>
          <w:szCs w:val="28"/>
        </w:rPr>
        <w:t>‘Euphoria’</w:t>
      </w:r>
      <w:r w:rsidRPr="00D303D3">
        <w:rPr>
          <w:rFonts w:asciiTheme="minorHAnsi" w:hAnsiTheme="minorHAnsi" w:cstheme="minorHAnsi"/>
          <w:sz w:val="28"/>
          <w:szCs w:val="28"/>
        </w:rPr>
        <w:t xml:space="preserve"> (2019). It will consider the elements of masculinity represented through the costuming of three key characters; Rue, </w:t>
      </w:r>
      <w:proofErr w:type="gramStart"/>
      <w:r w:rsidRPr="00D303D3">
        <w:rPr>
          <w:rFonts w:asciiTheme="minorHAnsi" w:hAnsiTheme="minorHAnsi" w:cstheme="minorHAnsi"/>
          <w:sz w:val="28"/>
          <w:szCs w:val="28"/>
        </w:rPr>
        <w:t>Nate</w:t>
      </w:r>
      <w:proofErr w:type="gramEnd"/>
      <w:r w:rsidRPr="00D303D3">
        <w:rPr>
          <w:rFonts w:asciiTheme="minorHAnsi" w:hAnsiTheme="minorHAnsi" w:cstheme="minorHAnsi"/>
          <w:sz w:val="28"/>
          <w:szCs w:val="28"/>
        </w:rPr>
        <w:t xml:space="preserve"> and Fez, and how each of these characters make visible certain cultural, and sociological ideologies which concern and influence current debates around masculinity, social class and creative subjectivity.</w:t>
      </w:r>
    </w:p>
    <w:p w14:paraId="5C9DDFFC" w14:textId="077EE52E" w:rsidR="009C5760" w:rsidRDefault="009C5760" w:rsidP="009C5760">
      <w:pPr>
        <w:pStyle w:val="Body"/>
        <w:spacing w:line="360" w:lineRule="auto"/>
        <w:rPr>
          <w:rFonts w:asciiTheme="minorHAnsi" w:hAnsiTheme="minorHAnsi" w:cstheme="minorHAnsi"/>
          <w:sz w:val="28"/>
          <w:szCs w:val="28"/>
        </w:rPr>
      </w:pPr>
      <w:r w:rsidRPr="00D303D3">
        <w:rPr>
          <w:rFonts w:asciiTheme="minorHAnsi" w:hAnsiTheme="minorHAnsi" w:cstheme="minorHAnsi"/>
          <w:sz w:val="28"/>
          <w:szCs w:val="28"/>
        </w:rPr>
        <w:t>‘Rue’ is a ‘female’ characterization portrayed by the actress Zendaya but, it will be argued, the character of Rue sits in opposition to all other characters identified as ‘feminine’ or ‘transitioning’ in both narrative context and significantly costuming and therefore can be explored as the masculine articulation and/or manifestation of the creator – Sam Levinson’s subjective position. Sartre (196</w:t>
      </w:r>
      <w:r w:rsidR="00143111">
        <w:rPr>
          <w:rFonts w:asciiTheme="minorHAnsi" w:hAnsiTheme="minorHAnsi" w:cstheme="minorHAnsi"/>
          <w:sz w:val="28"/>
          <w:szCs w:val="28"/>
        </w:rPr>
        <w:t>8</w:t>
      </w:r>
      <w:r w:rsidRPr="00D303D3">
        <w:rPr>
          <w:rFonts w:asciiTheme="minorHAnsi" w:hAnsiTheme="minorHAnsi" w:cstheme="minorHAnsi"/>
          <w:sz w:val="28"/>
          <w:szCs w:val="28"/>
        </w:rPr>
        <w:t>) states that subjectivity is a moment in the objective process where what is external is internalized over and over. So even when objectivity is desired and sought, the process of achieving it begins with the subjective. It will be suggested here that the subjectivity of the creative team behind ‘</w:t>
      </w:r>
      <w:r w:rsidRPr="00110549">
        <w:rPr>
          <w:rFonts w:asciiTheme="minorHAnsi" w:hAnsiTheme="minorHAnsi" w:cstheme="minorHAnsi"/>
          <w:i/>
          <w:iCs/>
          <w:sz w:val="28"/>
          <w:szCs w:val="28"/>
        </w:rPr>
        <w:t>Euphoria</w:t>
      </w:r>
      <w:r w:rsidRPr="00D303D3">
        <w:rPr>
          <w:rFonts w:asciiTheme="minorHAnsi" w:hAnsiTheme="minorHAnsi" w:cstheme="minorHAnsi"/>
          <w:sz w:val="28"/>
          <w:szCs w:val="28"/>
        </w:rPr>
        <w:t>’ employ creative acts of appropriation to explore the diversity of gendered lived experience. The identification of Rue as a ‘masculine’ construct positioned in opposition to all other ‘feminine’ characterizations makes visible the difficulty in articulating the diversity inherent in masculine lived experience within the language of TV.</w:t>
      </w:r>
    </w:p>
    <w:p w14:paraId="37432C13" w14:textId="77777777" w:rsidR="00C039E1" w:rsidRPr="00D303D3" w:rsidRDefault="00C039E1" w:rsidP="00C039E1">
      <w:pPr>
        <w:pStyle w:val="Body"/>
        <w:spacing w:line="360" w:lineRule="auto"/>
        <w:rPr>
          <w:rFonts w:asciiTheme="minorHAnsi" w:hAnsiTheme="minorHAnsi" w:cstheme="minorHAnsi"/>
          <w:sz w:val="28"/>
          <w:szCs w:val="28"/>
        </w:rPr>
      </w:pPr>
      <w:r w:rsidRPr="00D303D3">
        <w:rPr>
          <w:rFonts w:asciiTheme="minorHAnsi" w:hAnsiTheme="minorHAnsi" w:cstheme="minorHAnsi"/>
          <w:sz w:val="28"/>
          <w:szCs w:val="28"/>
        </w:rPr>
        <w:lastRenderedPageBreak/>
        <w:t xml:space="preserve">‘Nate’ will be explored in relation to the currency of masculinity within television drama and how damaging stereotypes and misconceptions around gendered identities work to reinforce, perpetuate, and normalize problematic behavioral traits.  To understand what is being signified and externalized via the materiality of ‘ordinary’ or ‘unexceptional’ clothing employed as costume - or the fidelity of the copy – it is suggested that we need to further understand clothing or costume as a language, how meaning is articulated within this language and how cultural units of dress evolve, mutate, and become accepted and unquestioned symbols or significations. Masculine lived experience contains inherent and diverse formations and interpretations akin to slang, colloquialisms or specific accents, whilst costumed representations of the masculine must adhere to and are constricted by a cyclical or reciprocal need for ‘understanding’ within specific language </w:t>
      </w:r>
      <w:proofErr w:type="gramStart"/>
      <w:r w:rsidRPr="00D303D3">
        <w:rPr>
          <w:rFonts w:asciiTheme="minorHAnsi" w:hAnsiTheme="minorHAnsi" w:cstheme="minorHAnsi"/>
          <w:sz w:val="28"/>
          <w:szCs w:val="28"/>
        </w:rPr>
        <w:t>rules;</w:t>
      </w:r>
      <w:proofErr w:type="gramEnd"/>
      <w:r w:rsidRPr="00D303D3">
        <w:rPr>
          <w:rFonts w:asciiTheme="minorHAnsi" w:hAnsiTheme="minorHAnsi" w:cstheme="minorHAnsi"/>
          <w:sz w:val="28"/>
          <w:szCs w:val="28"/>
        </w:rPr>
        <w:t xml:space="preserve"> grammar or syntax for example, or rather in this instance, the language of TV costume. </w:t>
      </w:r>
    </w:p>
    <w:p w14:paraId="0794AC5B" w14:textId="77777777" w:rsidR="00D303D3" w:rsidRPr="00D303D3" w:rsidRDefault="00D303D3" w:rsidP="00D303D3">
      <w:pPr>
        <w:pStyle w:val="Body"/>
        <w:spacing w:line="360" w:lineRule="auto"/>
        <w:rPr>
          <w:rFonts w:asciiTheme="minorHAnsi" w:hAnsiTheme="minorHAnsi" w:cstheme="minorHAnsi"/>
          <w:sz w:val="28"/>
          <w:szCs w:val="28"/>
        </w:rPr>
      </w:pPr>
      <w:r w:rsidRPr="00D303D3">
        <w:rPr>
          <w:rFonts w:asciiTheme="minorHAnsi" w:hAnsiTheme="minorHAnsi" w:cstheme="minorHAnsi"/>
          <w:sz w:val="28"/>
          <w:szCs w:val="28"/>
        </w:rPr>
        <w:t xml:space="preserve">‘Fez’ will be examined in response to the ideas of Henri Lefebvre and moments of </w:t>
      </w:r>
      <w:r w:rsidRPr="00D303D3">
        <w:rPr>
          <w:rFonts w:asciiTheme="minorHAnsi" w:hAnsiTheme="minorHAnsi" w:cstheme="minorHAnsi"/>
          <w:sz w:val="28"/>
          <w:szCs w:val="28"/>
          <w:rtl/>
        </w:rPr>
        <w:t>‘</w:t>
      </w:r>
      <w:r w:rsidRPr="00D303D3">
        <w:rPr>
          <w:rFonts w:asciiTheme="minorHAnsi" w:hAnsiTheme="minorHAnsi" w:cstheme="minorHAnsi"/>
          <w:sz w:val="28"/>
          <w:szCs w:val="28"/>
          <w:lang w:val="en-GB"/>
        </w:rPr>
        <w:t xml:space="preserve">contestation’ </w:t>
      </w:r>
      <w:r w:rsidRPr="00D303D3">
        <w:rPr>
          <w:rFonts w:asciiTheme="minorHAnsi" w:hAnsiTheme="minorHAnsi" w:cstheme="minorHAnsi"/>
          <w:sz w:val="28"/>
          <w:szCs w:val="28"/>
        </w:rPr>
        <w:t xml:space="preserve">(Lefebvre, 1969), alongside a discussion of the role that the body and clothing play in marking out or positioning ideas around the intersection of social class and masculinity, as Skeggs states; </w:t>
      </w:r>
      <w:r w:rsidRPr="00D303D3">
        <w:rPr>
          <w:rFonts w:asciiTheme="minorHAnsi" w:hAnsiTheme="minorHAnsi" w:cstheme="minorHAnsi"/>
          <w:sz w:val="28"/>
          <w:szCs w:val="28"/>
          <w:rtl/>
        </w:rPr>
        <w:t>‘</w:t>
      </w:r>
      <w:r w:rsidRPr="00D303D3">
        <w:rPr>
          <w:rFonts w:asciiTheme="minorHAnsi" w:hAnsiTheme="minorHAnsi" w:cstheme="minorHAnsi"/>
          <w:sz w:val="28"/>
          <w:szCs w:val="28"/>
        </w:rPr>
        <w:t>representations have to work on the body for them to be read as authentically belonging</w:t>
      </w:r>
      <w:r w:rsidRPr="00D303D3">
        <w:rPr>
          <w:rFonts w:asciiTheme="minorHAnsi" w:hAnsiTheme="minorHAnsi" w:cstheme="minorHAnsi"/>
          <w:sz w:val="28"/>
          <w:szCs w:val="28"/>
          <w:rtl/>
        </w:rPr>
        <w:t xml:space="preserve">’ </w:t>
      </w:r>
      <w:r w:rsidRPr="00D303D3">
        <w:rPr>
          <w:rFonts w:asciiTheme="minorHAnsi" w:hAnsiTheme="minorHAnsi" w:cstheme="minorHAnsi"/>
          <w:sz w:val="28"/>
          <w:szCs w:val="28"/>
        </w:rPr>
        <w:t>(Skeggs, 2004:111). Readings of ‘Fez’ highlight middle class insecurities around subjective value and distance from working class experience and are played out through the characters costuming.</w:t>
      </w:r>
    </w:p>
    <w:p w14:paraId="566A2D1E" w14:textId="3258632A" w:rsidR="00D303D3" w:rsidRDefault="00D303D3">
      <w:pPr>
        <w:rPr>
          <w:b/>
          <w:bCs/>
          <w:sz w:val="28"/>
          <w:szCs w:val="28"/>
          <w:lang w:val="en-US"/>
        </w:rPr>
      </w:pPr>
    </w:p>
    <w:p w14:paraId="03E1173B" w14:textId="395E2AC3" w:rsidR="00D303D3" w:rsidRDefault="00F35161">
      <w:pPr>
        <w:rPr>
          <w:b/>
          <w:bCs/>
          <w:sz w:val="28"/>
          <w:szCs w:val="28"/>
          <w:lang w:val="en-US"/>
        </w:rPr>
      </w:pPr>
      <w:r>
        <w:rPr>
          <w:b/>
          <w:bCs/>
          <w:sz w:val="28"/>
          <w:szCs w:val="28"/>
          <w:lang w:val="en-US"/>
        </w:rPr>
        <w:t>Key Words</w:t>
      </w:r>
    </w:p>
    <w:p w14:paraId="1F821813" w14:textId="1CB48C4E" w:rsidR="00F35161" w:rsidRPr="00A8086B" w:rsidRDefault="00F35161">
      <w:pPr>
        <w:rPr>
          <w:sz w:val="28"/>
          <w:szCs w:val="28"/>
          <w:lang w:val="fr-FR"/>
        </w:rPr>
      </w:pPr>
      <w:proofErr w:type="spellStart"/>
      <w:r w:rsidRPr="00A8086B">
        <w:rPr>
          <w:sz w:val="28"/>
          <w:szCs w:val="28"/>
          <w:lang w:val="fr-FR"/>
        </w:rPr>
        <w:t>Masculinity</w:t>
      </w:r>
      <w:proofErr w:type="spellEnd"/>
      <w:r w:rsidRPr="00A8086B">
        <w:rPr>
          <w:sz w:val="28"/>
          <w:szCs w:val="28"/>
          <w:lang w:val="fr-FR"/>
        </w:rPr>
        <w:t xml:space="preserve">, </w:t>
      </w:r>
      <w:proofErr w:type="spellStart"/>
      <w:r w:rsidRPr="00A8086B">
        <w:rPr>
          <w:sz w:val="28"/>
          <w:szCs w:val="28"/>
          <w:lang w:val="fr-FR"/>
        </w:rPr>
        <w:t>representation</w:t>
      </w:r>
      <w:proofErr w:type="spellEnd"/>
      <w:r w:rsidRPr="00A8086B">
        <w:rPr>
          <w:sz w:val="28"/>
          <w:szCs w:val="28"/>
          <w:lang w:val="fr-FR"/>
        </w:rPr>
        <w:t xml:space="preserve">, </w:t>
      </w:r>
      <w:proofErr w:type="spellStart"/>
      <w:r w:rsidRPr="00A8086B">
        <w:rPr>
          <w:sz w:val="28"/>
          <w:szCs w:val="28"/>
          <w:lang w:val="fr-FR"/>
        </w:rPr>
        <w:t>Euphoria</w:t>
      </w:r>
      <w:proofErr w:type="spellEnd"/>
      <w:r w:rsidRPr="00A8086B">
        <w:rPr>
          <w:sz w:val="28"/>
          <w:szCs w:val="28"/>
          <w:lang w:val="fr-FR"/>
        </w:rPr>
        <w:t xml:space="preserve">, </w:t>
      </w:r>
      <w:r w:rsidR="007F33DC" w:rsidRPr="00A8086B">
        <w:rPr>
          <w:sz w:val="28"/>
          <w:szCs w:val="28"/>
          <w:lang w:val="fr-FR"/>
        </w:rPr>
        <w:t xml:space="preserve">costume, subjective, </w:t>
      </w:r>
      <w:proofErr w:type="spellStart"/>
      <w:r w:rsidR="007F33DC" w:rsidRPr="00A8086B">
        <w:rPr>
          <w:sz w:val="28"/>
          <w:szCs w:val="28"/>
          <w:lang w:val="fr-FR"/>
        </w:rPr>
        <w:t>toxic</w:t>
      </w:r>
      <w:proofErr w:type="spellEnd"/>
      <w:r w:rsidR="007F33DC" w:rsidRPr="00A8086B">
        <w:rPr>
          <w:sz w:val="28"/>
          <w:szCs w:val="28"/>
          <w:lang w:val="fr-FR"/>
        </w:rPr>
        <w:t xml:space="preserve">, </w:t>
      </w:r>
      <w:r w:rsidR="00A8086B" w:rsidRPr="00A8086B">
        <w:rPr>
          <w:sz w:val="28"/>
          <w:szCs w:val="28"/>
          <w:lang w:val="fr-FR"/>
        </w:rPr>
        <w:t>value</w:t>
      </w:r>
    </w:p>
    <w:p w14:paraId="07182E9D" w14:textId="77777777" w:rsidR="00D303D3" w:rsidRPr="007F33DC" w:rsidRDefault="00D303D3">
      <w:pPr>
        <w:rPr>
          <w:b/>
          <w:bCs/>
          <w:sz w:val="28"/>
          <w:szCs w:val="28"/>
          <w:lang w:val="fr-FR"/>
        </w:rPr>
      </w:pPr>
    </w:p>
    <w:p w14:paraId="0F6E1F0B" w14:textId="77777777" w:rsidR="00BB3F7B" w:rsidRPr="007F33DC" w:rsidRDefault="00BB3F7B">
      <w:pPr>
        <w:rPr>
          <w:b/>
          <w:bCs/>
          <w:sz w:val="32"/>
          <w:szCs w:val="32"/>
          <w:u w:val="single"/>
          <w:lang w:val="fr-FR"/>
        </w:rPr>
      </w:pPr>
    </w:p>
    <w:p w14:paraId="1BAE0217" w14:textId="77777777" w:rsidR="00BB3F7B" w:rsidRPr="007F33DC" w:rsidRDefault="00BB3F7B">
      <w:pPr>
        <w:rPr>
          <w:b/>
          <w:bCs/>
          <w:sz w:val="32"/>
          <w:szCs w:val="32"/>
          <w:u w:val="single"/>
          <w:lang w:val="fr-FR"/>
        </w:rPr>
      </w:pPr>
    </w:p>
    <w:p w14:paraId="36A8A9E4" w14:textId="0EA99B0D" w:rsidR="00D60B23" w:rsidRPr="00D303D3" w:rsidRDefault="00D60B23">
      <w:pPr>
        <w:rPr>
          <w:b/>
          <w:bCs/>
          <w:sz w:val="32"/>
          <w:szCs w:val="32"/>
          <w:u w:val="single"/>
          <w:lang w:val="en-US"/>
        </w:rPr>
      </w:pPr>
      <w:r w:rsidRPr="00D303D3">
        <w:rPr>
          <w:b/>
          <w:bCs/>
          <w:sz w:val="32"/>
          <w:szCs w:val="32"/>
          <w:u w:val="single"/>
          <w:lang w:val="en-US"/>
        </w:rPr>
        <w:t>Introduction</w:t>
      </w:r>
    </w:p>
    <w:p w14:paraId="3B71F2B1" w14:textId="77777777" w:rsidR="00D303D3" w:rsidRDefault="00D303D3" w:rsidP="00D303D3">
      <w:pPr>
        <w:spacing w:line="360" w:lineRule="auto"/>
        <w:rPr>
          <w:sz w:val="28"/>
          <w:szCs w:val="28"/>
          <w:lang w:val="en-US"/>
        </w:rPr>
      </w:pPr>
    </w:p>
    <w:p w14:paraId="2A7C1BDB" w14:textId="77777777" w:rsidR="00D303D3" w:rsidRDefault="00A71FCA" w:rsidP="00D303D3">
      <w:pPr>
        <w:spacing w:line="360" w:lineRule="auto"/>
        <w:rPr>
          <w:sz w:val="28"/>
          <w:szCs w:val="28"/>
          <w:lang w:val="en-US"/>
        </w:rPr>
      </w:pPr>
      <w:r w:rsidRPr="00A71FCA">
        <w:rPr>
          <w:sz w:val="28"/>
          <w:szCs w:val="28"/>
          <w:lang w:val="en-US"/>
        </w:rPr>
        <w:t xml:space="preserve">This article will explore </w:t>
      </w:r>
      <w:r>
        <w:rPr>
          <w:sz w:val="28"/>
          <w:szCs w:val="28"/>
          <w:lang w:val="en-US"/>
        </w:rPr>
        <w:t xml:space="preserve">on screen </w:t>
      </w:r>
      <w:r w:rsidRPr="00A71FCA">
        <w:rPr>
          <w:sz w:val="28"/>
          <w:szCs w:val="28"/>
          <w:lang w:val="en-US"/>
        </w:rPr>
        <w:t>representations of clothed masculinities</w:t>
      </w:r>
      <w:r>
        <w:rPr>
          <w:sz w:val="28"/>
          <w:szCs w:val="28"/>
          <w:lang w:val="en-US"/>
        </w:rPr>
        <w:t xml:space="preserve"> via</w:t>
      </w:r>
      <w:r w:rsidRPr="00A71FCA">
        <w:rPr>
          <w:sz w:val="28"/>
          <w:szCs w:val="28"/>
          <w:lang w:val="en-US"/>
        </w:rPr>
        <w:t xml:space="preserve"> a close reading</w:t>
      </w:r>
      <w:r>
        <w:rPr>
          <w:sz w:val="28"/>
          <w:szCs w:val="28"/>
          <w:lang w:val="en-US"/>
        </w:rPr>
        <w:t xml:space="preserve"> of the costumes worn by three key characters that feature in</w:t>
      </w:r>
      <w:r w:rsidRPr="00A71FCA">
        <w:rPr>
          <w:sz w:val="28"/>
          <w:szCs w:val="28"/>
          <w:lang w:val="en-US"/>
        </w:rPr>
        <w:t xml:space="preserve"> Series 1 of HBO’s acclaimed drama series ‘</w:t>
      </w:r>
      <w:r w:rsidRPr="007032F4">
        <w:rPr>
          <w:i/>
          <w:iCs/>
          <w:sz w:val="28"/>
          <w:szCs w:val="28"/>
          <w:lang w:val="en-US"/>
        </w:rPr>
        <w:t>Euphoria</w:t>
      </w:r>
      <w:r w:rsidRPr="00A71FCA">
        <w:rPr>
          <w:sz w:val="28"/>
          <w:szCs w:val="28"/>
          <w:lang w:val="en-US"/>
        </w:rPr>
        <w:t>’</w:t>
      </w:r>
      <w:r>
        <w:rPr>
          <w:sz w:val="28"/>
          <w:szCs w:val="28"/>
          <w:lang w:val="en-US"/>
        </w:rPr>
        <w:t xml:space="preserve">. The article will examine how the language of costume employed makes visible the tensions at play within contemporary formations of masculine identity, particularly those that intersect with notions of social class and are subject to the ideologies present within specific creative subjectivities. </w:t>
      </w:r>
    </w:p>
    <w:p w14:paraId="1BFE5659" w14:textId="7872CA07" w:rsidR="00735A0B" w:rsidRDefault="00FB6BFB" w:rsidP="00D303D3">
      <w:pPr>
        <w:spacing w:line="360" w:lineRule="auto"/>
        <w:rPr>
          <w:sz w:val="28"/>
          <w:szCs w:val="28"/>
          <w:lang w:val="en-US"/>
        </w:rPr>
      </w:pPr>
      <w:r>
        <w:rPr>
          <w:sz w:val="28"/>
          <w:szCs w:val="28"/>
          <w:lang w:val="en-US"/>
        </w:rPr>
        <w:t xml:space="preserve">Series one of </w:t>
      </w:r>
      <w:r w:rsidR="007032F4">
        <w:rPr>
          <w:sz w:val="28"/>
          <w:szCs w:val="28"/>
          <w:lang w:val="en-US"/>
        </w:rPr>
        <w:t>‘</w:t>
      </w:r>
      <w:r w:rsidRPr="007032F4">
        <w:rPr>
          <w:i/>
          <w:iCs/>
          <w:sz w:val="28"/>
          <w:szCs w:val="28"/>
          <w:lang w:val="en-US"/>
        </w:rPr>
        <w:t>Euphoria</w:t>
      </w:r>
      <w:r w:rsidR="007032F4">
        <w:rPr>
          <w:sz w:val="28"/>
          <w:szCs w:val="28"/>
          <w:lang w:val="en-US"/>
        </w:rPr>
        <w:t>’</w:t>
      </w:r>
      <w:r>
        <w:rPr>
          <w:sz w:val="28"/>
          <w:szCs w:val="28"/>
          <w:lang w:val="en-US"/>
        </w:rPr>
        <w:t xml:space="preserve"> aired in 2019</w:t>
      </w:r>
      <w:r w:rsidR="00735A0B">
        <w:rPr>
          <w:sz w:val="28"/>
          <w:szCs w:val="28"/>
          <w:lang w:val="en-US"/>
        </w:rPr>
        <w:t>,</w:t>
      </w:r>
      <w:r>
        <w:rPr>
          <w:sz w:val="28"/>
          <w:szCs w:val="28"/>
          <w:lang w:val="en-US"/>
        </w:rPr>
        <w:t xml:space="preserve"> it is created and directed by Sam </w:t>
      </w:r>
      <w:proofErr w:type="spellStart"/>
      <w:r>
        <w:rPr>
          <w:sz w:val="28"/>
          <w:szCs w:val="28"/>
          <w:lang w:val="en-US"/>
        </w:rPr>
        <w:t>Levinsen</w:t>
      </w:r>
      <w:proofErr w:type="spellEnd"/>
      <w:r w:rsidR="002808ED">
        <w:rPr>
          <w:sz w:val="28"/>
          <w:szCs w:val="28"/>
          <w:lang w:val="en-US"/>
        </w:rPr>
        <w:t xml:space="preserve">, although loosely based on the </w:t>
      </w:r>
      <w:r w:rsidR="00F15E73">
        <w:rPr>
          <w:sz w:val="28"/>
          <w:szCs w:val="28"/>
          <w:lang w:val="en-US"/>
        </w:rPr>
        <w:t>Israeli</w:t>
      </w:r>
      <w:r w:rsidR="002808ED">
        <w:rPr>
          <w:sz w:val="28"/>
          <w:szCs w:val="28"/>
          <w:lang w:val="en-US"/>
        </w:rPr>
        <w:t xml:space="preserve"> </w:t>
      </w:r>
      <w:r w:rsidR="00F15E73">
        <w:rPr>
          <w:sz w:val="28"/>
          <w:szCs w:val="28"/>
          <w:lang w:val="en-US"/>
        </w:rPr>
        <w:t>mini-series</w:t>
      </w:r>
      <w:r w:rsidR="002808ED">
        <w:rPr>
          <w:sz w:val="28"/>
          <w:szCs w:val="28"/>
          <w:lang w:val="en-US"/>
        </w:rPr>
        <w:t xml:space="preserve"> of the same name written by Ron </w:t>
      </w:r>
      <w:proofErr w:type="spellStart"/>
      <w:r w:rsidR="002808ED">
        <w:rPr>
          <w:sz w:val="28"/>
          <w:szCs w:val="28"/>
          <w:lang w:val="en-US"/>
        </w:rPr>
        <w:t>Lesham</w:t>
      </w:r>
      <w:proofErr w:type="spellEnd"/>
      <w:r w:rsidR="002808ED">
        <w:rPr>
          <w:sz w:val="28"/>
          <w:szCs w:val="28"/>
          <w:lang w:val="en-US"/>
        </w:rPr>
        <w:t xml:space="preserve"> and directed by </w:t>
      </w:r>
      <w:proofErr w:type="spellStart"/>
      <w:r w:rsidR="002808ED">
        <w:rPr>
          <w:sz w:val="28"/>
          <w:szCs w:val="28"/>
          <w:lang w:val="en-US"/>
        </w:rPr>
        <w:t>Dafna</w:t>
      </w:r>
      <w:proofErr w:type="spellEnd"/>
      <w:r w:rsidR="002808ED">
        <w:rPr>
          <w:sz w:val="28"/>
          <w:szCs w:val="28"/>
          <w:lang w:val="en-US"/>
        </w:rPr>
        <w:t xml:space="preserve"> Levin that first aired in 2012.  It</w:t>
      </w:r>
      <w:r>
        <w:rPr>
          <w:sz w:val="28"/>
          <w:szCs w:val="28"/>
          <w:lang w:val="en-US"/>
        </w:rPr>
        <w:t xml:space="preserve"> falls into the generic categorization of a ‘teen drama’ in that the narrative follows a group of American high school teens as they navigate </w:t>
      </w:r>
      <w:r w:rsidR="002808ED">
        <w:rPr>
          <w:sz w:val="28"/>
          <w:szCs w:val="28"/>
          <w:lang w:val="en-US"/>
        </w:rPr>
        <w:t xml:space="preserve">complex </w:t>
      </w:r>
      <w:r>
        <w:rPr>
          <w:sz w:val="28"/>
          <w:szCs w:val="28"/>
          <w:lang w:val="en-US"/>
        </w:rPr>
        <w:t>issues such as addiction, domestic violence, sexuality</w:t>
      </w:r>
      <w:r w:rsidR="002808ED">
        <w:rPr>
          <w:sz w:val="28"/>
          <w:szCs w:val="28"/>
          <w:lang w:val="en-US"/>
        </w:rPr>
        <w:t>,</w:t>
      </w:r>
      <w:r>
        <w:rPr>
          <w:sz w:val="28"/>
          <w:szCs w:val="28"/>
          <w:lang w:val="en-US"/>
        </w:rPr>
        <w:t xml:space="preserve"> and formations of gendered identit</w:t>
      </w:r>
      <w:r w:rsidR="002808ED">
        <w:rPr>
          <w:sz w:val="28"/>
          <w:szCs w:val="28"/>
          <w:lang w:val="en-US"/>
        </w:rPr>
        <w:t>y</w:t>
      </w:r>
      <w:r>
        <w:rPr>
          <w:sz w:val="28"/>
          <w:szCs w:val="28"/>
          <w:lang w:val="en-US"/>
        </w:rPr>
        <w:t>.</w:t>
      </w:r>
      <w:r w:rsidR="002808ED">
        <w:rPr>
          <w:sz w:val="28"/>
          <w:szCs w:val="28"/>
          <w:lang w:val="en-US"/>
        </w:rPr>
        <w:t xml:space="preserve"> Season one is com</w:t>
      </w:r>
      <w:r w:rsidR="00F15E73">
        <w:rPr>
          <w:sz w:val="28"/>
          <w:szCs w:val="28"/>
          <w:lang w:val="en-US"/>
        </w:rPr>
        <w:t>prised</w:t>
      </w:r>
      <w:r w:rsidR="002808ED">
        <w:rPr>
          <w:sz w:val="28"/>
          <w:szCs w:val="28"/>
          <w:lang w:val="en-US"/>
        </w:rPr>
        <w:t xml:space="preserve"> of eight episodes</w:t>
      </w:r>
      <w:r w:rsidR="00735A0B">
        <w:rPr>
          <w:sz w:val="28"/>
          <w:szCs w:val="28"/>
          <w:lang w:val="en-US"/>
        </w:rPr>
        <w:t xml:space="preserve"> (with the subsequent addition of two, hour long specials)</w:t>
      </w:r>
      <w:r w:rsidR="002808ED">
        <w:rPr>
          <w:sz w:val="28"/>
          <w:szCs w:val="28"/>
          <w:lang w:val="en-US"/>
        </w:rPr>
        <w:t xml:space="preserve"> and has received widespread support</w:t>
      </w:r>
      <w:r w:rsidR="00F15E73">
        <w:rPr>
          <w:sz w:val="28"/>
          <w:szCs w:val="28"/>
          <w:lang w:val="en-US"/>
        </w:rPr>
        <w:t xml:space="preserve">, </w:t>
      </w:r>
      <w:r w:rsidR="002808ED">
        <w:rPr>
          <w:sz w:val="28"/>
          <w:szCs w:val="28"/>
          <w:lang w:val="en-US"/>
        </w:rPr>
        <w:t xml:space="preserve">critical </w:t>
      </w:r>
      <w:r w:rsidR="00F15E73">
        <w:rPr>
          <w:sz w:val="28"/>
          <w:szCs w:val="28"/>
          <w:lang w:val="en-US"/>
        </w:rPr>
        <w:t xml:space="preserve">acclaim, and criticism for its graphic and often uncompromising portrayal of controversial identity politics. </w:t>
      </w:r>
    </w:p>
    <w:p w14:paraId="2B53C256" w14:textId="77777777" w:rsidR="00481D65" w:rsidRDefault="00F15E73" w:rsidP="00D303D3">
      <w:pPr>
        <w:spacing w:line="360" w:lineRule="auto"/>
        <w:rPr>
          <w:sz w:val="28"/>
          <w:szCs w:val="28"/>
          <w:lang w:val="en-US"/>
        </w:rPr>
      </w:pPr>
      <w:r>
        <w:rPr>
          <w:sz w:val="28"/>
          <w:szCs w:val="28"/>
          <w:lang w:val="en-US"/>
        </w:rPr>
        <w:t xml:space="preserve">This article will employ textual analysis to methodologically situate and critique the costumed representations used within the production to suggest that </w:t>
      </w:r>
      <w:r w:rsidR="005736B8">
        <w:rPr>
          <w:sz w:val="28"/>
          <w:szCs w:val="28"/>
          <w:lang w:val="en-US"/>
        </w:rPr>
        <w:t xml:space="preserve">despite the appearance of transgression </w:t>
      </w:r>
      <w:r>
        <w:rPr>
          <w:sz w:val="28"/>
          <w:szCs w:val="28"/>
          <w:lang w:val="en-US"/>
        </w:rPr>
        <w:t>the representation of masculinity present</w:t>
      </w:r>
      <w:r w:rsidR="00735A0B">
        <w:rPr>
          <w:sz w:val="28"/>
          <w:szCs w:val="28"/>
          <w:lang w:val="en-US"/>
        </w:rPr>
        <w:t>ed</w:t>
      </w:r>
      <w:r>
        <w:rPr>
          <w:sz w:val="28"/>
          <w:szCs w:val="28"/>
          <w:lang w:val="en-US"/>
        </w:rPr>
        <w:t xml:space="preserve"> </w:t>
      </w:r>
      <w:r w:rsidR="005736B8">
        <w:rPr>
          <w:sz w:val="28"/>
          <w:szCs w:val="28"/>
          <w:lang w:val="en-US"/>
        </w:rPr>
        <w:t xml:space="preserve">in fact </w:t>
      </w:r>
      <w:r>
        <w:rPr>
          <w:sz w:val="28"/>
          <w:szCs w:val="28"/>
          <w:lang w:val="en-US"/>
        </w:rPr>
        <w:t>articulate</w:t>
      </w:r>
      <w:r w:rsidR="005736B8">
        <w:rPr>
          <w:sz w:val="28"/>
          <w:szCs w:val="28"/>
          <w:lang w:val="en-US"/>
        </w:rPr>
        <w:t>s</w:t>
      </w:r>
      <w:r>
        <w:rPr>
          <w:sz w:val="28"/>
          <w:szCs w:val="28"/>
          <w:lang w:val="en-US"/>
        </w:rPr>
        <w:t xml:space="preserve"> </w:t>
      </w:r>
      <w:r w:rsidR="005736B8">
        <w:rPr>
          <w:sz w:val="28"/>
          <w:szCs w:val="28"/>
          <w:lang w:val="en-US"/>
        </w:rPr>
        <w:t xml:space="preserve">dominant, problematic, and retrogressive concepts of both gendered identity and the lived experience of social class, thereby reinforcing hegemonic and conservative narratives. As McKee </w:t>
      </w:r>
      <w:r w:rsidR="00735A0B">
        <w:rPr>
          <w:sz w:val="28"/>
          <w:szCs w:val="28"/>
          <w:lang w:val="en-US"/>
        </w:rPr>
        <w:t>states,</w:t>
      </w:r>
      <w:r w:rsidR="005736B8">
        <w:rPr>
          <w:sz w:val="28"/>
          <w:szCs w:val="28"/>
          <w:lang w:val="en-US"/>
        </w:rPr>
        <w:t xml:space="preserve"> </w:t>
      </w:r>
      <w:r w:rsidR="005736B8">
        <w:rPr>
          <w:sz w:val="28"/>
          <w:szCs w:val="28"/>
          <w:lang w:val="en-US"/>
        </w:rPr>
        <w:lastRenderedPageBreak/>
        <w:t xml:space="preserve">‘texts are material traces left of sense making, </w:t>
      </w:r>
      <w:r w:rsidR="00CB32D8">
        <w:rPr>
          <w:sz w:val="28"/>
          <w:szCs w:val="28"/>
          <w:lang w:val="en-US"/>
        </w:rPr>
        <w:t>empirical</w:t>
      </w:r>
      <w:r w:rsidR="005736B8">
        <w:rPr>
          <w:sz w:val="28"/>
          <w:szCs w:val="28"/>
          <w:lang w:val="en-US"/>
        </w:rPr>
        <w:t xml:space="preserve"> evidence of how people make sense of the world</w:t>
      </w:r>
      <w:r w:rsidR="00CB32D8">
        <w:rPr>
          <w:sz w:val="28"/>
          <w:szCs w:val="28"/>
          <w:lang w:val="en-US"/>
        </w:rPr>
        <w:t xml:space="preserve">’ (McKee, 2002: 15). To understand what ‘sense of the world’ is being communicated the article will </w:t>
      </w:r>
      <w:r>
        <w:rPr>
          <w:sz w:val="28"/>
          <w:szCs w:val="28"/>
          <w:lang w:val="en-US"/>
        </w:rPr>
        <w:t xml:space="preserve">explore the costuming of three key characters from the first </w:t>
      </w:r>
      <w:r w:rsidR="00735A0B">
        <w:rPr>
          <w:sz w:val="28"/>
          <w:szCs w:val="28"/>
          <w:lang w:val="en-US"/>
        </w:rPr>
        <w:t>season:</w:t>
      </w:r>
      <w:r>
        <w:rPr>
          <w:sz w:val="28"/>
          <w:szCs w:val="28"/>
          <w:lang w:val="en-US"/>
        </w:rPr>
        <w:t xml:space="preserve"> Rue, </w:t>
      </w:r>
      <w:r w:rsidR="007F3A31">
        <w:rPr>
          <w:sz w:val="28"/>
          <w:szCs w:val="28"/>
          <w:lang w:val="en-US"/>
        </w:rPr>
        <w:t>Nate &amp; Fez</w:t>
      </w:r>
      <w:r>
        <w:rPr>
          <w:sz w:val="28"/>
          <w:szCs w:val="28"/>
          <w:lang w:val="en-US"/>
        </w:rPr>
        <w:t xml:space="preserve">. </w:t>
      </w:r>
    </w:p>
    <w:p w14:paraId="75F04BA9" w14:textId="676BBD8D" w:rsidR="00A71FCA" w:rsidRDefault="00CB32D8" w:rsidP="00D303D3">
      <w:pPr>
        <w:spacing w:line="360" w:lineRule="auto"/>
        <w:rPr>
          <w:sz w:val="28"/>
          <w:szCs w:val="28"/>
          <w:lang w:val="en-US"/>
        </w:rPr>
      </w:pPr>
      <w:r>
        <w:rPr>
          <w:sz w:val="28"/>
          <w:szCs w:val="28"/>
          <w:lang w:val="en-US"/>
        </w:rPr>
        <w:t xml:space="preserve">It will be argued that the character of Rue, portrayed to acclaim by the actress Zendaya, sits in opposition to all other characters within the ensemble cast </w:t>
      </w:r>
      <w:r w:rsidR="00125898">
        <w:rPr>
          <w:sz w:val="28"/>
          <w:szCs w:val="28"/>
          <w:lang w:val="en-US"/>
        </w:rPr>
        <w:t xml:space="preserve">that are </w:t>
      </w:r>
      <w:r>
        <w:rPr>
          <w:sz w:val="28"/>
          <w:szCs w:val="28"/>
          <w:lang w:val="en-US"/>
        </w:rPr>
        <w:t>identified as ‘feminine’ or transitioning</w:t>
      </w:r>
      <w:r w:rsidR="00125898">
        <w:rPr>
          <w:sz w:val="28"/>
          <w:szCs w:val="28"/>
          <w:lang w:val="en-US"/>
        </w:rPr>
        <w:t>,</w:t>
      </w:r>
      <w:r>
        <w:rPr>
          <w:sz w:val="28"/>
          <w:szCs w:val="28"/>
          <w:lang w:val="en-US"/>
        </w:rPr>
        <w:t xml:space="preserve"> in both </w:t>
      </w:r>
      <w:r w:rsidR="00125898">
        <w:rPr>
          <w:sz w:val="28"/>
          <w:szCs w:val="28"/>
          <w:lang w:val="en-US"/>
        </w:rPr>
        <w:t>narrative</w:t>
      </w:r>
      <w:r>
        <w:rPr>
          <w:sz w:val="28"/>
          <w:szCs w:val="28"/>
          <w:lang w:val="en-US"/>
        </w:rPr>
        <w:t xml:space="preserve"> context and importantly in the way the character is costumed. It </w:t>
      </w:r>
      <w:r w:rsidR="00735A0B">
        <w:rPr>
          <w:sz w:val="28"/>
          <w:szCs w:val="28"/>
          <w:lang w:val="en-US"/>
        </w:rPr>
        <w:t>is</w:t>
      </w:r>
      <w:r>
        <w:rPr>
          <w:sz w:val="28"/>
          <w:szCs w:val="28"/>
          <w:lang w:val="en-US"/>
        </w:rPr>
        <w:t xml:space="preserve"> suggested that </w:t>
      </w:r>
      <w:r w:rsidR="00125898">
        <w:rPr>
          <w:sz w:val="28"/>
          <w:szCs w:val="28"/>
          <w:lang w:val="en-US"/>
        </w:rPr>
        <w:t xml:space="preserve">the </w:t>
      </w:r>
      <w:r>
        <w:rPr>
          <w:sz w:val="28"/>
          <w:szCs w:val="28"/>
          <w:lang w:val="en-US"/>
        </w:rPr>
        <w:t xml:space="preserve">character is </w:t>
      </w:r>
      <w:r w:rsidR="00735A0B">
        <w:rPr>
          <w:sz w:val="28"/>
          <w:szCs w:val="28"/>
          <w:lang w:val="en-US"/>
        </w:rPr>
        <w:t xml:space="preserve">in fact </w:t>
      </w:r>
      <w:r>
        <w:rPr>
          <w:sz w:val="28"/>
          <w:szCs w:val="28"/>
          <w:lang w:val="en-US"/>
        </w:rPr>
        <w:t xml:space="preserve">the </w:t>
      </w:r>
      <w:r w:rsidR="00125898">
        <w:rPr>
          <w:sz w:val="28"/>
          <w:szCs w:val="28"/>
          <w:lang w:val="en-US"/>
        </w:rPr>
        <w:t xml:space="preserve">subjective </w:t>
      </w:r>
      <w:r>
        <w:rPr>
          <w:sz w:val="28"/>
          <w:szCs w:val="28"/>
          <w:lang w:val="en-US"/>
        </w:rPr>
        <w:t>masculine articulation</w:t>
      </w:r>
      <w:r w:rsidR="00735A0B">
        <w:rPr>
          <w:sz w:val="28"/>
          <w:szCs w:val="28"/>
          <w:lang w:val="en-US"/>
        </w:rPr>
        <w:t xml:space="preserve"> or manifestation</w:t>
      </w:r>
      <w:r>
        <w:rPr>
          <w:sz w:val="28"/>
          <w:szCs w:val="28"/>
          <w:lang w:val="en-US"/>
        </w:rPr>
        <w:t xml:space="preserve"> of the creator</w:t>
      </w:r>
      <w:r w:rsidR="00735A0B">
        <w:rPr>
          <w:sz w:val="28"/>
          <w:szCs w:val="28"/>
          <w:lang w:val="en-US"/>
        </w:rPr>
        <w:t>,</w:t>
      </w:r>
      <w:r>
        <w:rPr>
          <w:sz w:val="28"/>
          <w:szCs w:val="28"/>
          <w:lang w:val="en-US"/>
        </w:rPr>
        <w:t xml:space="preserve"> re-drawn on</w:t>
      </w:r>
      <w:r w:rsidR="00125898">
        <w:rPr>
          <w:sz w:val="28"/>
          <w:szCs w:val="28"/>
          <w:lang w:val="en-US"/>
        </w:rPr>
        <w:t>to</w:t>
      </w:r>
      <w:r>
        <w:rPr>
          <w:sz w:val="28"/>
          <w:szCs w:val="28"/>
          <w:lang w:val="en-US"/>
        </w:rPr>
        <w:t xml:space="preserve"> the feminine form </w:t>
      </w:r>
      <w:proofErr w:type="gramStart"/>
      <w:r>
        <w:rPr>
          <w:sz w:val="28"/>
          <w:szCs w:val="28"/>
          <w:lang w:val="en-US"/>
        </w:rPr>
        <w:t>as a means to</w:t>
      </w:r>
      <w:proofErr w:type="gramEnd"/>
      <w:r>
        <w:rPr>
          <w:sz w:val="28"/>
          <w:szCs w:val="28"/>
          <w:lang w:val="en-US"/>
        </w:rPr>
        <w:t xml:space="preserve"> </w:t>
      </w:r>
      <w:r w:rsidR="00125898">
        <w:rPr>
          <w:sz w:val="28"/>
          <w:szCs w:val="28"/>
          <w:lang w:val="en-US"/>
        </w:rPr>
        <w:t xml:space="preserve">articulate the diversity of lived masculine experience within the hegemonic confines of the language of television. The analysis of Rue’s costuming will draw upon the work of Sartre (1968) and </w:t>
      </w:r>
      <w:proofErr w:type="spellStart"/>
      <w:r w:rsidR="00125898">
        <w:rPr>
          <w:sz w:val="28"/>
          <w:szCs w:val="28"/>
          <w:lang w:val="en-US"/>
        </w:rPr>
        <w:t>Brouillette</w:t>
      </w:r>
      <w:proofErr w:type="spellEnd"/>
      <w:r w:rsidR="00125898">
        <w:rPr>
          <w:sz w:val="28"/>
          <w:szCs w:val="28"/>
          <w:lang w:val="en-US"/>
        </w:rPr>
        <w:t xml:space="preserve"> (2009) to situate the relationship between creative labor and the notion of subjectivity.</w:t>
      </w:r>
    </w:p>
    <w:p w14:paraId="6808DDAD" w14:textId="3DF6501A" w:rsidR="00735A0B" w:rsidRDefault="00735A0B" w:rsidP="00D303D3">
      <w:pPr>
        <w:spacing w:line="360" w:lineRule="auto"/>
        <w:rPr>
          <w:sz w:val="28"/>
          <w:szCs w:val="28"/>
          <w:lang w:val="en-US"/>
        </w:rPr>
      </w:pPr>
      <w:r>
        <w:rPr>
          <w:sz w:val="28"/>
          <w:szCs w:val="28"/>
          <w:lang w:val="en-US"/>
        </w:rPr>
        <w:t xml:space="preserve">Nate is portrayed by the actor Jacob </w:t>
      </w:r>
      <w:proofErr w:type="spellStart"/>
      <w:r>
        <w:rPr>
          <w:sz w:val="28"/>
          <w:szCs w:val="28"/>
          <w:lang w:val="en-US"/>
        </w:rPr>
        <w:t>Elordi</w:t>
      </w:r>
      <w:proofErr w:type="spellEnd"/>
      <w:r>
        <w:rPr>
          <w:sz w:val="28"/>
          <w:szCs w:val="28"/>
          <w:lang w:val="en-US"/>
        </w:rPr>
        <w:t xml:space="preserve"> and is positioned within </w:t>
      </w:r>
      <w:r w:rsidR="00BC53BA">
        <w:rPr>
          <w:sz w:val="28"/>
          <w:szCs w:val="28"/>
          <w:lang w:val="en-US"/>
        </w:rPr>
        <w:t>acknowledged</w:t>
      </w:r>
      <w:r>
        <w:rPr>
          <w:sz w:val="28"/>
          <w:szCs w:val="28"/>
          <w:lang w:val="en-US"/>
        </w:rPr>
        <w:t xml:space="preserve"> discourse</w:t>
      </w:r>
      <w:r w:rsidR="00BC53BA">
        <w:rPr>
          <w:sz w:val="28"/>
          <w:szCs w:val="28"/>
          <w:lang w:val="en-US"/>
        </w:rPr>
        <w:t>s</w:t>
      </w:r>
      <w:r>
        <w:rPr>
          <w:sz w:val="28"/>
          <w:szCs w:val="28"/>
          <w:lang w:val="en-US"/>
        </w:rPr>
        <w:t xml:space="preserve"> of the ‘ordinary’ in terms of costuming</w:t>
      </w:r>
      <w:r w:rsidR="00BC53BA">
        <w:rPr>
          <w:sz w:val="28"/>
          <w:szCs w:val="28"/>
          <w:lang w:val="en-US"/>
        </w:rPr>
        <w:t xml:space="preserve">. Despite or </w:t>
      </w:r>
      <w:proofErr w:type="gramStart"/>
      <w:r w:rsidR="00BC53BA">
        <w:rPr>
          <w:sz w:val="28"/>
          <w:szCs w:val="28"/>
          <w:lang w:val="en-US"/>
        </w:rPr>
        <w:t>in spite of</w:t>
      </w:r>
      <w:proofErr w:type="gramEnd"/>
      <w:r w:rsidR="00BC53BA">
        <w:rPr>
          <w:sz w:val="28"/>
          <w:szCs w:val="28"/>
          <w:lang w:val="en-US"/>
        </w:rPr>
        <w:t xml:space="preserve"> the role Fez plays, it is Nate that embodies familiar damaging masculine traits in his violent and misogynistic actions. The perception of these traits as veiled within the unexceptional adds danger to the drama but also works to fix the exceptional in negative space and reduce the potency, </w:t>
      </w:r>
      <w:proofErr w:type="gramStart"/>
      <w:r w:rsidR="00BC53BA">
        <w:rPr>
          <w:sz w:val="28"/>
          <w:szCs w:val="28"/>
          <w:lang w:val="en-US"/>
        </w:rPr>
        <w:t>praxis</w:t>
      </w:r>
      <w:proofErr w:type="gramEnd"/>
      <w:r w:rsidR="00BC53BA">
        <w:rPr>
          <w:sz w:val="28"/>
          <w:szCs w:val="28"/>
          <w:lang w:val="en-US"/>
        </w:rPr>
        <w:t xml:space="preserve"> and diversity of ‘the ordinary’. </w:t>
      </w:r>
      <w:r w:rsidR="002255E9">
        <w:rPr>
          <w:sz w:val="28"/>
          <w:szCs w:val="28"/>
          <w:lang w:val="en-US"/>
        </w:rPr>
        <w:t xml:space="preserve">To position Nate and his costuming as ‘ordinary’ within this context is to suggest that </w:t>
      </w:r>
      <w:r w:rsidR="009F5148">
        <w:rPr>
          <w:sz w:val="28"/>
          <w:szCs w:val="28"/>
          <w:lang w:val="en-US"/>
        </w:rPr>
        <w:t xml:space="preserve">the idea of a </w:t>
      </w:r>
      <w:r w:rsidR="002255E9">
        <w:rPr>
          <w:sz w:val="28"/>
          <w:szCs w:val="28"/>
          <w:lang w:val="en-US"/>
        </w:rPr>
        <w:t>dominant toxic masculinity becomes lost in plain sight. Using the ideas of Baudrillard</w:t>
      </w:r>
      <w:r w:rsidR="00BC0D01">
        <w:rPr>
          <w:sz w:val="28"/>
          <w:szCs w:val="28"/>
          <w:lang w:val="en-US"/>
        </w:rPr>
        <w:t xml:space="preserve"> (1994), </w:t>
      </w:r>
      <w:r w:rsidR="002255E9">
        <w:rPr>
          <w:sz w:val="28"/>
          <w:szCs w:val="28"/>
          <w:lang w:val="en-US"/>
        </w:rPr>
        <w:t xml:space="preserve">De </w:t>
      </w:r>
      <w:proofErr w:type="spellStart"/>
      <w:r w:rsidR="002255E9">
        <w:rPr>
          <w:sz w:val="28"/>
          <w:szCs w:val="28"/>
          <w:lang w:val="en-US"/>
        </w:rPr>
        <w:t>Certeau</w:t>
      </w:r>
      <w:proofErr w:type="spellEnd"/>
      <w:r w:rsidR="002255E9">
        <w:rPr>
          <w:sz w:val="28"/>
          <w:szCs w:val="28"/>
          <w:lang w:val="en-US"/>
        </w:rPr>
        <w:t xml:space="preserve"> </w:t>
      </w:r>
      <w:r w:rsidR="001309AE">
        <w:rPr>
          <w:sz w:val="28"/>
          <w:szCs w:val="28"/>
          <w:lang w:val="en-US"/>
        </w:rPr>
        <w:t xml:space="preserve">(1984) </w:t>
      </w:r>
      <w:r w:rsidR="002255E9">
        <w:rPr>
          <w:sz w:val="28"/>
          <w:szCs w:val="28"/>
          <w:lang w:val="en-US"/>
        </w:rPr>
        <w:t>and Bakhtin</w:t>
      </w:r>
      <w:r w:rsidR="001309AE">
        <w:rPr>
          <w:sz w:val="28"/>
          <w:szCs w:val="28"/>
          <w:lang w:val="en-US"/>
        </w:rPr>
        <w:t xml:space="preserve"> (via </w:t>
      </w:r>
      <w:proofErr w:type="spellStart"/>
      <w:r w:rsidR="00B96EA9">
        <w:rPr>
          <w:sz w:val="28"/>
          <w:szCs w:val="28"/>
          <w:lang w:val="en-US"/>
        </w:rPr>
        <w:t>Hirschkop</w:t>
      </w:r>
      <w:proofErr w:type="spellEnd"/>
      <w:r w:rsidR="00B96EA9">
        <w:rPr>
          <w:sz w:val="28"/>
          <w:szCs w:val="28"/>
          <w:lang w:val="en-US"/>
        </w:rPr>
        <w:t xml:space="preserve"> &amp; Shepherd, 2001</w:t>
      </w:r>
      <w:r w:rsidR="00077B57">
        <w:rPr>
          <w:sz w:val="28"/>
          <w:szCs w:val="28"/>
          <w:lang w:val="en-US"/>
        </w:rPr>
        <w:t xml:space="preserve"> &amp; Morris, 1994)</w:t>
      </w:r>
      <w:r w:rsidR="002255E9">
        <w:rPr>
          <w:sz w:val="28"/>
          <w:szCs w:val="28"/>
          <w:lang w:val="en-US"/>
        </w:rPr>
        <w:t xml:space="preserve"> this article will argue that the language employed within the stereotyping is both retrogressive and dangerous</w:t>
      </w:r>
      <w:r w:rsidR="009F5148">
        <w:rPr>
          <w:sz w:val="28"/>
          <w:szCs w:val="28"/>
          <w:lang w:val="en-US"/>
        </w:rPr>
        <w:t xml:space="preserve">, retrogressive as it </w:t>
      </w:r>
      <w:r w:rsidR="002255E9">
        <w:rPr>
          <w:sz w:val="28"/>
          <w:szCs w:val="28"/>
          <w:lang w:val="en-US"/>
        </w:rPr>
        <w:t xml:space="preserve">fails to articulate the slang, </w:t>
      </w:r>
      <w:r w:rsidR="002255E9">
        <w:rPr>
          <w:sz w:val="28"/>
          <w:szCs w:val="28"/>
          <w:lang w:val="en-US"/>
        </w:rPr>
        <w:lastRenderedPageBreak/>
        <w:t>accents and dialects embedded within the language of contemporary masculinity</w:t>
      </w:r>
      <w:r w:rsidR="009F5148">
        <w:rPr>
          <w:sz w:val="28"/>
          <w:szCs w:val="28"/>
          <w:lang w:val="en-US"/>
        </w:rPr>
        <w:t xml:space="preserve"> and dangerous because it uses normative markers to identify and fix dominant discourses.  What this method suggests if applied throughout the text is that toxic masculinity is the product of context and therefore not the responsibility of the individual </w:t>
      </w:r>
      <w:r w:rsidR="00BE53E9">
        <w:rPr>
          <w:sz w:val="28"/>
          <w:szCs w:val="28"/>
          <w:lang w:val="en-US"/>
        </w:rPr>
        <w:t>whilst</w:t>
      </w:r>
      <w:r w:rsidR="009F5148">
        <w:rPr>
          <w:sz w:val="28"/>
          <w:szCs w:val="28"/>
          <w:lang w:val="en-US"/>
        </w:rPr>
        <w:t xml:space="preserve"> the feminine can</w:t>
      </w:r>
      <w:r w:rsidR="007C0641">
        <w:rPr>
          <w:sz w:val="28"/>
          <w:szCs w:val="28"/>
          <w:lang w:val="en-US"/>
        </w:rPr>
        <w:t xml:space="preserve"> </w:t>
      </w:r>
      <w:r w:rsidR="00A21EAB">
        <w:rPr>
          <w:sz w:val="28"/>
          <w:szCs w:val="28"/>
          <w:lang w:val="en-US"/>
        </w:rPr>
        <w:t>only</w:t>
      </w:r>
      <w:r w:rsidR="009F5148">
        <w:rPr>
          <w:sz w:val="28"/>
          <w:szCs w:val="28"/>
          <w:lang w:val="en-US"/>
        </w:rPr>
        <w:t xml:space="preserve">/should be understood through </w:t>
      </w:r>
      <w:r w:rsidR="00A21EAB">
        <w:rPr>
          <w:sz w:val="28"/>
          <w:szCs w:val="28"/>
          <w:lang w:val="en-US"/>
        </w:rPr>
        <w:t xml:space="preserve">narratives of </w:t>
      </w:r>
      <w:r w:rsidR="009F5148">
        <w:rPr>
          <w:sz w:val="28"/>
          <w:szCs w:val="28"/>
          <w:lang w:val="en-US"/>
        </w:rPr>
        <w:t>objectification or victimization</w:t>
      </w:r>
      <w:r w:rsidR="00A21EAB">
        <w:rPr>
          <w:sz w:val="28"/>
          <w:szCs w:val="28"/>
          <w:lang w:val="en-US"/>
        </w:rPr>
        <w:t>,</w:t>
      </w:r>
      <w:r w:rsidR="009F5148">
        <w:rPr>
          <w:sz w:val="28"/>
          <w:szCs w:val="28"/>
          <w:lang w:val="en-US"/>
        </w:rPr>
        <w:t xml:space="preserve"> </w:t>
      </w:r>
      <w:r w:rsidR="002255E9">
        <w:rPr>
          <w:sz w:val="28"/>
          <w:szCs w:val="28"/>
          <w:lang w:val="en-US"/>
        </w:rPr>
        <w:t>‘</w:t>
      </w:r>
      <w:r w:rsidR="009F5148">
        <w:rPr>
          <w:sz w:val="28"/>
          <w:szCs w:val="28"/>
          <w:lang w:val="en-US"/>
        </w:rPr>
        <w:t>procedures</w:t>
      </w:r>
      <w:r w:rsidR="002255E9">
        <w:rPr>
          <w:sz w:val="28"/>
          <w:szCs w:val="28"/>
          <w:lang w:val="en-US"/>
        </w:rPr>
        <w:t xml:space="preserve"> allowing the re-use of products are linked together in a kind of obligatory language, and their functioning is related to social situations and power relationships’ (De </w:t>
      </w:r>
      <w:proofErr w:type="spellStart"/>
      <w:r w:rsidR="002255E9">
        <w:rPr>
          <w:sz w:val="28"/>
          <w:szCs w:val="28"/>
          <w:lang w:val="en-US"/>
        </w:rPr>
        <w:t>Certeau</w:t>
      </w:r>
      <w:proofErr w:type="spellEnd"/>
      <w:r w:rsidR="002255E9">
        <w:rPr>
          <w:sz w:val="28"/>
          <w:szCs w:val="28"/>
          <w:lang w:val="en-US"/>
        </w:rPr>
        <w:t>, 1984: xvii)</w:t>
      </w:r>
      <w:r w:rsidR="00A21EAB">
        <w:rPr>
          <w:sz w:val="28"/>
          <w:szCs w:val="28"/>
          <w:lang w:val="en-US"/>
        </w:rPr>
        <w:t xml:space="preserve">. </w:t>
      </w:r>
      <w:r w:rsidR="004A2CE4">
        <w:rPr>
          <w:sz w:val="28"/>
          <w:szCs w:val="28"/>
          <w:lang w:val="en-US"/>
        </w:rPr>
        <w:t xml:space="preserve">The narrative tensions of nature/nurture and </w:t>
      </w:r>
      <w:r w:rsidR="00A70C2B">
        <w:rPr>
          <w:sz w:val="28"/>
          <w:szCs w:val="28"/>
          <w:lang w:val="en-US"/>
        </w:rPr>
        <w:t xml:space="preserve">object/victim have been </w:t>
      </w:r>
      <w:r w:rsidR="00BC78B6">
        <w:rPr>
          <w:sz w:val="28"/>
          <w:szCs w:val="28"/>
          <w:lang w:val="en-US"/>
        </w:rPr>
        <w:t xml:space="preserve">and still are familiar </w:t>
      </w:r>
      <w:r w:rsidR="00666014">
        <w:rPr>
          <w:sz w:val="28"/>
          <w:szCs w:val="28"/>
          <w:lang w:val="en-US"/>
        </w:rPr>
        <w:t>and function within the language of the everyday and its associated power</w:t>
      </w:r>
      <w:r w:rsidR="009C4FC1">
        <w:rPr>
          <w:sz w:val="28"/>
          <w:szCs w:val="28"/>
          <w:lang w:val="en-US"/>
        </w:rPr>
        <w:t xml:space="preserve"> systems and hierarchies.</w:t>
      </w:r>
    </w:p>
    <w:p w14:paraId="5D3B4614" w14:textId="77777777" w:rsidR="00A76A0A" w:rsidRDefault="00A76A0A" w:rsidP="00A76A0A">
      <w:pPr>
        <w:spacing w:line="360" w:lineRule="auto"/>
        <w:rPr>
          <w:sz w:val="28"/>
          <w:szCs w:val="28"/>
          <w:lang w:val="en-US"/>
        </w:rPr>
      </w:pPr>
      <w:r>
        <w:rPr>
          <w:sz w:val="28"/>
          <w:szCs w:val="28"/>
          <w:lang w:val="en-US"/>
        </w:rPr>
        <w:t xml:space="preserve">The character of Fez portrayed by Angus Cloud will be examined in relation to the intersection of social class formations and masculinity. It is argued that the costuming of this </w:t>
      </w:r>
      <w:proofErr w:type="gramStart"/>
      <w:r>
        <w:rPr>
          <w:sz w:val="28"/>
          <w:szCs w:val="28"/>
          <w:lang w:val="en-US"/>
        </w:rPr>
        <w:t>particular character</w:t>
      </w:r>
      <w:proofErr w:type="gramEnd"/>
      <w:r>
        <w:rPr>
          <w:sz w:val="28"/>
          <w:szCs w:val="28"/>
          <w:lang w:val="en-US"/>
        </w:rPr>
        <w:t xml:space="preserve"> employs familiar tropes of excess and oppositional systems of value and taste attributed to those perceived as occupying a lower social position within the dominant hierarchy, to reinforce the distance required to maintain middle class respectability. Using the work of Henri Lefebvre (1969), specifically the notion of ‘contestation’ alongside Baudrillard’s concept of the simulacrum (1994) the article will suggest that Fez’s costuming works to emphasize middle class perspectives that can only acknowledge lower class systems of value and taste when expressed through permitted and acceptable markers, in this instance, ‘fashionable’ streetwear; ‘class inequality is not just economic but cultural and evidenced via knowledge of the right kind of taste’ (Lawler, 2005: 797). Fez’s ‘taste’ in expensive streetwear is facilitated through his criminal activity but must also work to fix him in opposition to the normative and superficial respectability of Nate.</w:t>
      </w:r>
    </w:p>
    <w:p w14:paraId="4E2CF53E" w14:textId="77777777" w:rsidR="00A76A0A" w:rsidRDefault="00A76A0A" w:rsidP="00D303D3">
      <w:pPr>
        <w:spacing w:line="360" w:lineRule="auto"/>
        <w:rPr>
          <w:sz w:val="28"/>
          <w:szCs w:val="28"/>
          <w:lang w:val="en-US"/>
        </w:rPr>
      </w:pPr>
    </w:p>
    <w:p w14:paraId="02641408" w14:textId="7A527519" w:rsidR="00A21EAB" w:rsidRPr="00A71FCA" w:rsidRDefault="00A21EAB" w:rsidP="00D303D3">
      <w:pPr>
        <w:spacing w:line="360" w:lineRule="auto"/>
        <w:rPr>
          <w:sz w:val="28"/>
          <w:szCs w:val="28"/>
          <w:lang w:val="en-US"/>
        </w:rPr>
      </w:pPr>
      <w:r>
        <w:rPr>
          <w:sz w:val="28"/>
          <w:szCs w:val="28"/>
          <w:lang w:val="en-US"/>
        </w:rPr>
        <w:t>It is suggested therefore that despite surface level engagement with the concept of gender as a spectrum from which individual identities are formed, the meaning articulated through the language of dress</w:t>
      </w:r>
      <w:r w:rsidR="00D303D3">
        <w:rPr>
          <w:sz w:val="28"/>
          <w:szCs w:val="28"/>
          <w:lang w:val="en-US"/>
        </w:rPr>
        <w:t xml:space="preserve"> employed throughout</w:t>
      </w:r>
      <w:r>
        <w:rPr>
          <w:sz w:val="28"/>
          <w:szCs w:val="28"/>
          <w:lang w:val="en-US"/>
        </w:rPr>
        <w:t xml:space="preserve"> </w:t>
      </w:r>
      <w:r w:rsidR="00D303D3">
        <w:rPr>
          <w:sz w:val="28"/>
          <w:szCs w:val="28"/>
          <w:lang w:val="en-US"/>
        </w:rPr>
        <w:t>‘</w:t>
      </w:r>
      <w:r w:rsidR="00D303D3" w:rsidRPr="009C4FC1">
        <w:rPr>
          <w:i/>
          <w:iCs/>
          <w:sz w:val="28"/>
          <w:szCs w:val="28"/>
          <w:lang w:val="en-US"/>
        </w:rPr>
        <w:t>Euphoria</w:t>
      </w:r>
      <w:r w:rsidR="00D303D3">
        <w:rPr>
          <w:sz w:val="28"/>
          <w:szCs w:val="28"/>
          <w:lang w:val="en-US"/>
        </w:rPr>
        <w:t>’</w:t>
      </w:r>
      <w:r>
        <w:rPr>
          <w:sz w:val="28"/>
          <w:szCs w:val="28"/>
          <w:lang w:val="en-US"/>
        </w:rPr>
        <w:t xml:space="preserve"> speaks to the use of unquestioned symbols and </w:t>
      </w:r>
      <w:r w:rsidR="00D303D3">
        <w:rPr>
          <w:sz w:val="28"/>
          <w:szCs w:val="28"/>
          <w:lang w:val="en-US"/>
        </w:rPr>
        <w:t>significations</w:t>
      </w:r>
      <w:r>
        <w:rPr>
          <w:sz w:val="28"/>
          <w:szCs w:val="28"/>
          <w:lang w:val="en-US"/>
        </w:rPr>
        <w:t xml:space="preserve"> which are part of</w:t>
      </w:r>
      <w:r w:rsidR="00D303D3">
        <w:rPr>
          <w:sz w:val="28"/>
          <w:szCs w:val="28"/>
          <w:lang w:val="en-US"/>
        </w:rPr>
        <w:t xml:space="preserve">, </w:t>
      </w:r>
      <w:r>
        <w:rPr>
          <w:sz w:val="28"/>
          <w:szCs w:val="28"/>
          <w:lang w:val="en-US"/>
        </w:rPr>
        <w:t>adhere to</w:t>
      </w:r>
      <w:r w:rsidR="00D303D3">
        <w:rPr>
          <w:sz w:val="28"/>
          <w:szCs w:val="28"/>
          <w:lang w:val="en-US"/>
        </w:rPr>
        <w:t xml:space="preserve"> and perpetuate</w:t>
      </w:r>
      <w:r w:rsidR="009C4FC1">
        <w:rPr>
          <w:sz w:val="28"/>
          <w:szCs w:val="28"/>
          <w:lang w:val="en-US"/>
        </w:rPr>
        <w:t xml:space="preserve"> both</w:t>
      </w:r>
      <w:r w:rsidR="00D303D3">
        <w:rPr>
          <w:sz w:val="28"/>
          <w:szCs w:val="28"/>
          <w:lang w:val="en-US"/>
        </w:rPr>
        <w:t xml:space="preserve"> </w:t>
      </w:r>
      <w:r>
        <w:rPr>
          <w:sz w:val="28"/>
          <w:szCs w:val="28"/>
          <w:lang w:val="en-US"/>
        </w:rPr>
        <w:t xml:space="preserve">the language of costuming and the language of television. As a </w:t>
      </w:r>
      <w:r w:rsidR="00D303D3">
        <w:rPr>
          <w:sz w:val="28"/>
          <w:szCs w:val="28"/>
          <w:lang w:val="en-US"/>
        </w:rPr>
        <w:t>result,</w:t>
      </w:r>
      <w:r>
        <w:rPr>
          <w:sz w:val="28"/>
          <w:szCs w:val="28"/>
          <w:lang w:val="en-US"/>
        </w:rPr>
        <w:t xml:space="preserve"> dangerous and reductive understandings become further fixed within representational discourse; </w:t>
      </w:r>
      <w:r w:rsidR="00D303D3">
        <w:rPr>
          <w:sz w:val="28"/>
          <w:szCs w:val="28"/>
          <w:lang w:val="en-US"/>
        </w:rPr>
        <w:t xml:space="preserve">social structures and class perceptions, </w:t>
      </w:r>
      <w:r>
        <w:rPr>
          <w:sz w:val="28"/>
          <w:szCs w:val="28"/>
          <w:lang w:val="en-US"/>
        </w:rPr>
        <w:t>normalized toxic masculinity</w:t>
      </w:r>
      <w:r w:rsidR="00D303D3">
        <w:rPr>
          <w:sz w:val="28"/>
          <w:szCs w:val="28"/>
          <w:lang w:val="en-US"/>
        </w:rPr>
        <w:t xml:space="preserve"> and by association the objectified or victimized feminine.</w:t>
      </w:r>
    </w:p>
    <w:p w14:paraId="226F8D67" w14:textId="77777777" w:rsidR="00735A0B" w:rsidRDefault="00735A0B">
      <w:pPr>
        <w:rPr>
          <w:sz w:val="28"/>
          <w:szCs w:val="28"/>
          <w:lang w:val="en-US"/>
        </w:rPr>
      </w:pPr>
    </w:p>
    <w:p w14:paraId="7FA275A5" w14:textId="59CF28E3" w:rsidR="00D60B23" w:rsidRDefault="00125898">
      <w:pPr>
        <w:rPr>
          <w:b/>
          <w:bCs/>
          <w:sz w:val="32"/>
          <w:szCs w:val="32"/>
          <w:u w:val="single"/>
          <w:lang w:val="en-US"/>
        </w:rPr>
      </w:pPr>
      <w:r w:rsidRPr="004F5BF7">
        <w:rPr>
          <w:b/>
          <w:bCs/>
          <w:sz w:val="32"/>
          <w:szCs w:val="32"/>
          <w:u w:val="single"/>
          <w:lang w:val="en-US"/>
        </w:rPr>
        <w:t>Method</w:t>
      </w:r>
      <w:r w:rsidR="00C83B0C" w:rsidRPr="004F5BF7">
        <w:rPr>
          <w:b/>
          <w:bCs/>
          <w:sz w:val="32"/>
          <w:szCs w:val="32"/>
          <w:u w:val="single"/>
          <w:lang w:val="en-US"/>
        </w:rPr>
        <w:t>ology</w:t>
      </w:r>
    </w:p>
    <w:p w14:paraId="31CE60F6" w14:textId="77777777" w:rsidR="00083A8E" w:rsidRPr="004F5BF7" w:rsidRDefault="00083A8E">
      <w:pPr>
        <w:rPr>
          <w:b/>
          <w:bCs/>
          <w:sz w:val="32"/>
          <w:szCs w:val="32"/>
          <w:u w:val="single"/>
          <w:lang w:val="en-US"/>
        </w:rPr>
      </w:pPr>
    </w:p>
    <w:p w14:paraId="299A1B6E" w14:textId="3175318A" w:rsidR="007F67F5" w:rsidRDefault="009E4CE6" w:rsidP="00104CD0">
      <w:pPr>
        <w:spacing w:line="360" w:lineRule="auto"/>
        <w:rPr>
          <w:sz w:val="28"/>
          <w:szCs w:val="28"/>
          <w:lang w:val="en-US"/>
        </w:rPr>
      </w:pPr>
      <w:r>
        <w:rPr>
          <w:sz w:val="28"/>
          <w:szCs w:val="28"/>
          <w:lang w:val="en-US"/>
        </w:rPr>
        <w:t>This article will use textual analysis to explore the costuming of three key characters that appear in season one of ‘</w:t>
      </w:r>
      <w:r w:rsidRPr="00E82A67">
        <w:rPr>
          <w:i/>
          <w:iCs/>
          <w:sz w:val="28"/>
          <w:szCs w:val="28"/>
          <w:lang w:val="en-US"/>
        </w:rPr>
        <w:t>Euphoria</w:t>
      </w:r>
      <w:proofErr w:type="gramStart"/>
      <w:r>
        <w:rPr>
          <w:sz w:val="28"/>
          <w:szCs w:val="28"/>
          <w:lang w:val="en-US"/>
        </w:rPr>
        <w:t>’;</w:t>
      </w:r>
      <w:proofErr w:type="gramEnd"/>
      <w:r>
        <w:rPr>
          <w:sz w:val="28"/>
          <w:szCs w:val="28"/>
          <w:lang w:val="en-US"/>
        </w:rPr>
        <w:t xml:space="preserve"> Rue, </w:t>
      </w:r>
      <w:r w:rsidR="00FF5CAB">
        <w:rPr>
          <w:sz w:val="28"/>
          <w:szCs w:val="28"/>
          <w:lang w:val="en-US"/>
        </w:rPr>
        <w:t>Nate &amp; Fez</w:t>
      </w:r>
      <w:r>
        <w:rPr>
          <w:sz w:val="28"/>
          <w:szCs w:val="28"/>
          <w:lang w:val="en-US"/>
        </w:rPr>
        <w:t xml:space="preserve">. </w:t>
      </w:r>
      <w:r w:rsidR="00E82A67">
        <w:rPr>
          <w:sz w:val="28"/>
          <w:szCs w:val="28"/>
          <w:lang w:val="en-US"/>
        </w:rPr>
        <w:t>‘</w:t>
      </w:r>
      <w:r w:rsidR="006F7936" w:rsidRPr="00E82A67">
        <w:rPr>
          <w:i/>
          <w:iCs/>
          <w:sz w:val="28"/>
          <w:szCs w:val="28"/>
          <w:lang w:val="en-US"/>
        </w:rPr>
        <w:t>Euphoria</w:t>
      </w:r>
      <w:r w:rsidR="00E82A67">
        <w:rPr>
          <w:sz w:val="28"/>
          <w:szCs w:val="28"/>
          <w:lang w:val="en-US"/>
        </w:rPr>
        <w:t>’</w:t>
      </w:r>
      <w:r w:rsidR="006F7936">
        <w:rPr>
          <w:sz w:val="28"/>
          <w:szCs w:val="28"/>
          <w:lang w:val="en-US"/>
        </w:rPr>
        <w:t xml:space="preserve"> is an American television drama</w:t>
      </w:r>
      <w:r w:rsidR="00AF217A">
        <w:rPr>
          <w:sz w:val="28"/>
          <w:szCs w:val="28"/>
          <w:lang w:val="en-US"/>
        </w:rPr>
        <w:t xml:space="preserve"> produced by HBO which first aired in 2019. </w:t>
      </w:r>
      <w:r>
        <w:rPr>
          <w:sz w:val="28"/>
          <w:szCs w:val="28"/>
          <w:lang w:val="en-US"/>
        </w:rPr>
        <w:t xml:space="preserve">It is based loosely on the </w:t>
      </w:r>
      <w:r w:rsidR="007F67F5">
        <w:rPr>
          <w:sz w:val="28"/>
          <w:szCs w:val="28"/>
          <w:lang w:val="en-US"/>
        </w:rPr>
        <w:t>Israeli</w:t>
      </w:r>
      <w:r>
        <w:rPr>
          <w:sz w:val="28"/>
          <w:szCs w:val="28"/>
          <w:lang w:val="en-US"/>
        </w:rPr>
        <w:t xml:space="preserve"> </w:t>
      </w:r>
      <w:r w:rsidR="007F67F5">
        <w:rPr>
          <w:sz w:val="28"/>
          <w:szCs w:val="28"/>
          <w:lang w:val="en-US"/>
        </w:rPr>
        <w:t>mini-series</w:t>
      </w:r>
      <w:r>
        <w:rPr>
          <w:sz w:val="28"/>
          <w:szCs w:val="28"/>
          <w:lang w:val="en-US"/>
        </w:rPr>
        <w:t xml:space="preserve"> of the same name </w:t>
      </w:r>
      <w:r w:rsidR="007F67F5">
        <w:rPr>
          <w:sz w:val="28"/>
          <w:szCs w:val="28"/>
          <w:lang w:val="en-US"/>
        </w:rPr>
        <w:t xml:space="preserve">written by Ron </w:t>
      </w:r>
      <w:proofErr w:type="spellStart"/>
      <w:r w:rsidR="007F67F5">
        <w:rPr>
          <w:sz w:val="28"/>
          <w:szCs w:val="28"/>
          <w:lang w:val="en-US"/>
        </w:rPr>
        <w:t>Lesham</w:t>
      </w:r>
      <w:proofErr w:type="spellEnd"/>
      <w:r w:rsidR="007F67F5">
        <w:rPr>
          <w:sz w:val="28"/>
          <w:szCs w:val="28"/>
          <w:lang w:val="en-US"/>
        </w:rPr>
        <w:t xml:space="preserve"> and directed by </w:t>
      </w:r>
      <w:proofErr w:type="spellStart"/>
      <w:r w:rsidR="007F67F5">
        <w:rPr>
          <w:sz w:val="28"/>
          <w:szCs w:val="28"/>
          <w:lang w:val="en-US"/>
        </w:rPr>
        <w:t>Dafna</w:t>
      </w:r>
      <w:proofErr w:type="spellEnd"/>
      <w:r w:rsidR="007F67F5">
        <w:rPr>
          <w:sz w:val="28"/>
          <w:szCs w:val="28"/>
          <w:lang w:val="en-US"/>
        </w:rPr>
        <w:t xml:space="preserve"> Levin that aired in 2012. </w:t>
      </w:r>
      <w:r w:rsidR="00AF217A">
        <w:rPr>
          <w:sz w:val="28"/>
          <w:szCs w:val="28"/>
          <w:lang w:val="en-US"/>
        </w:rPr>
        <w:t xml:space="preserve">The </w:t>
      </w:r>
      <w:r w:rsidR="007F67F5">
        <w:rPr>
          <w:sz w:val="28"/>
          <w:szCs w:val="28"/>
          <w:lang w:val="en-US"/>
        </w:rPr>
        <w:t xml:space="preserve">American version’s </w:t>
      </w:r>
      <w:r w:rsidR="00AF217A">
        <w:rPr>
          <w:sz w:val="28"/>
          <w:szCs w:val="28"/>
          <w:lang w:val="en-US"/>
        </w:rPr>
        <w:t>creator</w:t>
      </w:r>
      <w:r>
        <w:rPr>
          <w:sz w:val="28"/>
          <w:szCs w:val="28"/>
          <w:lang w:val="en-US"/>
        </w:rPr>
        <w:t xml:space="preserve">, writer and sometime director </w:t>
      </w:r>
      <w:r w:rsidR="00AF217A">
        <w:rPr>
          <w:sz w:val="28"/>
          <w:szCs w:val="28"/>
          <w:lang w:val="en-US"/>
        </w:rPr>
        <w:t>is Sam Leveson</w:t>
      </w:r>
      <w:r>
        <w:rPr>
          <w:sz w:val="28"/>
          <w:szCs w:val="28"/>
          <w:lang w:val="en-US"/>
        </w:rPr>
        <w:t xml:space="preserve"> who is the son of acclaimed director Barry Levinson and </w:t>
      </w:r>
      <w:r w:rsidR="007F67F5">
        <w:rPr>
          <w:sz w:val="28"/>
          <w:szCs w:val="28"/>
          <w:lang w:val="en-US"/>
        </w:rPr>
        <w:t xml:space="preserve">who </w:t>
      </w:r>
      <w:r>
        <w:rPr>
          <w:sz w:val="28"/>
          <w:szCs w:val="28"/>
          <w:lang w:val="en-US"/>
        </w:rPr>
        <w:t>has spoken openly about his own teenage struggles with addiction</w:t>
      </w:r>
      <w:r w:rsidR="007F67F5">
        <w:rPr>
          <w:sz w:val="28"/>
          <w:szCs w:val="28"/>
          <w:lang w:val="en-US"/>
        </w:rPr>
        <w:t xml:space="preserve"> that have informed and inspired his writing </w:t>
      </w:r>
      <w:r w:rsidR="00BB57A4">
        <w:rPr>
          <w:sz w:val="28"/>
          <w:szCs w:val="28"/>
          <w:lang w:val="en-US"/>
        </w:rPr>
        <w:t>(</w:t>
      </w:r>
      <w:r w:rsidR="00DE6AA1">
        <w:rPr>
          <w:sz w:val="28"/>
          <w:szCs w:val="28"/>
          <w:lang w:val="en-US"/>
        </w:rPr>
        <w:t xml:space="preserve">Nissen, 2019). </w:t>
      </w:r>
    </w:p>
    <w:p w14:paraId="76454977" w14:textId="3D679B62" w:rsidR="007631F3" w:rsidRDefault="007F67F5" w:rsidP="00104CD0">
      <w:pPr>
        <w:spacing w:line="360" w:lineRule="auto"/>
        <w:rPr>
          <w:sz w:val="28"/>
          <w:szCs w:val="28"/>
        </w:rPr>
      </w:pPr>
      <w:r>
        <w:rPr>
          <w:sz w:val="28"/>
          <w:szCs w:val="28"/>
          <w:lang w:val="en-US"/>
        </w:rPr>
        <w:t xml:space="preserve">Season one consisted of eight episodes and two additional one-hour specials. The costume designer for the production is Heidi Bivens who began her career as a fashion journalist and stylist for publications such as </w:t>
      </w:r>
      <w:r w:rsidR="00B71176">
        <w:rPr>
          <w:sz w:val="28"/>
          <w:szCs w:val="28"/>
          <w:lang w:val="en-US"/>
        </w:rPr>
        <w:t>‘</w:t>
      </w:r>
      <w:r w:rsidRPr="0004093B">
        <w:rPr>
          <w:i/>
          <w:iCs/>
          <w:sz w:val="28"/>
          <w:szCs w:val="28"/>
          <w:lang w:val="en-US"/>
        </w:rPr>
        <w:t>Paper</w:t>
      </w:r>
      <w:r w:rsidR="00B71176">
        <w:rPr>
          <w:i/>
          <w:iCs/>
          <w:sz w:val="28"/>
          <w:szCs w:val="28"/>
          <w:lang w:val="en-US"/>
        </w:rPr>
        <w:t>’</w:t>
      </w:r>
      <w:r>
        <w:rPr>
          <w:sz w:val="28"/>
          <w:szCs w:val="28"/>
          <w:lang w:val="en-US"/>
        </w:rPr>
        <w:t xml:space="preserve"> and </w:t>
      </w:r>
      <w:r w:rsidR="00B71176">
        <w:rPr>
          <w:sz w:val="28"/>
          <w:szCs w:val="28"/>
          <w:lang w:val="en-US"/>
        </w:rPr>
        <w:t>‘</w:t>
      </w:r>
      <w:r w:rsidRPr="0004093B">
        <w:rPr>
          <w:i/>
          <w:iCs/>
          <w:sz w:val="28"/>
          <w:szCs w:val="28"/>
          <w:lang w:val="en-US"/>
        </w:rPr>
        <w:t>W</w:t>
      </w:r>
      <w:r w:rsidR="00B71176">
        <w:rPr>
          <w:i/>
          <w:iCs/>
          <w:sz w:val="28"/>
          <w:szCs w:val="28"/>
          <w:lang w:val="en-US"/>
        </w:rPr>
        <w:t>’</w:t>
      </w:r>
      <w:r>
        <w:rPr>
          <w:sz w:val="28"/>
          <w:szCs w:val="28"/>
          <w:lang w:val="en-US"/>
        </w:rPr>
        <w:t xml:space="preserve"> before moving into film as an assistant designer on ‘</w:t>
      </w:r>
      <w:r w:rsidRPr="00866EED">
        <w:rPr>
          <w:i/>
          <w:iCs/>
          <w:sz w:val="28"/>
          <w:szCs w:val="28"/>
          <w:lang w:val="en-US"/>
        </w:rPr>
        <w:t xml:space="preserve">The Eternal Sunshine of the </w:t>
      </w:r>
      <w:r w:rsidRPr="00866EED">
        <w:rPr>
          <w:i/>
          <w:iCs/>
          <w:sz w:val="28"/>
          <w:szCs w:val="28"/>
          <w:lang w:val="en-US"/>
        </w:rPr>
        <w:lastRenderedPageBreak/>
        <w:t>Spotless Mind’</w:t>
      </w:r>
      <w:r w:rsidR="00697267">
        <w:rPr>
          <w:sz w:val="28"/>
          <w:szCs w:val="28"/>
          <w:lang w:val="en-US"/>
        </w:rPr>
        <w:t xml:space="preserve"> (2004, Dir</w:t>
      </w:r>
      <w:r w:rsidR="00891BDE">
        <w:rPr>
          <w:sz w:val="28"/>
          <w:szCs w:val="28"/>
          <w:lang w:val="en-US"/>
        </w:rPr>
        <w:t>,</w:t>
      </w:r>
      <w:r w:rsidR="00697267">
        <w:rPr>
          <w:sz w:val="28"/>
          <w:szCs w:val="28"/>
          <w:lang w:val="en-US"/>
        </w:rPr>
        <w:t xml:space="preserve"> Gondry)</w:t>
      </w:r>
      <w:r w:rsidR="00891BDE">
        <w:rPr>
          <w:sz w:val="28"/>
          <w:szCs w:val="28"/>
          <w:lang w:val="en-US"/>
        </w:rPr>
        <w:t>.</w:t>
      </w:r>
      <w:r w:rsidR="00CF1670">
        <w:rPr>
          <w:sz w:val="28"/>
          <w:szCs w:val="28"/>
          <w:lang w:val="en-US"/>
        </w:rPr>
        <w:t xml:space="preserve"> Bivens has spoken in interviews about the costuming on Euphoria; ‘</w:t>
      </w:r>
      <w:r w:rsidR="00CF1670" w:rsidRPr="00CF1670">
        <w:rPr>
          <w:sz w:val="28"/>
          <w:szCs w:val="28"/>
        </w:rPr>
        <w:t>In terms of style, I played it safe the first season. I really tried to be conscious of making it realistic</w:t>
      </w:r>
      <w:r w:rsidR="00CF1670">
        <w:rPr>
          <w:sz w:val="28"/>
          <w:szCs w:val="28"/>
        </w:rPr>
        <w:t>’</w:t>
      </w:r>
      <w:r w:rsidR="0004093B">
        <w:rPr>
          <w:sz w:val="28"/>
          <w:szCs w:val="28"/>
        </w:rPr>
        <w:t xml:space="preserve"> </w:t>
      </w:r>
      <w:r w:rsidR="00341896">
        <w:rPr>
          <w:sz w:val="28"/>
          <w:szCs w:val="28"/>
        </w:rPr>
        <w:t>(</w:t>
      </w:r>
      <w:proofErr w:type="spellStart"/>
      <w:r w:rsidR="003E2853">
        <w:rPr>
          <w:sz w:val="28"/>
          <w:szCs w:val="28"/>
        </w:rPr>
        <w:t>Ottenburg</w:t>
      </w:r>
      <w:proofErr w:type="spellEnd"/>
      <w:r w:rsidR="003E2853">
        <w:rPr>
          <w:sz w:val="28"/>
          <w:szCs w:val="28"/>
        </w:rPr>
        <w:t>, 2022)</w:t>
      </w:r>
      <w:r w:rsidR="0004093B">
        <w:rPr>
          <w:sz w:val="28"/>
          <w:szCs w:val="28"/>
        </w:rPr>
        <w:t xml:space="preserve">. She also talks comprehensively about the designer labels and brands that she uses to create the </w:t>
      </w:r>
      <w:r w:rsidR="00D40577">
        <w:rPr>
          <w:sz w:val="28"/>
          <w:szCs w:val="28"/>
        </w:rPr>
        <w:t>‘</w:t>
      </w:r>
      <w:r w:rsidR="0004093B">
        <w:rPr>
          <w:sz w:val="28"/>
          <w:szCs w:val="28"/>
        </w:rPr>
        <w:t>looks</w:t>
      </w:r>
      <w:r w:rsidR="00D40577">
        <w:rPr>
          <w:sz w:val="28"/>
          <w:szCs w:val="28"/>
        </w:rPr>
        <w:t>’</w:t>
      </w:r>
      <w:r w:rsidR="0004093B">
        <w:rPr>
          <w:sz w:val="28"/>
          <w:szCs w:val="28"/>
        </w:rPr>
        <w:t xml:space="preserve"> for the characters. She works in a way that she understands each ‘look’ to be viewed from head to toe and the subsequent product placements and online links to consumption platforms are testament to the reciprocal relationship that exists between the Tik Tok generation</w:t>
      </w:r>
      <w:r w:rsidR="00DD58C4">
        <w:rPr>
          <w:sz w:val="28"/>
          <w:szCs w:val="28"/>
        </w:rPr>
        <w:t xml:space="preserve"> that is the assumed a</w:t>
      </w:r>
      <w:r w:rsidR="00C670C6">
        <w:rPr>
          <w:sz w:val="28"/>
          <w:szCs w:val="28"/>
        </w:rPr>
        <w:t>udience</w:t>
      </w:r>
      <w:r w:rsidR="0004093B">
        <w:rPr>
          <w:sz w:val="28"/>
          <w:szCs w:val="28"/>
        </w:rPr>
        <w:t xml:space="preserve"> and the </w:t>
      </w:r>
      <w:r w:rsidR="007631F3">
        <w:rPr>
          <w:sz w:val="28"/>
          <w:szCs w:val="28"/>
        </w:rPr>
        <w:t>work Bivens produces for the show.</w:t>
      </w:r>
    </w:p>
    <w:p w14:paraId="7222D1AF" w14:textId="77777777" w:rsidR="00B01ABA" w:rsidRDefault="007631F3" w:rsidP="00104CD0">
      <w:pPr>
        <w:spacing w:line="360" w:lineRule="auto"/>
        <w:rPr>
          <w:sz w:val="28"/>
          <w:szCs w:val="28"/>
        </w:rPr>
      </w:pPr>
      <w:r>
        <w:rPr>
          <w:sz w:val="28"/>
          <w:szCs w:val="28"/>
        </w:rPr>
        <w:t xml:space="preserve">Bivens does </w:t>
      </w:r>
      <w:r w:rsidR="00467EE2">
        <w:rPr>
          <w:sz w:val="28"/>
          <w:szCs w:val="28"/>
        </w:rPr>
        <w:t xml:space="preserve">also </w:t>
      </w:r>
      <w:proofErr w:type="gramStart"/>
      <w:r w:rsidR="00467EE2">
        <w:rPr>
          <w:sz w:val="28"/>
          <w:szCs w:val="28"/>
        </w:rPr>
        <w:t>make reference</w:t>
      </w:r>
      <w:proofErr w:type="gramEnd"/>
      <w:r w:rsidR="00467EE2">
        <w:rPr>
          <w:sz w:val="28"/>
          <w:szCs w:val="28"/>
        </w:rPr>
        <w:t xml:space="preserve"> </w:t>
      </w:r>
      <w:r>
        <w:rPr>
          <w:sz w:val="28"/>
          <w:szCs w:val="28"/>
        </w:rPr>
        <w:t>to her research process discussing how she searches for ‘real people’ to document and use as inspiration</w:t>
      </w:r>
      <w:r w:rsidR="00B01ABA">
        <w:rPr>
          <w:sz w:val="28"/>
          <w:szCs w:val="28"/>
        </w:rPr>
        <w:t xml:space="preserve"> </w:t>
      </w:r>
    </w:p>
    <w:p w14:paraId="07A3BEBC" w14:textId="1275308B" w:rsidR="00B01ABA" w:rsidRDefault="007631F3" w:rsidP="00B01ABA">
      <w:pPr>
        <w:spacing w:line="360" w:lineRule="auto"/>
        <w:ind w:left="720"/>
        <w:rPr>
          <w:rFonts w:cstheme="minorHAnsi"/>
          <w:color w:val="333333"/>
          <w:spacing w:val="-1"/>
          <w:sz w:val="28"/>
          <w:szCs w:val="28"/>
          <w:shd w:val="clear" w:color="auto" w:fill="FFFFFF"/>
        </w:rPr>
      </w:pPr>
      <w:proofErr w:type="gramStart"/>
      <w:r>
        <w:rPr>
          <w:sz w:val="28"/>
          <w:szCs w:val="28"/>
        </w:rPr>
        <w:t>‘</w:t>
      </w:r>
      <w:r w:rsidR="0004093B">
        <w:rPr>
          <w:sz w:val="28"/>
          <w:szCs w:val="28"/>
        </w:rPr>
        <w:t xml:space="preserve"> </w:t>
      </w:r>
      <w:r w:rsidRPr="007631F3">
        <w:rPr>
          <w:rFonts w:cstheme="minorHAnsi"/>
          <w:color w:val="333333"/>
          <w:spacing w:val="-1"/>
          <w:sz w:val="28"/>
          <w:szCs w:val="28"/>
          <w:shd w:val="clear" w:color="auto" w:fill="FFFFFF"/>
        </w:rPr>
        <w:t>On</w:t>
      </w:r>
      <w:proofErr w:type="gramEnd"/>
      <w:r w:rsidRPr="007631F3">
        <w:rPr>
          <w:rFonts w:cstheme="minorHAnsi"/>
          <w:color w:val="333333"/>
          <w:spacing w:val="-1"/>
          <w:sz w:val="28"/>
          <w:szCs w:val="28"/>
          <w:shd w:val="clear" w:color="auto" w:fill="FFFFFF"/>
        </w:rPr>
        <w:t> </w:t>
      </w:r>
      <w:r w:rsidRPr="007631F3">
        <w:rPr>
          <w:rStyle w:val="Emphasis"/>
          <w:rFonts w:cstheme="minorHAnsi"/>
          <w:color w:val="333333"/>
          <w:spacing w:val="-1"/>
          <w:sz w:val="28"/>
          <w:szCs w:val="28"/>
          <w:shd w:val="clear" w:color="auto" w:fill="FFFFFF"/>
        </w:rPr>
        <w:t>Euphoria</w:t>
      </w:r>
      <w:r w:rsidRPr="007631F3">
        <w:rPr>
          <w:rFonts w:cstheme="minorHAnsi"/>
          <w:color w:val="333333"/>
          <w:spacing w:val="-1"/>
          <w:sz w:val="28"/>
          <w:szCs w:val="28"/>
          <w:shd w:val="clear" w:color="auto" w:fill="FFFFFF"/>
        </w:rPr>
        <w:t> and on </w:t>
      </w:r>
      <w:r w:rsidRPr="007631F3">
        <w:rPr>
          <w:rStyle w:val="Emphasis"/>
          <w:rFonts w:cstheme="minorHAnsi"/>
          <w:color w:val="333333"/>
          <w:spacing w:val="-1"/>
          <w:sz w:val="28"/>
          <w:szCs w:val="28"/>
          <w:shd w:val="clear" w:color="auto" w:fill="FFFFFF"/>
        </w:rPr>
        <w:t>The Beach Bum</w:t>
      </w:r>
      <w:r w:rsidRPr="007631F3">
        <w:rPr>
          <w:rFonts w:cstheme="minorHAnsi"/>
          <w:color w:val="333333"/>
          <w:spacing w:val="-1"/>
          <w:sz w:val="28"/>
          <w:szCs w:val="28"/>
          <w:shd w:val="clear" w:color="auto" w:fill="FFFFFF"/>
        </w:rPr>
        <w:t xml:space="preserve">, my research involved looking for images of real people, snapping pictures of people on the street, finding random images of people who aren’t famous. I try to find examples of </w:t>
      </w:r>
      <w:proofErr w:type="gramStart"/>
      <w:r w:rsidRPr="007631F3">
        <w:rPr>
          <w:rFonts w:cstheme="minorHAnsi"/>
          <w:color w:val="333333"/>
          <w:spacing w:val="-1"/>
          <w:sz w:val="28"/>
          <w:szCs w:val="28"/>
          <w:shd w:val="clear" w:color="auto" w:fill="FFFFFF"/>
        </w:rPr>
        <w:t>real world</w:t>
      </w:r>
      <w:proofErr w:type="gramEnd"/>
      <w:r w:rsidRPr="007631F3">
        <w:rPr>
          <w:rFonts w:cstheme="minorHAnsi"/>
          <w:color w:val="333333"/>
          <w:spacing w:val="-1"/>
          <w:sz w:val="28"/>
          <w:szCs w:val="28"/>
          <w:shd w:val="clear" w:color="auto" w:fill="FFFFFF"/>
        </w:rPr>
        <w:t xml:space="preserve"> people.’ </w:t>
      </w:r>
      <w:r w:rsidR="009F789B">
        <w:rPr>
          <w:rFonts w:cstheme="minorHAnsi"/>
          <w:color w:val="333333"/>
          <w:spacing w:val="-1"/>
          <w:sz w:val="28"/>
          <w:szCs w:val="28"/>
          <w:shd w:val="clear" w:color="auto" w:fill="FFFFFF"/>
        </w:rPr>
        <w:t>(</w:t>
      </w:r>
      <w:proofErr w:type="spellStart"/>
      <w:r w:rsidR="009F789B">
        <w:rPr>
          <w:rFonts w:cstheme="minorHAnsi"/>
          <w:color w:val="333333"/>
          <w:spacing w:val="-1"/>
          <w:sz w:val="28"/>
          <w:szCs w:val="28"/>
          <w:shd w:val="clear" w:color="auto" w:fill="FFFFFF"/>
        </w:rPr>
        <w:t>Whittick</w:t>
      </w:r>
      <w:proofErr w:type="spellEnd"/>
      <w:r w:rsidR="009F789B">
        <w:rPr>
          <w:rFonts w:cstheme="minorHAnsi"/>
          <w:color w:val="333333"/>
          <w:spacing w:val="-1"/>
          <w:sz w:val="28"/>
          <w:szCs w:val="28"/>
          <w:shd w:val="clear" w:color="auto" w:fill="FFFFFF"/>
        </w:rPr>
        <w:t>, 2022)</w:t>
      </w:r>
    </w:p>
    <w:p w14:paraId="460525E5" w14:textId="56CF07E2" w:rsidR="00C83B0C" w:rsidRDefault="007631F3" w:rsidP="00B01ABA">
      <w:pPr>
        <w:spacing w:line="360" w:lineRule="auto"/>
        <w:rPr>
          <w:rFonts w:cstheme="minorHAnsi"/>
          <w:color w:val="333333"/>
          <w:spacing w:val="-1"/>
          <w:sz w:val="28"/>
          <w:szCs w:val="28"/>
          <w:shd w:val="clear" w:color="auto" w:fill="FFFFFF"/>
        </w:rPr>
      </w:pPr>
      <w:r>
        <w:rPr>
          <w:rFonts w:cstheme="minorHAnsi"/>
          <w:color w:val="333333"/>
          <w:spacing w:val="-1"/>
          <w:sz w:val="28"/>
          <w:szCs w:val="28"/>
          <w:shd w:val="clear" w:color="auto" w:fill="FFFFFF"/>
        </w:rPr>
        <w:t xml:space="preserve">Whilst this type of voyeurism is often employed within the </w:t>
      </w:r>
      <w:r w:rsidR="00E647D5">
        <w:rPr>
          <w:rFonts w:cstheme="minorHAnsi"/>
          <w:color w:val="333333"/>
          <w:spacing w:val="-1"/>
          <w:sz w:val="28"/>
          <w:szCs w:val="28"/>
          <w:shd w:val="clear" w:color="auto" w:fill="FFFFFF"/>
        </w:rPr>
        <w:t xml:space="preserve">research </w:t>
      </w:r>
      <w:r>
        <w:rPr>
          <w:rFonts w:cstheme="minorHAnsi"/>
          <w:color w:val="333333"/>
          <w:spacing w:val="-1"/>
          <w:sz w:val="28"/>
          <w:szCs w:val="28"/>
          <w:shd w:val="clear" w:color="auto" w:fill="FFFFFF"/>
        </w:rPr>
        <w:t xml:space="preserve">process </w:t>
      </w:r>
      <w:r w:rsidR="00E647D5">
        <w:rPr>
          <w:rFonts w:cstheme="minorHAnsi"/>
          <w:color w:val="333333"/>
          <w:spacing w:val="-1"/>
          <w:sz w:val="28"/>
          <w:szCs w:val="28"/>
          <w:shd w:val="clear" w:color="auto" w:fill="FFFFFF"/>
        </w:rPr>
        <w:t xml:space="preserve">for </w:t>
      </w:r>
      <w:r>
        <w:rPr>
          <w:rFonts w:cstheme="minorHAnsi"/>
          <w:color w:val="333333"/>
          <w:spacing w:val="-1"/>
          <w:sz w:val="28"/>
          <w:szCs w:val="28"/>
          <w:shd w:val="clear" w:color="auto" w:fill="FFFFFF"/>
        </w:rPr>
        <w:t xml:space="preserve">contemporary costume design and </w:t>
      </w:r>
      <w:r w:rsidR="00AD14E3">
        <w:rPr>
          <w:rFonts w:cstheme="minorHAnsi"/>
          <w:color w:val="333333"/>
          <w:spacing w:val="-1"/>
          <w:sz w:val="28"/>
          <w:szCs w:val="28"/>
          <w:shd w:val="clear" w:color="auto" w:fill="FFFFFF"/>
        </w:rPr>
        <w:t xml:space="preserve">frequently </w:t>
      </w:r>
      <w:r>
        <w:rPr>
          <w:rFonts w:cstheme="minorHAnsi"/>
          <w:color w:val="333333"/>
          <w:spacing w:val="-1"/>
          <w:sz w:val="28"/>
          <w:szCs w:val="28"/>
          <w:shd w:val="clear" w:color="auto" w:fill="FFFFFF"/>
        </w:rPr>
        <w:t>documented in interviews with practitioners</w:t>
      </w:r>
      <w:r w:rsidR="002B10C3">
        <w:rPr>
          <w:rFonts w:cstheme="minorHAnsi"/>
          <w:color w:val="333333"/>
          <w:spacing w:val="-1"/>
          <w:sz w:val="28"/>
          <w:szCs w:val="28"/>
          <w:shd w:val="clear" w:color="auto" w:fill="FFFFFF"/>
        </w:rPr>
        <w:t xml:space="preserve"> (Betts, 2022</w:t>
      </w:r>
      <w:r w:rsidR="005B7415">
        <w:rPr>
          <w:rFonts w:cstheme="minorHAnsi"/>
          <w:color w:val="333333"/>
          <w:spacing w:val="-1"/>
          <w:sz w:val="28"/>
          <w:szCs w:val="28"/>
          <w:shd w:val="clear" w:color="auto" w:fill="FFFFFF"/>
        </w:rPr>
        <w:t>/3</w:t>
      </w:r>
      <w:r w:rsidR="002B10C3">
        <w:rPr>
          <w:rFonts w:cstheme="minorHAnsi"/>
          <w:color w:val="333333"/>
          <w:spacing w:val="-1"/>
          <w:sz w:val="28"/>
          <w:szCs w:val="28"/>
          <w:shd w:val="clear" w:color="auto" w:fill="FFFFFF"/>
        </w:rPr>
        <w:t xml:space="preserve"> forthcoming)</w:t>
      </w:r>
      <w:r>
        <w:rPr>
          <w:rFonts w:cstheme="minorHAnsi"/>
          <w:color w:val="333333"/>
          <w:spacing w:val="-1"/>
          <w:sz w:val="28"/>
          <w:szCs w:val="28"/>
          <w:shd w:val="clear" w:color="auto" w:fill="FFFFFF"/>
        </w:rPr>
        <w:t xml:space="preserve">, the approach of ‘styling’ each costume ‘look’ often expresses a tension that exists between the different discourses </w:t>
      </w:r>
      <w:r w:rsidR="00EA544B">
        <w:rPr>
          <w:rFonts w:cstheme="minorHAnsi"/>
          <w:color w:val="333333"/>
          <w:spacing w:val="-1"/>
          <w:sz w:val="28"/>
          <w:szCs w:val="28"/>
          <w:shd w:val="clear" w:color="auto" w:fill="FFFFFF"/>
        </w:rPr>
        <w:t xml:space="preserve">around the </w:t>
      </w:r>
      <w:r w:rsidR="0032426C">
        <w:rPr>
          <w:rFonts w:cstheme="minorHAnsi"/>
          <w:color w:val="333333"/>
          <w:spacing w:val="-1"/>
          <w:sz w:val="28"/>
          <w:szCs w:val="28"/>
          <w:shd w:val="clear" w:color="auto" w:fill="FFFFFF"/>
        </w:rPr>
        <w:t xml:space="preserve">creative discipline of </w:t>
      </w:r>
      <w:r w:rsidR="00EA544B">
        <w:rPr>
          <w:rFonts w:cstheme="minorHAnsi"/>
          <w:color w:val="333333"/>
          <w:spacing w:val="-1"/>
          <w:sz w:val="28"/>
          <w:szCs w:val="28"/>
          <w:shd w:val="clear" w:color="auto" w:fill="FFFFFF"/>
        </w:rPr>
        <w:t>‘</w:t>
      </w:r>
      <w:r>
        <w:rPr>
          <w:rFonts w:cstheme="minorHAnsi"/>
          <w:color w:val="333333"/>
          <w:spacing w:val="-1"/>
          <w:sz w:val="28"/>
          <w:szCs w:val="28"/>
          <w:shd w:val="clear" w:color="auto" w:fill="FFFFFF"/>
        </w:rPr>
        <w:t>costum</w:t>
      </w:r>
      <w:r w:rsidR="0032426C">
        <w:rPr>
          <w:rFonts w:cstheme="minorHAnsi"/>
          <w:color w:val="333333"/>
          <w:spacing w:val="-1"/>
          <w:sz w:val="28"/>
          <w:szCs w:val="28"/>
          <w:shd w:val="clear" w:color="auto" w:fill="FFFFFF"/>
        </w:rPr>
        <w:t>e</w:t>
      </w:r>
      <w:r w:rsidR="00EA544B">
        <w:rPr>
          <w:rFonts w:cstheme="minorHAnsi"/>
          <w:color w:val="333333"/>
          <w:spacing w:val="-1"/>
          <w:sz w:val="28"/>
          <w:szCs w:val="28"/>
          <w:shd w:val="clear" w:color="auto" w:fill="FFFFFF"/>
        </w:rPr>
        <w:t>’</w:t>
      </w:r>
      <w:r>
        <w:rPr>
          <w:rFonts w:cstheme="minorHAnsi"/>
          <w:color w:val="333333"/>
          <w:spacing w:val="-1"/>
          <w:sz w:val="28"/>
          <w:szCs w:val="28"/>
          <w:shd w:val="clear" w:color="auto" w:fill="FFFFFF"/>
        </w:rPr>
        <w:t xml:space="preserve"> and the world of </w:t>
      </w:r>
      <w:r w:rsidR="00EA544B">
        <w:rPr>
          <w:rFonts w:cstheme="minorHAnsi"/>
          <w:color w:val="333333"/>
          <w:spacing w:val="-1"/>
          <w:sz w:val="28"/>
          <w:szCs w:val="28"/>
          <w:shd w:val="clear" w:color="auto" w:fill="FFFFFF"/>
        </w:rPr>
        <w:t>‘</w:t>
      </w:r>
      <w:r>
        <w:rPr>
          <w:rFonts w:cstheme="minorHAnsi"/>
          <w:color w:val="333333"/>
          <w:spacing w:val="-1"/>
          <w:sz w:val="28"/>
          <w:szCs w:val="28"/>
          <w:shd w:val="clear" w:color="auto" w:fill="FFFFFF"/>
        </w:rPr>
        <w:t>fashion</w:t>
      </w:r>
      <w:r w:rsidR="00EA544B">
        <w:rPr>
          <w:rFonts w:cstheme="minorHAnsi"/>
          <w:color w:val="333333"/>
          <w:spacing w:val="-1"/>
          <w:sz w:val="28"/>
          <w:szCs w:val="28"/>
          <w:shd w:val="clear" w:color="auto" w:fill="FFFFFF"/>
        </w:rPr>
        <w:t>’</w:t>
      </w:r>
      <w:r w:rsidR="00FB0622">
        <w:rPr>
          <w:rFonts w:cstheme="minorHAnsi"/>
          <w:color w:val="333333"/>
          <w:spacing w:val="-1"/>
          <w:sz w:val="28"/>
          <w:szCs w:val="28"/>
          <w:shd w:val="clear" w:color="auto" w:fill="FFFFFF"/>
        </w:rPr>
        <w:t>. The</w:t>
      </w:r>
      <w:r>
        <w:rPr>
          <w:rFonts w:cstheme="minorHAnsi"/>
          <w:color w:val="333333"/>
          <w:spacing w:val="-1"/>
          <w:sz w:val="28"/>
          <w:szCs w:val="28"/>
          <w:shd w:val="clear" w:color="auto" w:fill="FFFFFF"/>
        </w:rPr>
        <w:t xml:space="preserve"> former employs costume naturalised as clothing (</w:t>
      </w:r>
      <w:proofErr w:type="spellStart"/>
      <w:r>
        <w:rPr>
          <w:rFonts w:cstheme="minorHAnsi"/>
          <w:color w:val="333333"/>
          <w:spacing w:val="-1"/>
          <w:sz w:val="28"/>
          <w:szCs w:val="28"/>
          <w:shd w:val="clear" w:color="auto" w:fill="FFFFFF"/>
        </w:rPr>
        <w:t>Baert</w:t>
      </w:r>
      <w:proofErr w:type="spellEnd"/>
      <w:r>
        <w:rPr>
          <w:rFonts w:cstheme="minorHAnsi"/>
          <w:color w:val="333333"/>
          <w:spacing w:val="-1"/>
          <w:sz w:val="28"/>
          <w:szCs w:val="28"/>
          <w:shd w:val="clear" w:color="auto" w:fill="FFFFFF"/>
        </w:rPr>
        <w:t>, 1994), where</w:t>
      </w:r>
      <w:r w:rsidR="00FB0622">
        <w:rPr>
          <w:rFonts w:cstheme="minorHAnsi"/>
          <w:color w:val="333333"/>
          <w:spacing w:val="-1"/>
          <w:sz w:val="28"/>
          <w:szCs w:val="28"/>
          <w:shd w:val="clear" w:color="auto" w:fill="FFFFFF"/>
        </w:rPr>
        <w:t xml:space="preserve"> the concept of</w:t>
      </w:r>
      <w:r>
        <w:rPr>
          <w:rFonts w:cstheme="minorHAnsi"/>
          <w:color w:val="333333"/>
          <w:spacing w:val="-1"/>
          <w:sz w:val="28"/>
          <w:szCs w:val="28"/>
          <w:shd w:val="clear" w:color="auto" w:fill="FFFFFF"/>
        </w:rPr>
        <w:t xml:space="preserve"> character is </w:t>
      </w:r>
      <w:r w:rsidR="005D6047">
        <w:rPr>
          <w:rFonts w:cstheme="minorHAnsi"/>
          <w:color w:val="333333"/>
          <w:spacing w:val="-1"/>
          <w:sz w:val="28"/>
          <w:szCs w:val="28"/>
          <w:shd w:val="clear" w:color="auto" w:fill="FFFFFF"/>
        </w:rPr>
        <w:t>key,</w:t>
      </w:r>
      <w:r>
        <w:rPr>
          <w:rFonts w:cstheme="minorHAnsi"/>
          <w:color w:val="333333"/>
          <w:spacing w:val="-1"/>
          <w:sz w:val="28"/>
          <w:szCs w:val="28"/>
          <w:shd w:val="clear" w:color="auto" w:fill="FFFFFF"/>
        </w:rPr>
        <w:t xml:space="preserve"> and the </w:t>
      </w:r>
      <w:r w:rsidR="00FB0622">
        <w:rPr>
          <w:rFonts w:cstheme="minorHAnsi"/>
          <w:color w:val="333333"/>
          <w:spacing w:val="-1"/>
          <w:sz w:val="28"/>
          <w:szCs w:val="28"/>
          <w:shd w:val="clear" w:color="auto" w:fill="FFFFFF"/>
        </w:rPr>
        <w:t xml:space="preserve">mechanics required to produce the </w:t>
      </w:r>
      <w:r>
        <w:rPr>
          <w:rFonts w:cstheme="minorHAnsi"/>
          <w:color w:val="333333"/>
          <w:spacing w:val="-1"/>
          <w:sz w:val="28"/>
          <w:szCs w:val="28"/>
          <w:shd w:val="clear" w:color="auto" w:fill="FFFFFF"/>
        </w:rPr>
        <w:t xml:space="preserve">exterior manifestation of the </w:t>
      </w:r>
      <w:r w:rsidR="00681B75">
        <w:rPr>
          <w:rFonts w:cstheme="minorHAnsi"/>
          <w:color w:val="333333"/>
          <w:spacing w:val="-1"/>
          <w:sz w:val="28"/>
          <w:szCs w:val="28"/>
          <w:shd w:val="clear" w:color="auto" w:fill="FFFFFF"/>
        </w:rPr>
        <w:t xml:space="preserve">interiority of a </w:t>
      </w:r>
      <w:r w:rsidR="00822891">
        <w:rPr>
          <w:rFonts w:cstheme="minorHAnsi"/>
          <w:color w:val="333333"/>
          <w:spacing w:val="-1"/>
          <w:sz w:val="28"/>
          <w:szCs w:val="28"/>
          <w:shd w:val="clear" w:color="auto" w:fill="FFFFFF"/>
        </w:rPr>
        <w:t>character’s</w:t>
      </w:r>
      <w:r>
        <w:rPr>
          <w:rFonts w:cstheme="minorHAnsi"/>
          <w:color w:val="333333"/>
          <w:spacing w:val="-1"/>
          <w:sz w:val="28"/>
          <w:szCs w:val="28"/>
          <w:shd w:val="clear" w:color="auto" w:fill="FFFFFF"/>
        </w:rPr>
        <w:t xml:space="preserve"> identity through clothing is required to be invisible or lost in plain sight (</w:t>
      </w:r>
      <w:proofErr w:type="spellStart"/>
      <w:r>
        <w:rPr>
          <w:rFonts w:cstheme="minorHAnsi"/>
          <w:color w:val="333333"/>
          <w:spacing w:val="-1"/>
          <w:sz w:val="28"/>
          <w:szCs w:val="28"/>
          <w:shd w:val="clear" w:color="auto" w:fill="FFFFFF"/>
        </w:rPr>
        <w:t>Nadoolman</w:t>
      </w:r>
      <w:proofErr w:type="spellEnd"/>
      <w:r>
        <w:rPr>
          <w:rFonts w:cstheme="minorHAnsi"/>
          <w:color w:val="333333"/>
          <w:spacing w:val="-1"/>
          <w:sz w:val="28"/>
          <w:szCs w:val="28"/>
          <w:shd w:val="clear" w:color="auto" w:fill="FFFFFF"/>
        </w:rPr>
        <w:t xml:space="preserve"> Landis</w:t>
      </w:r>
      <w:r w:rsidR="00822891">
        <w:rPr>
          <w:rFonts w:cstheme="minorHAnsi"/>
          <w:color w:val="333333"/>
          <w:spacing w:val="-1"/>
          <w:sz w:val="28"/>
          <w:szCs w:val="28"/>
          <w:shd w:val="clear" w:color="auto" w:fill="FFFFFF"/>
        </w:rPr>
        <w:t xml:space="preserve">, </w:t>
      </w:r>
      <w:r w:rsidR="00475021">
        <w:rPr>
          <w:rFonts w:cstheme="minorHAnsi"/>
          <w:color w:val="333333"/>
          <w:spacing w:val="-1"/>
          <w:sz w:val="28"/>
          <w:szCs w:val="28"/>
          <w:shd w:val="clear" w:color="auto" w:fill="FFFFFF"/>
        </w:rPr>
        <w:t>2003</w:t>
      </w:r>
      <w:r>
        <w:rPr>
          <w:rFonts w:cstheme="minorHAnsi"/>
          <w:color w:val="333333"/>
          <w:spacing w:val="-1"/>
          <w:sz w:val="28"/>
          <w:szCs w:val="28"/>
          <w:shd w:val="clear" w:color="auto" w:fill="FFFFFF"/>
        </w:rPr>
        <w:t>)</w:t>
      </w:r>
      <w:r w:rsidR="00FB0622">
        <w:rPr>
          <w:rFonts w:cstheme="minorHAnsi"/>
          <w:color w:val="333333"/>
          <w:spacing w:val="-1"/>
          <w:sz w:val="28"/>
          <w:szCs w:val="28"/>
          <w:shd w:val="clear" w:color="auto" w:fill="FFFFFF"/>
        </w:rPr>
        <w:t xml:space="preserve">. The </w:t>
      </w:r>
      <w:r>
        <w:rPr>
          <w:rFonts w:cstheme="minorHAnsi"/>
          <w:color w:val="333333"/>
          <w:spacing w:val="-1"/>
          <w:sz w:val="28"/>
          <w:szCs w:val="28"/>
          <w:shd w:val="clear" w:color="auto" w:fill="FFFFFF"/>
        </w:rPr>
        <w:t xml:space="preserve">latter </w:t>
      </w:r>
      <w:r w:rsidR="00FB0622">
        <w:rPr>
          <w:rFonts w:cstheme="minorHAnsi"/>
          <w:color w:val="333333"/>
          <w:spacing w:val="-1"/>
          <w:sz w:val="28"/>
          <w:szCs w:val="28"/>
          <w:shd w:val="clear" w:color="auto" w:fill="FFFFFF"/>
        </w:rPr>
        <w:t>utilises the relationships for</w:t>
      </w:r>
      <w:r w:rsidR="00D52F8E">
        <w:rPr>
          <w:rFonts w:cstheme="minorHAnsi"/>
          <w:color w:val="333333"/>
          <w:spacing w:val="-1"/>
          <w:sz w:val="28"/>
          <w:szCs w:val="28"/>
          <w:shd w:val="clear" w:color="auto" w:fill="FFFFFF"/>
        </w:rPr>
        <w:t>ged</w:t>
      </w:r>
      <w:r w:rsidR="00FB0622">
        <w:rPr>
          <w:rFonts w:cstheme="minorHAnsi"/>
          <w:color w:val="333333"/>
          <w:spacing w:val="-1"/>
          <w:sz w:val="28"/>
          <w:szCs w:val="28"/>
          <w:shd w:val="clear" w:color="auto" w:fill="FFFFFF"/>
        </w:rPr>
        <w:t xml:space="preserve"> with particular brands or </w:t>
      </w:r>
      <w:r w:rsidR="00FB0622">
        <w:rPr>
          <w:rFonts w:cstheme="minorHAnsi"/>
          <w:color w:val="333333"/>
          <w:spacing w:val="-1"/>
          <w:sz w:val="28"/>
          <w:szCs w:val="28"/>
          <w:shd w:val="clear" w:color="auto" w:fill="FFFFFF"/>
        </w:rPr>
        <w:lastRenderedPageBreak/>
        <w:t>designer labels to create looks that communicate an identity fuelled by consumption practices.</w:t>
      </w:r>
    </w:p>
    <w:p w14:paraId="181243DB" w14:textId="2817FD3E" w:rsidR="00FC7DBB" w:rsidRDefault="00FB0622" w:rsidP="00104CD0">
      <w:pPr>
        <w:spacing w:line="360" w:lineRule="auto"/>
        <w:rPr>
          <w:rFonts w:cstheme="minorHAnsi"/>
          <w:color w:val="333333"/>
          <w:spacing w:val="-1"/>
          <w:sz w:val="28"/>
          <w:szCs w:val="28"/>
          <w:shd w:val="clear" w:color="auto" w:fill="FFFFFF"/>
        </w:rPr>
      </w:pPr>
      <w:r>
        <w:rPr>
          <w:rFonts w:cstheme="minorHAnsi"/>
          <w:color w:val="333333"/>
          <w:spacing w:val="-1"/>
          <w:sz w:val="28"/>
          <w:szCs w:val="28"/>
          <w:shd w:val="clear" w:color="auto" w:fill="FFFFFF"/>
        </w:rPr>
        <w:t>Although this article will refer to several items of costuming used within the production the focus will fall on three particular garments</w:t>
      </w:r>
      <w:r w:rsidR="00F0574F">
        <w:rPr>
          <w:rFonts w:cstheme="minorHAnsi"/>
          <w:color w:val="333333"/>
          <w:spacing w:val="-1"/>
          <w:sz w:val="28"/>
          <w:szCs w:val="28"/>
          <w:shd w:val="clear" w:color="auto" w:fill="FFFFFF"/>
        </w:rPr>
        <w:t xml:space="preserve">. The plain white crew neck </w:t>
      </w:r>
      <w:r w:rsidR="006E3713">
        <w:rPr>
          <w:rFonts w:cstheme="minorHAnsi"/>
          <w:color w:val="333333"/>
          <w:spacing w:val="-1"/>
          <w:sz w:val="28"/>
          <w:szCs w:val="28"/>
          <w:shd w:val="clear" w:color="auto" w:fill="FFFFFF"/>
        </w:rPr>
        <w:t>t-shirt</w:t>
      </w:r>
      <w:r w:rsidR="00F0574F">
        <w:rPr>
          <w:rFonts w:cstheme="minorHAnsi"/>
          <w:color w:val="333333"/>
          <w:spacing w:val="-1"/>
          <w:sz w:val="28"/>
          <w:szCs w:val="28"/>
          <w:shd w:val="clear" w:color="auto" w:fill="FFFFFF"/>
        </w:rPr>
        <w:t xml:space="preserve"> worn by Nate in episode 2 ‘</w:t>
      </w:r>
      <w:proofErr w:type="spellStart"/>
      <w:r w:rsidR="00F0574F" w:rsidRPr="006E3713">
        <w:rPr>
          <w:rFonts w:cstheme="minorHAnsi"/>
          <w:i/>
          <w:iCs/>
          <w:color w:val="333333"/>
          <w:spacing w:val="-1"/>
          <w:sz w:val="28"/>
          <w:szCs w:val="28"/>
          <w:shd w:val="clear" w:color="auto" w:fill="FFFFFF"/>
        </w:rPr>
        <w:t>Stuntin</w:t>
      </w:r>
      <w:proofErr w:type="spellEnd"/>
      <w:r w:rsidR="00F0574F" w:rsidRPr="006E3713">
        <w:rPr>
          <w:rFonts w:cstheme="minorHAnsi"/>
          <w:i/>
          <w:iCs/>
          <w:color w:val="333333"/>
          <w:spacing w:val="-1"/>
          <w:sz w:val="28"/>
          <w:szCs w:val="28"/>
          <w:shd w:val="clear" w:color="auto" w:fill="FFFFFF"/>
        </w:rPr>
        <w:t xml:space="preserve"> Like My Daddy’</w:t>
      </w:r>
      <w:r w:rsidR="00F0574F">
        <w:rPr>
          <w:rFonts w:cstheme="minorHAnsi"/>
          <w:color w:val="333333"/>
          <w:spacing w:val="-1"/>
          <w:sz w:val="28"/>
          <w:szCs w:val="28"/>
          <w:shd w:val="clear" w:color="auto" w:fill="FFFFFF"/>
        </w:rPr>
        <w:t xml:space="preserve">, the Supreme ‘Liquid Sword’ </w:t>
      </w:r>
      <w:r w:rsidR="006E3713">
        <w:rPr>
          <w:rFonts w:cstheme="minorHAnsi"/>
          <w:color w:val="333333"/>
          <w:spacing w:val="-1"/>
          <w:sz w:val="28"/>
          <w:szCs w:val="28"/>
          <w:shd w:val="clear" w:color="auto" w:fill="FFFFFF"/>
        </w:rPr>
        <w:t>t-shirt</w:t>
      </w:r>
      <w:r w:rsidR="00F0574F">
        <w:rPr>
          <w:rFonts w:cstheme="minorHAnsi"/>
          <w:color w:val="333333"/>
          <w:spacing w:val="-1"/>
          <w:sz w:val="28"/>
          <w:szCs w:val="28"/>
          <w:shd w:val="clear" w:color="auto" w:fill="FFFFFF"/>
        </w:rPr>
        <w:t xml:space="preserve"> worn by Fez in episode 3 ‘</w:t>
      </w:r>
      <w:r w:rsidR="00F0574F" w:rsidRPr="006E3713">
        <w:rPr>
          <w:rFonts w:cstheme="minorHAnsi"/>
          <w:i/>
          <w:iCs/>
          <w:color w:val="333333"/>
          <w:spacing w:val="-1"/>
          <w:sz w:val="28"/>
          <w:szCs w:val="28"/>
          <w:shd w:val="clear" w:color="auto" w:fill="FFFFFF"/>
        </w:rPr>
        <w:t>Made You Look</w:t>
      </w:r>
      <w:r w:rsidR="00F0574F">
        <w:rPr>
          <w:rFonts w:cstheme="minorHAnsi"/>
          <w:color w:val="333333"/>
          <w:spacing w:val="-1"/>
          <w:sz w:val="28"/>
          <w:szCs w:val="28"/>
          <w:shd w:val="clear" w:color="auto" w:fill="FFFFFF"/>
        </w:rPr>
        <w:t xml:space="preserve">’ and the Gosha </w:t>
      </w:r>
      <w:proofErr w:type="spellStart"/>
      <w:r w:rsidR="00F0574F">
        <w:rPr>
          <w:rFonts w:cstheme="minorHAnsi"/>
          <w:color w:val="333333"/>
          <w:spacing w:val="-1"/>
          <w:sz w:val="28"/>
          <w:szCs w:val="28"/>
          <w:shd w:val="clear" w:color="auto" w:fill="FFFFFF"/>
        </w:rPr>
        <w:t>Rub</w:t>
      </w:r>
      <w:r w:rsidR="007E15FB">
        <w:rPr>
          <w:rFonts w:cstheme="minorHAnsi"/>
          <w:color w:val="333333"/>
          <w:spacing w:val="-1"/>
          <w:sz w:val="28"/>
          <w:szCs w:val="28"/>
          <w:shd w:val="clear" w:color="auto" w:fill="FFFFFF"/>
        </w:rPr>
        <w:t>chin</w:t>
      </w:r>
      <w:r w:rsidR="00CD63F8">
        <w:rPr>
          <w:rFonts w:cstheme="minorHAnsi"/>
          <w:color w:val="333333"/>
          <w:spacing w:val="-1"/>
          <w:sz w:val="28"/>
          <w:szCs w:val="28"/>
          <w:shd w:val="clear" w:color="auto" w:fill="FFFFFF"/>
        </w:rPr>
        <w:t>skiy</w:t>
      </w:r>
      <w:proofErr w:type="spellEnd"/>
      <w:r w:rsidR="00CD63F8">
        <w:rPr>
          <w:rFonts w:cstheme="minorHAnsi"/>
          <w:color w:val="333333"/>
          <w:spacing w:val="-1"/>
          <w:sz w:val="28"/>
          <w:szCs w:val="28"/>
          <w:shd w:val="clear" w:color="auto" w:fill="FFFFFF"/>
        </w:rPr>
        <w:t xml:space="preserve"> </w:t>
      </w:r>
      <w:r w:rsidR="00F0574F">
        <w:rPr>
          <w:rFonts w:cstheme="minorHAnsi"/>
          <w:color w:val="333333"/>
          <w:spacing w:val="-1"/>
          <w:sz w:val="28"/>
          <w:szCs w:val="28"/>
          <w:shd w:val="clear" w:color="auto" w:fill="FFFFFF"/>
        </w:rPr>
        <w:t xml:space="preserve">oversize alien </w:t>
      </w:r>
      <w:r w:rsidR="006E3713">
        <w:rPr>
          <w:rFonts w:cstheme="minorHAnsi"/>
          <w:color w:val="333333"/>
          <w:spacing w:val="-1"/>
          <w:sz w:val="28"/>
          <w:szCs w:val="28"/>
          <w:shd w:val="clear" w:color="auto" w:fill="FFFFFF"/>
        </w:rPr>
        <w:t>t-shirt</w:t>
      </w:r>
      <w:r w:rsidR="00F0574F">
        <w:rPr>
          <w:rFonts w:cstheme="minorHAnsi"/>
          <w:color w:val="333333"/>
          <w:spacing w:val="-1"/>
          <w:sz w:val="28"/>
          <w:szCs w:val="28"/>
          <w:shd w:val="clear" w:color="auto" w:fill="FFFFFF"/>
        </w:rPr>
        <w:t xml:space="preserve"> worn by Rue in episode 1 ‘</w:t>
      </w:r>
      <w:r w:rsidR="00F0574F" w:rsidRPr="006E3713">
        <w:rPr>
          <w:rFonts w:cstheme="minorHAnsi"/>
          <w:i/>
          <w:iCs/>
          <w:color w:val="333333"/>
          <w:spacing w:val="-1"/>
          <w:sz w:val="28"/>
          <w:szCs w:val="28"/>
          <w:shd w:val="clear" w:color="auto" w:fill="FFFFFF"/>
        </w:rPr>
        <w:t>Pilot</w:t>
      </w:r>
      <w:r w:rsidR="00F0574F">
        <w:rPr>
          <w:rFonts w:cstheme="minorHAnsi"/>
          <w:color w:val="333333"/>
          <w:spacing w:val="-1"/>
          <w:sz w:val="28"/>
          <w:szCs w:val="28"/>
          <w:shd w:val="clear" w:color="auto" w:fill="FFFFFF"/>
        </w:rPr>
        <w:t>’.</w:t>
      </w:r>
      <w:r w:rsidR="006D3617">
        <w:rPr>
          <w:rFonts w:cstheme="minorHAnsi"/>
          <w:color w:val="333333"/>
          <w:spacing w:val="-1"/>
          <w:sz w:val="28"/>
          <w:szCs w:val="28"/>
          <w:shd w:val="clear" w:color="auto" w:fill="FFFFFF"/>
        </w:rPr>
        <w:t xml:space="preserve"> </w:t>
      </w:r>
      <w:r w:rsidR="002C122D">
        <w:rPr>
          <w:rFonts w:cstheme="minorHAnsi"/>
          <w:color w:val="333333"/>
          <w:spacing w:val="-1"/>
          <w:sz w:val="28"/>
          <w:szCs w:val="28"/>
          <w:shd w:val="clear" w:color="auto" w:fill="FFFFFF"/>
        </w:rPr>
        <w:t>The tex</w:t>
      </w:r>
      <w:r w:rsidR="00815D9E">
        <w:rPr>
          <w:rFonts w:cstheme="minorHAnsi"/>
          <w:color w:val="333333"/>
          <w:spacing w:val="-1"/>
          <w:sz w:val="28"/>
          <w:szCs w:val="28"/>
          <w:shd w:val="clear" w:color="auto" w:fill="FFFFFF"/>
        </w:rPr>
        <w:t>tual analysis undertaken here</w:t>
      </w:r>
      <w:r w:rsidR="00BF3659">
        <w:rPr>
          <w:rFonts w:cstheme="minorHAnsi"/>
          <w:color w:val="333333"/>
          <w:spacing w:val="-1"/>
          <w:sz w:val="28"/>
          <w:szCs w:val="28"/>
          <w:shd w:val="clear" w:color="auto" w:fill="FFFFFF"/>
        </w:rPr>
        <w:t xml:space="preserve"> adopts a post-structuralist approach and draws upon both </w:t>
      </w:r>
      <w:r w:rsidR="00803E65">
        <w:rPr>
          <w:rFonts w:cstheme="minorHAnsi"/>
          <w:color w:val="333333"/>
          <w:spacing w:val="-1"/>
          <w:sz w:val="28"/>
          <w:szCs w:val="28"/>
          <w:shd w:val="clear" w:color="auto" w:fill="FFFFFF"/>
        </w:rPr>
        <w:t xml:space="preserve">discourse analysis and semiology to offer </w:t>
      </w:r>
      <w:r w:rsidR="00E65A2C">
        <w:rPr>
          <w:rFonts w:cstheme="minorHAnsi"/>
          <w:color w:val="333333"/>
          <w:spacing w:val="-1"/>
          <w:sz w:val="28"/>
          <w:szCs w:val="28"/>
          <w:shd w:val="clear" w:color="auto" w:fill="FFFFFF"/>
        </w:rPr>
        <w:t xml:space="preserve">an interpretation </w:t>
      </w:r>
      <w:r w:rsidR="00FD1703">
        <w:rPr>
          <w:rFonts w:cstheme="minorHAnsi"/>
          <w:color w:val="333333"/>
          <w:spacing w:val="-1"/>
          <w:sz w:val="28"/>
          <w:szCs w:val="28"/>
          <w:shd w:val="clear" w:color="auto" w:fill="FFFFFF"/>
        </w:rPr>
        <w:t xml:space="preserve">of the </w:t>
      </w:r>
      <w:r w:rsidR="00E65A2C">
        <w:rPr>
          <w:rFonts w:cstheme="minorHAnsi"/>
          <w:color w:val="333333"/>
          <w:spacing w:val="-1"/>
          <w:sz w:val="28"/>
          <w:szCs w:val="28"/>
          <w:shd w:val="clear" w:color="auto" w:fill="FFFFFF"/>
        </w:rPr>
        <w:t xml:space="preserve">meaning woven into the </w:t>
      </w:r>
      <w:r w:rsidR="007A3852">
        <w:rPr>
          <w:rFonts w:cstheme="minorHAnsi"/>
          <w:color w:val="333333"/>
          <w:spacing w:val="-1"/>
          <w:sz w:val="28"/>
          <w:szCs w:val="28"/>
          <w:shd w:val="clear" w:color="auto" w:fill="FFFFFF"/>
        </w:rPr>
        <w:t>costume or clothing selections</w:t>
      </w:r>
      <w:r w:rsidR="00FD1703">
        <w:rPr>
          <w:rFonts w:cstheme="minorHAnsi"/>
          <w:color w:val="333333"/>
          <w:spacing w:val="-1"/>
          <w:sz w:val="28"/>
          <w:szCs w:val="28"/>
          <w:shd w:val="clear" w:color="auto" w:fill="FFFFFF"/>
        </w:rPr>
        <w:t xml:space="preserve"> or choices</w:t>
      </w:r>
      <w:r w:rsidR="007A3852">
        <w:rPr>
          <w:rFonts w:cstheme="minorHAnsi"/>
          <w:color w:val="333333"/>
          <w:spacing w:val="-1"/>
          <w:sz w:val="28"/>
          <w:szCs w:val="28"/>
          <w:shd w:val="clear" w:color="auto" w:fill="FFFFFF"/>
        </w:rPr>
        <w:t xml:space="preserve"> employed within the episodes under review.</w:t>
      </w:r>
      <w:r w:rsidR="00847F91">
        <w:rPr>
          <w:rFonts w:cstheme="minorHAnsi"/>
          <w:color w:val="333333"/>
          <w:spacing w:val="-1"/>
          <w:sz w:val="28"/>
          <w:szCs w:val="28"/>
          <w:shd w:val="clear" w:color="auto" w:fill="FFFFFF"/>
        </w:rPr>
        <w:t xml:space="preserve"> </w:t>
      </w:r>
      <w:r w:rsidR="00A41D2E">
        <w:rPr>
          <w:rFonts w:cstheme="minorHAnsi"/>
          <w:color w:val="333333"/>
          <w:spacing w:val="-1"/>
          <w:sz w:val="28"/>
          <w:szCs w:val="28"/>
          <w:shd w:val="clear" w:color="auto" w:fill="FFFFFF"/>
        </w:rPr>
        <w:t>The interpretation offered draws upon</w:t>
      </w:r>
      <w:r w:rsidR="0097384F">
        <w:rPr>
          <w:rFonts w:cstheme="minorHAnsi"/>
          <w:color w:val="333333"/>
          <w:spacing w:val="-1"/>
          <w:sz w:val="28"/>
          <w:szCs w:val="28"/>
          <w:shd w:val="clear" w:color="auto" w:fill="FFFFFF"/>
        </w:rPr>
        <w:t xml:space="preserve"> the</w:t>
      </w:r>
      <w:r w:rsidR="00A41D2E">
        <w:rPr>
          <w:rFonts w:cstheme="minorHAnsi"/>
          <w:color w:val="333333"/>
          <w:spacing w:val="-1"/>
          <w:sz w:val="28"/>
          <w:szCs w:val="28"/>
          <w:shd w:val="clear" w:color="auto" w:fill="FFFFFF"/>
        </w:rPr>
        <w:t xml:space="preserve"> extensive </w:t>
      </w:r>
      <w:r w:rsidR="00191F7B">
        <w:rPr>
          <w:rFonts w:cstheme="minorHAnsi"/>
          <w:color w:val="333333"/>
          <w:spacing w:val="-1"/>
          <w:sz w:val="28"/>
          <w:szCs w:val="28"/>
          <w:shd w:val="clear" w:color="auto" w:fill="FFFFFF"/>
        </w:rPr>
        <w:t xml:space="preserve">industry </w:t>
      </w:r>
      <w:r w:rsidR="00A41D2E">
        <w:rPr>
          <w:rFonts w:cstheme="minorHAnsi"/>
          <w:color w:val="333333"/>
          <w:spacing w:val="-1"/>
          <w:sz w:val="28"/>
          <w:szCs w:val="28"/>
          <w:shd w:val="clear" w:color="auto" w:fill="FFFFFF"/>
        </w:rPr>
        <w:t>experience</w:t>
      </w:r>
      <w:r w:rsidR="0097384F">
        <w:rPr>
          <w:rFonts w:cstheme="minorHAnsi"/>
          <w:color w:val="333333"/>
          <w:spacing w:val="-1"/>
          <w:sz w:val="28"/>
          <w:szCs w:val="28"/>
          <w:shd w:val="clear" w:color="auto" w:fill="FFFFFF"/>
        </w:rPr>
        <w:t xml:space="preserve"> of the researcher</w:t>
      </w:r>
      <w:r w:rsidR="00A41D2E">
        <w:rPr>
          <w:rFonts w:cstheme="minorHAnsi"/>
          <w:color w:val="333333"/>
          <w:spacing w:val="-1"/>
          <w:sz w:val="28"/>
          <w:szCs w:val="28"/>
          <w:shd w:val="clear" w:color="auto" w:fill="FFFFFF"/>
        </w:rPr>
        <w:t xml:space="preserve"> </w:t>
      </w:r>
      <w:r w:rsidR="0097384F">
        <w:rPr>
          <w:rFonts w:cstheme="minorHAnsi"/>
          <w:color w:val="333333"/>
          <w:spacing w:val="-1"/>
          <w:sz w:val="28"/>
          <w:szCs w:val="28"/>
          <w:shd w:val="clear" w:color="auto" w:fill="FFFFFF"/>
        </w:rPr>
        <w:t xml:space="preserve">of costuming for television, it </w:t>
      </w:r>
      <w:r w:rsidR="000F35A9">
        <w:rPr>
          <w:rFonts w:cstheme="minorHAnsi"/>
          <w:color w:val="333333"/>
          <w:spacing w:val="-1"/>
          <w:sz w:val="28"/>
          <w:szCs w:val="28"/>
          <w:shd w:val="clear" w:color="auto" w:fill="FFFFFF"/>
        </w:rPr>
        <w:t>will not or cannot present a ‘truth</w:t>
      </w:r>
      <w:proofErr w:type="gramStart"/>
      <w:r w:rsidR="000F35A9">
        <w:rPr>
          <w:rFonts w:cstheme="minorHAnsi"/>
          <w:color w:val="333333"/>
          <w:spacing w:val="-1"/>
          <w:sz w:val="28"/>
          <w:szCs w:val="28"/>
          <w:shd w:val="clear" w:color="auto" w:fill="FFFFFF"/>
        </w:rPr>
        <w:t>’</w:t>
      </w:r>
      <w:proofErr w:type="gramEnd"/>
      <w:r w:rsidR="000F35A9">
        <w:rPr>
          <w:rFonts w:cstheme="minorHAnsi"/>
          <w:color w:val="333333"/>
          <w:spacing w:val="-1"/>
          <w:sz w:val="28"/>
          <w:szCs w:val="28"/>
          <w:shd w:val="clear" w:color="auto" w:fill="FFFFFF"/>
        </w:rPr>
        <w:t xml:space="preserve"> but it will </w:t>
      </w:r>
      <w:r w:rsidR="00BB2FF1">
        <w:rPr>
          <w:rFonts w:cstheme="minorHAnsi"/>
          <w:color w:val="333333"/>
          <w:spacing w:val="-1"/>
          <w:sz w:val="28"/>
          <w:szCs w:val="28"/>
          <w:shd w:val="clear" w:color="auto" w:fill="FFFFFF"/>
        </w:rPr>
        <w:t xml:space="preserve">offer </w:t>
      </w:r>
      <w:r w:rsidR="00EB2623">
        <w:rPr>
          <w:rFonts w:cstheme="minorHAnsi"/>
          <w:color w:val="333333"/>
          <w:spacing w:val="-1"/>
          <w:sz w:val="28"/>
          <w:szCs w:val="28"/>
          <w:shd w:val="clear" w:color="auto" w:fill="FFFFFF"/>
        </w:rPr>
        <w:t xml:space="preserve">informed </w:t>
      </w:r>
      <w:r w:rsidR="00BB2FF1">
        <w:rPr>
          <w:rFonts w:cstheme="minorHAnsi"/>
          <w:color w:val="333333"/>
          <w:spacing w:val="-1"/>
          <w:sz w:val="28"/>
          <w:szCs w:val="28"/>
          <w:shd w:val="clear" w:color="auto" w:fill="FFFFFF"/>
        </w:rPr>
        <w:t xml:space="preserve">suggestions </w:t>
      </w:r>
      <w:r w:rsidR="00E75CCD">
        <w:rPr>
          <w:rFonts w:cstheme="minorHAnsi"/>
          <w:color w:val="333333"/>
          <w:spacing w:val="-1"/>
          <w:sz w:val="28"/>
          <w:szCs w:val="28"/>
          <w:shd w:val="clear" w:color="auto" w:fill="FFFFFF"/>
        </w:rPr>
        <w:t xml:space="preserve">disclosing </w:t>
      </w:r>
      <w:r w:rsidR="009143FE">
        <w:rPr>
          <w:rFonts w:cstheme="minorHAnsi"/>
          <w:color w:val="333333"/>
          <w:spacing w:val="-1"/>
          <w:sz w:val="28"/>
          <w:szCs w:val="28"/>
          <w:shd w:val="clear" w:color="auto" w:fill="FFFFFF"/>
        </w:rPr>
        <w:t xml:space="preserve">what the clothed representations </w:t>
      </w:r>
      <w:r w:rsidR="00933D42">
        <w:rPr>
          <w:rFonts w:cstheme="minorHAnsi"/>
          <w:color w:val="333333"/>
          <w:spacing w:val="-1"/>
          <w:sz w:val="28"/>
          <w:szCs w:val="28"/>
          <w:shd w:val="clear" w:color="auto" w:fill="FFFFFF"/>
        </w:rPr>
        <w:t>make visible</w:t>
      </w:r>
      <w:r w:rsidR="002D3A42">
        <w:rPr>
          <w:rFonts w:cstheme="minorHAnsi"/>
          <w:color w:val="333333"/>
          <w:spacing w:val="-1"/>
          <w:sz w:val="28"/>
          <w:szCs w:val="28"/>
          <w:shd w:val="clear" w:color="auto" w:fill="FFFFFF"/>
        </w:rPr>
        <w:t xml:space="preserve"> </w:t>
      </w:r>
      <w:r w:rsidR="00C63354">
        <w:rPr>
          <w:rFonts w:cstheme="minorHAnsi"/>
          <w:color w:val="333333"/>
          <w:spacing w:val="-1"/>
          <w:sz w:val="28"/>
          <w:szCs w:val="28"/>
          <w:shd w:val="clear" w:color="auto" w:fill="FFFFFF"/>
        </w:rPr>
        <w:t>in relation to onscreen masculinity</w:t>
      </w:r>
      <w:r w:rsidR="00A1720F">
        <w:rPr>
          <w:rFonts w:cstheme="minorHAnsi"/>
          <w:color w:val="333333"/>
          <w:spacing w:val="-1"/>
          <w:sz w:val="28"/>
          <w:szCs w:val="28"/>
          <w:shd w:val="clear" w:color="auto" w:fill="FFFFFF"/>
        </w:rPr>
        <w:t>. As McKee states</w:t>
      </w:r>
      <w:r w:rsidR="009657B3">
        <w:rPr>
          <w:rFonts w:cstheme="minorHAnsi"/>
          <w:color w:val="333333"/>
          <w:spacing w:val="-1"/>
          <w:sz w:val="28"/>
          <w:szCs w:val="28"/>
          <w:shd w:val="clear" w:color="auto" w:fill="FFFFFF"/>
        </w:rPr>
        <w:t xml:space="preserve">, ‘post structural textual analysis does not state if a text is </w:t>
      </w:r>
      <w:r w:rsidR="00FC7DBB">
        <w:rPr>
          <w:rFonts w:cstheme="minorHAnsi"/>
          <w:color w:val="333333"/>
          <w:spacing w:val="-1"/>
          <w:sz w:val="28"/>
          <w:szCs w:val="28"/>
          <w:shd w:val="clear" w:color="auto" w:fill="FFFFFF"/>
        </w:rPr>
        <w:t>accurate</w:t>
      </w:r>
      <w:r w:rsidR="009657B3">
        <w:rPr>
          <w:rFonts w:cstheme="minorHAnsi"/>
          <w:color w:val="333333"/>
          <w:spacing w:val="-1"/>
          <w:sz w:val="28"/>
          <w:szCs w:val="28"/>
          <w:shd w:val="clear" w:color="auto" w:fill="FFFFFF"/>
        </w:rPr>
        <w:t>, truthful or real, these are moral claims</w:t>
      </w:r>
      <w:r w:rsidR="00881AD1">
        <w:rPr>
          <w:rFonts w:cstheme="minorHAnsi"/>
          <w:color w:val="333333"/>
          <w:spacing w:val="-1"/>
          <w:sz w:val="28"/>
          <w:szCs w:val="28"/>
          <w:shd w:val="clear" w:color="auto" w:fill="FFFFFF"/>
        </w:rPr>
        <w:t>’, rather the intention is ‘</w:t>
      </w:r>
      <w:r w:rsidR="00021DBD">
        <w:rPr>
          <w:rFonts w:cstheme="minorHAnsi"/>
          <w:color w:val="333333"/>
          <w:spacing w:val="-1"/>
          <w:sz w:val="28"/>
          <w:szCs w:val="28"/>
          <w:shd w:val="clear" w:color="auto" w:fill="FFFFFF"/>
        </w:rPr>
        <w:t>to understand why the representations are the way they are, how they are made, and what they reveal’</w:t>
      </w:r>
      <w:r w:rsidR="00502FED">
        <w:rPr>
          <w:rFonts w:cstheme="minorHAnsi"/>
          <w:color w:val="333333"/>
          <w:spacing w:val="-1"/>
          <w:sz w:val="28"/>
          <w:szCs w:val="28"/>
          <w:shd w:val="clear" w:color="auto" w:fill="FFFFFF"/>
        </w:rPr>
        <w:t xml:space="preserve"> (</w:t>
      </w:r>
      <w:proofErr w:type="spellStart"/>
      <w:r w:rsidR="00502FED">
        <w:rPr>
          <w:rFonts w:cstheme="minorHAnsi"/>
          <w:color w:val="333333"/>
          <w:spacing w:val="-1"/>
          <w:sz w:val="28"/>
          <w:szCs w:val="28"/>
          <w:shd w:val="clear" w:color="auto" w:fill="FFFFFF"/>
        </w:rPr>
        <w:t>Mckee</w:t>
      </w:r>
      <w:proofErr w:type="spellEnd"/>
      <w:r w:rsidR="00F2415F">
        <w:rPr>
          <w:rFonts w:cstheme="minorHAnsi"/>
          <w:color w:val="333333"/>
          <w:spacing w:val="-1"/>
          <w:sz w:val="28"/>
          <w:szCs w:val="28"/>
          <w:shd w:val="clear" w:color="auto" w:fill="FFFFFF"/>
        </w:rPr>
        <w:t xml:space="preserve">, 2002: 17).  </w:t>
      </w:r>
    </w:p>
    <w:p w14:paraId="3DFFFE53" w14:textId="1705F3BF" w:rsidR="00FB0622" w:rsidRPr="007631F3" w:rsidRDefault="00F2415F" w:rsidP="00104CD0">
      <w:pPr>
        <w:spacing w:line="360" w:lineRule="auto"/>
        <w:rPr>
          <w:rFonts w:cstheme="minorHAnsi"/>
          <w:sz w:val="28"/>
          <w:szCs w:val="28"/>
          <w:lang w:val="en-US"/>
        </w:rPr>
      </w:pPr>
      <w:r>
        <w:rPr>
          <w:rFonts w:cstheme="minorHAnsi"/>
          <w:color w:val="333333"/>
          <w:spacing w:val="-1"/>
          <w:sz w:val="28"/>
          <w:szCs w:val="28"/>
          <w:shd w:val="clear" w:color="auto" w:fill="FFFFFF"/>
        </w:rPr>
        <w:t xml:space="preserve">This article </w:t>
      </w:r>
      <w:r w:rsidR="00236775">
        <w:rPr>
          <w:rFonts w:cstheme="minorHAnsi"/>
          <w:color w:val="333333"/>
          <w:spacing w:val="-1"/>
          <w:sz w:val="28"/>
          <w:szCs w:val="28"/>
          <w:shd w:val="clear" w:color="auto" w:fill="FFFFFF"/>
        </w:rPr>
        <w:t xml:space="preserve">anchors its critical analysis to </w:t>
      </w:r>
      <w:r w:rsidR="00DA40C2">
        <w:rPr>
          <w:rFonts w:cstheme="minorHAnsi"/>
          <w:color w:val="333333"/>
          <w:spacing w:val="-1"/>
          <w:sz w:val="28"/>
          <w:szCs w:val="28"/>
          <w:shd w:val="clear" w:color="auto" w:fill="FFFFFF"/>
        </w:rPr>
        <w:t xml:space="preserve">screenshots of </w:t>
      </w:r>
      <w:r w:rsidR="00236775">
        <w:rPr>
          <w:rFonts w:cstheme="minorHAnsi"/>
          <w:color w:val="333333"/>
          <w:spacing w:val="-1"/>
          <w:sz w:val="28"/>
          <w:szCs w:val="28"/>
          <w:shd w:val="clear" w:color="auto" w:fill="FFFFFF"/>
        </w:rPr>
        <w:t xml:space="preserve">key objects </w:t>
      </w:r>
      <w:r w:rsidR="001C066B">
        <w:rPr>
          <w:rFonts w:cstheme="minorHAnsi"/>
          <w:color w:val="333333"/>
          <w:spacing w:val="-1"/>
          <w:sz w:val="28"/>
          <w:szCs w:val="28"/>
          <w:shd w:val="clear" w:color="auto" w:fill="FFFFFF"/>
        </w:rPr>
        <w:t xml:space="preserve">but </w:t>
      </w:r>
      <w:r w:rsidR="00095248">
        <w:rPr>
          <w:rFonts w:cstheme="minorHAnsi"/>
          <w:color w:val="333333"/>
          <w:spacing w:val="-1"/>
          <w:sz w:val="28"/>
          <w:szCs w:val="28"/>
          <w:shd w:val="clear" w:color="auto" w:fill="FFFFFF"/>
        </w:rPr>
        <w:t xml:space="preserve">positions the objects within </w:t>
      </w:r>
      <w:r w:rsidR="005B72C5">
        <w:rPr>
          <w:rFonts w:cstheme="minorHAnsi"/>
          <w:color w:val="333333"/>
          <w:spacing w:val="-1"/>
          <w:sz w:val="28"/>
          <w:szCs w:val="28"/>
          <w:shd w:val="clear" w:color="auto" w:fill="FFFFFF"/>
        </w:rPr>
        <w:t xml:space="preserve">the production and consumption of television drama and more broadly </w:t>
      </w:r>
      <w:r w:rsidR="00623896">
        <w:rPr>
          <w:rFonts w:cstheme="minorHAnsi"/>
          <w:color w:val="333333"/>
          <w:spacing w:val="-1"/>
          <w:sz w:val="28"/>
          <w:szCs w:val="28"/>
          <w:shd w:val="clear" w:color="auto" w:fill="FFFFFF"/>
        </w:rPr>
        <w:t xml:space="preserve">within understandings of clothed masculinities. </w:t>
      </w:r>
      <w:r w:rsidR="00103EB5">
        <w:rPr>
          <w:rFonts w:cstheme="minorHAnsi"/>
          <w:color w:val="333333"/>
          <w:spacing w:val="-1"/>
          <w:sz w:val="28"/>
          <w:szCs w:val="28"/>
          <w:shd w:val="clear" w:color="auto" w:fill="FFFFFF"/>
        </w:rPr>
        <w:t xml:space="preserve">Rose comments that ‘visual images do not exist in a </w:t>
      </w:r>
      <w:r w:rsidR="00740D75">
        <w:rPr>
          <w:rFonts w:cstheme="minorHAnsi"/>
          <w:color w:val="333333"/>
          <w:spacing w:val="-1"/>
          <w:sz w:val="28"/>
          <w:szCs w:val="28"/>
          <w:shd w:val="clear" w:color="auto" w:fill="FFFFFF"/>
        </w:rPr>
        <w:t>vacuum and looking at them for ‘what they are’ neglects the ways in which they are produced and interpreted</w:t>
      </w:r>
      <w:r w:rsidR="0038397C">
        <w:rPr>
          <w:rFonts w:cstheme="minorHAnsi"/>
          <w:color w:val="333333"/>
          <w:spacing w:val="-1"/>
          <w:sz w:val="28"/>
          <w:szCs w:val="28"/>
          <w:shd w:val="clear" w:color="auto" w:fill="FFFFFF"/>
        </w:rPr>
        <w:t xml:space="preserve"> through particular social practices (Rose</w:t>
      </w:r>
      <w:r w:rsidR="00A5023B">
        <w:rPr>
          <w:rFonts w:cstheme="minorHAnsi"/>
          <w:color w:val="333333"/>
          <w:spacing w:val="-1"/>
          <w:sz w:val="28"/>
          <w:szCs w:val="28"/>
          <w:shd w:val="clear" w:color="auto" w:fill="FFFFFF"/>
        </w:rPr>
        <w:t>, 2001:</w:t>
      </w:r>
      <w:r w:rsidR="00336362">
        <w:rPr>
          <w:rFonts w:cstheme="minorHAnsi"/>
          <w:color w:val="333333"/>
          <w:spacing w:val="-1"/>
          <w:sz w:val="28"/>
          <w:szCs w:val="28"/>
          <w:shd w:val="clear" w:color="auto" w:fill="FFFFFF"/>
        </w:rPr>
        <w:t xml:space="preserve"> 37)</w:t>
      </w:r>
      <w:r w:rsidR="005E5518">
        <w:rPr>
          <w:rFonts w:cstheme="minorHAnsi"/>
          <w:color w:val="333333"/>
          <w:spacing w:val="-1"/>
          <w:sz w:val="28"/>
          <w:szCs w:val="28"/>
          <w:shd w:val="clear" w:color="auto" w:fill="FFFFFF"/>
        </w:rPr>
        <w:t xml:space="preserve">. Looking at the clothing choices employed within the drama as </w:t>
      </w:r>
      <w:r w:rsidR="006350CE">
        <w:rPr>
          <w:rFonts w:cstheme="minorHAnsi"/>
          <w:color w:val="333333"/>
          <w:spacing w:val="-1"/>
          <w:sz w:val="28"/>
          <w:szCs w:val="28"/>
          <w:shd w:val="clear" w:color="auto" w:fill="FFFFFF"/>
        </w:rPr>
        <w:t xml:space="preserve">a series </w:t>
      </w:r>
      <w:r w:rsidR="00F06B9D">
        <w:rPr>
          <w:rFonts w:cstheme="minorHAnsi"/>
          <w:color w:val="333333"/>
          <w:spacing w:val="-1"/>
          <w:sz w:val="28"/>
          <w:szCs w:val="28"/>
          <w:shd w:val="clear" w:color="auto" w:fill="FFFFFF"/>
        </w:rPr>
        <w:t xml:space="preserve">of individual </w:t>
      </w:r>
      <w:r w:rsidR="005E5518">
        <w:rPr>
          <w:rFonts w:cstheme="minorHAnsi"/>
          <w:color w:val="333333"/>
          <w:spacing w:val="-1"/>
          <w:sz w:val="28"/>
          <w:szCs w:val="28"/>
          <w:shd w:val="clear" w:color="auto" w:fill="FFFFFF"/>
        </w:rPr>
        <w:t xml:space="preserve">fashioned tableaux </w:t>
      </w:r>
      <w:r w:rsidR="004C441F">
        <w:rPr>
          <w:rFonts w:cstheme="minorHAnsi"/>
          <w:color w:val="333333"/>
          <w:spacing w:val="-1"/>
          <w:sz w:val="28"/>
          <w:szCs w:val="28"/>
          <w:shd w:val="clear" w:color="auto" w:fill="FFFFFF"/>
        </w:rPr>
        <w:t xml:space="preserve">or individual objects </w:t>
      </w:r>
      <w:r w:rsidR="00D106D8">
        <w:rPr>
          <w:rFonts w:cstheme="minorHAnsi"/>
          <w:color w:val="333333"/>
          <w:spacing w:val="-1"/>
          <w:sz w:val="28"/>
          <w:szCs w:val="28"/>
          <w:shd w:val="clear" w:color="auto" w:fill="FFFFFF"/>
        </w:rPr>
        <w:t>chosen</w:t>
      </w:r>
      <w:r w:rsidR="0044040D">
        <w:rPr>
          <w:rFonts w:cstheme="minorHAnsi"/>
          <w:color w:val="333333"/>
          <w:spacing w:val="-1"/>
          <w:sz w:val="28"/>
          <w:szCs w:val="28"/>
          <w:shd w:val="clear" w:color="auto" w:fill="FFFFFF"/>
        </w:rPr>
        <w:t xml:space="preserve"> with one eye on how they might precip</w:t>
      </w:r>
      <w:r w:rsidR="00EE4FDB">
        <w:rPr>
          <w:rFonts w:cstheme="minorHAnsi"/>
          <w:color w:val="333333"/>
          <w:spacing w:val="-1"/>
          <w:sz w:val="28"/>
          <w:szCs w:val="28"/>
          <w:shd w:val="clear" w:color="auto" w:fill="FFFFFF"/>
        </w:rPr>
        <w:t>it</w:t>
      </w:r>
      <w:r w:rsidR="0044040D">
        <w:rPr>
          <w:rFonts w:cstheme="minorHAnsi"/>
          <w:color w:val="333333"/>
          <w:spacing w:val="-1"/>
          <w:sz w:val="28"/>
          <w:szCs w:val="28"/>
          <w:shd w:val="clear" w:color="auto" w:fill="FFFFFF"/>
        </w:rPr>
        <w:t xml:space="preserve">ate </w:t>
      </w:r>
      <w:r w:rsidR="00D106D8">
        <w:rPr>
          <w:rFonts w:cstheme="minorHAnsi"/>
          <w:color w:val="333333"/>
          <w:spacing w:val="-1"/>
          <w:sz w:val="28"/>
          <w:szCs w:val="28"/>
          <w:shd w:val="clear" w:color="auto" w:fill="FFFFFF"/>
        </w:rPr>
        <w:lastRenderedPageBreak/>
        <w:t xml:space="preserve">broader </w:t>
      </w:r>
      <w:r w:rsidR="00F42118">
        <w:rPr>
          <w:rFonts w:cstheme="minorHAnsi"/>
          <w:color w:val="333333"/>
          <w:spacing w:val="-1"/>
          <w:sz w:val="28"/>
          <w:szCs w:val="28"/>
          <w:shd w:val="clear" w:color="auto" w:fill="FFFFFF"/>
        </w:rPr>
        <w:t>consumption practices omits</w:t>
      </w:r>
      <w:r w:rsidR="00C546A3">
        <w:rPr>
          <w:rFonts w:cstheme="minorHAnsi"/>
          <w:color w:val="333333"/>
          <w:spacing w:val="-1"/>
          <w:sz w:val="28"/>
          <w:szCs w:val="28"/>
          <w:shd w:val="clear" w:color="auto" w:fill="FFFFFF"/>
        </w:rPr>
        <w:t xml:space="preserve"> consideration of the context of use</w:t>
      </w:r>
      <w:r w:rsidR="00FE6952">
        <w:rPr>
          <w:rFonts w:cstheme="minorHAnsi"/>
          <w:color w:val="333333"/>
          <w:spacing w:val="-1"/>
          <w:sz w:val="28"/>
          <w:szCs w:val="28"/>
          <w:shd w:val="clear" w:color="auto" w:fill="FFFFFF"/>
        </w:rPr>
        <w:t xml:space="preserve"> and</w:t>
      </w:r>
      <w:r w:rsidR="00C546A3">
        <w:rPr>
          <w:rFonts w:cstheme="minorHAnsi"/>
          <w:color w:val="333333"/>
          <w:spacing w:val="-1"/>
          <w:sz w:val="28"/>
          <w:szCs w:val="28"/>
          <w:shd w:val="clear" w:color="auto" w:fill="FFFFFF"/>
        </w:rPr>
        <w:t xml:space="preserve"> the </w:t>
      </w:r>
      <w:r w:rsidR="006350CE">
        <w:rPr>
          <w:rFonts w:cstheme="minorHAnsi"/>
          <w:color w:val="333333"/>
          <w:spacing w:val="-1"/>
          <w:sz w:val="28"/>
          <w:szCs w:val="28"/>
          <w:shd w:val="clear" w:color="auto" w:fill="FFFFFF"/>
        </w:rPr>
        <w:t>tools employed in the communicative process of meaning making</w:t>
      </w:r>
      <w:r w:rsidR="001D3D5D">
        <w:rPr>
          <w:rFonts w:cstheme="minorHAnsi"/>
          <w:color w:val="333333"/>
          <w:spacing w:val="-1"/>
          <w:sz w:val="28"/>
          <w:szCs w:val="28"/>
          <w:shd w:val="clear" w:color="auto" w:fill="FFFFFF"/>
        </w:rPr>
        <w:t xml:space="preserve"> </w:t>
      </w:r>
      <w:r w:rsidR="00FE6952">
        <w:rPr>
          <w:rFonts w:cstheme="minorHAnsi"/>
          <w:color w:val="333333"/>
          <w:spacing w:val="-1"/>
          <w:sz w:val="28"/>
          <w:szCs w:val="28"/>
          <w:shd w:val="clear" w:color="auto" w:fill="FFFFFF"/>
        </w:rPr>
        <w:t xml:space="preserve">as well as </w:t>
      </w:r>
      <w:r w:rsidR="001E1B74">
        <w:rPr>
          <w:rFonts w:cstheme="minorHAnsi"/>
          <w:color w:val="333333"/>
          <w:spacing w:val="-1"/>
          <w:sz w:val="28"/>
          <w:szCs w:val="28"/>
          <w:shd w:val="clear" w:color="auto" w:fill="FFFFFF"/>
        </w:rPr>
        <w:t>what</w:t>
      </w:r>
      <w:r w:rsidR="00FE6952">
        <w:rPr>
          <w:rFonts w:cstheme="minorHAnsi"/>
          <w:color w:val="333333"/>
          <w:spacing w:val="-1"/>
          <w:sz w:val="28"/>
          <w:szCs w:val="28"/>
          <w:shd w:val="clear" w:color="auto" w:fill="FFFFFF"/>
        </w:rPr>
        <w:t xml:space="preserve"> meaning</w:t>
      </w:r>
      <w:r w:rsidR="001E1B74">
        <w:rPr>
          <w:rFonts w:cstheme="minorHAnsi"/>
          <w:color w:val="333333"/>
          <w:spacing w:val="-1"/>
          <w:sz w:val="28"/>
          <w:szCs w:val="28"/>
          <w:shd w:val="clear" w:color="auto" w:fill="FFFFFF"/>
        </w:rPr>
        <w:t>/s might</w:t>
      </w:r>
      <w:r w:rsidR="00FE6952">
        <w:rPr>
          <w:rFonts w:cstheme="minorHAnsi"/>
          <w:color w:val="333333"/>
          <w:spacing w:val="-1"/>
          <w:sz w:val="28"/>
          <w:szCs w:val="28"/>
          <w:shd w:val="clear" w:color="auto" w:fill="FFFFFF"/>
        </w:rPr>
        <w:t xml:space="preserve"> ultimately </w:t>
      </w:r>
      <w:r w:rsidR="001E1B74">
        <w:rPr>
          <w:rFonts w:cstheme="minorHAnsi"/>
          <w:color w:val="333333"/>
          <w:spacing w:val="-1"/>
          <w:sz w:val="28"/>
          <w:szCs w:val="28"/>
          <w:shd w:val="clear" w:color="auto" w:fill="FFFFFF"/>
        </w:rPr>
        <w:t xml:space="preserve">be </w:t>
      </w:r>
      <w:r w:rsidR="00FE6952">
        <w:rPr>
          <w:rFonts w:cstheme="minorHAnsi"/>
          <w:color w:val="333333"/>
          <w:spacing w:val="-1"/>
          <w:sz w:val="28"/>
          <w:szCs w:val="28"/>
          <w:shd w:val="clear" w:color="auto" w:fill="FFFFFF"/>
        </w:rPr>
        <w:t>produced.</w:t>
      </w:r>
      <w:r w:rsidR="006350CE">
        <w:rPr>
          <w:rFonts w:cstheme="minorHAnsi"/>
          <w:color w:val="333333"/>
          <w:spacing w:val="-1"/>
          <w:sz w:val="28"/>
          <w:szCs w:val="28"/>
          <w:shd w:val="clear" w:color="auto" w:fill="FFFFFF"/>
        </w:rPr>
        <w:t xml:space="preserve"> </w:t>
      </w:r>
      <w:r w:rsidR="00D44F79">
        <w:rPr>
          <w:rFonts w:cstheme="minorHAnsi"/>
          <w:color w:val="333333"/>
          <w:spacing w:val="-1"/>
          <w:sz w:val="28"/>
          <w:szCs w:val="28"/>
          <w:shd w:val="clear" w:color="auto" w:fill="FFFFFF"/>
        </w:rPr>
        <w:t xml:space="preserve"> By drawing upon Foucault’s notion of discourse (</w:t>
      </w:r>
      <w:r w:rsidR="00EF76D1">
        <w:rPr>
          <w:rFonts w:cstheme="minorHAnsi"/>
          <w:color w:val="333333"/>
          <w:spacing w:val="-1"/>
          <w:sz w:val="28"/>
          <w:szCs w:val="28"/>
          <w:shd w:val="clear" w:color="auto" w:fill="FFFFFF"/>
        </w:rPr>
        <w:t>1972) as a</w:t>
      </w:r>
      <w:r w:rsidR="009D3322">
        <w:rPr>
          <w:rFonts w:cstheme="minorHAnsi"/>
          <w:color w:val="333333"/>
          <w:spacing w:val="-1"/>
          <w:sz w:val="28"/>
          <w:szCs w:val="28"/>
          <w:shd w:val="clear" w:color="auto" w:fill="FFFFFF"/>
        </w:rPr>
        <w:t xml:space="preserve"> site where </w:t>
      </w:r>
      <w:r w:rsidR="00075BDD">
        <w:rPr>
          <w:rFonts w:cstheme="minorHAnsi"/>
          <w:color w:val="333333"/>
          <w:spacing w:val="-1"/>
          <w:sz w:val="28"/>
          <w:szCs w:val="28"/>
          <w:shd w:val="clear" w:color="auto" w:fill="FFFFFF"/>
        </w:rPr>
        <w:t xml:space="preserve">particular forms of knowledge shape understanding and </w:t>
      </w:r>
      <w:r w:rsidR="002A3533">
        <w:rPr>
          <w:rFonts w:cstheme="minorHAnsi"/>
          <w:color w:val="333333"/>
          <w:spacing w:val="-1"/>
          <w:sz w:val="28"/>
          <w:szCs w:val="28"/>
          <w:shd w:val="clear" w:color="auto" w:fill="FFFFFF"/>
        </w:rPr>
        <w:t>inform process</w:t>
      </w:r>
      <w:r w:rsidR="00003ADB">
        <w:rPr>
          <w:rFonts w:cstheme="minorHAnsi"/>
          <w:color w:val="333333"/>
          <w:spacing w:val="-1"/>
          <w:sz w:val="28"/>
          <w:szCs w:val="28"/>
          <w:shd w:val="clear" w:color="auto" w:fill="FFFFFF"/>
        </w:rPr>
        <w:t>es</w:t>
      </w:r>
      <w:r w:rsidR="00E564FC">
        <w:rPr>
          <w:rFonts w:cstheme="minorHAnsi"/>
          <w:color w:val="333333"/>
          <w:spacing w:val="-1"/>
          <w:sz w:val="28"/>
          <w:szCs w:val="28"/>
          <w:shd w:val="clear" w:color="auto" w:fill="FFFFFF"/>
        </w:rPr>
        <w:t>,</w:t>
      </w:r>
      <w:r w:rsidR="00003ADB">
        <w:rPr>
          <w:rFonts w:cstheme="minorHAnsi"/>
          <w:color w:val="333333"/>
          <w:spacing w:val="-1"/>
          <w:sz w:val="28"/>
          <w:szCs w:val="28"/>
          <w:shd w:val="clear" w:color="auto" w:fill="FFFFFF"/>
        </w:rPr>
        <w:t xml:space="preserve"> </w:t>
      </w:r>
      <w:r w:rsidR="001562A9">
        <w:rPr>
          <w:rFonts w:cstheme="minorHAnsi"/>
          <w:color w:val="333333"/>
          <w:spacing w:val="-1"/>
          <w:sz w:val="28"/>
          <w:szCs w:val="28"/>
          <w:shd w:val="clear" w:color="auto" w:fill="FFFFFF"/>
        </w:rPr>
        <w:t>the communicative process moves into shaper focus</w:t>
      </w:r>
      <w:r w:rsidR="008C4F03">
        <w:rPr>
          <w:rFonts w:cstheme="minorHAnsi"/>
          <w:color w:val="333333"/>
          <w:spacing w:val="-1"/>
          <w:sz w:val="28"/>
          <w:szCs w:val="28"/>
          <w:shd w:val="clear" w:color="auto" w:fill="FFFFFF"/>
        </w:rPr>
        <w:t>. Furthermore, by employing semiology</w:t>
      </w:r>
      <w:r w:rsidR="00DD2E21">
        <w:rPr>
          <w:rFonts w:cstheme="minorHAnsi"/>
          <w:color w:val="333333"/>
          <w:spacing w:val="-1"/>
          <w:sz w:val="28"/>
          <w:szCs w:val="28"/>
          <w:shd w:val="clear" w:color="auto" w:fill="FFFFFF"/>
        </w:rPr>
        <w:t xml:space="preserve"> </w:t>
      </w:r>
      <w:r w:rsidR="004D6166">
        <w:rPr>
          <w:rFonts w:cstheme="minorHAnsi"/>
          <w:color w:val="333333"/>
          <w:spacing w:val="-1"/>
          <w:sz w:val="28"/>
          <w:szCs w:val="28"/>
          <w:shd w:val="clear" w:color="auto" w:fill="FFFFFF"/>
        </w:rPr>
        <w:t xml:space="preserve">as a tool </w:t>
      </w:r>
      <w:r w:rsidR="00DD2E21">
        <w:rPr>
          <w:rFonts w:cstheme="minorHAnsi"/>
          <w:color w:val="333333"/>
          <w:spacing w:val="-1"/>
          <w:sz w:val="28"/>
          <w:szCs w:val="28"/>
          <w:shd w:val="clear" w:color="auto" w:fill="FFFFFF"/>
        </w:rPr>
        <w:t xml:space="preserve">to </w:t>
      </w:r>
      <w:r w:rsidR="00404B72">
        <w:rPr>
          <w:rFonts w:cstheme="minorHAnsi"/>
          <w:color w:val="333333"/>
          <w:spacing w:val="-1"/>
          <w:sz w:val="28"/>
          <w:szCs w:val="28"/>
          <w:shd w:val="clear" w:color="auto" w:fill="FFFFFF"/>
        </w:rPr>
        <w:t>confront the question</w:t>
      </w:r>
      <w:r w:rsidR="00BF70ED">
        <w:rPr>
          <w:rFonts w:cstheme="minorHAnsi"/>
          <w:color w:val="333333"/>
          <w:spacing w:val="-1"/>
          <w:sz w:val="28"/>
          <w:szCs w:val="28"/>
          <w:shd w:val="clear" w:color="auto" w:fill="FFFFFF"/>
        </w:rPr>
        <w:t xml:space="preserve"> of meaning</w:t>
      </w:r>
      <w:r w:rsidR="005C0E59">
        <w:rPr>
          <w:rFonts w:cstheme="minorHAnsi"/>
          <w:color w:val="333333"/>
          <w:spacing w:val="-1"/>
          <w:sz w:val="28"/>
          <w:szCs w:val="28"/>
          <w:shd w:val="clear" w:color="auto" w:fill="FFFFFF"/>
        </w:rPr>
        <w:t xml:space="preserve"> via the use of clothing ‘signs’</w:t>
      </w:r>
      <w:r w:rsidR="00BF70ED">
        <w:rPr>
          <w:rFonts w:cstheme="minorHAnsi"/>
          <w:color w:val="333333"/>
          <w:spacing w:val="-1"/>
          <w:sz w:val="28"/>
          <w:szCs w:val="28"/>
          <w:shd w:val="clear" w:color="auto" w:fill="FFFFFF"/>
        </w:rPr>
        <w:t xml:space="preserve"> within the discourse of television drama costuming</w:t>
      </w:r>
      <w:r w:rsidR="00E564FC">
        <w:rPr>
          <w:rFonts w:cstheme="minorHAnsi"/>
          <w:color w:val="333333"/>
          <w:spacing w:val="-1"/>
          <w:sz w:val="28"/>
          <w:szCs w:val="28"/>
          <w:shd w:val="clear" w:color="auto" w:fill="FFFFFF"/>
        </w:rPr>
        <w:t>,</w:t>
      </w:r>
      <w:r w:rsidR="00BF70ED">
        <w:rPr>
          <w:rFonts w:cstheme="minorHAnsi"/>
          <w:color w:val="333333"/>
          <w:spacing w:val="-1"/>
          <w:sz w:val="28"/>
          <w:szCs w:val="28"/>
          <w:shd w:val="clear" w:color="auto" w:fill="FFFFFF"/>
        </w:rPr>
        <w:t xml:space="preserve"> </w:t>
      </w:r>
      <w:r w:rsidR="00291690">
        <w:rPr>
          <w:rFonts w:cstheme="minorHAnsi"/>
          <w:color w:val="333333"/>
          <w:spacing w:val="-1"/>
          <w:sz w:val="28"/>
          <w:szCs w:val="28"/>
          <w:shd w:val="clear" w:color="auto" w:fill="FFFFFF"/>
        </w:rPr>
        <w:t xml:space="preserve">it is hoped </w:t>
      </w:r>
      <w:r w:rsidR="003966C1">
        <w:rPr>
          <w:rFonts w:cstheme="minorHAnsi"/>
          <w:color w:val="333333"/>
          <w:spacing w:val="-1"/>
          <w:sz w:val="28"/>
          <w:szCs w:val="28"/>
          <w:shd w:val="clear" w:color="auto" w:fill="FFFFFF"/>
        </w:rPr>
        <w:t>the analysis will unpack the clothe</w:t>
      </w:r>
      <w:r w:rsidR="00DE3443">
        <w:rPr>
          <w:rFonts w:cstheme="minorHAnsi"/>
          <w:color w:val="333333"/>
          <w:spacing w:val="-1"/>
          <w:sz w:val="28"/>
          <w:szCs w:val="28"/>
          <w:shd w:val="clear" w:color="auto" w:fill="FFFFFF"/>
        </w:rPr>
        <w:t>d</w:t>
      </w:r>
      <w:r w:rsidR="003966C1">
        <w:rPr>
          <w:rFonts w:cstheme="minorHAnsi"/>
          <w:color w:val="333333"/>
          <w:spacing w:val="-1"/>
          <w:sz w:val="28"/>
          <w:szCs w:val="28"/>
          <w:shd w:val="clear" w:color="auto" w:fill="FFFFFF"/>
        </w:rPr>
        <w:t xml:space="preserve"> representations </w:t>
      </w:r>
      <w:r w:rsidR="00772A59">
        <w:rPr>
          <w:rFonts w:cstheme="minorHAnsi"/>
          <w:color w:val="333333"/>
          <w:spacing w:val="-1"/>
          <w:sz w:val="28"/>
          <w:szCs w:val="28"/>
          <w:shd w:val="clear" w:color="auto" w:fill="FFFFFF"/>
        </w:rPr>
        <w:t>and how they work in relation to broader systems of meaning (Rose, 2001).</w:t>
      </w:r>
      <w:r w:rsidR="00DE3443">
        <w:rPr>
          <w:rFonts w:cstheme="minorHAnsi"/>
          <w:color w:val="333333"/>
          <w:spacing w:val="-1"/>
          <w:sz w:val="28"/>
          <w:szCs w:val="28"/>
          <w:shd w:val="clear" w:color="auto" w:fill="FFFFFF"/>
        </w:rPr>
        <w:t xml:space="preserve"> </w:t>
      </w:r>
      <w:r w:rsidR="002A7D70">
        <w:rPr>
          <w:rFonts w:cstheme="minorHAnsi"/>
          <w:color w:val="333333"/>
          <w:spacing w:val="-1"/>
          <w:sz w:val="28"/>
          <w:szCs w:val="28"/>
          <w:shd w:val="clear" w:color="auto" w:fill="FFFFFF"/>
        </w:rPr>
        <w:t>The ‘sign’ is employed here as a bridge between signified and signifier</w:t>
      </w:r>
      <w:r w:rsidR="004E0CC2">
        <w:rPr>
          <w:rFonts w:cstheme="minorHAnsi"/>
          <w:color w:val="333333"/>
          <w:spacing w:val="-1"/>
          <w:sz w:val="28"/>
          <w:szCs w:val="28"/>
          <w:shd w:val="clear" w:color="auto" w:fill="FFFFFF"/>
        </w:rPr>
        <w:t xml:space="preserve"> </w:t>
      </w:r>
      <w:r w:rsidR="00357C7F">
        <w:rPr>
          <w:rFonts w:cstheme="minorHAnsi"/>
          <w:color w:val="333333"/>
          <w:spacing w:val="-1"/>
          <w:sz w:val="28"/>
          <w:szCs w:val="28"/>
          <w:shd w:val="clear" w:color="auto" w:fill="FFFFFF"/>
        </w:rPr>
        <w:t xml:space="preserve">and the space where </w:t>
      </w:r>
      <w:r w:rsidR="00342285">
        <w:rPr>
          <w:rFonts w:cstheme="minorHAnsi"/>
          <w:color w:val="333333"/>
          <w:spacing w:val="-1"/>
          <w:sz w:val="28"/>
          <w:szCs w:val="28"/>
          <w:shd w:val="clear" w:color="auto" w:fill="FFFFFF"/>
        </w:rPr>
        <w:t xml:space="preserve">reductive and damaging </w:t>
      </w:r>
      <w:r w:rsidR="00357C7F">
        <w:rPr>
          <w:rFonts w:cstheme="minorHAnsi"/>
          <w:color w:val="333333"/>
          <w:spacing w:val="-1"/>
          <w:sz w:val="28"/>
          <w:szCs w:val="28"/>
          <w:shd w:val="clear" w:color="auto" w:fill="FFFFFF"/>
        </w:rPr>
        <w:t xml:space="preserve">ideologies about masculine </w:t>
      </w:r>
      <w:r w:rsidR="00342285">
        <w:rPr>
          <w:rFonts w:cstheme="minorHAnsi"/>
          <w:color w:val="333333"/>
          <w:spacing w:val="-1"/>
          <w:sz w:val="28"/>
          <w:szCs w:val="28"/>
          <w:shd w:val="clear" w:color="auto" w:fill="FFFFFF"/>
        </w:rPr>
        <w:t>constructions</w:t>
      </w:r>
      <w:r w:rsidR="00357C7F">
        <w:rPr>
          <w:rFonts w:cstheme="minorHAnsi"/>
          <w:color w:val="333333"/>
          <w:spacing w:val="-1"/>
          <w:sz w:val="28"/>
          <w:szCs w:val="28"/>
          <w:shd w:val="clear" w:color="auto" w:fill="FFFFFF"/>
        </w:rPr>
        <w:t xml:space="preserve"> </w:t>
      </w:r>
      <w:r w:rsidR="00342285">
        <w:rPr>
          <w:rFonts w:cstheme="minorHAnsi"/>
          <w:color w:val="333333"/>
          <w:spacing w:val="-1"/>
          <w:sz w:val="28"/>
          <w:szCs w:val="28"/>
          <w:shd w:val="clear" w:color="auto" w:fill="FFFFFF"/>
        </w:rPr>
        <w:t>lurk</w:t>
      </w:r>
      <w:r w:rsidR="002E100E">
        <w:rPr>
          <w:rFonts w:cstheme="minorHAnsi"/>
          <w:color w:val="333333"/>
          <w:spacing w:val="-1"/>
          <w:sz w:val="28"/>
          <w:szCs w:val="28"/>
          <w:shd w:val="clear" w:color="auto" w:fill="FFFFFF"/>
        </w:rPr>
        <w:t>.</w:t>
      </w:r>
      <w:r w:rsidR="00342285">
        <w:rPr>
          <w:rFonts w:cstheme="minorHAnsi"/>
          <w:color w:val="333333"/>
          <w:spacing w:val="-1"/>
          <w:sz w:val="28"/>
          <w:szCs w:val="28"/>
          <w:shd w:val="clear" w:color="auto" w:fill="FFFFFF"/>
        </w:rPr>
        <w:t xml:space="preserve"> Rose comments that ‘</w:t>
      </w:r>
      <w:r w:rsidR="00870A70">
        <w:rPr>
          <w:rFonts w:cstheme="minorHAnsi"/>
          <w:color w:val="333333"/>
          <w:spacing w:val="-1"/>
          <w:sz w:val="28"/>
          <w:szCs w:val="28"/>
          <w:shd w:val="clear" w:color="auto" w:fill="FFFFFF"/>
        </w:rPr>
        <w:t xml:space="preserve">the distinction between signifier and signified is crucial to </w:t>
      </w:r>
      <w:proofErr w:type="gramStart"/>
      <w:r w:rsidR="00870A70">
        <w:rPr>
          <w:rFonts w:cstheme="minorHAnsi"/>
          <w:color w:val="333333"/>
          <w:spacing w:val="-1"/>
          <w:sz w:val="28"/>
          <w:szCs w:val="28"/>
          <w:shd w:val="clear" w:color="auto" w:fill="FFFFFF"/>
        </w:rPr>
        <w:t>semiology, because</w:t>
      </w:r>
      <w:proofErr w:type="gramEnd"/>
      <w:r w:rsidR="00870A70">
        <w:rPr>
          <w:rFonts w:cstheme="minorHAnsi"/>
          <w:color w:val="333333"/>
          <w:spacing w:val="-1"/>
          <w:sz w:val="28"/>
          <w:szCs w:val="28"/>
          <w:shd w:val="clear" w:color="auto" w:fill="FFFFFF"/>
        </w:rPr>
        <w:t xml:space="preserve"> it means that the relation between meanings (</w:t>
      </w:r>
      <w:r w:rsidR="00E60A59">
        <w:rPr>
          <w:rFonts w:cstheme="minorHAnsi"/>
          <w:color w:val="333333"/>
          <w:spacing w:val="-1"/>
          <w:sz w:val="28"/>
          <w:szCs w:val="28"/>
          <w:shd w:val="clear" w:color="auto" w:fill="FFFFFF"/>
        </w:rPr>
        <w:t>signified</w:t>
      </w:r>
      <w:r w:rsidR="008E3417">
        <w:rPr>
          <w:rFonts w:cstheme="minorHAnsi"/>
          <w:color w:val="333333"/>
          <w:spacing w:val="-1"/>
          <w:sz w:val="28"/>
          <w:szCs w:val="28"/>
          <w:shd w:val="clear" w:color="auto" w:fill="FFFFFF"/>
        </w:rPr>
        <w:t xml:space="preserve">) and signifiers is not inherent, but rather is conventional and can therefore be problematised’ (Rose, 2001: </w:t>
      </w:r>
      <w:r w:rsidR="00E60A59">
        <w:rPr>
          <w:rFonts w:cstheme="minorHAnsi"/>
          <w:color w:val="333333"/>
          <w:spacing w:val="-1"/>
          <w:sz w:val="28"/>
          <w:szCs w:val="28"/>
          <w:shd w:val="clear" w:color="auto" w:fill="FFFFFF"/>
        </w:rPr>
        <w:t>75)</w:t>
      </w:r>
      <w:r w:rsidR="00CD614A">
        <w:rPr>
          <w:rFonts w:cstheme="minorHAnsi"/>
          <w:color w:val="333333"/>
          <w:spacing w:val="-1"/>
          <w:sz w:val="28"/>
          <w:szCs w:val="28"/>
          <w:shd w:val="clear" w:color="auto" w:fill="FFFFFF"/>
        </w:rPr>
        <w:t xml:space="preserve">. Here the conventions around </w:t>
      </w:r>
      <w:r w:rsidR="008B75AE">
        <w:rPr>
          <w:rFonts w:cstheme="minorHAnsi"/>
          <w:color w:val="333333"/>
          <w:spacing w:val="-1"/>
          <w:sz w:val="28"/>
          <w:szCs w:val="28"/>
          <w:shd w:val="clear" w:color="auto" w:fill="FFFFFF"/>
        </w:rPr>
        <w:t xml:space="preserve">screen masculinities and by association screen </w:t>
      </w:r>
      <w:r w:rsidR="00E40608">
        <w:rPr>
          <w:rFonts w:cstheme="minorHAnsi"/>
          <w:color w:val="333333"/>
          <w:spacing w:val="-1"/>
          <w:sz w:val="28"/>
          <w:szCs w:val="28"/>
          <w:shd w:val="clear" w:color="auto" w:fill="FFFFFF"/>
        </w:rPr>
        <w:t>femininities</w:t>
      </w:r>
      <w:r w:rsidR="008B75AE">
        <w:rPr>
          <w:rFonts w:cstheme="minorHAnsi"/>
          <w:color w:val="333333"/>
          <w:spacing w:val="-1"/>
          <w:sz w:val="28"/>
          <w:szCs w:val="28"/>
          <w:shd w:val="clear" w:color="auto" w:fill="FFFFFF"/>
        </w:rPr>
        <w:t xml:space="preserve"> </w:t>
      </w:r>
      <w:r w:rsidR="00D32347">
        <w:rPr>
          <w:rFonts w:cstheme="minorHAnsi"/>
          <w:color w:val="333333"/>
          <w:spacing w:val="-1"/>
          <w:sz w:val="28"/>
          <w:szCs w:val="28"/>
          <w:shd w:val="clear" w:color="auto" w:fill="FFFFFF"/>
        </w:rPr>
        <w:t xml:space="preserve">within generic television </w:t>
      </w:r>
      <w:r w:rsidR="006B263F">
        <w:rPr>
          <w:rFonts w:cstheme="minorHAnsi"/>
          <w:color w:val="333333"/>
          <w:spacing w:val="-1"/>
          <w:sz w:val="28"/>
          <w:szCs w:val="28"/>
          <w:shd w:val="clear" w:color="auto" w:fill="FFFFFF"/>
        </w:rPr>
        <w:t xml:space="preserve">teen </w:t>
      </w:r>
      <w:r w:rsidR="00D32347">
        <w:rPr>
          <w:rFonts w:cstheme="minorHAnsi"/>
          <w:color w:val="333333"/>
          <w:spacing w:val="-1"/>
          <w:sz w:val="28"/>
          <w:szCs w:val="28"/>
          <w:shd w:val="clear" w:color="auto" w:fill="FFFFFF"/>
        </w:rPr>
        <w:t xml:space="preserve">drama are identified as </w:t>
      </w:r>
      <w:r w:rsidR="00E40608">
        <w:rPr>
          <w:rFonts w:cstheme="minorHAnsi"/>
          <w:color w:val="333333"/>
          <w:spacing w:val="-1"/>
          <w:sz w:val="28"/>
          <w:szCs w:val="28"/>
          <w:shd w:val="clear" w:color="auto" w:fill="FFFFFF"/>
        </w:rPr>
        <w:t xml:space="preserve">reductive and </w:t>
      </w:r>
      <w:r w:rsidR="00D32347">
        <w:rPr>
          <w:rFonts w:cstheme="minorHAnsi"/>
          <w:color w:val="333333"/>
          <w:spacing w:val="-1"/>
          <w:sz w:val="28"/>
          <w:szCs w:val="28"/>
          <w:shd w:val="clear" w:color="auto" w:fill="FFFFFF"/>
        </w:rPr>
        <w:t xml:space="preserve">problematic </w:t>
      </w:r>
      <w:r w:rsidR="001F3A5B">
        <w:rPr>
          <w:rFonts w:cstheme="minorHAnsi"/>
          <w:color w:val="333333"/>
          <w:spacing w:val="-1"/>
          <w:sz w:val="28"/>
          <w:szCs w:val="28"/>
          <w:shd w:val="clear" w:color="auto" w:fill="FFFFFF"/>
        </w:rPr>
        <w:t>which it is suggested</w:t>
      </w:r>
      <w:r w:rsidR="007F4FA8">
        <w:rPr>
          <w:rFonts w:cstheme="minorHAnsi"/>
          <w:color w:val="333333"/>
          <w:spacing w:val="-1"/>
          <w:sz w:val="28"/>
          <w:szCs w:val="28"/>
          <w:shd w:val="clear" w:color="auto" w:fill="FFFFFF"/>
        </w:rPr>
        <w:t>,</w:t>
      </w:r>
      <w:r w:rsidR="001F3A5B">
        <w:rPr>
          <w:rFonts w:cstheme="minorHAnsi"/>
          <w:color w:val="333333"/>
          <w:spacing w:val="-1"/>
          <w:sz w:val="28"/>
          <w:szCs w:val="28"/>
          <w:shd w:val="clear" w:color="auto" w:fill="FFFFFF"/>
        </w:rPr>
        <w:t xml:space="preserve"> influences broader </w:t>
      </w:r>
      <w:r w:rsidR="00335F89">
        <w:rPr>
          <w:rFonts w:cstheme="minorHAnsi"/>
          <w:color w:val="333333"/>
          <w:spacing w:val="-1"/>
          <w:sz w:val="28"/>
          <w:szCs w:val="28"/>
          <w:shd w:val="clear" w:color="auto" w:fill="FFFFFF"/>
        </w:rPr>
        <w:t xml:space="preserve">systems of meaning and eventually </w:t>
      </w:r>
      <w:r w:rsidR="00B9233C">
        <w:rPr>
          <w:rFonts w:cstheme="minorHAnsi"/>
          <w:color w:val="333333"/>
          <w:spacing w:val="-1"/>
          <w:sz w:val="28"/>
          <w:szCs w:val="28"/>
          <w:shd w:val="clear" w:color="auto" w:fill="FFFFFF"/>
        </w:rPr>
        <w:t xml:space="preserve">negatively impacts on gendered </w:t>
      </w:r>
      <w:r w:rsidR="00335F89">
        <w:rPr>
          <w:rFonts w:cstheme="minorHAnsi"/>
          <w:color w:val="333333"/>
          <w:spacing w:val="-1"/>
          <w:sz w:val="28"/>
          <w:szCs w:val="28"/>
          <w:shd w:val="clear" w:color="auto" w:fill="FFFFFF"/>
        </w:rPr>
        <w:t>lived experience</w:t>
      </w:r>
      <w:r w:rsidR="00B9233C">
        <w:rPr>
          <w:rFonts w:cstheme="minorHAnsi"/>
          <w:color w:val="333333"/>
          <w:spacing w:val="-1"/>
          <w:sz w:val="28"/>
          <w:szCs w:val="28"/>
          <w:shd w:val="clear" w:color="auto" w:fill="FFFFFF"/>
        </w:rPr>
        <w:t>.</w:t>
      </w:r>
    </w:p>
    <w:p w14:paraId="01EFBFBE" w14:textId="77777777" w:rsidR="00125898" w:rsidRPr="00A71FCA" w:rsidRDefault="00125898" w:rsidP="00104CD0">
      <w:pPr>
        <w:spacing w:line="360" w:lineRule="auto"/>
        <w:rPr>
          <w:sz w:val="28"/>
          <w:szCs w:val="28"/>
          <w:lang w:val="en-US"/>
        </w:rPr>
      </w:pPr>
    </w:p>
    <w:p w14:paraId="60F2389B" w14:textId="77777777" w:rsidR="00603C5D" w:rsidRDefault="00603C5D">
      <w:pPr>
        <w:rPr>
          <w:b/>
          <w:bCs/>
          <w:sz w:val="32"/>
          <w:szCs w:val="32"/>
          <w:lang w:val="en-US"/>
        </w:rPr>
      </w:pPr>
    </w:p>
    <w:p w14:paraId="038D555B" w14:textId="437922C1" w:rsidR="00BB5BAE" w:rsidRPr="00230AC8" w:rsidRDefault="00BB5BAE" w:rsidP="00BB5BAE">
      <w:pPr>
        <w:rPr>
          <w:b/>
          <w:bCs/>
          <w:sz w:val="32"/>
          <w:szCs w:val="32"/>
        </w:rPr>
      </w:pPr>
      <w:r w:rsidRPr="00230AC8">
        <w:rPr>
          <w:b/>
          <w:bCs/>
          <w:sz w:val="32"/>
          <w:szCs w:val="32"/>
        </w:rPr>
        <w:t>Rue: Masculine/feminine a</w:t>
      </w:r>
      <w:r w:rsidR="0055369D">
        <w:rPr>
          <w:b/>
          <w:bCs/>
          <w:sz w:val="32"/>
          <w:szCs w:val="32"/>
        </w:rPr>
        <w:t>s</w:t>
      </w:r>
      <w:r w:rsidRPr="00230AC8">
        <w:rPr>
          <w:b/>
          <w:bCs/>
          <w:sz w:val="32"/>
          <w:szCs w:val="32"/>
        </w:rPr>
        <w:t xml:space="preserve"> creatively subjective</w:t>
      </w:r>
    </w:p>
    <w:p w14:paraId="60104399" w14:textId="77777777" w:rsidR="00BB5BAE" w:rsidRPr="00B2457F" w:rsidRDefault="00BB5BAE" w:rsidP="00BB5BAE">
      <w:pPr>
        <w:jc w:val="center"/>
        <w:rPr>
          <w:rFonts w:cstheme="minorHAnsi"/>
          <w:i/>
          <w:iCs/>
          <w:sz w:val="28"/>
          <w:szCs w:val="28"/>
        </w:rPr>
      </w:pPr>
      <w:r>
        <w:rPr>
          <w:rFonts w:cstheme="minorHAnsi"/>
          <w:i/>
          <w:iCs/>
          <w:color w:val="333333"/>
          <w:sz w:val="28"/>
          <w:szCs w:val="28"/>
          <w:shd w:val="clear" w:color="auto" w:fill="FFFFFF"/>
        </w:rPr>
        <w:t>‘</w:t>
      </w:r>
      <w:r w:rsidRPr="00B2457F">
        <w:rPr>
          <w:rFonts w:cstheme="minorHAnsi"/>
          <w:i/>
          <w:iCs/>
          <w:color w:val="333333"/>
          <w:sz w:val="28"/>
          <w:szCs w:val="28"/>
          <w:shd w:val="clear" w:color="auto" w:fill="FFFFFF"/>
        </w:rPr>
        <w:t>I promise you. If I could be a different person, I would. Not because I want it, but because they do</w:t>
      </w:r>
      <w:r>
        <w:rPr>
          <w:rFonts w:cstheme="minorHAnsi"/>
          <w:i/>
          <w:iCs/>
          <w:color w:val="333333"/>
          <w:sz w:val="28"/>
          <w:szCs w:val="28"/>
          <w:shd w:val="clear" w:color="auto" w:fill="FFFFFF"/>
        </w:rPr>
        <w:t>’ Rue Bennett narrating Episode 1, ‘Pilot’</w:t>
      </w:r>
    </w:p>
    <w:p w14:paraId="7FAABA81" w14:textId="77777777" w:rsidR="00BB5BAE" w:rsidRDefault="00BB5BAE" w:rsidP="00BB5BAE">
      <w:pPr>
        <w:spacing w:line="360" w:lineRule="auto"/>
        <w:rPr>
          <w:sz w:val="28"/>
          <w:szCs w:val="28"/>
          <w:lang w:val="en-US"/>
        </w:rPr>
      </w:pPr>
    </w:p>
    <w:p w14:paraId="6AFE1F9E" w14:textId="157B8A04" w:rsidR="00BB5BAE" w:rsidRDefault="00BB5BAE" w:rsidP="00BB5BAE">
      <w:pPr>
        <w:spacing w:line="360" w:lineRule="auto"/>
        <w:rPr>
          <w:sz w:val="28"/>
          <w:szCs w:val="28"/>
          <w:lang w:val="en-US"/>
        </w:rPr>
      </w:pPr>
      <w:r>
        <w:rPr>
          <w:sz w:val="28"/>
          <w:szCs w:val="28"/>
          <w:lang w:val="en-US"/>
        </w:rPr>
        <w:lastRenderedPageBreak/>
        <w:t xml:space="preserve">The first episode of season one of </w:t>
      </w:r>
      <w:r w:rsidR="0055369D">
        <w:rPr>
          <w:sz w:val="28"/>
          <w:szCs w:val="28"/>
          <w:lang w:val="en-US"/>
        </w:rPr>
        <w:t>‘</w:t>
      </w:r>
      <w:r w:rsidRPr="0055369D">
        <w:rPr>
          <w:i/>
          <w:iCs/>
          <w:sz w:val="28"/>
          <w:szCs w:val="28"/>
          <w:lang w:val="en-US"/>
        </w:rPr>
        <w:t>Euphoria</w:t>
      </w:r>
      <w:r w:rsidR="0055369D">
        <w:rPr>
          <w:sz w:val="28"/>
          <w:szCs w:val="28"/>
          <w:lang w:val="en-US"/>
        </w:rPr>
        <w:t>’</w:t>
      </w:r>
      <w:r>
        <w:rPr>
          <w:sz w:val="28"/>
          <w:szCs w:val="28"/>
          <w:lang w:val="en-US"/>
        </w:rPr>
        <w:t xml:space="preserve"> aired on the </w:t>
      </w:r>
      <w:proofErr w:type="gramStart"/>
      <w:r>
        <w:rPr>
          <w:sz w:val="28"/>
          <w:szCs w:val="28"/>
          <w:lang w:val="en-US"/>
        </w:rPr>
        <w:t>16</w:t>
      </w:r>
      <w:r w:rsidRPr="00F40DA0">
        <w:rPr>
          <w:sz w:val="28"/>
          <w:szCs w:val="28"/>
          <w:vertAlign w:val="superscript"/>
          <w:lang w:val="en-US"/>
        </w:rPr>
        <w:t>th</w:t>
      </w:r>
      <w:proofErr w:type="gramEnd"/>
      <w:r>
        <w:rPr>
          <w:sz w:val="28"/>
          <w:szCs w:val="28"/>
          <w:lang w:val="en-US"/>
        </w:rPr>
        <w:t xml:space="preserve"> June 2019 on American TV channel HBO. The series was created by Sam Levinson and this episode was written and produced by him but was directed by Augustine Frizzell. The premise of ‘</w:t>
      </w:r>
      <w:r w:rsidRPr="00511AE4">
        <w:rPr>
          <w:i/>
          <w:iCs/>
          <w:sz w:val="28"/>
          <w:szCs w:val="28"/>
          <w:lang w:val="en-US"/>
        </w:rPr>
        <w:t>Euphoria</w:t>
      </w:r>
      <w:r>
        <w:rPr>
          <w:sz w:val="28"/>
          <w:szCs w:val="28"/>
          <w:lang w:val="en-US"/>
        </w:rPr>
        <w:t xml:space="preserve">’ charts the development and relationships of a group of American teenagers as they navigate their world of sex, drugs, violence, friendship, and social media. It touches upon contemporary discourses around sexuality, gender politics and experiences of developing sexual and gendered identities within a ‘hyper-real’ context. Although the drama features an ensemble cast the main protagonist and narrator is seventeen-year-old Rue Bennett, portrayed to acclaim by the actress Zendaya. Rue is a </w:t>
      </w:r>
      <w:proofErr w:type="gramStart"/>
      <w:r>
        <w:rPr>
          <w:sz w:val="28"/>
          <w:szCs w:val="28"/>
          <w:lang w:val="en-US"/>
        </w:rPr>
        <w:t>young girl/women</w:t>
      </w:r>
      <w:proofErr w:type="gramEnd"/>
      <w:r>
        <w:rPr>
          <w:sz w:val="28"/>
          <w:szCs w:val="28"/>
          <w:lang w:val="en-US"/>
        </w:rPr>
        <w:t xml:space="preserve"> struggling with drug addiction and her emerging gender and sexual identity in the wake of her father’s death. </w:t>
      </w:r>
    </w:p>
    <w:p w14:paraId="320FE4D7" w14:textId="1ED32FD3" w:rsidR="00BB5BAE" w:rsidRDefault="00BB5BAE" w:rsidP="00BB5BAE">
      <w:pPr>
        <w:spacing w:line="360" w:lineRule="auto"/>
        <w:rPr>
          <w:sz w:val="28"/>
          <w:szCs w:val="28"/>
          <w:lang w:val="en-US"/>
        </w:rPr>
      </w:pPr>
      <w:r>
        <w:rPr>
          <w:sz w:val="28"/>
          <w:szCs w:val="28"/>
          <w:lang w:val="en-US"/>
        </w:rPr>
        <w:t>In the pilot episode each of the characters are introduced to the audience through the image track and Rue’s narration. Rue has returned home in time for the start of a new school year after a period in rehab, at this point in the narrative Rue is still resisting the notion of remaining clean from drug use. A party held at the character</w:t>
      </w:r>
      <w:r w:rsidR="00AE4E34">
        <w:rPr>
          <w:sz w:val="28"/>
          <w:szCs w:val="28"/>
          <w:lang w:val="en-US"/>
        </w:rPr>
        <w:t xml:space="preserve"> Chris</w:t>
      </w:r>
      <w:r>
        <w:rPr>
          <w:sz w:val="28"/>
          <w:szCs w:val="28"/>
          <w:lang w:val="en-US"/>
        </w:rPr>
        <w:t xml:space="preserve"> ‘McKay’s </w:t>
      </w:r>
      <w:r w:rsidR="00AE4E34">
        <w:rPr>
          <w:sz w:val="28"/>
          <w:szCs w:val="28"/>
          <w:lang w:val="en-US"/>
        </w:rPr>
        <w:t>(</w:t>
      </w:r>
      <w:proofErr w:type="spellStart"/>
      <w:r w:rsidR="00AE4E34">
        <w:rPr>
          <w:sz w:val="28"/>
          <w:szCs w:val="28"/>
          <w:lang w:val="en-US"/>
        </w:rPr>
        <w:t>Algee</w:t>
      </w:r>
      <w:proofErr w:type="spellEnd"/>
      <w:r w:rsidR="00AE4E34">
        <w:rPr>
          <w:sz w:val="28"/>
          <w:szCs w:val="28"/>
          <w:lang w:val="en-US"/>
        </w:rPr>
        <w:t xml:space="preserve"> Smith) </w:t>
      </w:r>
      <w:r>
        <w:rPr>
          <w:sz w:val="28"/>
          <w:szCs w:val="28"/>
          <w:lang w:val="en-US"/>
        </w:rPr>
        <w:t xml:space="preserve">house is used </w:t>
      </w:r>
      <w:proofErr w:type="gramStart"/>
      <w:r>
        <w:rPr>
          <w:sz w:val="28"/>
          <w:szCs w:val="28"/>
          <w:lang w:val="en-US"/>
        </w:rPr>
        <w:t>as a means to</w:t>
      </w:r>
      <w:proofErr w:type="gramEnd"/>
      <w:r>
        <w:rPr>
          <w:sz w:val="28"/>
          <w:szCs w:val="28"/>
          <w:lang w:val="en-US"/>
        </w:rPr>
        <w:t xml:space="preserve"> introduce and position the key characters and to provide a backdrop for Rue’s reassimilation into the group and her meeting with Jules who is new to the area and with whom Rue subsequently develops a romantic relationship. Jules is played by transgender actress Hunter Schafer and in the series, the character of Jules is in the process of gender transitioning.</w:t>
      </w:r>
    </w:p>
    <w:p w14:paraId="26CACA13" w14:textId="77777777" w:rsidR="00BB5BAE" w:rsidRDefault="00BB5BAE" w:rsidP="00BB5BAE">
      <w:pPr>
        <w:spacing w:line="360" w:lineRule="auto"/>
        <w:rPr>
          <w:sz w:val="28"/>
          <w:szCs w:val="28"/>
          <w:lang w:val="en-US"/>
        </w:rPr>
      </w:pPr>
      <w:r>
        <w:rPr>
          <w:sz w:val="28"/>
          <w:szCs w:val="28"/>
          <w:lang w:val="en-US"/>
        </w:rPr>
        <w:t xml:space="preserve">Throughout season one and certainly within this episode, Rue’s costuming sits in marked contrast to the other ‘female’ or ‘transitioning’ characters in the production. She wears casual street style or sportswear influenced items such as shorts, chinos, hooded tops, t-shirts and converse high tops or trainers. </w:t>
      </w:r>
      <w:r>
        <w:rPr>
          <w:sz w:val="28"/>
          <w:szCs w:val="28"/>
          <w:lang w:val="en-US"/>
        </w:rPr>
        <w:lastRenderedPageBreak/>
        <w:t xml:space="preserve">These staple items are peppered by objects that the audience are led to assume once belonged to her father such as printed shirts, sweat tops or jumpers. The objects have a more aged aesthetic and are what might be termed ‘vintage’. A relaxed, casual clothing identity, one that draws heavily on subcultural fashion capital markers of authenticity is a singular look within the ensemble cast and one that is symbolically loaded. It communicates Rue’s ‘difference’ to the other female members of the cast who are seen to wear variations of predictable revealing, tight fitting, or overly sexualized clothing. </w:t>
      </w:r>
    </w:p>
    <w:p w14:paraId="4CB6F6B2" w14:textId="5D0DDE28" w:rsidR="00BB5BAE" w:rsidRDefault="00BB5BAE" w:rsidP="00BB5BAE">
      <w:pPr>
        <w:spacing w:line="360" w:lineRule="auto"/>
        <w:rPr>
          <w:sz w:val="28"/>
          <w:szCs w:val="28"/>
          <w:lang w:val="en-US"/>
        </w:rPr>
      </w:pPr>
      <w:r>
        <w:rPr>
          <w:sz w:val="28"/>
          <w:szCs w:val="28"/>
          <w:lang w:val="en-US"/>
        </w:rPr>
        <w:t xml:space="preserve">The objects Rue is seen to wear are very often loose fitting or oversized and within dominant or mainstream fashioned gender binaries can be positioned within the ‘masculine’ realm, due to color, fit, silhouette and styling. The objects size and fit on the actress’s body can be understood within the audience’s complicit understanding of the narrative; that she is wearing her father’s old clothing – so it might be ill-fitting or too big, and this can clearly be seen in </w:t>
      </w:r>
      <w:r w:rsidR="00C45232">
        <w:rPr>
          <w:sz w:val="28"/>
          <w:szCs w:val="28"/>
          <w:lang w:val="en-US"/>
        </w:rPr>
        <w:t>several</w:t>
      </w:r>
      <w:r>
        <w:rPr>
          <w:sz w:val="28"/>
          <w:szCs w:val="28"/>
          <w:lang w:val="en-US"/>
        </w:rPr>
        <w:t xml:space="preserve"> the items worn. In addition, Rue’s drug addiction and unstable mental health are clearly played out through the costuming and the oversized and disheveled looks tell the audience when these issues are foregrounded. There are scenes across the series when Rue is seen to wear tight fitting or more</w:t>
      </w:r>
      <w:r w:rsidR="00C45232">
        <w:rPr>
          <w:sz w:val="28"/>
          <w:szCs w:val="28"/>
          <w:lang w:val="en-US"/>
        </w:rPr>
        <w:t xml:space="preserve"> </w:t>
      </w:r>
      <w:r w:rsidR="003F4ED8">
        <w:rPr>
          <w:sz w:val="28"/>
          <w:szCs w:val="28"/>
          <w:lang w:val="en-US"/>
        </w:rPr>
        <w:t>dominantly conventional</w:t>
      </w:r>
      <w:r>
        <w:rPr>
          <w:sz w:val="28"/>
          <w:szCs w:val="28"/>
          <w:lang w:val="en-US"/>
        </w:rPr>
        <w:t xml:space="preserve"> ‘</w:t>
      </w:r>
      <w:r w:rsidR="00C45232">
        <w:rPr>
          <w:sz w:val="28"/>
          <w:szCs w:val="28"/>
          <w:lang w:val="en-US"/>
        </w:rPr>
        <w:t>femini</w:t>
      </w:r>
      <w:r w:rsidR="003F4ED8">
        <w:rPr>
          <w:sz w:val="28"/>
          <w:szCs w:val="28"/>
          <w:lang w:val="en-US"/>
        </w:rPr>
        <w:t>ne</w:t>
      </w:r>
      <w:r>
        <w:rPr>
          <w:sz w:val="28"/>
          <w:szCs w:val="28"/>
          <w:lang w:val="en-US"/>
        </w:rPr>
        <w:t xml:space="preserve">’ items of clothing such as striped crop tops, or a corset/busier, these are invariably teamed with oversized sweat tops, ‘vintage’ looking shirts, or ‘masculine’ tailoring, once again positioning Rue in a different sartorial space to the other female characters in the cast. </w:t>
      </w:r>
    </w:p>
    <w:p w14:paraId="2222E28F" w14:textId="2B7650C4" w:rsidR="00BB5BAE" w:rsidRDefault="00BB5BAE" w:rsidP="00BB5BAE">
      <w:pPr>
        <w:spacing w:line="360" w:lineRule="auto"/>
        <w:rPr>
          <w:sz w:val="28"/>
          <w:szCs w:val="28"/>
          <w:lang w:val="en-US"/>
        </w:rPr>
      </w:pPr>
      <w:r>
        <w:rPr>
          <w:sz w:val="28"/>
          <w:szCs w:val="28"/>
          <w:lang w:val="en-US"/>
        </w:rPr>
        <w:t>However, importantly there are key moments where Rue is clearly not wearing her father’s old clothes</w:t>
      </w:r>
      <w:r w:rsidR="005A6250">
        <w:rPr>
          <w:sz w:val="28"/>
          <w:szCs w:val="28"/>
          <w:lang w:val="en-US"/>
        </w:rPr>
        <w:t xml:space="preserve"> and the same aesthetic and it prevail</w:t>
      </w:r>
      <w:r>
        <w:rPr>
          <w:sz w:val="28"/>
          <w:szCs w:val="28"/>
          <w:lang w:val="en-US"/>
        </w:rPr>
        <w:t xml:space="preserve">; the Tuxedo at the Halloween party, the oversize suiting with bustier at the winter formal and </w:t>
      </w:r>
      <w:r w:rsidR="005A6250">
        <w:rPr>
          <w:sz w:val="28"/>
          <w:szCs w:val="28"/>
          <w:lang w:val="en-US"/>
        </w:rPr>
        <w:t>of</w:t>
      </w:r>
      <w:r>
        <w:rPr>
          <w:sz w:val="28"/>
          <w:szCs w:val="28"/>
          <w:lang w:val="en-US"/>
        </w:rPr>
        <w:t xml:space="preserve"> focus here; the Gosha </w:t>
      </w:r>
      <w:proofErr w:type="spellStart"/>
      <w:r>
        <w:rPr>
          <w:sz w:val="28"/>
          <w:szCs w:val="28"/>
          <w:lang w:val="en-US"/>
        </w:rPr>
        <w:t>Rubchinskiy</w:t>
      </w:r>
      <w:proofErr w:type="spellEnd"/>
      <w:r>
        <w:rPr>
          <w:sz w:val="28"/>
          <w:szCs w:val="28"/>
          <w:lang w:val="en-US"/>
        </w:rPr>
        <w:t xml:space="preserve"> </w:t>
      </w:r>
      <w:r w:rsidR="0087622D">
        <w:rPr>
          <w:sz w:val="28"/>
          <w:szCs w:val="28"/>
          <w:lang w:val="en-US"/>
        </w:rPr>
        <w:t>a</w:t>
      </w:r>
      <w:r>
        <w:rPr>
          <w:sz w:val="28"/>
          <w:szCs w:val="28"/>
          <w:lang w:val="en-US"/>
        </w:rPr>
        <w:t xml:space="preserve">lien tie dye t-shirt she is seen to wear in </w:t>
      </w:r>
      <w:r>
        <w:rPr>
          <w:sz w:val="28"/>
          <w:szCs w:val="28"/>
          <w:lang w:val="en-US"/>
        </w:rPr>
        <w:lastRenderedPageBreak/>
        <w:t>episode one ‘</w:t>
      </w:r>
      <w:r w:rsidRPr="00343C78">
        <w:rPr>
          <w:i/>
          <w:iCs/>
          <w:sz w:val="28"/>
          <w:szCs w:val="28"/>
          <w:lang w:val="en-US"/>
        </w:rPr>
        <w:t>Pilot</w:t>
      </w:r>
      <w:r>
        <w:rPr>
          <w:sz w:val="28"/>
          <w:szCs w:val="28"/>
          <w:lang w:val="en-US"/>
        </w:rPr>
        <w:t xml:space="preserve">’.  These objects continue to place her character as contesting the tropes of the American high school teen girl and situate her in a different sartorial space to the other female characters who clearly and predictably maintain such tropes. The alien t-shirt which could not possibly have belonged to her father as it is recognizably the product of </w:t>
      </w:r>
      <w:proofErr w:type="spellStart"/>
      <w:r>
        <w:rPr>
          <w:sz w:val="28"/>
          <w:szCs w:val="28"/>
          <w:lang w:val="en-US"/>
        </w:rPr>
        <w:t>Rubchinskiy</w:t>
      </w:r>
      <w:proofErr w:type="spellEnd"/>
      <w:r>
        <w:rPr>
          <w:sz w:val="28"/>
          <w:szCs w:val="28"/>
          <w:lang w:val="en-US"/>
        </w:rPr>
        <w:t xml:space="preserve">, the Russian fashion designer whose cultural currency extends beyond the conservative fashion media to subcultural and urban street style authenticity. The t-shirt is communicating something more fluid and ephemeral </w:t>
      </w:r>
      <w:proofErr w:type="gramStart"/>
      <w:r>
        <w:rPr>
          <w:sz w:val="28"/>
          <w:szCs w:val="28"/>
          <w:lang w:val="en-US"/>
        </w:rPr>
        <w:t>namely;</w:t>
      </w:r>
      <w:proofErr w:type="gramEnd"/>
      <w:r>
        <w:rPr>
          <w:sz w:val="28"/>
          <w:szCs w:val="28"/>
          <w:lang w:val="en-US"/>
        </w:rPr>
        <w:t xml:space="preserve"> the creative subjectivity and consciousness or identity of the show’s creator Levinson and the demands of contemporary television productions</w:t>
      </w:r>
      <w:r w:rsidR="00B8323B">
        <w:rPr>
          <w:sz w:val="28"/>
          <w:szCs w:val="28"/>
          <w:lang w:val="en-US"/>
        </w:rPr>
        <w:t xml:space="preserve"> facilitated through the costume designer Heidi Bivins</w:t>
      </w:r>
      <w:r>
        <w:rPr>
          <w:sz w:val="28"/>
          <w:szCs w:val="28"/>
          <w:lang w:val="en-US"/>
        </w:rPr>
        <w:t xml:space="preserve">. </w:t>
      </w:r>
      <w:proofErr w:type="spellStart"/>
      <w:r>
        <w:rPr>
          <w:sz w:val="28"/>
          <w:szCs w:val="28"/>
          <w:lang w:val="en-US"/>
        </w:rPr>
        <w:t>Brouilette</w:t>
      </w:r>
      <w:proofErr w:type="spellEnd"/>
      <w:r>
        <w:rPr>
          <w:sz w:val="28"/>
          <w:szCs w:val="28"/>
          <w:lang w:val="en-US"/>
        </w:rPr>
        <w:t xml:space="preserve"> comments that ‘everything is socially authored since it is embodied in the author-work-audience relationship that brings any kind of meaning into play</w:t>
      </w:r>
      <w:r w:rsidR="00995907">
        <w:rPr>
          <w:sz w:val="28"/>
          <w:szCs w:val="28"/>
          <w:lang w:val="en-US"/>
        </w:rPr>
        <w:t>’</w:t>
      </w:r>
      <w:r>
        <w:rPr>
          <w:sz w:val="28"/>
          <w:szCs w:val="28"/>
          <w:lang w:val="en-US"/>
        </w:rPr>
        <w:t xml:space="preserve"> (</w:t>
      </w:r>
      <w:proofErr w:type="spellStart"/>
      <w:r>
        <w:rPr>
          <w:sz w:val="28"/>
          <w:szCs w:val="28"/>
          <w:lang w:val="en-US"/>
        </w:rPr>
        <w:t>Brouillette</w:t>
      </w:r>
      <w:proofErr w:type="spellEnd"/>
      <w:r w:rsidR="004F283B">
        <w:rPr>
          <w:sz w:val="28"/>
          <w:szCs w:val="28"/>
          <w:lang w:val="en-US"/>
        </w:rPr>
        <w:t>,</w:t>
      </w:r>
      <w:r>
        <w:rPr>
          <w:sz w:val="28"/>
          <w:szCs w:val="28"/>
          <w:lang w:val="en-US"/>
        </w:rPr>
        <w:t xml:space="preserve"> </w:t>
      </w:r>
      <w:r w:rsidR="004F283B">
        <w:rPr>
          <w:sz w:val="28"/>
          <w:szCs w:val="28"/>
          <w:lang w:val="en-US"/>
        </w:rPr>
        <w:t xml:space="preserve">2009: </w:t>
      </w:r>
      <w:r>
        <w:rPr>
          <w:sz w:val="28"/>
          <w:szCs w:val="28"/>
          <w:lang w:val="en-US"/>
        </w:rPr>
        <w:t>145). Levinson authored ‘</w:t>
      </w:r>
      <w:r w:rsidRPr="00317228">
        <w:rPr>
          <w:i/>
          <w:iCs/>
          <w:sz w:val="28"/>
          <w:szCs w:val="28"/>
          <w:lang w:val="en-US"/>
        </w:rPr>
        <w:t>Euphoria</w:t>
      </w:r>
      <w:r>
        <w:rPr>
          <w:sz w:val="28"/>
          <w:szCs w:val="28"/>
          <w:lang w:val="en-US"/>
        </w:rPr>
        <w:t xml:space="preserve">’ in part </w:t>
      </w:r>
      <w:r w:rsidR="00995907">
        <w:rPr>
          <w:sz w:val="28"/>
          <w:szCs w:val="28"/>
          <w:lang w:val="en-US"/>
        </w:rPr>
        <w:t>because of</w:t>
      </w:r>
      <w:r>
        <w:rPr>
          <w:sz w:val="28"/>
          <w:szCs w:val="28"/>
          <w:lang w:val="en-US"/>
        </w:rPr>
        <w:t xml:space="preserve"> his own lived experience, his relationship to the work can be seen as a form of social catharsis. However, </w:t>
      </w:r>
      <w:r w:rsidR="00995907">
        <w:rPr>
          <w:sz w:val="28"/>
          <w:szCs w:val="28"/>
          <w:lang w:val="en-US"/>
        </w:rPr>
        <w:t>for</w:t>
      </w:r>
      <w:r>
        <w:rPr>
          <w:sz w:val="28"/>
          <w:szCs w:val="28"/>
          <w:lang w:val="en-US"/>
        </w:rPr>
        <w:t xml:space="preserve"> the work to become meaningful beyond Levinson’s engagement with it, it must also communicate to the audience and complete the author-work-audience </w:t>
      </w:r>
      <w:r w:rsidR="008C5FAC">
        <w:rPr>
          <w:sz w:val="28"/>
          <w:szCs w:val="28"/>
          <w:lang w:val="en-US"/>
        </w:rPr>
        <w:t>journey</w:t>
      </w:r>
      <w:r>
        <w:rPr>
          <w:sz w:val="28"/>
          <w:szCs w:val="28"/>
          <w:lang w:val="en-US"/>
        </w:rPr>
        <w:t>. To do so it employed a designer with a background like Bivens who was able to tap into and assimilate the desires, consumption trends and movements of the target audience. Of equal interest here is how the capitalist drivers of the television production</w:t>
      </w:r>
      <w:r w:rsidR="008169E0">
        <w:rPr>
          <w:sz w:val="28"/>
          <w:szCs w:val="28"/>
          <w:lang w:val="en-US"/>
        </w:rPr>
        <w:t xml:space="preserve"> - </w:t>
      </w:r>
      <w:r>
        <w:rPr>
          <w:sz w:val="28"/>
          <w:szCs w:val="28"/>
          <w:lang w:val="en-US"/>
        </w:rPr>
        <w:t>‘</w:t>
      </w:r>
      <w:r w:rsidRPr="005E458F">
        <w:rPr>
          <w:i/>
          <w:iCs/>
          <w:sz w:val="28"/>
          <w:szCs w:val="28"/>
          <w:lang w:val="en-US"/>
        </w:rPr>
        <w:t>Euphoria’</w:t>
      </w:r>
      <w:r>
        <w:rPr>
          <w:sz w:val="28"/>
          <w:szCs w:val="28"/>
          <w:lang w:val="en-US"/>
        </w:rPr>
        <w:t xml:space="preserve"> is produced by the digitally adept Drake</w:t>
      </w:r>
      <w:r w:rsidR="008169E0">
        <w:rPr>
          <w:sz w:val="28"/>
          <w:szCs w:val="28"/>
          <w:lang w:val="en-US"/>
        </w:rPr>
        <w:t xml:space="preserve"> </w:t>
      </w:r>
      <w:proofErr w:type="gramStart"/>
      <w:r w:rsidR="008169E0">
        <w:rPr>
          <w:sz w:val="28"/>
          <w:szCs w:val="28"/>
          <w:lang w:val="en-US"/>
        </w:rPr>
        <w:t xml:space="preserve">- </w:t>
      </w:r>
      <w:r w:rsidR="008B7269">
        <w:rPr>
          <w:sz w:val="28"/>
          <w:szCs w:val="28"/>
          <w:lang w:val="en-US"/>
        </w:rPr>
        <w:t xml:space="preserve"> </w:t>
      </w:r>
      <w:r>
        <w:rPr>
          <w:sz w:val="28"/>
          <w:szCs w:val="28"/>
          <w:lang w:val="en-US"/>
        </w:rPr>
        <w:t>dictated</w:t>
      </w:r>
      <w:proofErr w:type="gramEnd"/>
      <w:r>
        <w:rPr>
          <w:sz w:val="28"/>
          <w:szCs w:val="28"/>
          <w:lang w:val="en-US"/>
        </w:rPr>
        <w:t xml:space="preserve"> that</w:t>
      </w:r>
      <w:r w:rsidR="008169E0">
        <w:rPr>
          <w:sz w:val="28"/>
          <w:szCs w:val="28"/>
          <w:lang w:val="en-US"/>
        </w:rPr>
        <w:t>,</w:t>
      </w:r>
      <w:r>
        <w:rPr>
          <w:sz w:val="28"/>
          <w:szCs w:val="28"/>
          <w:lang w:val="en-US"/>
        </w:rPr>
        <w:t xml:space="preserve"> to establish the author-work-audience relationship Levinson’s ‘character’</w:t>
      </w:r>
      <w:r w:rsidR="008169E0">
        <w:rPr>
          <w:sz w:val="28"/>
          <w:szCs w:val="28"/>
          <w:lang w:val="en-US"/>
        </w:rPr>
        <w:t xml:space="preserve"> should</w:t>
      </w:r>
      <w:r>
        <w:rPr>
          <w:sz w:val="28"/>
          <w:szCs w:val="28"/>
          <w:lang w:val="en-US"/>
        </w:rPr>
        <w:t xml:space="preserve"> be portrayed by a female. </w:t>
      </w:r>
    </w:p>
    <w:p w14:paraId="2F5A3DE6" w14:textId="64C8CB4E" w:rsidR="00BB5BAE" w:rsidRDefault="00BB5BAE" w:rsidP="00BB5BAE">
      <w:pPr>
        <w:spacing w:line="360" w:lineRule="auto"/>
        <w:rPr>
          <w:sz w:val="28"/>
          <w:szCs w:val="28"/>
          <w:lang w:val="en-US"/>
        </w:rPr>
      </w:pPr>
      <w:r>
        <w:rPr>
          <w:sz w:val="28"/>
          <w:szCs w:val="28"/>
          <w:lang w:val="en-US"/>
        </w:rPr>
        <w:t xml:space="preserve">This article suggests that the reason that the character of Rue is more nuanced sartorially and rounded as a fictional construction is that she is the embodiment of the writer. This is not a revolutionary revelation; writers </w:t>
      </w:r>
      <w:r>
        <w:rPr>
          <w:sz w:val="28"/>
          <w:szCs w:val="28"/>
          <w:lang w:val="en-US"/>
        </w:rPr>
        <w:lastRenderedPageBreak/>
        <w:t>inevitably imbue aspects of themselves in characters they create. What is interesting here is that a female actress was chosen to portray the external articulation of Levinson’s teenage struggle with addiction. Sartre comments that ‘by transcending the given and realizing one possibility from among others the individual objectifies himself’ (Sartre</w:t>
      </w:r>
      <w:r w:rsidR="00793509">
        <w:rPr>
          <w:sz w:val="28"/>
          <w:szCs w:val="28"/>
          <w:lang w:val="en-US"/>
        </w:rPr>
        <w:t xml:space="preserve">, 1968: </w:t>
      </w:r>
      <w:r>
        <w:rPr>
          <w:sz w:val="28"/>
          <w:szCs w:val="28"/>
          <w:lang w:val="en-US"/>
        </w:rPr>
        <w:t>93), Levinson realized and objectified himself and his experiences in a female form. It is not clear if this was intentional or not. Levinson has openly acknowledged his own relationship with drugs during his teen years but how far Rue and he coexist or cohabit the same experiences and trajectory is undetermined. As Sartre states ‘creative work of the self is alienated, man does not recognize himself in his own product’ (Sartre</w:t>
      </w:r>
      <w:r w:rsidR="00181288">
        <w:rPr>
          <w:sz w:val="28"/>
          <w:szCs w:val="28"/>
          <w:lang w:val="en-US"/>
        </w:rPr>
        <w:t>, 1968:</w:t>
      </w:r>
      <w:r>
        <w:rPr>
          <w:sz w:val="28"/>
          <w:szCs w:val="28"/>
          <w:lang w:val="en-US"/>
        </w:rPr>
        <w:t xml:space="preserve"> 13), therefore it is possible that Levinson’s admission might only reach so far. What is clear is that the character of Rue is costumed in a liminal space that positions her as different or ‘other’ to any of the remaining male, female or transitioning characters in the ensemble </w:t>
      </w:r>
    </w:p>
    <w:p w14:paraId="34057201" w14:textId="77777777" w:rsidR="00BB5BAE" w:rsidRDefault="00BB5BAE" w:rsidP="00BB5BAE">
      <w:pPr>
        <w:spacing w:line="360" w:lineRule="auto"/>
        <w:rPr>
          <w:sz w:val="28"/>
          <w:szCs w:val="28"/>
          <w:lang w:val="en-US"/>
        </w:rPr>
      </w:pPr>
    </w:p>
    <w:p w14:paraId="4FF354D9" w14:textId="63CE24A8" w:rsidR="00BB5BAE" w:rsidRDefault="00181288" w:rsidP="00BB5BAE">
      <w:pPr>
        <w:spacing w:line="360" w:lineRule="auto"/>
        <w:rPr>
          <w:sz w:val="28"/>
          <w:szCs w:val="28"/>
          <w:lang w:val="en-US"/>
        </w:rPr>
      </w:pPr>
      <w:r>
        <w:rPr>
          <w:sz w:val="28"/>
          <w:szCs w:val="28"/>
          <w:lang w:val="en-US"/>
        </w:rPr>
        <w:t>What is claimed here is</w:t>
      </w:r>
      <w:r w:rsidR="00431DCB">
        <w:rPr>
          <w:sz w:val="28"/>
          <w:szCs w:val="28"/>
          <w:lang w:val="en-US"/>
        </w:rPr>
        <w:t xml:space="preserve"> that</w:t>
      </w:r>
      <w:r w:rsidR="00BB5BAE">
        <w:rPr>
          <w:sz w:val="28"/>
          <w:szCs w:val="28"/>
          <w:lang w:val="en-US"/>
        </w:rPr>
        <w:t xml:space="preserve"> the reason for this is that the language of screen masculinities, particularly within this genre is both limiting and limited, such a reductive approach to masculine representations impacts the remaining male and female characters in the drama. Nate’s character is explored in detail later, unfortunately, the remaining female characters and the reductive portrayal of the victim/objective narrative is beyond the boundaries of this article. </w:t>
      </w:r>
    </w:p>
    <w:p w14:paraId="450AE36C" w14:textId="3101EEFF" w:rsidR="00BB5BAE" w:rsidRDefault="00BB5BAE" w:rsidP="00BB5BAE">
      <w:pPr>
        <w:spacing w:line="360" w:lineRule="auto"/>
        <w:rPr>
          <w:sz w:val="28"/>
          <w:szCs w:val="28"/>
          <w:lang w:val="en-US"/>
        </w:rPr>
      </w:pPr>
      <w:r>
        <w:rPr>
          <w:sz w:val="28"/>
          <w:szCs w:val="28"/>
          <w:lang w:val="en-US"/>
        </w:rPr>
        <w:t>The light and shade, strengths and weaknesses struggle and conflicts of Rue Bennett or the subjective manifestation of Levinson</w:t>
      </w:r>
      <w:r w:rsidR="00022486">
        <w:rPr>
          <w:sz w:val="28"/>
          <w:szCs w:val="28"/>
          <w:lang w:val="en-US"/>
        </w:rPr>
        <w:t>,</w:t>
      </w:r>
      <w:r>
        <w:rPr>
          <w:sz w:val="28"/>
          <w:szCs w:val="28"/>
          <w:lang w:val="en-US"/>
        </w:rPr>
        <w:t xml:space="preserve"> would not easily be subsumed within a teen drama such as this, one whose production values and importantly</w:t>
      </w:r>
      <w:r w:rsidR="006E61FA">
        <w:rPr>
          <w:sz w:val="28"/>
          <w:szCs w:val="28"/>
          <w:lang w:val="en-US"/>
        </w:rPr>
        <w:t>,</w:t>
      </w:r>
      <w:r>
        <w:rPr>
          <w:sz w:val="28"/>
          <w:szCs w:val="28"/>
          <w:lang w:val="en-US"/>
        </w:rPr>
        <w:t xml:space="preserve"> use of costumed product placements have been developed and produced in no small way to appeal to the desired ‘consuming’ demographic</w:t>
      </w:r>
      <w:r w:rsidR="006E61FA">
        <w:rPr>
          <w:sz w:val="28"/>
          <w:szCs w:val="28"/>
          <w:lang w:val="en-US"/>
        </w:rPr>
        <w:t>,</w:t>
      </w:r>
      <w:r>
        <w:rPr>
          <w:sz w:val="28"/>
          <w:szCs w:val="28"/>
          <w:lang w:val="en-US"/>
        </w:rPr>
        <w:t xml:space="preserve"> if </w:t>
      </w:r>
      <w:r>
        <w:rPr>
          <w:sz w:val="28"/>
          <w:szCs w:val="28"/>
          <w:lang w:val="en-US"/>
        </w:rPr>
        <w:lastRenderedPageBreak/>
        <w:t>the character were male.</w:t>
      </w:r>
      <w:r w:rsidR="00F82BA6">
        <w:rPr>
          <w:sz w:val="28"/>
          <w:szCs w:val="28"/>
          <w:lang w:val="en-US"/>
        </w:rPr>
        <w:t xml:space="preserve"> To return to</w:t>
      </w:r>
      <w:r>
        <w:rPr>
          <w:sz w:val="28"/>
          <w:szCs w:val="28"/>
          <w:lang w:val="en-US"/>
        </w:rPr>
        <w:t xml:space="preserve"> Sartre</w:t>
      </w:r>
      <w:r w:rsidR="00F82BA6">
        <w:rPr>
          <w:sz w:val="28"/>
          <w:szCs w:val="28"/>
          <w:lang w:val="en-US"/>
        </w:rPr>
        <w:t>, he</w:t>
      </w:r>
      <w:r>
        <w:rPr>
          <w:sz w:val="28"/>
          <w:szCs w:val="28"/>
          <w:lang w:val="en-US"/>
        </w:rPr>
        <w:t xml:space="preserve"> states that the ‘Subjective turns in on itself and becomes objective. The new objectivity externalizes the internal therefore the lived finds its place and the projected meaning of an action appears in reality’ (Sartre</w:t>
      </w:r>
      <w:r w:rsidR="00F82BA6">
        <w:rPr>
          <w:sz w:val="28"/>
          <w:szCs w:val="28"/>
          <w:lang w:val="en-US"/>
        </w:rPr>
        <w:t>, 1968:</w:t>
      </w:r>
      <w:r>
        <w:rPr>
          <w:sz w:val="28"/>
          <w:szCs w:val="28"/>
          <w:lang w:val="en-US"/>
        </w:rPr>
        <w:t xml:space="preserve"> 98). Levinson’s objectively externalized subjectivity found its place within the realities of mainstream television production and is therefore subject to the constraints and drivers of the field so had to become manifested through a female form.</w:t>
      </w:r>
    </w:p>
    <w:p w14:paraId="4DC370DD" w14:textId="7FACEF51" w:rsidR="00BB5BAE" w:rsidRDefault="00BB5BAE" w:rsidP="00BB5BAE">
      <w:pPr>
        <w:spacing w:line="360" w:lineRule="auto"/>
        <w:rPr>
          <w:sz w:val="28"/>
          <w:szCs w:val="28"/>
          <w:lang w:val="en-US"/>
        </w:rPr>
      </w:pPr>
      <w:r>
        <w:rPr>
          <w:sz w:val="28"/>
          <w:szCs w:val="28"/>
          <w:lang w:val="en-US"/>
        </w:rPr>
        <w:t>‘</w:t>
      </w:r>
      <w:r w:rsidRPr="00B53495">
        <w:rPr>
          <w:i/>
          <w:iCs/>
          <w:sz w:val="28"/>
          <w:szCs w:val="28"/>
          <w:lang w:val="en-US"/>
        </w:rPr>
        <w:t>Euphoria’</w:t>
      </w:r>
      <w:r>
        <w:rPr>
          <w:sz w:val="28"/>
          <w:szCs w:val="28"/>
          <w:lang w:val="en-US"/>
        </w:rPr>
        <w:t xml:space="preserve">, for all that is enjoyable, is a good example of a modern television production vehicle that must appeal to consumers beyond the screening or streaming of the narrative. It is an example of </w:t>
      </w:r>
      <w:proofErr w:type="spellStart"/>
      <w:r>
        <w:rPr>
          <w:sz w:val="28"/>
          <w:szCs w:val="28"/>
          <w:lang w:val="en-US"/>
        </w:rPr>
        <w:t>Brouillette’s</w:t>
      </w:r>
      <w:proofErr w:type="spellEnd"/>
      <w:r>
        <w:rPr>
          <w:sz w:val="28"/>
          <w:szCs w:val="28"/>
          <w:lang w:val="en-US"/>
        </w:rPr>
        <w:t xml:space="preserve"> claim on behalf of the autonomists that ‘creativity is quashed by process of individualization since this is subsumed into capitalism leaving only a smidge of potential’ (</w:t>
      </w:r>
      <w:proofErr w:type="spellStart"/>
      <w:r>
        <w:rPr>
          <w:sz w:val="28"/>
          <w:szCs w:val="28"/>
          <w:lang w:val="en-US"/>
        </w:rPr>
        <w:t>B</w:t>
      </w:r>
      <w:r w:rsidR="002A7EE2">
        <w:rPr>
          <w:sz w:val="28"/>
          <w:szCs w:val="28"/>
          <w:lang w:val="en-US"/>
        </w:rPr>
        <w:t>rouillette</w:t>
      </w:r>
      <w:proofErr w:type="spellEnd"/>
      <w:r w:rsidR="002A7EE2">
        <w:rPr>
          <w:sz w:val="28"/>
          <w:szCs w:val="28"/>
          <w:lang w:val="en-US"/>
        </w:rPr>
        <w:t>, 2009:</w:t>
      </w:r>
      <w:r>
        <w:rPr>
          <w:sz w:val="28"/>
          <w:szCs w:val="28"/>
          <w:lang w:val="en-US"/>
        </w:rPr>
        <w:t xml:space="preserve"> 142). Levinson is working within a system and an industry that does not give space to the spectrum of masculinity exhibited through lived experience</w:t>
      </w:r>
      <w:r w:rsidR="002A7EE2">
        <w:rPr>
          <w:sz w:val="28"/>
          <w:szCs w:val="28"/>
          <w:lang w:val="en-US"/>
        </w:rPr>
        <w:t xml:space="preserve">, </w:t>
      </w:r>
      <w:r>
        <w:rPr>
          <w:sz w:val="28"/>
          <w:szCs w:val="28"/>
          <w:lang w:val="en-US"/>
        </w:rPr>
        <w:t xml:space="preserve">the smidge of potential here had to be manifested by using a female actor. As </w:t>
      </w:r>
      <w:proofErr w:type="spellStart"/>
      <w:r>
        <w:rPr>
          <w:sz w:val="28"/>
          <w:szCs w:val="28"/>
          <w:lang w:val="en-US"/>
        </w:rPr>
        <w:t>Brouillette</w:t>
      </w:r>
      <w:proofErr w:type="spellEnd"/>
      <w:r>
        <w:rPr>
          <w:sz w:val="28"/>
          <w:szCs w:val="28"/>
          <w:lang w:val="en-US"/>
        </w:rPr>
        <w:t xml:space="preserve"> states, the ‘human animal possesses capacity for thinking, perception, language, memory and feeling, this creates a social knowledge that is the immeasurable site of heterogenous effective possibilities, and it is the opposite of the knowledge utilized by those in power’ (</w:t>
      </w:r>
      <w:proofErr w:type="spellStart"/>
      <w:r>
        <w:rPr>
          <w:sz w:val="28"/>
          <w:szCs w:val="28"/>
          <w:lang w:val="en-US"/>
        </w:rPr>
        <w:t>Brouillette</w:t>
      </w:r>
      <w:proofErr w:type="spellEnd"/>
      <w:r w:rsidR="008C6638">
        <w:rPr>
          <w:sz w:val="28"/>
          <w:szCs w:val="28"/>
          <w:lang w:val="en-US"/>
        </w:rPr>
        <w:t>, 2009:</w:t>
      </w:r>
      <w:r>
        <w:rPr>
          <w:sz w:val="28"/>
          <w:szCs w:val="28"/>
          <w:lang w:val="en-US"/>
        </w:rPr>
        <w:t xml:space="preserve"> 145). Those in powerful positions of television production recognize and wish to realize the lucrative potential of the show beyond the moments of static viewing into the capitalist consumption utopia of online streaming platforms that direct those interested to financially consume the music, the clothing, the make-up, the technology, or further online platforms. The heterogeneous possibilities here are not reflected through the representations on show despite superficial appearances</w:t>
      </w:r>
      <w:r w:rsidR="00B60605">
        <w:rPr>
          <w:sz w:val="28"/>
          <w:szCs w:val="28"/>
          <w:lang w:val="en-US"/>
        </w:rPr>
        <w:t xml:space="preserve"> to the contrary</w:t>
      </w:r>
      <w:r>
        <w:rPr>
          <w:sz w:val="28"/>
          <w:szCs w:val="28"/>
          <w:lang w:val="en-US"/>
        </w:rPr>
        <w:t xml:space="preserve"> but rather</w:t>
      </w:r>
      <w:r w:rsidR="00B60605">
        <w:rPr>
          <w:sz w:val="28"/>
          <w:szCs w:val="28"/>
          <w:lang w:val="en-US"/>
        </w:rPr>
        <w:t>,</w:t>
      </w:r>
      <w:r>
        <w:rPr>
          <w:sz w:val="28"/>
          <w:szCs w:val="28"/>
          <w:lang w:val="en-US"/>
        </w:rPr>
        <w:t xml:space="preserve"> the diverse options for consumption after the credits roll.</w:t>
      </w:r>
    </w:p>
    <w:p w14:paraId="5DCDA4D3" w14:textId="77777777" w:rsidR="00BB5BAE" w:rsidRDefault="00BB5BAE" w:rsidP="00BB5BAE">
      <w:pPr>
        <w:rPr>
          <w:sz w:val="28"/>
          <w:szCs w:val="28"/>
          <w:lang w:val="en-US"/>
        </w:rPr>
      </w:pPr>
    </w:p>
    <w:p w14:paraId="5DE8020A" w14:textId="77777777" w:rsidR="00BB5BAE" w:rsidRDefault="00BB5BAE" w:rsidP="00BB5BAE">
      <w:pPr>
        <w:rPr>
          <w:b/>
          <w:bCs/>
          <w:sz w:val="32"/>
          <w:szCs w:val="32"/>
          <w:lang w:val="en-US"/>
        </w:rPr>
      </w:pPr>
    </w:p>
    <w:p w14:paraId="1FFBC014" w14:textId="65072374" w:rsidR="00BB5BAE" w:rsidRPr="00763B18" w:rsidRDefault="00BB5BAE" w:rsidP="00BB5BAE">
      <w:pPr>
        <w:rPr>
          <w:b/>
          <w:bCs/>
          <w:sz w:val="32"/>
          <w:szCs w:val="32"/>
          <w:lang w:val="en-US"/>
        </w:rPr>
      </w:pPr>
      <w:r w:rsidRPr="00763B18">
        <w:rPr>
          <w:b/>
          <w:bCs/>
          <w:sz w:val="32"/>
          <w:szCs w:val="32"/>
          <w:lang w:val="en-US"/>
        </w:rPr>
        <w:t xml:space="preserve">Nate: Toxic privilege, and </w:t>
      </w:r>
      <w:r>
        <w:rPr>
          <w:b/>
          <w:bCs/>
          <w:sz w:val="32"/>
          <w:szCs w:val="32"/>
          <w:lang w:val="en-US"/>
        </w:rPr>
        <w:t>‘meaning’</w:t>
      </w:r>
      <w:r w:rsidRPr="00763B18">
        <w:rPr>
          <w:b/>
          <w:bCs/>
          <w:sz w:val="32"/>
          <w:szCs w:val="32"/>
          <w:lang w:val="en-US"/>
        </w:rPr>
        <w:t xml:space="preserve"> </w:t>
      </w:r>
      <w:r>
        <w:rPr>
          <w:b/>
          <w:bCs/>
          <w:sz w:val="32"/>
          <w:szCs w:val="32"/>
          <w:lang w:val="en-US"/>
        </w:rPr>
        <w:t xml:space="preserve">within the </w:t>
      </w:r>
      <w:r w:rsidRPr="00763B18">
        <w:rPr>
          <w:b/>
          <w:bCs/>
          <w:sz w:val="32"/>
          <w:szCs w:val="32"/>
          <w:lang w:val="en-US"/>
        </w:rPr>
        <w:t>language of the ordinary</w:t>
      </w:r>
    </w:p>
    <w:p w14:paraId="180480E8" w14:textId="77777777" w:rsidR="00BB5BAE" w:rsidRPr="006A209E" w:rsidRDefault="00BB5BAE" w:rsidP="00BB5BAE">
      <w:pPr>
        <w:jc w:val="center"/>
        <w:rPr>
          <w:sz w:val="28"/>
          <w:szCs w:val="28"/>
          <w:lang w:val="en-US"/>
        </w:rPr>
      </w:pPr>
      <w:r>
        <w:rPr>
          <w:sz w:val="28"/>
          <w:szCs w:val="28"/>
          <w:lang w:val="en-US"/>
        </w:rPr>
        <w:t>‘</w:t>
      </w:r>
      <w:r w:rsidRPr="00FD5923">
        <w:rPr>
          <w:i/>
          <w:iCs/>
          <w:sz w:val="28"/>
          <w:szCs w:val="28"/>
          <w:lang w:val="en-US"/>
        </w:rPr>
        <w:t xml:space="preserve">You want my advice? You </w:t>
      </w:r>
      <w:proofErr w:type="gramStart"/>
      <w:r w:rsidRPr="00FD5923">
        <w:rPr>
          <w:i/>
          <w:iCs/>
          <w:sz w:val="28"/>
          <w:szCs w:val="28"/>
          <w:lang w:val="en-US"/>
        </w:rPr>
        <w:t>fuck</w:t>
      </w:r>
      <w:proofErr w:type="gramEnd"/>
      <w:r w:rsidRPr="00FD5923">
        <w:rPr>
          <w:i/>
          <w:iCs/>
          <w:sz w:val="28"/>
          <w:szCs w:val="28"/>
          <w:lang w:val="en-US"/>
        </w:rPr>
        <w:t xml:space="preserve"> her like the whore she is, you kick her ass to the curb</w:t>
      </w:r>
      <w:r>
        <w:rPr>
          <w:sz w:val="28"/>
          <w:szCs w:val="28"/>
          <w:lang w:val="en-US"/>
        </w:rPr>
        <w:t xml:space="preserve">’ </w:t>
      </w:r>
      <w:r w:rsidRPr="006A209E">
        <w:rPr>
          <w:i/>
          <w:iCs/>
          <w:sz w:val="28"/>
          <w:szCs w:val="28"/>
          <w:lang w:val="en-US"/>
        </w:rPr>
        <w:t>Nate to McKay, Episode 1 ‘Pilot’</w:t>
      </w:r>
    </w:p>
    <w:p w14:paraId="7FD1FC40" w14:textId="77777777" w:rsidR="00BB5BAE" w:rsidRDefault="00BB5BAE" w:rsidP="00BB5BAE">
      <w:pPr>
        <w:rPr>
          <w:sz w:val="28"/>
          <w:szCs w:val="28"/>
          <w:lang w:val="en-US"/>
        </w:rPr>
      </w:pPr>
    </w:p>
    <w:p w14:paraId="35C71764" w14:textId="3030C55C" w:rsidR="00BB5BAE" w:rsidRDefault="00BB5BAE" w:rsidP="00BB5BAE">
      <w:pPr>
        <w:spacing w:line="360" w:lineRule="auto"/>
        <w:rPr>
          <w:sz w:val="28"/>
          <w:szCs w:val="28"/>
          <w:lang w:val="en-US"/>
        </w:rPr>
      </w:pPr>
      <w:r>
        <w:rPr>
          <w:sz w:val="28"/>
          <w:szCs w:val="28"/>
          <w:lang w:val="en-US"/>
        </w:rPr>
        <w:t>‘</w:t>
      </w:r>
      <w:proofErr w:type="spellStart"/>
      <w:r w:rsidRPr="00CF165E">
        <w:rPr>
          <w:i/>
          <w:iCs/>
          <w:sz w:val="28"/>
          <w:szCs w:val="28"/>
          <w:lang w:val="en-US"/>
        </w:rPr>
        <w:t>Stuntin</w:t>
      </w:r>
      <w:proofErr w:type="spellEnd"/>
      <w:r w:rsidRPr="00CF165E">
        <w:rPr>
          <w:i/>
          <w:iCs/>
          <w:sz w:val="28"/>
          <w:szCs w:val="28"/>
          <w:lang w:val="en-US"/>
        </w:rPr>
        <w:t xml:space="preserve"> like my Daddy</w:t>
      </w:r>
      <w:r>
        <w:rPr>
          <w:sz w:val="28"/>
          <w:szCs w:val="28"/>
          <w:lang w:val="en-US"/>
        </w:rPr>
        <w:t>’ is episode two of series one of ‘</w:t>
      </w:r>
      <w:r w:rsidRPr="00CF165E">
        <w:rPr>
          <w:i/>
          <w:iCs/>
          <w:sz w:val="28"/>
          <w:szCs w:val="28"/>
          <w:lang w:val="en-US"/>
        </w:rPr>
        <w:t>Euphoria</w:t>
      </w:r>
      <w:r>
        <w:rPr>
          <w:sz w:val="28"/>
          <w:szCs w:val="28"/>
          <w:lang w:val="en-US"/>
        </w:rPr>
        <w:t>’ and was originally aired on June 23</w:t>
      </w:r>
      <w:r w:rsidRPr="0088497F">
        <w:rPr>
          <w:sz w:val="28"/>
          <w:szCs w:val="28"/>
          <w:vertAlign w:val="superscript"/>
          <w:lang w:val="en-US"/>
        </w:rPr>
        <w:t>rd</w:t>
      </w:r>
      <w:r>
        <w:rPr>
          <w:sz w:val="28"/>
          <w:szCs w:val="28"/>
          <w:lang w:val="en-US"/>
        </w:rPr>
        <w:t>, 2019. It was written and directed by Sam Levinson and is used as a vehicle to introduce the backstory of the conventionally attractive jock</w:t>
      </w:r>
      <w:r w:rsidR="00D51342">
        <w:rPr>
          <w:sz w:val="28"/>
          <w:szCs w:val="28"/>
          <w:lang w:val="en-US"/>
        </w:rPr>
        <w:t xml:space="preserve">, </w:t>
      </w:r>
      <w:r>
        <w:rPr>
          <w:sz w:val="28"/>
          <w:szCs w:val="28"/>
          <w:lang w:val="en-US"/>
        </w:rPr>
        <w:t xml:space="preserve">Nate Jacobs </w:t>
      </w:r>
      <w:r w:rsidR="00D51342">
        <w:rPr>
          <w:sz w:val="28"/>
          <w:szCs w:val="28"/>
          <w:lang w:val="en-US"/>
        </w:rPr>
        <w:t xml:space="preserve">who the audience had already encountered </w:t>
      </w:r>
      <w:r>
        <w:rPr>
          <w:sz w:val="28"/>
          <w:szCs w:val="28"/>
          <w:lang w:val="en-US"/>
        </w:rPr>
        <w:t>in episode one. In line with the style and structure of the series the narrative of the other ensemble cast members continues to evolve and develop across the episode alongside the focus on Nate, for example, Kat’s discovery that her first sexual encounter has been posted online, Rue’s return to school after rehab, her burgeoning relationship with Jules and her experience with fentanyl which is supplied by the drug dealer Mouse, compromising Fez’s operations.</w:t>
      </w:r>
    </w:p>
    <w:p w14:paraId="31D91FC9" w14:textId="761F4145" w:rsidR="00BB5BAE" w:rsidRDefault="00BB5BAE" w:rsidP="00BB5BAE">
      <w:pPr>
        <w:spacing w:line="360" w:lineRule="auto"/>
        <w:rPr>
          <w:sz w:val="28"/>
          <w:szCs w:val="28"/>
          <w:lang w:val="en-US"/>
        </w:rPr>
      </w:pPr>
      <w:r>
        <w:rPr>
          <w:sz w:val="28"/>
          <w:szCs w:val="28"/>
          <w:lang w:val="en-US"/>
        </w:rPr>
        <w:t xml:space="preserve">The </w:t>
      </w:r>
      <w:r w:rsidR="000D1098">
        <w:rPr>
          <w:sz w:val="28"/>
          <w:szCs w:val="28"/>
          <w:lang w:val="en-US"/>
        </w:rPr>
        <w:t>focus</w:t>
      </w:r>
      <w:r>
        <w:rPr>
          <w:sz w:val="28"/>
          <w:szCs w:val="28"/>
          <w:lang w:val="en-US"/>
        </w:rPr>
        <w:t xml:space="preserve"> of the episode however is establishing the backstory to the character of Nate Jacobs played by Jacob </w:t>
      </w:r>
      <w:proofErr w:type="spellStart"/>
      <w:r>
        <w:rPr>
          <w:sz w:val="28"/>
          <w:szCs w:val="28"/>
          <w:lang w:val="en-US"/>
        </w:rPr>
        <w:t>Elordi</w:t>
      </w:r>
      <w:proofErr w:type="spellEnd"/>
      <w:r>
        <w:rPr>
          <w:sz w:val="28"/>
          <w:szCs w:val="28"/>
          <w:lang w:val="en-US"/>
        </w:rPr>
        <w:t xml:space="preserve">. The audience are presented with flashbacks that depict an episode in Nate’s childhood where, as a young boy he discovers his father’s collection of homemade pornographic films that depict his father engaging in sex with </w:t>
      </w:r>
      <w:proofErr w:type="gramStart"/>
      <w:r>
        <w:rPr>
          <w:sz w:val="28"/>
          <w:szCs w:val="28"/>
          <w:lang w:val="en-US"/>
        </w:rPr>
        <w:t>a number of</w:t>
      </w:r>
      <w:proofErr w:type="gramEnd"/>
      <w:r>
        <w:rPr>
          <w:sz w:val="28"/>
          <w:szCs w:val="28"/>
          <w:lang w:val="en-US"/>
        </w:rPr>
        <w:t xml:space="preserve"> different, predominantly young</w:t>
      </w:r>
      <w:r w:rsidR="00C83A9F">
        <w:rPr>
          <w:sz w:val="28"/>
          <w:szCs w:val="28"/>
          <w:lang w:val="en-US"/>
        </w:rPr>
        <w:t>,</w:t>
      </w:r>
      <w:r>
        <w:rPr>
          <w:sz w:val="28"/>
          <w:szCs w:val="28"/>
          <w:lang w:val="en-US"/>
        </w:rPr>
        <w:t xml:space="preserve"> male partners. Further flashbacks reveal Nate’s subsequent drive for physical perfection and his desire to become the star football player at the school to impress his father and challenge his brother’s position in his father’s affections. In parallel to the flashbacks the present-day narrative sees Nate become jealously obsessed with the character ‘Tyler’ played by Lucas Gage who he </w:t>
      </w:r>
      <w:r>
        <w:rPr>
          <w:sz w:val="28"/>
          <w:szCs w:val="28"/>
          <w:lang w:val="en-US"/>
        </w:rPr>
        <w:lastRenderedPageBreak/>
        <w:t xml:space="preserve">witnessed having a sexual encounter at </w:t>
      </w:r>
      <w:r w:rsidR="00C83A9F">
        <w:rPr>
          <w:sz w:val="28"/>
          <w:szCs w:val="28"/>
          <w:lang w:val="en-US"/>
        </w:rPr>
        <w:t xml:space="preserve">the </w:t>
      </w:r>
      <w:r>
        <w:rPr>
          <w:sz w:val="28"/>
          <w:szCs w:val="28"/>
          <w:lang w:val="en-US"/>
        </w:rPr>
        <w:t>party</w:t>
      </w:r>
      <w:r w:rsidR="00C83A9F">
        <w:rPr>
          <w:sz w:val="28"/>
          <w:szCs w:val="28"/>
          <w:lang w:val="en-US"/>
        </w:rPr>
        <w:t xml:space="preserve"> at McKay’s house</w:t>
      </w:r>
      <w:r>
        <w:rPr>
          <w:sz w:val="28"/>
          <w:szCs w:val="28"/>
          <w:lang w:val="en-US"/>
        </w:rPr>
        <w:t xml:space="preserve"> with his on/off girlfriend Maddy Perez</w:t>
      </w:r>
      <w:r w:rsidR="00142C42">
        <w:rPr>
          <w:sz w:val="28"/>
          <w:szCs w:val="28"/>
          <w:lang w:val="en-US"/>
        </w:rPr>
        <w:t>,</w:t>
      </w:r>
      <w:r>
        <w:rPr>
          <w:sz w:val="28"/>
          <w:szCs w:val="28"/>
          <w:lang w:val="en-US"/>
        </w:rPr>
        <w:t xml:space="preserve"> portrayed by Alexa Demi. Nate’s jealously becomes </w:t>
      </w:r>
      <w:r w:rsidR="00142C42">
        <w:rPr>
          <w:sz w:val="28"/>
          <w:szCs w:val="28"/>
          <w:lang w:val="en-US"/>
        </w:rPr>
        <w:t>all-consuming</w:t>
      </w:r>
      <w:r>
        <w:rPr>
          <w:sz w:val="28"/>
          <w:szCs w:val="28"/>
          <w:lang w:val="en-US"/>
        </w:rPr>
        <w:t xml:space="preserve"> and results in him violently attacking Tyler in his apartment, ruthlessly beating him to state of unconsciousness before </w:t>
      </w:r>
      <w:r w:rsidR="005E060A">
        <w:rPr>
          <w:sz w:val="28"/>
          <w:szCs w:val="28"/>
          <w:lang w:val="en-US"/>
        </w:rPr>
        <w:t xml:space="preserve">cold-bloodily </w:t>
      </w:r>
      <w:r>
        <w:rPr>
          <w:sz w:val="28"/>
          <w:szCs w:val="28"/>
          <w:lang w:val="en-US"/>
        </w:rPr>
        <w:t xml:space="preserve">showering in Tyler’s shower and then returning to Maddy. We also see Nate verbally catcall Rue in the episode and as the quote indicates above, give his version of relationship advice to his friend </w:t>
      </w:r>
      <w:r w:rsidR="007F38CB">
        <w:rPr>
          <w:sz w:val="28"/>
          <w:szCs w:val="28"/>
          <w:lang w:val="en-US"/>
        </w:rPr>
        <w:t xml:space="preserve">Chris </w:t>
      </w:r>
      <w:r>
        <w:rPr>
          <w:sz w:val="28"/>
          <w:szCs w:val="28"/>
          <w:lang w:val="en-US"/>
        </w:rPr>
        <w:t>McKay (</w:t>
      </w:r>
      <w:proofErr w:type="spellStart"/>
      <w:r>
        <w:rPr>
          <w:sz w:val="28"/>
          <w:szCs w:val="28"/>
          <w:lang w:val="en-US"/>
        </w:rPr>
        <w:t>Algee</w:t>
      </w:r>
      <w:proofErr w:type="spellEnd"/>
      <w:r>
        <w:rPr>
          <w:sz w:val="28"/>
          <w:szCs w:val="28"/>
          <w:lang w:val="en-US"/>
        </w:rPr>
        <w:t xml:space="preserve"> Smith) when they are discussing McKay’s girlfriend Cassie (Sydney Sweeney).</w:t>
      </w:r>
    </w:p>
    <w:p w14:paraId="71A52E4B" w14:textId="77777777" w:rsidR="00BB5BAE" w:rsidRDefault="00BB5BAE" w:rsidP="00BB5BAE">
      <w:pPr>
        <w:spacing w:line="360" w:lineRule="auto"/>
        <w:rPr>
          <w:sz w:val="28"/>
          <w:szCs w:val="28"/>
          <w:lang w:val="en-US"/>
        </w:rPr>
      </w:pPr>
      <w:r>
        <w:rPr>
          <w:sz w:val="28"/>
          <w:szCs w:val="28"/>
          <w:lang w:val="en-US"/>
        </w:rPr>
        <w:t xml:space="preserve">The viewer is therefore left in no doubt of the relationship between the backstory and the present-day narrative and how the character traits such as rage, jealousy and violence can be explained through the journey from the former to the latter. </w:t>
      </w:r>
    </w:p>
    <w:p w14:paraId="68EDF000" w14:textId="77777777" w:rsidR="00BB5BAE" w:rsidRDefault="00BB5BAE" w:rsidP="00BB5BAE">
      <w:pPr>
        <w:spacing w:line="360" w:lineRule="auto"/>
        <w:rPr>
          <w:sz w:val="28"/>
          <w:szCs w:val="28"/>
          <w:lang w:val="en-US"/>
        </w:rPr>
      </w:pPr>
      <w:r>
        <w:rPr>
          <w:sz w:val="28"/>
          <w:szCs w:val="28"/>
          <w:lang w:val="en-US"/>
        </w:rPr>
        <w:t xml:space="preserve">Throughout series one, Nate is seen wearing a very limited wardrobe; plain short sleeve t-shirts in white, </w:t>
      </w:r>
      <w:proofErr w:type="gramStart"/>
      <w:r>
        <w:rPr>
          <w:sz w:val="28"/>
          <w:szCs w:val="28"/>
          <w:lang w:val="en-US"/>
        </w:rPr>
        <w:t>blue</w:t>
      </w:r>
      <w:proofErr w:type="gramEnd"/>
      <w:r>
        <w:rPr>
          <w:sz w:val="28"/>
          <w:szCs w:val="28"/>
          <w:lang w:val="en-US"/>
        </w:rPr>
        <w:t xml:space="preserve"> or grey, plain single color long/short sleeve button neck t-shirt’s, plain block color hooded tops with jeans or jogging bottoms. In one scene he does wear a blue check shirt, but this is worn open over a plain t-shirt and is conservative in both color and check. </w:t>
      </w:r>
      <w:proofErr w:type="gramStart"/>
      <w:r>
        <w:rPr>
          <w:sz w:val="28"/>
          <w:szCs w:val="28"/>
          <w:lang w:val="en-US"/>
        </w:rPr>
        <w:t>In order to</w:t>
      </w:r>
      <w:proofErr w:type="gramEnd"/>
      <w:r>
        <w:rPr>
          <w:sz w:val="28"/>
          <w:szCs w:val="28"/>
          <w:lang w:val="en-US"/>
        </w:rPr>
        <w:t xml:space="preserve"> align the meaning embedded in the costuming of Nate to ideas around the reductive language used in the representations of masculinity on screen this analysis will focus on the use of the plain white t-shirt he wears during his attack on Tyler.</w:t>
      </w:r>
    </w:p>
    <w:p w14:paraId="0B1D1A7A" w14:textId="4C3162A5" w:rsidR="00BB5BAE" w:rsidRDefault="00BB5BAE" w:rsidP="00BB5BAE">
      <w:pPr>
        <w:spacing w:line="360" w:lineRule="auto"/>
        <w:rPr>
          <w:sz w:val="28"/>
          <w:szCs w:val="28"/>
          <w:lang w:val="en-US"/>
        </w:rPr>
      </w:pPr>
      <w:r>
        <w:rPr>
          <w:sz w:val="28"/>
          <w:szCs w:val="28"/>
          <w:lang w:val="en-US"/>
        </w:rPr>
        <w:t xml:space="preserve">Nate embodies affluent male privilege. He can occupy such a site of privilege and importantly social acceptance due to his gender, his father’s wealth and influence, and the superficial confidence and sense of entitlement these factors have generated. The character can therefore afford to wear non-descript clothing, the ‘who’ of who he is who has been distilled down to his wealth and his masculine identity via the narrative, any possible </w:t>
      </w:r>
      <w:proofErr w:type="gramStart"/>
      <w:r>
        <w:rPr>
          <w:sz w:val="28"/>
          <w:szCs w:val="28"/>
          <w:lang w:val="en-US"/>
        </w:rPr>
        <w:t>variables</w:t>
      </w:r>
      <w:proofErr w:type="gramEnd"/>
      <w:r>
        <w:rPr>
          <w:sz w:val="28"/>
          <w:szCs w:val="28"/>
          <w:lang w:val="en-US"/>
        </w:rPr>
        <w:t xml:space="preserve"> or </w:t>
      </w:r>
      <w:r>
        <w:rPr>
          <w:sz w:val="28"/>
          <w:szCs w:val="28"/>
          <w:lang w:val="en-US"/>
        </w:rPr>
        <w:lastRenderedPageBreak/>
        <w:t>contradictions between his economic, social or cultural capital or his gendered identity have been rendered invisible.  Bakhtin’s comment</w:t>
      </w:r>
      <w:r w:rsidR="00D80171">
        <w:rPr>
          <w:sz w:val="28"/>
          <w:szCs w:val="28"/>
          <w:lang w:val="en-US"/>
        </w:rPr>
        <w:t>s</w:t>
      </w:r>
      <w:r>
        <w:rPr>
          <w:sz w:val="28"/>
          <w:szCs w:val="28"/>
          <w:lang w:val="en-US"/>
        </w:rPr>
        <w:t xml:space="preserve"> that</w:t>
      </w:r>
      <w:r w:rsidRPr="00F32814">
        <w:rPr>
          <w:sz w:val="28"/>
          <w:szCs w:val="28"/>
          <w:lang w:val="en-US"/>
        </w:rPr>
        <w:t xml:space="preserve"> </w:t>
      </w:r>
      <w:r>
        <w:rPr>
          <w:sz w:val="28"/>
          <w:szCs w:val="28"/>
          <w:lang w:val="en-US"/>
        </w:rPr>
        <w:t>‘Discourses cannot be tailored semantically to the individual without betraying the social fabric from which they have been cut’ (</w:t>
      </w:r>
      <w:proofErr w:type="spellStart"/>
      <w:r>
        <w:rPr>
          <w:sz w:val="28"/>
          <w:szCs w:val="28"/>
          <w:lang w:val="en-US"/>
        </w:rPr>
        <w:t>Hirschkop</w:t>
      </w:r>
      <w:proofErr w:type="spellEnd"/>
      <w:r>
        <w:rPr>
          <w:sz w:val="28"/>
          <w:szCs w:val="28"/>
          <w:lang w:val="en-US"/>
        </w:rPr>
        <w:t xml:space="preserve"> and Shepherd</w:t>
      </w:r>
      <w:r w:rsidR="005C32D0">
        <w:rPr>
          <w:sz w:val="28"/>
          <w:szCs w:val="28"/>
          <w:lang w:val="en-US"/>
        </w:rPr>
        <w:t>, 2001</w:t>
      </w:r>
      <w:r w:rsidR="00D80171">
        <w:rPr>
          <w:sz w:val="28"/>
          <w:szCs w:val="28"/>
          <w:lang w:val="en-US"/>
        </w:rPr>
        <w:t>:</w:t>
      </w:r>
      <w:r>
        <w:rPr>
          <w:sz w:val="28"/>
          <w:szCs w:val="28"/>
          <w:lang w:val="en-US"/>
        </w:rPr>
        <w:t xml:space="preserve"> 109). Therefore, we can assume that the low semanticity of the costuming seen on Nate speaks to the social context within which the costuming sits where variations in masculine identities are not given space to evolve or exist and can often be viewed as problematic. In place of variables are accepted norms that literally need no explanation via costuming, so accepted are they as being representative, however horrific they may be.</w:t>
      </w:r>
    </w:p>
    <w:p w14:paraId="768D7210" w14:textId="3A52557D" w:rsidR="00BB5BAE" w:rsidRDefault="00BB5BAE" w:rsidP="00BB5BAE">
      <w:pPr>
        <w:spacing w:line="360" w:lineRule="auto"/>
        <w:rPr>
          <w:sz w:val="28"/>
          <w:szCs w:val="28"/>
          <w:lang w:val="en-US"/>
        </w:rPr>
      </w:pPr>
      <w:r>
        <w:rPr>
          <w:sz w:val="28"/>
          <w:szCs w:val="28"/>
          <w:lang w:val="en-US"/>
        </w:rPr>
        <w:t xml:space="preserve">Nate is a truly terrifying characterization, a possible sociopath whose danger is manifested and made more potent through his ordinary everydayness. This is played out quite clearly through his costuming. As De </w:t>
      </w:r>
      <w:proofErr w:type="spellStart"/>
      <w:r>
        <w:rPr>
          <w:sz w:val="28"/>
          <w:szCs w:val="28"/>
          <w:lang w:val="en-US"/>
        </w:rPr>
        <w:t>Certeau</w:t>
      </w:r>
      <w:proofErr w:type="spellEnd"/>
      <w:r>
        <w:rPr>
          <w:sz w:val="28"/>
          <w:szCs w:val="28"/>
          <w:lang w:val="en-US"/>
        </w:rPr>
        <w:t xml:space="preserve"> states ‘Everyday practices can be defined as internal manipulations of a system – that of language (De </w:t>
      </w:r>
      <w:proofErr w:type="spellStart"/>
      <w:r>
        <w:rPr>
          <w:sz w:val="28"/>
          <w:szCs w:val="28"/>
          <w:lang w:val="en-US"/>
        </w:rPr>
        <w:t>Certeau</w:t>
      </w:r>
      <w:proofErr w:type="spellEnd"/>
      <w:r w:rsidR="009E2A8B">
        <w:rPr>
          <w:sz w:val="28"/>
          <w:szCs w:val="28"/>
          <w:lang w:val="en-US"/>
        </w:rPr>
        <w:t xml:space="preserve">, </w:t>
      </w:r>
      <w:r w:rsidR="00152D53">
        <w:rPr>
          <w:sz w:val="28"/>
          <w:szCs w:val="28"/>
          <w:lang w:val="en-US"/>
        </w:rPr>
        <w:t>1984</w:t>
      </w:r>
      <w:r>
        <w:rPr>
          <w:sz w:val="28"/>
          <w:szCs w:val="28"/>
          <w:lang w:val="en-US"/>
        </w:rPr>
        <w:t>: 24). The language of dress and the language of television work here in combination to externalize the internal manipulations of systems that relate to masculinity and by association femininity within ‘normative’ society. Put simply, the symbolic and often actual violence of unequal gender relations is so invasively intwined within culture and society from the micro to the macro that there is no other way of representing it through the language of dress other than the empty vessel of meaning that is the plain white t-shirt. In addition, it appears that to view masculinity as a spectrum that presents both light and shade remains an issue for small screen representations.</w:t>
      </w:r>
    </w:p>
    <w:p w14:paraId="2B5DD569" w14:textId="74833E69" w:rsidR="00BB5BAE" w:rsidRDefault="00BB5BAE" w:rsidP="00BB5BAE">
      <w:pPr>
        <w:spacing w:line="360" w:lineRule="auto"/>
        <w:rPr>
          <w:sz w:val="28"/>
          <w:szCs w:val="28"/>
          <w:lang w:val="en-US"/>
        </w:rPr>
      </w:pPr>
      <w:r>
        <w:rPr>
          <w:sz w:val="28"/>
          <w:szCs w:val="28"/>
          <w:lang w:val="en-US"/>
        </w:rPr>
        <w:t xml:space="preserve">A plain white t-shirt is an object of clothing that is both meaningful and meaningless due to its historical trajectory through the language of dress. As </w:t>
      </w:r>
      <w:r>
        <w:rPr>
          <w:sz w:val="28"/>
          <w:szCs w:val="28"/>
          <w:lang w:val="en-US"/>
        </w:rPr>
        <w:lastRenderedPageBreak/>
        <w:t>Bakhtin comments ‘Objects do not confront us with a ‘given’ meaning – to understand the object you must understand the intention (</w:t>
      </w:r>
      <w:proofErr w:type="spellStart"/>
      <w:r w:rsidR="0082039C">
        <w:rPr>
          <w:sz w:val="28"/>
          <w:szCs w:val="28"/>
          <w:lang w:val="en-US"/>
        </w:rPr>
        <w:t>Hir</w:t>
      </w:r>
      <w:r w:rsidR="00B8758E">
        <w:rPr>
          <w:sz w:val="28"/>
          <w:szCs w:val="28"/>
          <w:lang w:val="en-US"/>
        </w:rPr>
        <w:t>schkop</w:t>
      </w:r>
      <w:proofErr w:type="spellEnd"/>
      <w:r w:rsidR="00B8758E">
        <w:rPr>
          <w:sz w:val="28"/>
          <w:szCs w:val="28"/>
          <w:lang w:val="en-US"/>
        </w:rPr>
        <w:t xml:space="preserve"> &amp; Shepherd, 2001:</w:t>
      </w:r>
      <w:r>
        <w:rPr>
          <w:sz w:val="28"/>
          <w:szCs w:val="28"/>
          <w:lang w:val="en-US"/>
        </w:rPr>
        <w:t xml:space="preserve"> 7). When the white t-shirt is used as a sign within the language of dress or costuming its liminal meaning only begins to emerge when considered in relation to its intersection with </w:t>
      </w:r>
      <w:proofErr w:type="gramStart"/>
      <w:r>
        <w:rPr>
          <w:sz w:val="28"/>
          <w:szCs w:val="28"/>
          <w:lang w:val="en-US"/>
        </w:rPr>
        <w:t>a number of</w:t>
      </w:r>
      <w:proofErr w:type="gramEnd"/>
      <w:r>
        <w:rPr>
          <w:sz w:val="28"/>
          <w:szCs w:val="28"/>
          <w:lang w:val="en-US"/>
        </w:rPr>
        <w:t xml:space="preserve"> other factors. For example, its position as part of a clothing or costume syntax across the entire production. As mentioned earlier Bivins, the costume designer uses the characters to embody ‘looks’ that the audience will want to consume </w:t>
      </w:r>
      <w:r w:rsidR="00D84046">
        <w:rPr>
          <w:sz w:val="28"/>
          <w:szCs w:val="28"/>
          <w:lang w:val="en-US"/>
        </w:rPr>
        <w:t xml:space="preserve">so </w:t>
      </w:r>
      <w:r>
        <w:rPr>
          <w:sz w:val="28"/>
          <w:szCs w:val="28"/>
          <w:lang w:val="en-US"/>
        </w:rPr>
        <w:t>where does th</w:t>
      </w:r>
      <w:r w:rsidR="00D84046">
        <w:rPr>
          <w:sz w:val="28"/>
          <w:szCs w:val="28"/>
          <w:lang w:val="en-US"/>
        </w:rPr>
        <w:t>is leave the</w:t>
      </w:r>
      <w:r>
        <w:rPr>
          <w:sz w:val="28"/>
          <w:szCs w:val="28"/>
          <w:lang w:val="en-US"/>
        </w:rPr>
        <w:t xml:space="preserve"> white t-shirt sit within this syntax. Is it communicating that every man or boy can become or is a version of Nate due to the egalitarian nature of the clothing he wears</w:t>
      </w:r>
      <w:r w:rsidR="00D84046">
        <w:rPr>
          <w:sz w:val="28"/>
          <w:szCs w:val="28"/>
          <w:lang w:val="en-US"/>
        </w:rPr>
        <w:t xml:space="preserve"> or one might hope, that this version of masculinity is not appealing and therefore </w:t>
      </w:r>
      <w:r w:rsidR="00EC4D20">
        <w:rPr>
          <w:sz w:val="28"/>
          <w:szCs w:val="28"/>
          <w:lang w:val="en-US"/>
        </w:rPr>
        <w:t xml:space="preserve">is not needed to embody possible further consumption </w:t>
      </w:r>
      <w:proofErr w:type="gramStart"/>
      <w:r w:rsidR="00EC4D20">
        <w:rPr>
          <w:sz w:val="28"/>
          <w:szCs w:val="28"/>
          <w:lang w:val="en-US"/>
        </w:rPr>
        <w:t>channels.</w:t>
      </w:r>
      <w:proofErr w:type="gramEnd"/>
    </w:p>
    <w:p w14:paraId="49D0F1E3" w14:textId="45A9F54C" w:rsidR="00BB5BAE" w:rsidRDefault="00BB5BAE" w:rsidP="00BB5BAE">
      <w:pPr>
        <w:spacing w:line="360" w:lineRule="auto"/>
        <w:rPr>
          <w:sz w:val="28"/>
          <w:szCs w:val="28"/>
          <w:lang w:val="en-US"/>
        </w:rPr>
      </w:pPr>
      <w:r>
        <w:rPr>
          <w:sz w:val="28"/>
          <w:szCs w:val="28"/>
          <w:lang w:val="en-US"/>
        </w:rPr>
        <w:t xml:space="preserve">The t-shirt also communicates through a form of clothing ‘intonation’ in the way it fits and moves on the body, </w:t>
      </w:r>
      <w:r w:rsidR="00E92216">
        <w:rPr>
          <w:sz w:val="28"/>
          <w:szCs w:val="28"/>
          <w:lang w:val="en-US"/>
        </w:rPr>
        <w:t xml:space="preserve">if the t-shirt fitted well or conversely if it were ill-fitting either </w:t>
      </w:r>
      <w:r>
        <w:rPr>
          <w:sz w:val="28"/>
          <w:szCs w:val="28"/>
          <w:lang w:val="en-US"/>
        </w:rPr>
        <w:t xml:space="preserve">too small or oversized </w:t>
      </w:r>
      <w:r w:rsidR="0056401E">
        <w:rPr>
          <w:sz w:val="28"/>
          <w:szCs w:val="28"/>
          <w:lang w:val="en-US"/>
        </w:rPr>
        <w:t xml:space="preserve">this would present a further layer of communication and </w:t>
      </w:r>
      <w:r>
        <w:rPr>
          <w:sz w:val="28"/>
          <w:szCs w:val="28"/>
          <w:lang w:val="en-US"/>
        </w:rPr>
        <w:t>suggest different meanings. The language of dress, including the intonation of ‘fit’ is not a neutral language ‘Language is not indifferent, it is susceptible to political and moral evaluation’ (</w:t>
      </w:r>
      <w:proofErr w:type="spellStart"/>
      <w:r w:rsidR="00E84FED">
        <w:rPr>
          <w:sz w:val="28"/>
          <w:szCs w:val="28"/>
          <w:lang w:val="en-US"/>
        </w:rPr>
        <w:t>Hirschkop</w:t>
      </w:r>
      <w:proofErr w:type="spellEnd"/>
      <w:r w:rsidR="003B0717">
        <w:rPr>
          <w:sz w:val="28"/>
          <w:szCs w:val="28"/>
          <w:lang w:val="en-US"/>
        </w:rPr>
        <w:t xml:space="preserve"> &amp; </w:t>
      </w:r>
      <w:r>
        <w:rPr>
          <w:sz w:val="28"/>
          <w:szCs w:val="28"/>
          <w:lang w:val="en-US"/>
        </w:rPr>
        <w:t>Shep</w:t>
      </w:r>
      <w:r w:rsidR="003B0717">
        <w:rPr>
          <w:sz w:val="28"/>
          <w:szCs w:val="28"/>
          <w:lang w:val="en-US"/>
        </w:rPr>
        <w:t>herd, 2001:</w:t>
      </w:r>
      <w:r>
        <w:rPr>
          <w:sz w:val="28"/>
          <w:szCs w:val="28"/>
          <w:lang w:val="en-US"/>
        </w:rPr>
        <w:t xml:space="preserve"> 5). Bakhtin refers here to the moral and political evaluations woven into language and this idea can be grafted onto the language of dress. If each clothing item can be thought of as a word, then each word or item of dress is saturated with the morals and political ideologies of the systems that produce it. The white t-shirt can therefore be viewed as a non-threatening equivalence of accept</w:t>
      </w:r>
      <w:r w:rsidR="000B1EB0">
        <w:rPr>
          <w:sz w:val="28"/>
          <w:szCs w:val="28"/>
          <w:lang w:val="en-US"/>
        </w:rPr>
        <w:t>ed</w:t>
      </w:r>
      <w:r>
        <w:rPr>
          <w:sz w:val="28"/>
          <w:szCs w:val="28"/>
          <w:lang w:val="en-US"/>
        </w:rPr>
        <w:t xml:space="preserve"> forms of aggressive, toxic, coercive masculinity, easily worn and accessed by all. As De </w:t>
      </w:r>
      <w:proofErr w:type="spellStart"/>
      <w:r>
        <w:rPr>
          <w:sz w:val="28"/>
          <w:szCs w:val="28"/>
          <w:lang w:val="en-US"/>
        </w:rPr>
        <w:t>Certeau</w:t>
      </w:r>
      <w:proofErr w:type="spellEnd"/>
      <w:r>
        <w:rPr>
          <w:sz w:val="28"/>
          <w:szCs w:val="28"/>
          <w:lang w:val="en-US"/>
        </w:rPr>
        <w:t xml:space="preserve"> states ‘Taking the abstract individual as a basic unit, it regulates all exchanges among units according to the code of </w:t>
      </w:r>
      <w:r>
        <w:rPr>
          <w:sz w:val="28"/>
          <w:szCs w:val="28"/>
          <w:lang w:val="en-US"/>
        </w:rPr>
        <w:lastRenderedPageBreak/>
        <w:t>generalized equivalence</w:t>
      </w:r>
      <w:r w:rsidR="006156CF">
        <w:rPr>
          <w:sz w:val="28"/>
          <w:szCs w:val="28"/>
          <w:lang w:val="en-US"/>
        </w:rPr>
        <w:t xml:space="preserve">’ </w:t>
      </w:r>
      <w:r>
        <w:rPr>
          <w:sz w:val="28"/>
          <w:szCs w:val="28"/>
          <w:lang w:val="en-US"/>
        </w:rPr>
        <w:t>(</w:t>
      </w:r>
      <w:r w:rsidR="000B1EB0">
        <w:rPr>
          <w:sz w:val="28"/>
          <w:szCs w:val="28"/>
          <w:lang w:val="en-US"/>
        </w:rPr>
        <w:t xml:space="preserve">De </w:t>
      </w:r>
      <w:proofErr w:type="spellStart"/>
      <w:r w:rsidR="000B1EB0">
        <w:rPr>
          <w:sz w:val="28"/>
          <w:szCs w:val="28"/>
          <w:lang w:val="en-US"/>
        </w:rPr>
        <w:t>Certeau</w:t>
      </w:r>
      <w:proofErr w:type="spellEnd"/>
      <w:r w:rsidR="000B1EB0">
        <w:rPr>
          <w:sz w:val="28"/>
          <w:szCs w:val="28"/>
          <w:lang w:val="en-US"/>
        </w:rPr>
        <w:t xml:space="preserve">, </w:t>
      </w:r>
      <w:r w:rsidR="006156CF">
        <w:rPr>
          <w:sz w:val="28"/>
          <w:szCs w:val="28"/>
          <w:lang w:val="en-US"/>
        </w:rPr>
        <w:t>1984:</w:t>
      </w:r>
      <w:r>
        <w:rPr>
          <w:sz w:val="28"/>
          <w:szCs w:val="28"/>
          <w:lang w:val="en-US"/>
        </w:rPr>
        <w:t xml:space="preserve"> 27). Nate is used </w:t>
      </w:r>
      <w:proofErr w:type="gramStart"/>
      <w:r>
        <w:rPr>
          <w:sz w:val="28"/>
          <w:szCs w:val="28"/>
          <w:lang w:val="en-US"/>
        </w:rPr>
        <w:t>as a means to</w:t>
      </w:r>
      <w:proofErr w:type="gramEnd"/>
      <w:r>
        <w:rPr>
          <w:sz w:val="28"/>
          <w:szCs w:val="28"/>
          <w:lang w:val="en-US"/>
        </w:rPr>
        <w:t xml:space="preserve"> generalize masculinity, through his dress and his behavior. Such reductive forms of representation are problematic and far reaching. They impact on the visibility of varied expressions of masculinity and by association femininity. </w:t>
      </w:r>
    </w:p>
    <w:p w14:paraId="6FDC7C03" w14:textId="0F2DDC8A" w:rsidR="00BB5BAE" w:rsidRDefault="00BB5BAE" w:rsidP="00BB5BAE">
      <w:pPr>
        <w:spacing w:line="360" w:lineRule="auto"/>
        <w:rPr>
          <w:sz w:val="28"/>
          <w:szCs w:val="28"/>
          <w:lang w:val="en-US"/>
        </w:rPr>
      </w:pPr>
      <w:r>
        <w:rPr>
          <w:sz w:val="28"/>
          <w:szCs w:val="28"/>
          <w:lang w:val="en-US"/>
        </w:rPr>
        <w:t xml:space="preserve">This article suggests therefore that the narrative context of the use of the t-shirt communicates a </w:t>
      </w:r>
      <w:r w:rsidR="00E374D7">
        <w:rPr>
          <w:sz w:val="28"/>
          <w:szCs w:val="28"/>
          <w:lang w:val="en-US"/>
        </w:rPr>
        <w:t xml:space="preserve">further </w:t>
      </w:r>
      <w:r>
        <w:rPr>
          <w:sz w:val="28"/>
          <w:szCs w:val="28"/>
          <w:lang w:val="en-US"/>
        </w:rPr>
        <w:t xml:space="preserve">layer of meaning, where it positions Nate – and by association, his behavior - as ordinary, thereby adding a level of potency to the danger he embodies – his sociopathy is lost in plain sight.  The normalizing of the toxic masculinity portrayed by </w:t>
      </w:r>
      <w:proofErr w:type="spellStart"/>
      <w:r>
        <w:rPr>
          <w:sz w:val="28"/>
          <w:szCs w:val="28"/>
          <w:lang w:val="en-US"/>
        </w:rPr>
        <w:t>Elourdi</w:t>
      </w:r>
      <w:proofErr w:type="spellEnd"/>
      <w:r>
        <w:rPr>
          <w:sz w:val="28"/>
          <w:szCs w:val="28"/>
          <w:lang w:val="en-US"/>
        </w:rPr>
        <w:t xml:space="preserve"> can be interpreted as a commentary on the persuasive nature of such masculine formations in contemporary society and by association contemporary narratives of resistance such as the #metoo movement. Conversely, if Nate and his behavior is positioned as ordinary via his ‘ordinary’ clothing, then so </w:t>
      </w:r>
      <w:r w:rsidR="00E374D7">
        <w:rPr>
          <w:sz w:val="28"/>
          <w:szCs w:val="28"/>
          <w:lang w:val="en-US"/>
        </w:rPr>
        <w:t xml:space="preserve">too </w:t>
      </w:r>
      <w:r>
        <w:rPr>
          <w:sz w:val="28"/>
          <w:szCs w:val="28"/>
          <w:lang w:val="en-US"/>
        </w:rPr>
        <w:t>is his girlfriend Maddy’s behavior (though not her costuming) – this is an equally disconcerting scenario, but for reasons beyond the scope of this article.</w:t>
      </w:r>
    </w:p>
    <w:p w14:paraId="788E642A" w14:textId="77777777" w:rsidR="00BB5BAE" w:rsidRDefault="00BB5BAE" w:rsidP="00BB5BAE">
      <w:pPr>
        <w:spacing w:line="360" w:lineRule="auto"/>
        <w:rPr>
          <w:sz w:val="28"/>
          <w:szCs w:val="28"/>
          <w:lang w:val="en-US"/>
        </w:rPr>
      </w:pPr>
      <w:r>
        <w:rPr>
          <w:sz w:val="28"/>
          <w:szCs w:val="28"/>
          <w:lang w:val="en-US"/>
        </w:rPr>
        <w:t xml:space="preserve">However, what this article does argue is that rendering the character in such a way is an evitability within the reductive and limited means of communication in both the language of costume employed and the language of masculinity on screen. </w:t>
      </w:r>
    </w:p>
    <w:p w14:paraId="09A5A0D0" w14:textId="41245A39" w:rsidR="00BB5BAE" w:rsidRDefault="00BB5BAE" w:rsidP="00BB5BAE">
      <w:pPr>
        <w:spacing w:line="360" w:lineRule="auto"/>
        <w:rPr>
          <w:sz w:val="28"/>
          <w:szCs w:val="28"/>
          <w:lang w:val="en-US"/>
        </w:rPr>
      </w:pPr>
      <w:r>
        <w:rPr>
          <w:sz w:val="28"/>
          <w:szCs w:val="28"/>
          <w:lang w:val="en-US"/>
        </w:rPr>
        <w:t xml:space="preserve">Flattening out both Nate’s pathologies and his sartorial engagement and suggesting they occupy the space of everyday masculinity positions difference or the notion of difference or individuality (behavioral and sartorial) as non-normative. De </w:t>
      </w:r>
      <w:proofErr w:type="spellStart"/>
      <w:r>
        <w:rPr>
          <w:sz w:val="28"/>
          <w:szCs w:val="28"/>
          <w:lang w:val="en-US"/>
        </w:rPr>
        <w:t>Certeau</w:t>
      </w:r>
      <w:proofErr w:type="spellEnd"/>
      <w:r>
        <w:rPr>
          <w:sz w:val="28"/>
          <w:szCs w:val="28"/>
          <w:lang w:val="en-US"/>
        </w:rPr>
        <w:t xml:space="preserve"> explains that ‘Style specifies a linguistic structure that manifests on a symbolic level…an individual’s fundamental way of being in the world, it connotes a singular’ (</w:t>
      </w:r>
      <w:r w:rsidR="003858AD">
        <w:rPr>
          <w:sz w:val="28"/>
          <w:szCs w:val="28"/>
          <w:lang w:val="en-US"/>
        </w:rPr>
        <w:t xml:space="preserve">De </w:t>
      </w:r>
      <w:proofErr w:type="spellStart"/>
      <w:r w:rsidR="003858AD">
        <w:rPr>
          <w:sz w:val="28"/>
          <w:szCs w:val="28"/>
          <w:lang w:val="en-US"/>
        </w:rPr>
        <w:t>Certeau</w:t>
      </w:r>
      <w:proofErr w:type="spellEnd"/>
      <w:r w:rsidR="003858AD">
        <w:rPr>
          <w:sz w:val="28"/>
          <w:szCs w:val="28"/>
          <w:lang w:val="en-US"/>
        </w:rPr>
        <w:t>, 1984:</w:t>
      </w:r>
      <w:r>
        <w:rPr>
          <w:sz w:val="28"/>
          <w:szCs w:val="28"/>
          <w:lang w:val="en-US"/>
        </w:rPr>
        <w:t xml:space="preserve"> 100), such logic leads us to presume that a ‘lack’ of style or a rejection of an individual style implies the </w:t>
      </w:r>
      <w:r>
        <w:rPr>
          <w:sz w:val="28"/>
          <w:szCs w:val="28"/>
          <w:lang w:val="en-US"/>
        </w:rPr>
        <w:lastRenderedPageBreak/>
        <w:t xml:space="preserve">opposite of the singular - the mass or group or the ‘norm’. Group identity, logic or understanding works to absolve or obscure responsibility and in conjunction with the focus on Nate’s childhood experiences </w:t>
      </w:r>
      <w:r w:rsidR="003B2AB6">
        <w:rPr>
          <w:sz w:val="28"/>
          <w:szCs w:val="28"/>
          <w:lang w:val="en-US"/>
        </w:rPr>
        <w:t xml:space="preserve">this </w:t>
      </w:r>
      <w:r>
        <w:rPr>
          <w:sz w:val="28"/>
          <w:szCs w:val="28"/>
          <w:lang w:val="en-US"/>
        </w:rPr>
        <w:t>suggests that his latter behaviors are the product of his upbringing and ‘normative’ masculine constructions. This grossly misrepresents and devalues the variation inherent within historical and contemporary manifestations of gendered masculine constructions</w:t>
      </w:r>
      <w:r w:rsidR="003B2AB6">
        <w:rPr>
          <w:sz w:val="28"/>
          <w:szCs w:val="28"/>
          <w:lang w:val="en-US"/>
        </w:rPr>
        <w:t xml:space="preserve"> and works to abso</w:t>
      </w:r>
      <w:r w:rsidR="00D56519">
        <w:rPr>
          <w:sz w:val="28"/>
          <w:szCs w:val="28"/>
          <w:lang w:val="en-US"/>
        </w:rPr>
        <w:t xml:space="preserve">lve contemporary formations of ‘toxic’ masculinity of </w:t>
      </w:r>
      <w:r w:rsidR="00F26D1A">
        <w:rPr>
          <w:sz w:val="28"/>
          <w:szCs w:val="28"/>
          <w:lang w:val="en-US"/>
        </w:rPr>
        <w:t xml:space="preserve">individual </w:t>
      </w:r>
      <w:r w:rsidR="00D56519">
        <w:rPr>
          <w:sz w:val="28"/>
          <w:szCs w:val="28"/>
          <w:lang w:val="en-US"/>
        </w:rPr>
        <w:t>re</w:t>
      </w:r>
      <w:r w:rsidR="00F26D1A">
        <w:rPr>
          <w:sz w:val="28"/>
          <w:szCs w:val="28"/>
          <w:lang w:val="en-US"/>
        </w:rPr>
        <w:t xml:space="preserve">sponsibility for its </w:t>
      </w:r>
      <w:r w:rsidR="008F4A00">
        <w:rPr>
          <w:sz w:val="28"/>
          <w:szCs w:val="28"/>
          <w:lang w:val="en-US"/>
        </w:rPr>
        <w:t xml:space="preserve">ideologies and </w:t>
      </w:r>
      <w:r w:rsidR="00F26D1A">
        <w:rPr>
          <w:sz w:val="28"/>
          <w:szCs w:val="28"/>
          <w:lang w:val="en-US"/>
        </w:rPr>
        <w:t>actions.</w:t>
      </w:r>
    </w:p>
    <w:p w14:paraId="3217014A" w14:textId="77777777" w:rsidR="00BB5BAE" w:rsidRDefault="00BB5BAE" w:rsidP="00BB5BAE">
      <w:pPr>
        <w:spacing w:line="360" w:lineRule="auto"/>
        <w:rPr>
          <w:sz w:val="28"/>
          <w:szCs w:val="28"/>
          <w:lang w:val="en-US"/>
        </w:rPr>
      </w:pPr>
    </w:p>
    <w:p w14:paraId="35392AFD" w14:textId="77777777" w:rsidR="00BB5BAE" w:rsidRDefault="00BB5BAE" w:rsidP="00BB5BAE">
      <w:pPr>
        <w:rPr>
          <w:sz w:val="28"/>
          <w:szCs w:val="28"/>
          <w:lang w:val="en-US"/>
        </w:rPr>
      </w:pPr>
    </w:p>
    <w:p w14:paraId="6D32FACF" w14:textId="77777777" w:rsidR="00BB5BAE" w:rsidRDefault="00BB5BAE" w:rsidP="00BB5BAE">
      <w:pPr>
        <w:rPr>
          <w:sz w:val="28"/>
          <w:szCs w:val="28"/>
          <w:lang w:val="en-US"/>
        </w:rPr>
      </w:pPr>
    </w:p>
    <w:p w14:paraId="690CC870" w14:textId="2AA6131A" w:rsidR="00D60B23" w:rsidRDefault="00D60B23">
      <w:pPr>
        <w:rPr>
          <w:b/>
          <w:bCs/>
          <w:sz w:val="32"/>
          <w:szCs w:val="32"/>
          <w:lang w:val="en-US"/>
        </w:rPr>
      </w:pPr>
      <w:proofErr w:type="spellStart"/>
      <w:r w:rsidRPr="005C5A94">
        <w:rPr>
          <w:b/>
          <w:bCs/>
          <w:sz w:val="32"/>
          <w:szCs w:val="32"/>
          <w:lang w:val="en-US"/>
        </w:rPr>
        <w:t>Fez</w:t>
      </w:r>
      <w:r w:rsidR="00891EED" w:rsidRPr="005C5A94">
        <w:rPr>
          <w:b/>
          <w:bCs/>
          <w:sz w:val="32"/>
          <w:szCs w:val="32"/>
          <w:lang w:val="en-US"/>
        </w:rPr>
        <w:t>co</w:t>
      </w:r>
      <w:proofErr w:type="spellEnd"/>
      <w:r w:rsidR="00891EED" w:rsidRPr="005C5A94">
        <w:rPr>
          <w:b/>
          <w:bCs/>
          <w:sz w:val="32"/>
          <w:szCs w:val="32"/>
          <w:lang w:val="en-US"/>
        </w:rPr>
        <w:t>: Contestation, Streetwear</w:t>
      </w:r>
      <w:r w:rsidR="00554149">
        <w:rPr>
          <w:b/>
          <w:bCs/>
          <w:sz w:val="32"/>
          <w:szCs w:val="32"/>
          <w:lang w:val="en-US"/>
        </w:rPr>
        <w:t xml:space="preserve"> </w:t>
      </w:r>
      <w:r w:rsidR="00603C5D">
        <w:rPr>
          <w:b/>
          <w:bCs/>
          <w:sz w:val="32"/>
          <w:szCs w:val="32"/>
          <w:lang w:val="en-US"/>
        </w:rPr>
        <w:t>and Strange Utopia’s</w:t>
      </w:r>
    </w:p>
    <w:p w14:paraId="19EE30E4" w14:textId="669F34D3" w:rsidR="00385FE4" w:rsidRDefault="00385FE4" w:rsidP="00865D35">
      <w:pPr>
        <w:jc w:val="center"/>
        <w:rPr>
          <w:i/>
          <w:iCs/>
          <w:sz w:val="28"/>
          <w:szCs w:val="28"/>
          <w:lang w:val="en-US"/>
        </w:rPr>
      </w:pPr>
      <w:r>
        <w:rPr>
          <w:b/>
          <w:bCs/>
          <w:sz w:val="32"/>
          <w:szCs w:val="32"/>
          <w:lang w:val="en-US"/>
        </w:rPr>
        <w:t>‘</w:t>
      </w:r>
      <w:r w:rsidRPr="00865D35">
        <w:rPr>
          <w:i/>
          <w:iCs/>
          <w:sz w:val="28"/>
          <w:szCs w:val="28"/>
          <w:lang w:val="en-US"/>
        </w:rPr>
        <w:t>I don’t know how to help but I could tell you one thing</w:t>
      </w:r>
      <w:r w:rsidR="00CC13E8" w:rsidRPr="00865D35">
        <w:rPr>
          <w:i/>
          <w:iCs/>
          <w:sz w:val="28"/>
          <w:szCs w:val="28"/>
          <w:lang w:val="en-US"/>
        </w:rPr>
        <w:t xml:space="preserve">: this drug </w:t>
      </w:r>
      <w:proofErr w:type="gramStart"/>
      <w:r w:rsidR="00CC13E8" w:rsidRPr="00865D35">
        <w:rPr>
          <w:i/>
          <w:iCs/>
          <w:sz w:val="28"/>
          <w:szCs w:val="28"/>
          <w:lang w:val="en-US"/>
        </w:rPr>
        <w:t>shit</w:t>
      </w:r>
      <w:proofErr w:type="gramEnd"/>
      <w:r w:rsidR="00CC13E8" w:rsidRPr="00865D35">
        <w:rPr>
          <w:i/>
          <w:iCs/>
          <w:sz w:val="28"/>
          <w:szCs w:val="28"/>
          <w:lang w:val="en-US"/>
        </w:rPr>
        <w:t xml:space="preserve">, its not the answer’ Fez to Rue </w:t>
      </w:r>
      <w:r w:rsidR="00865D35" w:rsidRPr="00865D35">
        <w:rPr>
          <w:i/>
          <w:iCs/>
          <w:sz w:val="28"/>
          <w:szCs w:val="28"/>
          <w:lang w:val="en-US"/>
        </w:rPr>
        <w:t>Episode One ‘Pilot’</w:t>
      </w:r>
    </w:p>
    <w:p w14:paraId="7E2A30F5" w14:textId="77777777" w:rsidR="00603C5D" w:rsidRPr="00603C5D" w:rsidRDefault="00603C5D" w:rsidP="00603C5D">
      <w:pPr>
        <w:rPr>
          <w:sz w:val="28"/>
          <w:szCs w:val="28"/>
          <w:lang w:val="en-US"/>
        </w:rPr>
      </w:pPr>
    </w:p>
    <w:p w14:paraId="14F40B9E" w14:textId="3E9F49A0" w:rsidR="00AC3B18" w:rsidRDefault="007B527A" w:rsidP="00C20E25">
      <w:pPr>
        <w:spacing w:line="360" w:lineRule="auto"/>
        <w:rPr>
          <w:sz w:val="28"/>
          <w:szCs w:val="28"/>
          <w:lang w:val="en-US"/>
        </w:rPr>
      </w:pPr>
      <w:r>
        <w:rPr>
          <w:sz w:val="28"/>
          <w:szCs w:val="28"/>
          <w:lang w:val="en-US"/>
        </w:rPr>
        <w:t>Series one, e</w:t>
      </w:r>
      <w:r w:rsidR="009D01FB">
        <w:rPr>
          <w:sz w:val="28"/>
          <w:szCs w:val="28"/>
          <w:lang w:val="en-US"/>
        </w:rPr>
        <w:t>pisode three</w:t>
      </w:r>
      <w:r w:rsidR="00AE55D9">
        <w:rPr>
          <w:sz w:val="28"/>
          <w:szCs w:val="28"/>
          <w:lang w:val="en-US"/>
        </w:rPr>
        <w:t xml:space="preserve"> of ‘</w:t>
      </w:r>
      <w:r w:rsidR="00AE55D9" w:rsidRPr="00356EB2">
        <w:rPr>
          <w:i/>
          <w:iCs/>
          <w:sz w:val="28"/>
          <w:szCs w:val="28"/>
          <w:lang w:val="en-US"/>
        </w:rPr>
        <w:t>Euphoria</w:t>
      </w:r>
      <w:r w:rsidR="00AE55D9">
        <w:rPr>
          <w:sz w:val="28"/>
          <w:szCs w:val="28"/>
          <w:lang w:val="en-US"/>
        </w:rPr>
        <w:t>’ entitled</w:t>
      </w:r>
      <w:r w:rsidR="00BB1F7D">
        <w:rPr>
          <w:sz w:val="28"/>
          <w:szCs w:val="28"/>
          <w:lang w:val="en-US"/>
        </w:rPr>
        <w:t xml:space="preserve"> ‘</w:t>
      </w:r>
      <w:r w:rsidR="00BB1F7D" w:rsidRPr="00356EB2">
        <w:rPr>
          <w:i/>
          <w:iCs/>
          <w:sz w:val="28"/>
          <w:szCs w:val="28"/>
          <w:lang w:val="en-US"/>
        </w:rPr>
        <w:t>Made You Look</w:t>
      </w:r>
      <w:r w:rsidR="009B00EC">
        <w:rPr>
          <w:sz w:val="28"/>
          <w:szCs w:val="28"/>
          <w:lang w:val="en-US"/>
        </w:rPr>
        <w:t xml:space="preserve">’ </w:t>
      </w:r>
      <w:r w:rsidR="00084FFD">
        <w:rPr>
          <w:sz w:val="28"/>
          <w:szCs w:val="28"/>
          <w:lang w:val="en-US"/>
        </w:rPr>
        <w:t>was written and directed by Sam Levinson. It aired on 30</w:t>
      </w:r>
      <w:r w:rsidR="00084FFD" w:rsidRPr="00084FFD">
        <w:rPr>
          <w:sz w:val="28"/>
          <w:szCs w:val="28"/>
          <w:vertAlign w:val="superscript"/>
          <w:lang w:val="en-US"/>
        </w:rPr>
        <w:t>th</w:t>
      </w:r>
      <w:r w:rsidR="00084FFD">
        <w:rPr>
          <w:sz w:val="28"/>
          <w:szCs w:val="28"/>
          <w:lang w:val="en-US"/>
        </w:rPr>
        <w:t xml:space="preserve"> June 2019 and </w:t>
      </w:r>
      <w:r w:rsidR="00B3380B">
        <w:rPr>
          <w:sz w:val="28"/>
          <w:szCs w:val="28"/>
          <w:lang w:val="en-US"/>
        </w:rPr>
        <w:t>continues with the stylistic formatting of the previous two episodes</w:t>
      </w:r>
      <w:r w:rsidR="000D77CF">
        <w:rPr>
          <w:sz w:val="28"/>
          <w:szCs w:val="28"/>
          <w:lang w:val="en-US"/>
        </w:rPr>
        <w:t xml:space="preserve"> by focusing on</w:t>
      </w:r>
      <w:r w:rsidR="002559C9">
        <w:rPr>
          <w:sz w:val="28"/>
          <w:szCs w:val="28"/>
          <w:lang w:val="en-US"/>
        </w:rPr>
        <w:t xml:space="preserve"> </w:t>
      </w:r>
      <w:r w:rsidR="000D77CF">
        <w:rPr>
          <w:sz w:val="28"/>
          <w:szCs w:val="28"/>
          <w:lang w:val="en-US"/>
        </w:rPr>
        <w:t xml:space="preserve">one of the key characters whilst </w:t>
      </w:r>
      <w:r w:rsidR="00356EB2">
        <w:rPr>
          <w:sz w:val="28"/>
          <w:szCs w:val="28"/>
          <w:lang w:val="en-US"/>
        </w:rPr>
        <w:t>simultaneously</w:t>
      </w:r>
      <w:r w:rsidR="000D77CF">
        <w:rPr>
          <w:sz w:val="28"/>
          <w:szCs w:val="28"/>
          <w:lang w:val="en-US"/>
        </w:rPr>
        <w:t xml:space="preserve"> developing the rest of the ensemble cast</w:t>
      </w:r>
      <w:r w:rsidR="009A0AEC">
        <w:rPr>
          <w:sz w:val="28"/>
          <w:szCs w:val="28"/>
          <w:lang w:val="en-US"/>
        </w:rPr>
        <w:t xml:space="preserve"> stories</w:t>
      </w:r>
      <w:r w:rsidR="000D77CF">
        <w:rPr>
          <w:sz w:val="28"/>
          <w:szCs w:val="28"/>
          <w:lang w:val="en-US"/>
        </w:rPr>
        <w:t xml:space="preserve"> via </w:t>
      </w:r>
      <w:r w:rsidR="00356EB2">
        <w:rPr>
          <w:sz w:val="28"/>
          <w:szCs w:val="28"/>
          <w:lang w:val="en-US"/>
        </w:rPr>
        <w:t>Rue’s voiceover narrative</w:t>
      </w:r>
      <w:r w:rsidR="00B3380B">
        <w:rPr>
          <w:sz w:val="28"/>
          <w:szCs w:val="28"/>
          <w:lang w:val="en-US"/>
        </w:rPr>
        <w:t xml:space="preserve">. </w:t>
      </w:r>
      <w:r w:rsidR="00CE1A2B">
        <w:rPr>
          <w:sz w:val="28"/>
          <w:szCs w:val="28"/>
          <w:lang w:val="en-US"/>
        </w:rPr>
        <w:t>Ostensibly</w:t>
      </w:r>
      <w:r w:rsidR="00B3380B">
        <w:rPr>
          <w:sz w:val="28"/>
          <w:szCs w:val="28"/>
          <w:lang w:val="en-US"/>
        </w:rPr>
        <w:t xml:space="preserve"> th</w:t>
      </w:r>
      <w:r w:rsidR="00CE1A2B">
        <w:rPr>
          <w:sz w:val="28"/>
          <w:szCs w:val="28"/>
          <w:lang w:val="en-US"/>
        </w:rPr>
        <w:t>is</w:t>
      </w:r>
      <w:r w:rsidR="00B3380B">
        <w:rPr>
          <w:sz w:val="28"/>
          <w:szCs w:val="28"/>
          <w:lang w:val="en-US"/>
        </w:rPr>
        <w:t xml:space="preserve"> </w:t>
      </w:r>
      <w:r w:rsidR="00CE1A2B">
        <w:rPr>
          <w:sz w:val="28"/>
          <w:szCs w:val="28"/>
          <w:lang w:val="en-US"/>
        </w:rPr>
        <w:t>episode is based on</w:t>
      </w:r>
      <w:r w:rsidR="00B3380B">
        <w:rPr>
          <w:sz w:val="28"/>
          <w:szCs w:val="28"/>
          <w:lang w:val="en-US"/>
        </w:rPr>
        <w:t xml:space="preserve"> the character of </w:t>
      </w:r>
      <w:r w:rsidR="00C94963">
        <w:rPr>
          <w:sz w:val="28"/>
          <w:szCs w:val="28"/>
          <w:lang w:val="en-US"/>
        </w:rPr>
        <w:t>‘</w:t>
      </w:r>
      <w:r w:rsidR="00B3380B">
        <w:rPr>
          <w:sz w:val="28"/>
          <w:szCs w:val="28"/>
          <w:lang w:val="en-US"/>
        </w:rPr>
        <w:t>Kat</w:t>
      </w:r>
      <w:r w:rsidR="00C94963">
        <w:rPr>
          <w:sz w:val="28"/>
          <w:szCs w:val="28"/>
          <w:lang w:val="en-US"/>
        </w:rPr>
        <w:t xml:space="preserve">’ played by Barbie </w:t>
      </w:r>
      <w:r w:rsidR="006570F2">
        <w:rPr>
          <w:sz w:val="28"/>
          <w:szCs w:val="28"/>
          <w:lang w:val="en-US"/>
        </w:rPr>
        <w:t>Ferreira</w:t>
      </w:r>
      <w:r w:rsidR="005262C4">
        <w:rPr>
          <w:sz w:val="28"/>
          <w:szCs w:val="28"/>
          <w:lang w:val="en-US"/>
        </w:rPr>
        <w:t>,</w:t>
      </w:r>
      <w:r w:rsidR="00B3380B">
        <w:rPr>
          <w:sz w:val="28"/>
          <w:szCs w:val="28"/>
          <w:lang w:val="en-US"/>
        </w:rPr>
        <w:t xml:space="preserve"> </w:t>
      </w:r>
      <w:r w:rsidR="00186456">
        <w:rPr>
          <w:sz w:val="28"/>
          <w:szCs w:val="28"/>
          <w:lang w:val="en-US"/>
        </w:rPr>
        <w:t>the viewer i</w:t>
      </w:r>
      <w:r w:rsidR="00E60610">
        <w:rPr>
          <w:sz w:val="28"/>
          <w:szCs w:val="28"/>
          <w:lang w:val="en-US"/>
        </w:rPr>
        <w:t>s</w:t>
      </w:r>
      <w:r w:rsidR="00186456">
        <w:rPr>
          <w:sz w:val="28"/>
          <w:szCs w:val="28"/>
          <w:lang w:val="en-US"/>
        </w:rPr>
        <w:t xml:space="preserve"> introduced to </w:t>
      </w:r>
      <w:r w:rsidR="007B1A7F">
        <w:rPr>
          <w:sz w:val="28"/>
          <w:szCs w:val="28"/>
          <w:lang w:val="en-US"/>
        </w:rPr>
        <w:t>Kat’s</w:t>
      </w:r>
      <w:r w:rsidR="00186456">
        <w:rPr>
          <w:sz w:val="28"/>
          <w:szCs w:val="28"/>
          <w:lang w:val="en-US"/>
        </w:rPr>
        <w:t xml:space="preserve"> backstory </w:t>
      </w:r>
      <w:r w:rsidR="005262C4">
        <w:rPr>
          <w:sz w:val="28"/>
          <w:szCs w:val="28"/>
          <w:lang w:val="en-US"/>
        </w:rPr>
        <w:t xml:space="preserve">before </w:t>
      </w:r>
      <w:r w:rsidR="004B38C1">
        <w:rPr>
          <w:sz w:val="28"/>
          <w:szCs w:val="28"/>
          <w:lang w:val="en-US"/>
        </w:rPr>
        <w:t>bearing</w:t>
      </w:r>
      <w:r w:rsidR="005262C4">
        <w:rPr>
          <w:sz w:val="28"/>
          <w:szCs w:val="28"/>
          <w:lang w:val="en-US"/>
        </w:rPr>
        <w:t xml:space="preserve"> witness </w:t>
      </w:r>
      <w:r w:rsidR="00B3380B">
        <w:rPr>
          <w:sz w:val="28"/>
          <w:szCs w:val="28"/>
          <w:lang w:val="en-US"/>
        </w:rPr>
        <w:t xml:space="preserve">as </w:t>
      </w:r>
      <w:r w:rsidR="00727040">
        <w:rPr>
          <w:sz w:val="28"/>
          <w:szCs w:val="28"/>
          <w:lang w:val="en-US"/>
        </w:rPr>
        <w:t>her sexual identity develops through an online presence</w:t>
      </w:r>
      <w:r w:rsidR="00E60610">
        <w:rPr>
          <w:sz w:val="28"/>
          <w:szCs w:val="28"/>
          <w:lang w:val="en-US"/>
        </w:rPr>
        <w:t xml:space="preserve"> </w:t>
      </w:r>
      <w:r w:rsidR="00AA590D">
        <w:rPr>
          <w:sz w:val="28"/>
          <w:szCs w:val="28"/>
          <w:lang w:val="en-US"/>
        </w:rPr>
        <w:t xml:space="preserve">that </w:t>
      </w:r>
      <w:r w:rsidR="00483063">
        <w:rPr>
          <w:sz w:val="28"/>
          <w:szCs w:val="28"/>
          <w:lang w:val="en-US"/>
        </w:rPr>
        <w:t>acts as a vehicle</w:t>
      </w:r>
      <w:r w:rsidR="006570F2">
        <w:rPr>
          <w:sz w:val="28"/>
          <w:szCs w:val="28"/>
          <w:lang w:val="en-US"/>
        </w:rPr>
        <w:t xml:space="preserve"> (</w:t>
      </w:r>
      <w:r w:rsidR="003C1AC4">
        <w:rPr>
          <w:sz w:val="28"/>
          <w:szCs w:val="28"/>
          <w:lang w:val="en-US"/>
        </w:rPr>
        <w:t xml:space="preserve">both </w:t>
      </w:r>
      <w:r w:rsidR="006570F2">
        <w:rPr>
          <w:sz w:val="28"/>
          <w:szCs w:val="28"/>
          <w:lang w:val="en-US"/>
        </w:rPr>
        <w:t>within the narrative an</w:t>
      </w:r>
      <w:r w:rsidR="00471596">
        <w:rPr>
          <w:sz w:val="28"/>
          <w:szCs w:val="28"/>
          <w:lang w:val="en-US"/>
        </w:rPr>
        <w:t>d</w:t>
      </w:r>
      <w:r w:rsidR="006570F2">
        <w:rPr>
          <w:sz w:val="28"/>
          <w:szCs w:val="28"/>
          <w:lang w:val="en-US"/>
        </w:rPr>
        <w:t xml:space="preserve"> outside the production)</w:t>
      </w:r>
      <w:r w:rsidR="00483063">
        <w:rPr>
          <w:sz w:val="28"/>
          <w:szCs w:val="28"/>
          <w:lang w:val="en-US"/>
        </w:rPr>
        <w:t xml:space="preserve"> for feminist </w:t>
      </w:r>
      <w:r w:rsidR="00471596">
        <w:rPr>
          <w:sz w:val="28"/>
          <w:szCs w:val="28"/>
          <w:lang w:val="en-US"/>
        </w:rPr>
        <w:t>interpretations</w:t>
      </w:r>
      <w:r w:rsidR="00626904">
        <w:rPr>
          <w:sz w:val="28"/>
          <w:szCs w:val="28"/>
          <w:lang w:val="en-US"/>
        </w:rPr>
        <w:t xml:space="preserve"> of the tension </w:t>
      </w:r>
      <w:r w:rsidR="00ED7C8B">
        <w:rPr>
          <w:sz w:val="28"/>
          <w:szCs w:val="28"/>
          <w:lang w:val="en-US"/>
        </w:rPr>
        <w:t xml:space="preserve">inherent within the </w:t>
      </w:r>
      <w:r w:rsidR="00626904">
        <w:rPr>
          <w:sz w:val="28"/>
          <w:szCs w:val="28"/>
          <w:lang w:val="en-US"/>
        </w:rPr>
        <w:t>empowerment/objectification</w:t>
      </w:r>
      <w:r w:rsidR="00ED7C8B">
        <w:rPr>
          <w:sz w:val="28"/>
          <w:szCs w:val="28"/>
          <w:lang w:val="en-US"/>
        </w:rPr>
        <w:t xml:space="preserve"> debate</w:t>
      </w:r>
      <w:r w:rsidR="005262C4">
        <w:rPr>
          <w:sz w:val="28"/>
          <w:szCs w:val="28"/>
          <w:lang w:val="en-US"/>
        </w:rPr>
        <w:t>.</w:t>
      </w:r>
      <w:r w:rsidR="009D38DB">
        <w:rPr>
          <w:sz w:val="28"/>
          <w:szCs w:val="28"/>
          <w:lang w:val="en-US"/>
        </w:rPr>
        <w:t xml:space="preserve"> </w:t>
      </w:r>
      <w:r w:rsidR="00FD34D9">
        <w:rPr>
          <w:sz w:val="28"/>
          <w:szCs w:val="28"/>
          <w:lang w:val="en-US"/>
        </w:rPr>
        <w:t>Despite seeming to focus on Kat</w:t>
      </w:r>
      <w:r w:rsidR="005262C4">
        <w:rPr>
          <w:sz w:val="28"/>
          <w:szCs w:val="28"/>
          <w:lang w:val="en-US"/>
        </w:rPr>
        <w:t>,</w:t>
      </w:r>
      <w:r w:rsidR="009D38DB">
        <w:rPr>
          <w:sz w:val="28"/>
          <w:szCs w:val="28"/>
          <w:lang w:val="en-US"/>
        </w:rPr>
        <w:t xml:space="preserve"> there are key moments throughout the episode</w:t>
      </w:r>
      <w:r w:rsidR="004B38C1">
        <w:rPr>
          <w:sz w:val="28"/>
          <w:szCs w:val="28"/>
          <w:lang w:val="en-US"/>
        </w:rPr>
        <w:t xml:space="preserve"> </w:t>
      </w:r>
      <w:r w:rsidR="005262C4">
        <w:rPr>
          <w:sz w:val="28"/>
          <w:szCs w:val="28"/>
          <w:lang w:val="en-US"/>
        </w:rPr>
        <w:t>for the remaining central cha</w:t>
      </w:r>
      <w:r w:rsidR="004B38C1">
        <w:rPr>
          <w:sz w:val="28"/>
          <w:szCs w:val="28"/>
          <w:lang w:val="en-US"/>
        </w:rPr>
        <w:t>ra</w:t>
      </w:r>
      <w:r w:rsidR="005262C4">
        <w:rPr>
          <w:sz w:val="28"/>
          <w:szCs w:val="28"/>
          <w:lang w:val="en-US"/>
        </w:rPr>
        <w:t>cters</w:t>
      </w:r>
      <w:r w:rsidR="00F616B0">
        <w:rPr>
          <w:sz w:val="28"/>
          <w:szCs w:val="28"/>
          <w:lang w:val="en-US"/>
        </w:rPr>
        <w:t>;</w:t>
      </w:r>
      <w:r w:rsidR="00E14E9A">
        <w:rPr>
          <w:sz w:val="28"/>
          <w:szCs w:val="28"/>
          <w:lang w:val="en-US"/>
        </w:rPr>
        <w:t xml:space="preserve"> </w:t>
      </w:r>
      <w:r w:rsidR="00F616B0">
        <w:rPr>
          <w:sz w:val="28"/>
          <w:szCs w:val="28"/>
          <w:lang w:val="en-US"/>
        </w:rPr>
        <w:lastRenderedPageBreak/>
        <w:t>Maddy</w:t>
      </w:r>
      <w:r w:rsidR="00E14E9A">
        <w:rPr>
          <w:sz w:val="28"/>
          <w:szCs w:val="28"/>
          <w:lang w:val="en-US"/>
        </w:rPr>
        <w:t>’s</w:t>
      </w:r>
      <w:r w:rsidR="00F616B0">
        <w:rPr>
          <w:sz w:val="28"/>
          <w:szCs w:val="28"/>
          <w:lang w:val="en-US"/>
        </w:rPr>
        <w:t xml:space="preserve"> discover</w:t>
      </w:r>
      <w:r w:rsidR="00E14E9A">
        <w:rPr>
          <w:sz w:val="28"/>
          <w:szCs w:val="28"/>
          <w:lang w:val="en-US"/>
        </w:rPr>
        <w:t>y</w:t>
      </w:r>
      <w:r w:rsidR="00F616B0">
        <w:rPr>
          <w:sz w:val="28"/>
          <w:szCs w:val="28"/>
          <w:lang w:val="en-US"/>
        </w:rPr>
        <w:t xml:space="preserve"> on Nate’s phone</w:t>
      </w:r>
      <w:r w:rsidR="00C8520B">
        <w:rPr>
          <w:sz w:val="28"/>
          <w:szCs w:val="28"/>
          <w:lang w:val="en-US"/>
        </w:rPr>
        <w:t xml:space="preserve">, the set up to Cassie’s abortion story and importantly for this article Rue’s battle with </w:t>
      </w:r>
      <w:r w:rsidR="00F505EC">
        <w:rPr>
          <w:sz w:val="28"/>
          <w:szCs w:val="28"/>
          <w:lang w:val="en-US"/>
        </w:rPr>
        <w:t xml:space="preserve">her addiction and </w:t>
      </w:r>
      <w:r w:rsidR="00414497">
        <w:rPr>
          <w:sz w:val="28"/>
          <w:szCs w:val="28"/>
          <w:lang w:val="en-US"/>
        </w:rPr>
        <w:t xml:space="preserve">how this is played out through her </w:t>
      </w:r>
      <w:r w:rsidR="00AC3B18">
        <w:rPr>
          <w:sz w:val="28"/>
          <w:szCs w:val="28"/>
          <w:lang w:val="en-US"/>
        </w:rPr>
        <w:t xml:space="preserve">close </w:t>
      </w:r>
      <w:r w:rsidR="00414497">
        <w:rPr>
          <w:sz w:val="28"/>
          <w:szCs w:val="28"/>
          <w:lang w:val="en-US"/>
        </w:rPr>
        <w:t>relationships</w:t>
      </w:r>
      <w:r w:rsidR="001762B1">
        <w:rPr>
          <w:sz w:val="28"/>
          <w:szCs w:val="28"/>
          <w:lang w:val="en-US"/>
        </w:rPr>
        <w:t>, in particular her relationship with Fez</w:t>
      </w:r>
      <w:r w:rsidR="004342CB">
        <w:rPr>
          <w:sz w:val="28"/>
          <w:szCs w:val="28"/>
          <w:lang w:val="en-US"/>
        </w:rPr>
        <w:t xml:space="preserve">, the </w:t>
      </w:r>
      <w:r w:rsidR="00ED7B00">
        <w:rPr>
          <w:sz w:val="28"/>
          <w:szCs w:val="28"/>
          <w:lang w:val="en-US"/>
        </w:rPr>
        <w:t xml:space="preserve">‘ethical’ </w:t>
      </w:r>
      <w:r w:rsidR="004342CB">
        <w:rPr>
          <w:sz w:val="28"/>
          <w:szCs w:val="28"/>
          <w:lang w:val="en-US"/>
        </w:rPr>
        <w:t xml:space="preserve">drug dealer </w:t>
      </w:r>
      <w:r w:rsidR="0053366E">
        <w:rPr>
          <w:sz w:val="28"/>
          <w:szCs w:val="28"/>
          <w:lang w:val="en-US"/>
        </w:rPr>
        <w:t>played by Angus Cloud.</w:t>
      </w:r>
      <w:r w:rsidR="009D38DB">
        <w:rPr>
          <w:sz w:val="28"/>
          <w:szCs w:val="28"/>
          <w:lang w:val="en-US"/>
        </w:rPr>
        <w:t xml:space="preserve"> </w:t>
      </w:r>
    </w:p>
    <w:p w14:paraId="0FF39823" w14:textId="3890D551" w:rsidR="007A61DB" w:rsidRDefault="00FC2F6F" w:rsidP="00C20E25">
      <w:pPr>
        <w:spacing w:line="360" w:lineRule="auto"/>
        <w:rPr>
          <w:sz w:val="28"/>
          <w:szCs w:val="28"/>
          <w:lang w:val="en-US"/>
        </w:rPr>
      </w:pPr>
      <w:r>
        <w:rPr>
          <w:sz w:val="28"/>
          <w:szCs w:val="28"/>
          <w:lang w:val="en-US"/>
        </w:rPr>
        <w:t>The character of Fez is mired in tragedy</w:t>
      </w:r>
      <w:r w:rsidR="0029141F">
        <w:rPr>
          <w:sz w:val="28"/>
          <w:szCs w:val="28"/>
          <w:lang w:val="en-US"/>
        </w:rPr>
        <w:t xml:space="preserve">, abandoned by his </w:t>
      </w:r>
      <w:r w:rsidR="00835E1C">
        <w:rPr>
          <w:sz w:val="28"/>
          <w:szCs w:val="28"/>
          <w:lang w:val="en-US"/>
        </w:rPr>
        <w:t>mother,</w:t>
      </w:r>
      <w:r w:rsidR="0029141F">
        <w:rPr>
          <w:sz w:val="28"/>
          <w:szCs w:val="28"/>
          <w:lang w:val="en-US"/>
        </w:rPr>
        <w:t xml:space="preserve"> and raised by his drug dealing grandmother who </w:t>
      </w:r>
      <w:r w:rsidR="00411CB6">
        <w:rPr>
          <w:sz w:val="28"/>
          <w:szCs w:val="28"/>
          <w:lang w:val="en-US"/>
        </w:rPr>
        <w:t>later</w:t>
      </w:r>
      <w:r w:rsidR="0029141F">
        <w:rPr>
          <w:sz w:val="28"/>
          <w:szCs w:val="28"/>
          <w:lang w:val="en-US"/>
        </w:rPr>
        <w:t xml:space="preserve"> adopts another </w:t>
      </w:r>
      <w:r w:rsidR="00A11631">
        <w:rPr>
          <w:sz w:val="28"/>
          <w:szCs w:val="28"/>
          <w:lang w:val="en-US"/>
        </w:rPr>
        <w:t>abandoned</w:t>
      </w:r>
      <w:r w:rsidR="0029141F">
        <w:rPr>
          <w:sz w:val="28"/>
          <w:szCs w:val="28"/>
          <w:lang w:val="en-US"/>
        </w:rPr>
        <w:t xml:space="preserve"> child</w:t>
      </w:r>
      <w:r w:rsidR="00DC78F6">
        <w:rPr>
          <w:sz w:val="28"/>
          <w:szCs w:val="28"/>
          <w:lang w:val="en-US"/>
        </w:rPr>
        <w:t>,</w:t>
      </w:r>
      <w:r w:rsidR="00A11631">
        <w:rPr>
          <w:sz w:val="28"/>
          <w:szCs w:val="28"/>
          <w:lang w:val="en-US"/>
        </w:rPr>
        <w:t xml:space="preserve"> </w:t>
      </w:r>
      <w:r w:rsidR="00C06CF9">
        <w:rPr>
          <w:sz w:val="28"/>
          <w:szCs w:val="28"/>
          <w:lang w:val="en-US"/>
        </w:rPr>
        <w:t xml:space="preserve">‘Ash’ </w:t>
      </w:r>
      <w:r w:rsidR="00DD326D">
        <w:rPr>
          <w:sz w:val="28"/>
          <w:szCs w:val="28"/>
          <w:lang w:val="en-US"/>
        </w:rPr>
        <w:t xml:space="preserve">creating a younger sibling for Fez and </w:t>
      </w:r>
      <w:r w:rsidR="006949E1">
        <w:rPr>
          <w:sz w:val="28"/>
          <w:szCs w:val="28"/>
          <w:lang w:val="en-US"/>
        </w:rPr>
        <w:t>a transgressive family unit</w:t>
      </w:r>
      <w:r w:rsidR="006A1311">
        <w:rPr>
          <w:sz w:val="28"/>
          <w:szCs w:val="28"/>
          <w:lang w:val="en-US"/>
        </w:rPr>
        <w:t>.</w:t>
      </w:r>
      <w:r w:rsidR="00904C80">
        <w:rPr>
          <w:sz w:val="28"/>
          <w:szCs w:val="28"/>
          <w:lang w:val="en-US"/>
        </w:rPr>
        <w:t xml:space="preserve"> Fez drops out of school to care for Ash and his grandmother when she becomes bedridden after </w:t>
      </w:r>
      <w:r w:rsidR="004F2F47">
        <w:rPr>
          <w:sz w:val="28"/>
          <w:szCs w:val="28"/>
          <w:lang w:val="en-US"/>
        </w:rPr>
        <w:t>a medical emergency</w:t>
      </w:r>
      <w:r w:rsidR="00904C80">
        <w:rPr>
          <w:sz w:val="28"/>
          <w:szCs w:val="28"/>
          <w:lang w:val="en-US"/>
        </w:rPr>
        <w:t xml:space="preserve"> and </w:t>
      </w:r>
      <w:r w:rsidR="004F2F47">
        <w:rPr>
          <w:sz w:val="28"/>
          <w:szCs w:val="28"/>
          <w:lang w:val="en-US"/>
        </w:rPr>
        <w:t xml:space="preserve">subsequently ends up </w:t>
      </w:r>
      <w:r w:rsidR="00904C80">
        <w:rPr>
          <w:sz w:val="28"/>
          <w:szCs w:val="28"/>
          <w:lang w:val="en-US"/>
        </w:rPr>
        <w:t>run</w:t>
      </w:r>
      <w:r w:rsidR="004F2F47">
        <w:rPr>
          <w:sz w:val="28"/>
          <w:szCs w:val="28"/>
          <w:lang w:val="en-US"/>
        </w:rPr>
        <w:t>ning</w:t>
      </w:r>
      <w:r w:rsidR="00904C80">
        <w:rPr>
          <w:sz w:val="28"/>
          <w:szCs w:val="28"/>
          <w:lang w:val="en-US"/>
        </w:rPr>
        <w:t xml:space="preserve"> </w:t>
      </w:r>
      <w:r w:rsidR="004F2F47">
        <w:rPr>
          <w:sz w:val="28"/>
          <w:szCs w:val="28"/>
          <w:lang w:val="en-US"/>
        </w:rPr>
        <w:t>the</w:t>
      </w:r>
      <w:r w:rsidR="00904C80">
        <w:rPr>
          <w:sz w:val="28"/>
          <w:szCs w:val="28"/>
          <w:lang w:val="en-US"/>
        </w:rPr>
        <w:t xml:space="preserve"> </w:t>
      </w:r>
      <w:r w:rsidR="007B1A7F">
        <w:rPr>
          <w:sz w:val="28"/>
          <w:szCs w:val="28"/>
          <w:lang w:val="en-US"/>
        </w:rPr>
        <w:t xml:space="preserve">financially </w:t>
      </w:r>
      <w:r w:rsidR="004F2F47">
        <w:rPr>
          <w:sz w:val="28"/>
          <w:szCs w:val="28"/>
          <w:lang w:val="en-US"/>
        </w:rPr>
        <w:t xml:space="preserve">lucrative </w:t>
      </w:r>
      <w:r w:rsidR="00904C80">
        <w:rPr>
          <w:sz w:val="28"/>
          <w:szCs w:val="28"/>
          <w:lang w:val="en-US"/>
        </w:rPr>
        <w:t>drug business</w:t>
      </w:r>
      <w:r w:rsidR="00727040">
        <w:rPr>
          <w:sz w:val="28"/>
          <w:szCs w:val="28"/>
          <w:lang w:val="en-US"/>
        </w:rPr>
        <w:t xml:space="preserve"> </w:t>
      </w:r>
      <w:r w:rsidR="004F2F47">
        <w:rPr>
          <w:sz w:val="28"/>
          <w:szCs w:val="28"/>
          <w:lang w:val="en-US"/>
        </w:rPr>
        <w:t>his grandmother had established</w:t>
      </w:r>
      <w:r w:rsidR="00000317">
        <w:rPr>
          <w:sz w:val="28"/>
          <w:szCs w:val="28"/>
          <w:lang w:val="en-US"/>
        </w:rPr>
        <w:t xml:space="preserve">. </w:t>
      </w:r>
      <w:r w:rsidR="000B61B0">
        <w:rPr>
          <w:sz w:val="28"/>
          <w:szCs w:val="28"/>
          <w:lang w:val="en-US"/>
        </w:rPr>
        <w:t xml:space="preserve">Fez exists within the </w:t>
      </w:r>
      <w:r w:rsidR="00BB4FA9">
        <w:rPr>
          <w:sz w:val="28"/>
          <w:szCs w:val="28"/>
          <w:lang w:val="en-US"/>
        </w:rPr>
        <w:t xml:space="preserve">assumed </w:t>
      </w:r>
      <w:r w:rsidR="000B61B0">
        <w:rPr>
          <w:sz w:val="28"/>
          <w:szCs w:val="28"/>
          <w:lang w:val="en-US"/>
        </w:rPr>
        <w:t xml:space="preserve">moral vacuum </w:t>
      </w:r>
      <w:r w:rsidR="00C242DE">
        <w:rPr>
          <w:sz w:val="28"/>
          <w:szCs w:val="28"/>
          <w:lang w:val="en-US"/>
        </w:rPr>
        <w:t xml:space="preserve">that is the world of drug dealing and supply and yet </w:t>
      </w:r>
      <w:r w:rsidR="000211CF">
        <w:rPr>
          <w:sz w:val="28"/>
          <w:szCs w:val="28"/>
          <w:lang w:val="en-US"/>
        </w:rPr>
        <w:t xml:space="preserve">he is one of the most </w:t>
      </w:r>
      <w:r w:rsidR="00342D2F">
        <w:rPr>
          <w:sz w:val="28"/>
          <w:szCs w:val="28"/>
          <w:lang w:val="en-US"/>
        </w:rPr>
        <w:t>empathetic</w:t>
      </w:r>
      <w:r w:rsidR="000211CF">
        <w:rPr>
          <w:sz w:val="28"/>
          <w:szCs w:val="28"/>
          <w:lang w:val="en-US"/>
        </w:rPr>
        <w:t xml:space="preserve"> and morally grounded characters within the drama</w:t>
      </w:r>
      <w:r w:rsidR="00342D2F">
        <w:rPr>
          <w:sz w:val="28"/>
          <w:szCs w:val="28"/>
          <w:lang w:val="en-US"/>
        </w:rPr>
        <w:t>, particularly in his relationship with Rue who he refuses to supply drugs to in th</w:t>
      </w:r>
      <w:r w:rsidR="007E34D8">
        <w:rPr>
          <w:sz w:val="28"/>
          <w:szCs w:val="28"/>
          <w:lang w:val="en-US"/>
        </w:rPr>
        <w:t xml:space="preserve">e episode </w:t>
      </w:r>
      <w:r w:rsidR="00DC6E8A">
        <w:rPr>
          <w:sz w:val="28"/>
          <w:szCs w:val="28"/>
          <w:lang w:val="en-US"/>
        </w:rPr>
        <w:t>discussed</w:t>
      </w:r>
      <w:r w:rsidR="007E34D8">
        <w:rPr>
          <w:sz w:val="28"/>
          <w:szCs w:val="28"/>
          <w:lang w:val="en-US"/>
        </w:rPr>
        <w:t xml:space="preserve"> in this article</w:t>
      </w:r>
      <w:r w:rsidR="00342D2F">
        <w:rPr>
          <w:sz w:val="28"/>
          <w:szCs w:val="28"/>
          <w:lang w:val="en-US"/>
        </w:rPr>
        <w:t>.</w:t>
      </w:r>
    </w:p>
    <w:p w14:paraId="0E724440" w14:textId="1672512F" w:rsidR="00595103" w:rsidRDefault="002B5D0E" w:rsidP="00C20E25">
      <w:pPr>
        <w:spacing w:line="360" w:lineRule="auto"/>
        <w:rPr>
          <w:sz w:val="28"/>
          <w:szCs w:val="28"/>
          <w:lang w:val="en-US"/>
        </w:rPr>
      </w:pPr>
      <w:r>
        <w:rPr>
          <w:sz w:val="28"/>
          <w:szCs w:val="28"/>
          <w:lang w:val="en-US"/>
        </w:rPr>
        <w:t xml:space="preserve"> </w:t>
      </w:r>
      <w:r w:rsidR="00CB24FB">
        <w:rPr>
          <w:sz w:val="28"/>
          <w:szCs w:val="28"/>
          <w:lang w:val="en-US"/>
        </w:rPr>
        <w:t>Angus Cloud portrays Fez a</w:t>
      </w:r>
      <w:r w:rsidR="000802AC">
        <w:rPr>
          <w:sz w:val="28"/>
          <w:szCs w:val="28"/>
          <w:lang w:val="en-US"/>
        </w:rPr>
        <w:t xml:space="preserve">s thoughtful and sensitive, the way he uses or moves his body </w:t>
      </w:r>
      <w:r w:rsidR="007607FB">
        <w:rPr>
          <w:sz w:val="28"/>
          <w:szCs w:val="28"/>
          <w:lang w:val="en-US"/>
        </w:rPr>
        <w:t xml:space="preserve">is economical and </w:t>
      </w:r>
      <w:r w:rsidR="00CB0B42">
        <w:rPr>
          <w:sz w:val="28"/>
          <w:szCs w:val="28"/>
          <w:lang w:val="en-US"/>
        </w:rPr>
        <w:t xml:space="preserve">considered </w:t>
      </w:r>
      <w:r w:rsidR="007607FB">
        <w:rPr>
          <w:sz w:val="28"/>
          <w:szCs w:val="28"/>
          <w:lang w:val="en-US"/>
        </w:rPr>
        <w:t xml:space="preserve">whilst </w:t>
      </w:r>
      <w:r w:rsidR="00E00506">
        <w:rPr>
          <w:sz w:val="28"/>
          <w:szCs w:val="28"/>
          <w:lang w:val="en-US"/>
        </w:rPr>
        <w:t xml:space="preserve">the delivery of dialogue is </w:t>
      </w:r>
      <w:r w:rsidR="007A61DB">
        <w:rPr>
          <w:sz w:val="28"/>
          <w:szCs w:val="28"/>
          <w:lang w:val="en-US"/>
        </w:rPr>
        <w:t xml:space="preserve">measured, knowing and </w:t>
      </w:r>
      <w:r w:rsidR="00B9154C">
        <w:rPr>
          <w:sz w:val="28"/>
          <w:szCs w:val="28"/>
          <w:lang w:val="en-US"/>
        </w:rPr>
        <w:t>as</w:t>
      </w:r>
      <w:r w:rsidR="00712B38">
        <w:rPr>
          <w:sz w:val="28"/>
          <w:szCs w:val="28"/>
          <w:lang w:val="en-US"/>
        </w:rPr>
        <w:t>tute</w:t>
      </w:r>
      <w:r w:rsidR="00B37A15">
        <w:rPr>
          <w:sz w:val="28"/>
          <w:szCs w:val="28"/>
          <w:lang w:val="en-US"/>
        </w:rPr>
        <w:t>.</w:t>
      </w:r>
      <w:r w:rsidR="00712B38">
        <w:rPr>
          <w:sz w:val="28"/>
          <w:szCs w:val="28"/>
          <w:lang w:val="en-US"/>
        </w:rPr>
        <w:t xml:space="preserve"> </w:t>
      </w:r>
      <w:r w:rsidR="00B37A15">
        <w:rPr>
          <w:sz w:val="28"/>
          <w:szCs w:val="28"/>
          <w:lang w:val="en-US"/>
        </w:rPr>
        <w:t>I</w:t>
      </w:r>
      <w:r w:rsidR="00712B38">
        <w:rPr>
          <w:sz w:val="28"/>
          <w:szCs w:val="28"/>
          <w:lang w:val="en-US"/>
        </w:rPr>
        <w:t xml:space="preserve">t is </w:t>
      </w:r>
      <w:r w:rsidR="0075172B">
        <w:rPr>
          <w:sz w:val="28"/>
          <w:szCs w:val="28"/>
          <w:lang w:val="en-US"/>
        </w:rPr>
        <w:t xml:space="preserve">alluded to that </w:t>
      </w:r>
      <w:r w:rsidR="00712B38">
        <w:rPr>
          <w:sz w:val="28"/>
          <w:szCs w:val="28"/>
          <w:lang w:val="en-US"/>
        </w:rPr>
        <w:t xml:space="preserve">a blow to the head when younger is responsible for Fez’s </w:t>
      </w:r>
      <w:r w:rsidR="0075172B">
        <w:rPr>
          <w:sz w:val="28"/>
          <w:szCs w:val="28"/>
          <w:lang w:val="en-US"/>
        </w:rPr>
        <w:t xml:space="preserve">speech </w:t>
      </w:r>
      <w:r w:rsidR="001B340A">
        <w:rPr>
          <w:sz w:val="28"/>
          <w:szCs w:val="28"/>
          <w:lang w:val="en-US"/>
        </w:rPr>
        <w:t>delivery,</w:t>
      </w:r>
      <w:r w:rsidR="008C76C8">
        <w:rPr>
          <w:sz w:val="28"/>
          <w:szCs w:val="28"/>
          <w:lang w:val="en-US"/>
        </w:rPr>
        <w:t xml:space="preserve"> but the content of his dialogue is </w:t>
      </w:r>
      <w:r w:rsidR="002D591C">
        <w:rPr>
          <w:sz w:val="28"/>
          <w:szCs w:val="28"/>
          <w:lang w:val="en-US"/>
        </w:rPr>
        <w:t xml:space="preserve">philosophically knowing in ways </w:t>
      </w:r>
      <w:r w:rsidR="00331D74">
        <w:rPr>
          <w:sz w:val="28"/>
          <w:szCs w:val="28"/>
          <w:lang w:val="en-US"/>
        </w:rPr>
        <w:t>that speak to</w:t>
      </w:r>
      <w:r w:rsidR="00097E06">
        <w:rPr>
          <w:sz w:val="28"/>
          <w:szCs w:val="28"/>
          <w:lang w:val="en-US"/>
        </w:rPr>
        <w:t xml:space="preserve"> constant reflection on</w:t>
      </w:r>
      <w:r w:rsidR="00331D74">
        <w:rPr>
          <w:sz w:val="28"/>
          <w:szCs w:val="28"/>
          <w:lang w:val="en-US"/>
        </w:rPr>
        <w:t xml:space="preserve"> the struggles of his lived experience.</w:t>
      </w:r>
      <w:r w:rsidR="000802AC">
        <w:rPr>
          <w:sz w:val="28"/>
          <w:szCs w:val="28"/>
          <w:lang w:val="en-US"/>
        </w:rPr>
        <w:t xml:space="preserve"> </w:t>
      </w:r>
      <w:r>
        <w:rPr>
          <w:sz w:val="28"/>
          <w:szCs w:val="28"/>
          <w:lang w:val="en-US"/>
        </w:rPr>
        <w:t xml:space="preserve">The scene explored here is one where Rue arrives at Fez’s apartment to try to score some drugs </w:t>
      </w:r>
      <w:r w:rsidR="00FF1017">
        <w:rPr>
          <w:sz w:val="28"/>
          <w:szCs w:val="28"/>
          <w:lang w:val="en-US"/>
        </w:rPr>
        <w:t xml:space="preserve">after a ‘clean’ spell. Fez refuses to give Rue what she asks for and eventually </w:t>
      </w:r>
      <w:r w:rsidR="00DB6A39">
        <w:rPr>
          <w:sz w:val="28"/>
          <w:szCs w:val="28"/>
          <w:lang w:val="en-US"/>
        </w:rPr>
        <w:t xml:space="preserve">gently </w:t>
      </w:r>
      <w:r w:rsidR="00FF1017">
        <w:rPr>
          <w:sz w:val="28"/>
          <w:szCs w:val="28"/>
          <w:lang w:val="en-US"/>
        </w:rPr>
        <w:t>closes the door on her</w:t>
      </w:r>
      <w:r w:rsidR="001C2157">
        <w:rPr>
          <w:sz w:val="28"/>
          <w:szCs w:val="28"/>
          <w:lang w:val="en-US"/>
        </w:rPr>
        <w:t xml:space="preserve">, remaining behind it to offer </w:t>
      </w:r>
      <w:r w:rsidR="005044CF">
        <w:rPr>
          <w:sz w:val="28"/>
          <w:szCs w:val="28"/>
          <w:lang w:val="en-US"/>
        </w:rPr>
        <w:t>symbolic support and to physically absorb her anguish.</w:t>
      </w:r>
    </w:p>
    <w:p w14:paraId="2F57D523" w14:textId="77777777" w:rsidR="00621BCC" w:rsidRDefault="008873D1" w:rsidP="00C20E25">
      <w:pPr>
        <w:spacing w:line="360" w:lineRule="auto"/>
        <w:rPr>
          <w:sz w:val="28"/>
          <w:szCs w:val="28"/>
          <w:lang w:val="en-US"/>
        </w:rPr>
      </w:pPr>
      <w:r>
        <w:rPr>
          <w:sz w:val="28"/>
          <w:szCs w:val="28"/>
          <w:lang w:val="en-US"/>
        </w:rPr>
        <w:t xml:space="preserve">In the scene Fez is seen wearing </w:t>
      </w:r>
      <w:r w:rsidR="00ED35F5">
        <w:rPr>
          <w:sz w:val="28"/>
          <w:szCs w:val="28"/>
          <w:lang w:val="en-US"/>
        </w:rPr>
        <w:t xml:space="preserve">the ‘Liquid Sword’ T-shirt produced by </w:t>
      </w:r>
      <w:r w:rsidR="00DF5B6F">
        <w:rPr>
          <w:sz w:val="28"/>
          <w:szCs w:val="28"/>
          <w:lang w:val="en-US"/>
        </w:rPr>
        <w:t>high end streetwear brand Supreme.</w:t>
      </w:r>
      <w:r w:rsidR="00AB2200">
        <w:rPr>
          <w:sz w:val="28"/>
          <w:szCs w:val="28"/>
          <w:lang w:val="en-US"/>
        </w:rPr>
        <w:t xml:space="preserve"> The t-shirt is the product of a collaboration </w:t>
      </w:r>
      <w:r w:rsidR="00AB2200">
        <w:rPr>
          <w:sz w:val="28"/>
          <w:szCs w:val="28"/>
          <w:lang w:val="en-US"/>
        </w:rPr>
        <w:lastRenderedPageBreak/>
        <w:t xml:space="preserve">between the brand and </w:t>
      </w:r>
      <w:r w:rsidR="00361221">
        <w:rPr>
          <w:sz w:val="28"/>
          <w:szCs w:val="28"/>
          <w:lang w:val="en-US"/>
        </w:rPr>
        <w:t xml:space="preserve">the founding member of the </w:t>
      </w:r>
      <w:r w:rsidR="001E5B99">
        <w:rPr>
          <w:sz w:val="28"/>
          <w:szCs w:val="28"/>
          <w:lang w:val="en-US"/>
        </w:rPr>
        <w:t xml:space="preserve">hip-hop group </w:t>
      </w:r>
      <w:r w:rsidR="00C41CB4">
        <w:rPr>
          <w:sz w:val="28"/>
          <w:szCs w:val="28"/>
          <w:lang w:val="en-US"/>
        </w:rPr>
        <w:t xml:space="preserve">the </w:t>
      </w:r>
      <w:r w:rsidR="00361221">
        <w:rPr>
          <w:sz w:val="28"/>
          <w:szCs w:val="28"/>
          <w:lang w:val="en-US"/>
        </w:rPr>
        <w:t>Wu-Tang Clan</w:t>
      </w:r>
      <w:r w:rsidR="001E5B99">
        <w:rPr>
          <w:sz w:val="28"/>
          <w:szCs w:val="28"/>
          <w:lang w:val="en-US"/>
        </w:rPr>
        <w:t>,</w:t>
      </w:r>
      <w:r w:rsidR="00361221">
        <w:rPr>
          <w:sz w:val="28"/>
          <w:szCs w:val="28"/>
          <w:lang w:val="en-US"/>
        </w:rPr>
        <w:t xml:space="preserve"> </w:t>
      </w:r>
      <w:r w:rsidR="001E5B99">
        <w:rPr>
          <w:sz w:val="28"/>
          <w:szCs w:val="28"/>
          <w:lang w:val="en-US"/>
        </w:rPr>
        <w:t>GZA</w:t>
      </w:r>
      <w:r w:rsidR="00DB6A39">
        <w:rPr>
          <w:sz w:val="28"/>
          <w:szCs w:val="28"/>
          <w:lang w:val="en-US"/>
        </w:rPr>
        <w:t xml:space="preserve">. The </w:t>
      </w:r>
      <w:r w:rsidR="00595103">
        <w:rPr>
          <w:sz w:val="28"/>
          <w:szCs w:val="28"/>
          <w:lang w:val="en-US"/>
        </w:rPr>
        <w:t>graphics on</w:t>
      </w:r>
      <w:r w:rsidR="00873D92">
        <w:rPr>
          <w:sz w:val="28"/>
          <w:szCs w:val="28"/>
          <w:lang w:val="en-US"/>
        </w:rPr>
        <w:t xml:space="preserve"> the t-shirt reproduce</w:t>
      </w:r>
      <w:r w:rsidR="008429A2">
        <w:rPr>
          <w:sz w:val="28"/>
          <w:szCs w:val="28"/>
          <w:lang w:val="en-US"/>
        </w:rPr>
        <w:t xml:space="preserve"> the album cover for GZA’s solo project, ‘Liquid Swords’</w:t>
      </w:r>
      <w:r w:rsidR="00F7152F">
        <w:rPr>
          <w:sz w:val="28"/>
          <w:szCs w:val="28"/>
          <w:lang w:val="en-US"/>
        </w:rPr>
        <w:t>. Interestingly GZA is known</w:t>
      </w:r>
      <w:r w:rsidR="00D7435D">
        <w:rPr>
          <w:sz w:val="28"/>
          <w:szCs w:val="28"/>
          <w:lang w:val="en-US"/>
        </w:rPr>
        <w:t xml:space="preserve"> for</w:t>
      </w:r>
      <w:r w:rsidR="00F7152F">
        <w:rPr>
          <w:sz w:val="28"/>
          <w:szCs w:val="28"/>
          <w:lang w:val="en-US"/>
        </w:rPr>
        <w:t xml:space="preserve"> </w:t>
      </w:r>
      <w:r w:rsidR="00965A0B">
        <w:rPr>
          <w:sz w:val="28"/>
          <w:szCs w:val="28"/>
          <w:lang w:val="en-US"/>
        </w:rPr>
        <w:t>his wide vocabulary and</w:t>
      </w:r>
      <w:r w:rsidR="0029092F">
        <w:rPr>
          <w:sz w:val="28"/>
          <w:szCs w:val="28"/>
          <w:lang w:val="en-US"/>
        </w:rPr>
        <w:t xml:space="preserve"> for the philosophical content of his </w:t>
      </w:r>
      <w:r w:rsidR="00CB3FAF">
        <w:rPr>
          <w:sz w:val="28"/>
          <w:szCs w:val="28"/>
          <w:lang w:val="en-US"/>
        </w:rPr>
        <w:t xml:space="preserve">work that is seen to transcend more </w:t>
      </w:r>
      <w:r w:rsidR="00965A0B">
        <w:rPr>
          <w:sz w:val="28"/>
          <w:szCs w:val="28"/>
          <w:lang w:val="en-US"/>
        </w:rPr>
        <w:t>familiar</w:t>
      </w:r>
      <w:r w:rsidR="00CB3FAF">
        <w:rPr>
          <w:sz w:val="28"/>
          <w:szCs w:val="28"/>
          <w:lang w:val="en-US"/>
        </w:rPr>
        <w:t xml:space="preserve"> </w:t>
      </w:r>
      <w:r w:rsidR="00D7435D">
        <w:rPr>
          <w:sz w:val="28"/>
          <w:szCs w:val="28"/>
          <w:lang w:val="en-US"/>
        </w:rPr>
        <w:t>content tropes within rap music.</w:t>
      </w:r>
      <w:r w:rsidR="009B736E">
        <w:rPr>
          <w:sz w:val="28"/>
          <w:szCs w:val="28"/>
          <w:lang w:val="en-US"/>
        </w:rPr>
        <w:t xml:space="preserve"> The t-shirt was released as part of </w:t>
      </w:r>
      <w:proofErr w:type="spellStart"/>
      <w:r w:rsidR="009B736E">
        <w:rPr>
          <w:sz w:val="28"/>
          <w:szCs w:val="28"/>
          <w:lang w:val="en-US"/>
        </w:rPr>
        <w:t>Supreme’s</w:t>
      </w:r>
      <w:proofErr w:type="spellEnd"/>
      <w:r w:rsidR="009B736E">
        <w:rPr>
          <w:sz w:val="28"/>
          <w:szCs w:val="28"/>
          <w:lang w:val="en-US"/>
        </w:rPr>
        <w:t xml:space="preserve"> </w:t>
      </w:r>
      <w:r w:rsidR="005B66C5">
        <w:rPr>
          <w:sz w:val="28"/>
          <w:szCs w:val="28"/>
          <w:lang w:val="en-US"/>
        </w:rPr>
        <w:t xml:space="preserve">fall/winter 2018 collection and sold out immediately. </w:t>
      </w:r>
      <w:r w:rsidR="00023626">
        <w:rPr>
          <w:sz w:val="28"/>
          <w:szCs w:val="28"/>
          <w:lang w:val="en-US"/>
        </w:rPr>
        <w:t>From a cursory search t</w:t>
      </w:r>
      <w:r w:rsidR="005B66C5">
        <w:rPr>
          <w:sz w:val="28"/>
          <w:szCs w:val="28"/>
          <w:lang w:val="en-US"/>
        </w:rPr>
        <w:t xml:space="preserve">he current </w:t>
      </w:r>
      <w:r w:rsidR="00DA7D1C">
        <w:rPr>
          <w:sz w:val="28"/>
          <w:szCs w:val="28"/>
          <w:lang w:val="en-US"/>
        </w:rPr>
        <w:t xml:space="preserve">economic value of the t-shirt </w:t>
      </w:r>
      <w:r w:rsidR="00A31F04">
        <w:rPr>
          <w:sz w:val="28"/>
          <w:szCs w:val="28"/>
          <w:lang w:val="en-US"/>
        </w:rPr>
        <w:t xml:space="preserve">in the resale market </w:t>
      </w:r>
      <w:r w:rsidR="00DA7D1C">
        <w:rPr>
          <w:sz w:val="28"/>
          <w:szCs w:val="28"/>
          <w:lang w:val="en-US"/>
        </w:rPr>
        <w:t xml:space="preserve">ranges between </w:t>
      </w:r>
      <w:r w:rsidR="00957C06">
        <w:rPr>
          <w:sz w:val="28"/>
          <w:szCs w:val="28"/>
          <w:lang w:val="en-US"/>
        </w:rPr>
        <w:t>£99-£250</w:t>
      </w:r>
      <w:r w:rsidR="00463CB0">
        <w:rPr>
          <w:sz w:val="28"/>
          <w:szCs w:val="28"/>
          <w:lang w:val="en-US"/>
        </w:rPr>
        <w:t xml:space="preserve"> </w:t>
      </w:r>
      <w:r w:rsidR="00621BCC">
        <w:rPr>
          <w:sz w:val="28"/>
          <w:szCs w:val="28"/>
          <w:lang w:val="en-US"/>
        </w:rPr>
        <w:t>(See Google, 2022)</w:t>
      </w:r>
    </w:p>
    <w:p w14:paraId="6A302586" w14:textId="77777777" w:rsidR="00ED1CDD" w:rsidRDefault="00D70824" w:rsidP="00C20E25">
      <w:pPr>
        <w:spacing w:line="360" w:lineRule="auto"/>
        <w:rPr>
          <w:sz w:val="28"/>
          <w:szCs w:val="28"/>
          <w:lang w:val="en-US"/>
        </w:rPr>
      </w:pPr>
      <w:r>
        <w:rPr>
          <w:sz w:val="28"/>
          <w:szCs w:val="28"/>
          <w:lang w:val="en-US"/>
        </w:rPr>
        <w:t xml:space="preserve">The t-shirt is an important </w:t>
      </w:r>
      <w:r w:rsidR="000E21AF">
        <w:rPr>
          <w:sz w:val="28"/>
          <w:szCs w:val="28"/>
          <w:lang w:val="en-US"/>
        </w:rPr>
        <w:t>and telling costume choice</w:t>
      </w:r>
      <w:r w:rsidR="00E75D06">
        <w:rPr>
          <w:sz w:val="28"/>
          <w:szCs w:val="28"/>
          <w:lang w:val="en-US"/>
        </w:rPr>
        <w:t xml:space="preserve"> as it</w:t>
      </w:r>
      <w:r w:rsidR="00580C82">
        <w:rPr>
          <w:sz w:val="28"/>
          <w:szCs w:val="28"/>
          <w:lang w:val="en-US"/>
        </w:rPr>
        <w:t xml:space="preserve"> serves as a means by which Fez is marked out as different to the other male characters in the cast</w:t>
      </w:r>
      <w:r w:rsidR="00E866C7">
        <w:rPr>
          <w:sz w:val="28"/>
          <w:szCs w:val="28"/>
          <w:lang w:val="en-US"/>
        </w:rPr>
        <w:t>, most significantly the character of Nate.</w:t>
      </w:r>
      <w:r w:rsidR="00580C82">
        <w:rPr>
          <w:sz w:val="28"/>
          <w:szCs w:val="28"/>
          <w:lang w:val="en-US"/>
        </w:rPr>
        <w:t xml:space="preserve"> </w:t>
      </w:r>
      <w:r w:rsidR="002B581F">
        <w:rPr>
          <w:sz w:val="28"/>
          <w:szCs w:val="28"/>
          <w:lang w:val="en-US"/>
        </w:rPr>
        <w:t xml:space="preserve">There is a recurring </w:t>
      </w:r>
      <w:r w:rsidR="0027560D">
        <w:rPr>
          <w:sz w:val="28"/>
          <w:szCs w:val="28"/>
          <w:lang w:val="en-US"/>
        </w:rPr>
        <w:t xml:space="preserve">difference between the two in terms of the use of </w:t>
      </w:r>
      <w:r w:rsidR="00F36FE4">
        <w:rPr>
          <w:sz w:val="28"/>
          <w:szCs w:val="28"/>
          <w:lang w:val="en-US"/>
        </w:rPr>
        <w:t>color</w:t>
      </w:r>
      <w:r w:rsidR="0027560D">
        <w:rPr>
          <w:sz w:val="28"/>
          <w:szCs w:val="28"/>
          <w:lang w:val="en-US"/>
        </w:rPr>
        <w:t xml:space="preserve">, print and </w:t>
      </w:r>
      <w:r w:rsidR="00F36FE4">
        <w:rPr>
          <w:sz w:val="28"/>
          <w:szCs w:val="28"/>
          <w:lang w:val="en-US"/>
        </w:rPr>
        <w:t xml:space="preserve">silhouette. Fez is often seen in bold colors, stripes or wearing </w:t>
      </w:r>
      <w:r w:rsidR="00B63B9C">
        <w:rPr>
          <w:sz w:val="28"/>
          <w:szCs w:val="28"/>
          <w:lang w:val="en-US"/>
        </w:rPr>
        <w:t xml:space="preserve">objects with graphic prints, whilst Nate is </w:t>
      </w:r>
      <w:r w:rsidR="00356BDE">
        <w:rPr>
          <w:sz w:val="28"/>
          <w:szCs w:val="28"/>
          <w:lang w:val="en-US"/>
        </w:rPr>
        <w:t xml:space="preserve">always seen in low key tones with extremely plain detailing. </w:t>
      </w:r>
      <w:r w:rsidR="00A61E32">
        <w:rPr>
          <w:sz w:val="28"/>
          <w:szCs w:val="28"/>
          <w:lang w:val="en-US"/>
        </w:rPr>
        <w:t xml:space="preserve">The concepts of difference and distinction are </w:t>
      </w:r>
      <w:r w:rsidR="00335EF4">
        <w:rPr>
          <w:sz w:val="28"/>
          <w:szCs w:val="28"/>
          <w:lang w:val="en-US"/>
        </w:rPr>
        <w:t>used</w:t>
      </w:r>
      <w:r w:rsidR="00356BDE">
        <w:rPr>
          <w:sz w:val="28"/>
          <w:szCs w:val="28"/>
          <w:lang w:val="en-US"/>
        </w:rPr>
        <w:t xml:space="preserve"> here</w:t>
      </w:r>
      <w:r w:rsidR="00335EF4">
        <w:rPr>
          <w:sz w:val="28"/>
          <w:szCs w:val="28"/>
          <w:lang w:val="en-US"/>
        </w:rPr>
        <w:t xml:space="preserve"> as tools across the production</w:t>
      </w:r>
      <w:r w:rsidR="00E75D06">
        <w:rPr>
          <w:sz w:val="28"/>
          <w:szCs w:val="28"/>
          <w:lang w:val="en-US"/>
        </w:rPr>
        <w:t xml:space="preserve"> </w:t>
      </w:r>
      <w:r w:rsidR="00335EF4">
        <w:rPr>
          <w:sz w:val="28"/>
          <w:szCs w:val="28"/>
          <w:lang w:val="en-US"/>
        </w:rPr>
        <w:t>and the</w:t>
      </w:r>
      <w:r w:rsidR="00C01E1F">
        <w:rPr>
          <w:sz w:val="28"/>
          <w:szCs w:val="28"/>
          <w:lang w:val="en-US"/>
        </w:rPr>
        <w:t xml:space="preserve"> traction between the concepts make visible the </w:t>
      </w:r>
      <w:r w:rsidR="008C4987">
        <w:rPr>
          <w:sz w:val="28"/>
          <w:szCs w:val="28"/>
          <w:lang w:val="en-US"/>
        </w:rPr>
        <w:t xml:space="preserve">hegemonic </w:t>
      </w:r>
      <w:r w:rsidR="00C01E1F">
        <w:rPr>
          <w:sz w:val="28"/>
          <w:szCs w:val="28"/>
          <w:lang w:val="en-US"/>
        </w:rPr>
        <w:t>ideologies</w:t>
      </w:r>
      <w:r w:rsidR="008C4987">
        <w:rPr>
          <w:sz w:val="28"/>
          <w:szCs w:val="28"/>
          <w:lang w:val="en-US"/>
        </w:rPr>
        <w:t xml:space="preserve"> around masculinity</w:t>
      </w:r>
      <w:r w:rsidR="00C01E1F">
        <w:rPr>
          <w:sz w:val="28"/>
          <w:szCs w:val="28"/>
          <w:lang w:val="en-US"/>
        </w:rPr>
        <w:t xml:space="preserve"> </w:t>
      </w:r>
      <w:r w:rsidR="00EE6D1F">
        <w:rPr>
          <w:sz w:val="28"/>
          <w:szCs w:val="28"/>
          <w:lang w:val="en-US"/>
        </w:rPr>
        <w:t xml:space="preserve">at </w:t>
      </w:r>
      <w:r w:rsidR="006C214B">
        <w:rPr>
          <w:sz w:val="28"/>
          <w:szCs w:val="28"/>
          <w:lang w:val="en-US"/>
        </w:rPr>
        <w:t>work</w:t>
      </w:r>
      <w:r w:rsidR="009A1FDC">
        <w:rPr>
          <w:sz w:val="28"/>
          <w:szCs w:val="28"/>
          <w:lang w:val="en-US"/>
        </w:rPr>
        <w:t>.</w:t>
      </w:r>
      <w:r w:rsidR="009D4AF3">
        <w:rPr>
          <w:sz w:val="28"/>
          <w:szCs w:val="28"/>
          <w:lang w:val="en-US"/>
        </w:rPr>
        <w:t xml:space="preserve"> </w:t>
      </w:r>
    </w:p>
    <w:p w14:paraId="0A53DD4E" w14:textId="73FD24FF" w:rsidR="001538EB" w:rsidRDefault="009D4AF3" w:rsidP="00C20E25">
      <w:pPr>
        <w:spacing w:line="360" w:lineRule="auto"/>
        <w:rPr>
          <w:sz w:val="28"/>
          <w:szCs w:val="28"/>
          <w:lang w:val="en-US"/>
        </w:rPr>
      </w:pPr>
      <w:r>
        <w:rPr>
          <w:sz w:val="28"/>
          <w:szCs w:val="28"/>
          <w:lang w:val="en-US"/>
        </w:rPr>
        <w:t>Lefebvre explains</w:t>
      </w:r>
      <w:r w:rsidR="00DE65BA">
        <w:rPr>
          <w:sz w:val="28"/>
          <w:szCs w:val="28"/>
          <w:lang w:val="en-US"/>
        </w:rPr>
        <w:t xml:space="preserve"> that </w:t>
      </w:r>
      <w:r w:rsidR="00B92B69">
        <w:rPr>
          <w:sz w:val="28"/>
          <w:szCs w:val="28"/>
          <w:lang w:val="en-US"/>
        </w:rPr>
        <w:t>difference</w:t>
      </w:r>
      <w:r w:rsidR="00EE3FEB">
        <w:rPr>
          <w:sz w:val="28"/>
          <w:szCs w:val="28"/>
          <w:lang w:val="en-US"/>
        </w:rPr>
        <w:t xml:space="preserve"> is </w:t>
      </w:r>
      <w:r w:rsidR="00B92B69">
        <w:rPr>
          <w:sz w:val="28"/>
          <w:szCs w:val="28"/>
          <w:lang w:val="en-US"/>
        </w:rPr>
        <w:t>a marker of in</w:t>
      </w:r>
      <w:r w:rsidR="00EE3FEB">
        <w:rPr>
          <w:sz w:val="28"/>
          <w:szCs w:val="28"/>
          <w:lang w:val="en-US"/>
        </w:rPr>
        <w:t>equality</w:t>
      </w:r>
      <w:r w:rsidR="004F6A59">
        <w:rPr>
          <w:sz w:val="28"/>
          <w:szCs w:val="28"/>
          <w:lang w:val="en-US"/>
        </w:rPr>
        <w:t xml:space="preserve">, </w:t>
      </w:r>
      <w:r w:rsidR="00EE3FEB">
        <w:rPr>
          <w:sz w:val="28"/>
          <w:szCs w:val="28"/>
          <w:lang w:val="en-US"/>
        </w:rPr>
        <w:t xml:space="preserve">where difference exists so does a hierarchy </w:t>
      </w:r>
      <w:r w:rsidR="00FC5602">
        <w:rPr>
          <w:sz w:val="28"/>
          <w:szCs w:val="28"/>
          <w:lang w:val="en-US"/>
        </w:rPr>
        <w:t>that expresses the dichotomy of</w:t>
      </w:r>
      <w:r w:rsidR="00EE3FEB">
        <w:rPr>
          <w:sz w:val="28"/>
          <w:szCs w:val="28"/>
          <w:lang w:val="en-US"/>
        </w:rPr>
        <w:t xml:space="preserve"> superio</w:t>
      </w:r>
      <w:r w:rsidR="00FC5602">
        <w:rPr>
          <w:sz w:val="28"/>
          <w:szCs w:val="28"/>
          <w:lang w:val="en-US"/>
        </w:rPr>
        <w:t>r/</w:t>
      </w:r>
      <w:r w:rsidR="00EE3FEB">
        <w:rPr>
          <w:sz w:val="28"/>
          <w:szCs w:val="28"/>
          <w:lang w:val="en-US"/>
        </w:rPr>
        <w:t xml:space="preserve"> </w:t>
      </w:r>
      <w:r w:rsidR="003C0F77">
        <w:rPr>
          <w:sz w:val="28"/>
          <w:szCs w:val="28"/>
          <w:lang w:val="en-US"/>
        </w:rPr>
        <w:t xml:space="preserve">inferior, the particularities of </w:t>
      </w:r>
      <w:r w:rsidR="00BE4FE6">
        <w:rPr>
          <w:sz w:val="28"/>
          <w:szCs w:val="28"/>
          <w:lang w:val="en-US"/>
        </w:rPr>
        <w:t>lived experience tr</w:t>
      </w:r>
      <w:r w:rsidR="00F41409">
        <w:rPr>
          <w:sz w:val="28"/>
          <w:szCs w:val="28"/>
          <w:lang w:val="en-US"/>
        </w:rPr>
        <w:t>ansition</w:t>
      </w:r>
      <w:r w:rsidR="00BE4FE6">
        <w:rPr>
          <w:sz w:val="28"/>
          <w:szCs w:val="28"/>
          <w:lang w:val="en-US"/>
        </w:rPr>
        <w:t xml:space="preserve"> into differences </w:t>
      </w:r>
      <w:r w:rsidR="00F9046D">
        <w:rPr>
          <w:sz w:val="28"/>
          <w:szCs w:val="28"/>
          <w:lang w:val="en-US"/>
        </w:rPr>
        <w:t>via this</w:t>
      </w:r>
      <w:r w:rsidR="00BE4FE6">
        <w:rPr>
          <w:sz w:val="28"/>
          <w:szCs w:val="28"/>
          <w:lang w:val="en-US"/>
        </w:rPr>
        <w:t xml:space="preserve"> </w:t>
      </w:r>
      <w:r w:rsidR="00BA741A">
        <w:rPr>
          <w:sz w:val="28"/>
          <w:szCs w:val="28"/>
          <w:lang w:val="en-US"/>
        </w:rPr>
        <w:t>hierarchical</w:t>
      </w:r>
      <w:r w:rsidR="00BE4FE6">
        <w:rPr>
          <w:sz w:val="28"/>
          <w:szCs w:val="28"/>
          <w:lang w:val="en-US"/>
        </w:rPr>
        <w:t xml:space="preserve"> structure</w:t>
      </w:r>
      <w:r w:rsidR="00212FAA">
        <w:rPr>
          <w:sz w:val="28"/>
          <w:szCs w:val="28"/>
          <w:lang w:val="en-US"/>
        </w:rPr>
        <w:t xml:space="preserve"> and </w:t>
      </w:r>
      <w:r w:rsidR="00BA741A">
        <w:rPr>
          <w:sz w:val="28"/>
          <w:szCs w:val="28"/>
          <w:lang w:val="en-US"/>
        </w:rPr>
        <w:t xml:space="preserve">are </w:t>
      </w:r>
      <w:r w:rsidR="00212FAA">
        <w:rPr>
          <w:sz w:val="28"/>
          <w:szCs w:val="28"/>
          <w:lang w:val="en-US"/>
        </w:rPr>
        <w:t>distilled into distinctions</w:t>
      </w:r>
      <w:r w:rsidR="00BA741A">
        <w:rPr>
          <w:sz w:val="28"/>
          <w:szCs w:val="28"/>
          <w:lang w:val="en-US"/>
        </w:rPr>
        <w:t>,</w:t>
      </w:r>
      <w:r w:rsidR="00212FAA">
        <w:rPr>
          <w:sz w:val="28"/>
          <w:szCs w:val="28"/>
          <w:lang w:val="en-US"/>
        </w:rPr>
        <w:t xml:space="preserve"> which he claims</w:t>
      </w:r>
      <w:r w:rsidR="00A17224">
        <w:rPr>
          <w:sz w:val="28"/>
          <w:szCs w:val="28"/>
          <w:lang w:val="en-US"/>
        </w:rPr>
        <w:t>,</w:t>
      </w:r>
      <w:r w:rsidR="00532D12">
        <w:rPr>
          <w:sz w:val="28"/>
          <w:szCs w:val="28"/>
          <w:lang w:val="en-US"/>
        </w:rPr>
        <w:t xml:space="preserve"> present day western societies are founded upon</w:t>
      </w:r>
      <w:r w:rsidR="00A17224">
        <w:rPr>
          <w:sz w:val="28"/>
          <w:szCs w:val="28"/>
          <w:lang w:val="en-US"/>
        </w:rPr>
        <w:t xml:space="preserve"> (Lefebvre</w:t>
      </w:r>
      <w:r w:rsidR="00A06137">
        <w:rPr>
          <w:sz w:val="28"/>
          <w:szCs w:val="28"/>
          <w:lang w:val="en-US"/>
        </w:rPr>
        <w:t xml:space="preserve">, </w:t>
      </w:r>
      <w:r w:rsidR="00BE13BB">
        <w:rPr>
          <w:sz w:val="28"/>
          <w:szCs w:val="28"/>
          <w:lang w:val="en-US"/>
        </w:rPr>
        <w:t>1969, 2005</w:t>
      </w:r>
      <w:r w:rsidR="00A17224">
        <w:rPr>
          <w:sz w:val="28"/>
          <w:szCs w:val="28"/>
          <w:lang w:val="en-US"/>
        </w:rPr>
        <w:t>).</w:t>
      </w:r>
      <w:r>
        <w:rPr>
          <w:sz w:val="28"/>
          <w:szCs w:val="28"/>
          <w:lang w:val="en-US"/>
        </w:rPr>
        <w:t xml:space="preserve"> </w:t>
      </w:r>
      <w:r w:rsidR="00543C9E">
        <w:rPr>
          <w:sz w:val="28"/>
          <w:szCs w:val="28"/>
          <w:lang w:val="en-US"/>
        </w:rPr>
        <w:t>Within the binary of Fez and Nate</w:t>
      </w:r>
      <w:r w:rsidR="00703EFD">
        <w:rPr>
          <w:sz w:val="28"/>
          <w:szCs w:val="28"/>
          <w:lang w:val="en-US"/>
        </w:rPr>
        <w:t xml:space="preserve">, </w:t>
      </w:r>
      <w:r w:rsidR="00975996">
        <w:rPr>
          <w:sz w:val="28"/>
          <w:szCs w:val="28"/>
          <w:lang w:val="en-US"/>
        </w:rPr>
        <w:t>economically</w:t>
      </w:r>
      <w:r w:rsidR="007B73B0">
        <w:rPr>
          <w:sz w:val="28"/>
          <w:szCs w:val="28"/>
          <w:lang w:val="en-US"/>
        </w:rPr>
        <w:t xml:space="preserve">, </w:t>
      </w:r>
      <w:proofErr w:type="gramStart"/>
      <w:r w:rsidR="007B73B0">
        <w:rPr>
          <w:sz w:val="28"/>
          <w:szCs w:val="28"/>
          <w:lang w:val="en-US"/>
        </w:rPr>
        <w:t>socially</w:t>
      </w:r>
      <w:proofErr w:type="gramEnd"/>
      <w:r w:rsidR="007B73B0">
        <w:rPr>
          <w:sz w:val="28"/>
          <w:szCs w:val="28"/>
          <w:lang w:val="en-US"/>
        </w:rPr>
        <w:t xml:space="preserve"> and culturally</w:t>
      </w:r>
      <w:r w:rsidR="00975996">
        <w:rPr>
          <w:sz w:val="28"/>
          <w:szCs w:val="28"/>
          <w:lang w:val="en-US"/>
        </w:rPr>
        <w:t xml:space="preserve"> Nate appears </w:t>
      </w:r>
      <w:r w:rsidR="00A843A5">
        <w:rPr>
          <w:sz w:val="28"/>
          <w:szCs w:val="28"/>
          <w:lang w:val="en-US"/>
        </w:rPr>
        <w:t xml:space="preserve">more </w:t>
      </w:r>
      <w:r w:rsidR="009E7077">
        <w:rPr>
          <w:sz w:val="28"/>
          <w:szCs w:val="28"/>
          <w:lang w:val="en-US"/>
        </w:rPr>
        <w:t xml:space="preserve">superficially </w:t>
      </w:r>
      <w:r w:rsidR="00A843A5">
        <w:rPr>
          <w:sz w:val="28"/>
          <w:szCs w:val="28"/>
          <w:lang w:val="en-US"/>
        </w:rPr>
        <w:t>powerful</w:t>
      </w:r>
      <w:r w:rsidR="007B73B0">
        <w:rPr>
          <w:sz w:val="28"/>
          <w:szCs w:val="28"/>
          <w:lang w:val="en-US"/>
        </w:rPr>
        <w:t xml:space="preserve"> </w:t>
      </w:r>
      <w:r w:rsidR="005B29AD">
        <w:rPr>
          <w:sz w:val="28"/>
          <w:szCs w:val="28"/>
          <w:lang w:val="en-US"/>
        </w:rPr>
        <w:t xml:space="preserve">and therefore </w:t>
      </w:r>
      <w:r w:rsidR="007B73B0">
        <w:rPr>
          <w:sz w:val="28"/>
          <w:szCs w:val="28"/>
          <w:lang w:val="en-US"/>
        </w:rPr>
        <w:t xml:space="preserve">occupies </w:t>
      </w:r>
      <w:r w:rsidR="005B29AD">
        <w:rPr>
          <w:sz w:val="28"/>
          <w:szCs w:val="28"/>
          <w:lang w:val="en-US"/>
        </w:rPr>
        <w:t xml:space="preserve">the </w:t>
      </w:r>
      <w:r w:rsidR="00703EFD">
        <w:rPr>
          <w:sz w:val="28"/>
          <w:szCs w:val="28"/>
          <w:lang w:val="en-US"/>
        </w:rPr>
        <w:t>higher position wh</w:t>
      </w:r>
      <w:r w:rsidR="007C1274">
        <w:rPr>
          <w:sz w:val="28"/>
          <w:szCs w:val="28"/>
          <w:lang w:val="en-US"/>
        </w:rPr>
        <w:t xml:space="preserve">ile Fez’s moral compass </w:t>
      </w:r>
      <w:r w:rsidR="00A11762">
        <w:rPr>
          <w:sz w:val="28"/>
          <w:szCs w:val="28"/>
          <w:lang w:val="en-US"/>
        </w:rPr>
        <w:t>works to undermine</w:t>
      </w:r>
      <w:r w:rsidR="008B6E7E">
        <w:rPr>
          <w:sz w:val="28"/>
          <w:szCs w:val="28"/>
          <w:lang w:val="en-US"/>
        </w:rPr>
        <w:t xml:space="preserve"> </w:t>
      </w:r>
      <w:r w:rsidR="009D525A">
        <w:rPr>
          <w:sz w:val="28"/>
          <w:szCs w:val="28"/>
          <w:lang w:val="en-US"/>
        </w:rPr>
        <w:t xml:space="preserve">the position within </w:t>
      </w:r>
      <w:r w:rsidR="00A6512B">
        <w:rPr>
          <w:sz w:val="28"/>
          <w:szCs w:val="28"/>
          <w:lang w:val="en-US"/>
        </w:rPr>
        <w:t>hegemonic systems</w:t>
      </w:r>
      <w:r w:rsidR="009D525A">
        <w:rPr>
          <w:sz w:val="28"/>
          <w:szCs w:val="28"/>
          <w:lang w:val="en-US"/>
        </w:rPr>
        <w:t xml:space="preserve"> occupied by Nate. As a result, the costuming is used to </w:t>
      </w:r>
      <w:r w:rsidR="00F5466B">
        <w:rPr>
          <w:sz w:val="28"/>
          <w:szCs w:val="28"/>
          <w:lang w:val="en-US"/>
        </w:rPr>
        <w:t xml:space="preserve">re-establish the </w:t>
      </w:r>
      <w:r w:rsidR="00F5466B">
        <w:rPr>
          <w:sz w:val="28"/>
          <w:szCs w:val="28"/>
          <w:lang w:val="en-US"/>
        </w:rPr>
        <w:lastRenderedPageBreak/>
        <w:t>position</w:t>
      </w:r>
      <w:r w:rsidR="00A30818">
        <w:rPr>
          <w:sz w:val="28"/>
          <w:szCs w:val="28"/>
          <w:lang w:val="en-US"/>
        </w:rPr>
        <w:t xml:space="preserve"> within the hierarchy</w:t>
      </w:r>
      <w:r w:rsidR="00F5466B">
        <w:rPr>
          <w:sz w:val="28"/>
          <w:szCs w:val="28"/>
          <w:lang w:val="en-US"/>
        </w:rPr>
        <w:t xml:space="preserve"> of both</w:t>
      </w:r>
      <w:r w:rsidR="00A30818">
        <w:rPr>
          <w:sz w:val="28"/>
          <w:szCs w:val="28"/>
          <w:lang w:val="en-US"/>
        </w:rPr>
        <w:t>,</w:t>
      </w:r>
      <w:r w:rsidR="00F5466B">
        <w:rPr>
          <w:sz w:val="28"/>
          <w:szCs w:val="28"/>
          <w:lang w:val="en-US"/>
        </w:rPr>
        <w:t xml:space="preserve"> in relation to dominant </w:t>
      </w:r>
      <w:r w:rsidR="007C11C1">
        <w:rPr>
          <w:sz w:val="28"/>
          <w:szCs w:val="28"/>
          <w:lang w:val="en-US"/>
        </w:rPr>
        <w:t>and</w:t>
      </w:r>
      <w:r w:rsidR="00F5466B">
        <w:rPr>
          <w:sz w:val="28"/>
          <w:szCs w:val="28"/>
          <w:lang w:val="en-US"/>
        </w:rPr>
        <w:t xml:space="preserve"> acceptable ‘</w:t>
      </w:r>
      <w:proofErr w:type="gramStart"/>
      <w:r w:rsidR="00F5466B">
        <w:rPr>
          <w:sz w:val="28"/>
          <w:szCs w:val="28"/>
          <w:lang w:val="en-US"/>
        </w:rPr>
        <w:t>norms’</w:t>
      </w:r>
      <w:proofErr w:type="gramEnd"/>
      <w:r w:rsidR="001538EB">
        <w:rPr>
          <w:sz w:val="28"/>
          <w:szCs w:val="28"/>
          <w:lang w:val="en-US"/>
        </w:rPr>
        <w:t>.</w:t>
      </w:r>
    </w:p>
    <w:p w14:paraId="122A419F" w14:textId="69310AEA" w:rsidR="009D664F" w:rsidRDefault="00FE1EBB" w:rsidP="00C20E25">
      <w:pPr>
        <w:spacing w:line="360" w:lineRule="auto"/>
        <w:rPr>
          <w:sz w:val="28"/>
          <w:szCs w:val="28"/>
          <w:lang w:val="en-US"/>
        </w:rPr>
      </w:pPr>
      <w:r>
        <w:rPr>
          <w:sz w:val="28"/>
          <w:szCs w:val="28"/>
          <w:lang w:val="en-US"/>
        </w:rPr>
        <w:t xml:space="preserve">Distinctions </w:t>
      </w:r>
      <w:r w:rsidR="007E1A45">
        <w:rPr>
          <w:sz w:val="28"/>
          <w:szCs w:val="28"/>
          <w:lang w:val="en-US"/>
        </w:rPr>
        <w:t xml:space="preserve">are used to maintain </w:t>
      </w:r>
      <w:r w:rsidR="008274A4">
        <w:rPr>
          <w:sz w:val="28"/>
          <w:szCs w:val="28"/>
          <w:lang w:val="en-US"/>
        </w:rPr>
        <w:t>boundaries</w:t>
      </w:r>
      <w:r w:rsidR="00033AE7">
        <w:rPr>
          <w:sz w:val="28"/>
          <w:szCs w:val="28"/>
          <w:lang w:val="en-US"/>
        </w:rPr>
        <w:t xml:space="preserve">, as Lefebvre </w:t>
      </w:r>
      <w:r w:rsidR="00106E7B">
        <w:rPr>
          <w:sz w:val="28"/>
          <w:szCs w:val="28"/>
          <w:lang w:val="en-US"/>
        </w:rPr>
        <w:t>explains</w:t>
      </w:r>
      <w:r w:rsidR="00B52DE1">
        <w:rPr>
          <w:sz w:val="28"/>
          <w:szCs w:val="28"/>
          <w:lang w:val="en-US"/>
        </w:rPr>
        <w:t>,</w:t>
      </w:r>
      <w:r w:rsidR="00106E7B">
        <w:rPr>
          <w:sz w:val="28"/>
          <w:szCs w:val="28"/>
          <w:lang w:val="en-US"/>
        </w:rPr>
        <w:t xml:space="preserve"> the concept of distinction </w:t>
      </w:r>
      <w:r w:rsidR="00EA0716">
        <w:rPr>
          <w:sz w:val="28"/>
          <w:szCs w:val="28"/>
          <w:lang w:val="en-US"/>
        </w:rPr>
        <w:t>is</w:t>
      </w:r>
      <w:r w:rsidR="00106E7B">
        <w:rPr>
          <w:sz w:val="28"/>
          <w:szCs w:val="28"/>
          <w:lang w:val="en-US"/>
        </w:rPr>
        <w:t xml:space="preserve"> ‘</w:t>
      </w:r>
      <w:r w:rsidR="008F3A12">
        <w:rPr>
          <w:sz w:val="28"/>
          <w:szCs w:val="28"/>
          <w:lang w:val="en-US"/>
        </w:rPr>
        <w:t>an abstract principle of classification and nomenclature</w:t>
      </w:r>
      <w:r w:rsidR="004F720A">
        <w:rPr>
          <w:sz w:val="28"/>
          <w:szCs w:val="28"/>
          <w:lang w:val="en-US"/>
        </w:rPr>
        <w:t xml:space="preserve"> on the one hand and principle of evaluation on the other’ (Lefebvre</w:t>
      </w:r>
      <w:r w:rsidR="00781EFA">
        <w:rPr>
          <w:sz w:val="28"/>
          <w:szCs w:val="28"/>
          <w:lang w:val="en-US"/>
        </w:rPr>
        <w:t>, 2005:</w:t>
      </w:r>
      <w:r w:rsidR="004F720A">
        <w:rPr>
          <w:sz w:val="28"/>
          <w:szCs w:val="28"/>
          <w:lang w:val="en-US"/>
        </w:rPr>
        <w:t>114)</w:t>
      </w:r>
      <w:r w:rsidR="00B15AF4">
        <w:rPr>
          <w:sz w:val="28"/>
          <w:szCs w:val="28"/>
          <w:lang w:val="en-US"/>
        </w:rPr>
        <w:t xml:space="preserve">. </w:t>
      </w:r>
      <w:r w:rsidR="00FF6A31">
        <w:rPr>
          <w:sz w:val="28"/>
          <w:szCs w:val="28"/>
          <w:lang w:val="en-US"/>
        </w:rPr>
        <w:t xml:space="preserve">So, </w:t>
      </w:r>
      <w:r w:rsidR="00FF36F3">
        <w:rPr>
          <w:sz w:val="28"/>
          <w:szCs w:val="28"/>
          <w:lang w:val="en-US"/>
        </w:rPr>
        <w:t xml:space="preserve">difference is used to mark boundaries and distinctions are used to maintain those boundaries. </w:t>
      </w:r>
      <w:r w:rsidR="003B2A25">
        <w:rPr>
          <w:sz w:val="28"/>
          <w:szCs w:val="28"/>
          <w:lang w:val="en-US"/>
        </w:rPr>
        <w:t xml:space="preserve">The distinctions at </w:t>
      </w:r>
      <w:r w:rsidR="00287709">
        <w:rPr>
          <w:sz w:val="28"/>
          <w:szCs w:val="28"/>
          <w:lang w:val="en-US"/>
        </w:rPr>
        <w:t>work</w:t>
      </w:r>
      <w:r w:rsidR="00375B4C">
        <w:rPr>
          <w:sz w:val="28"/>
          <w:szCs w:val="28"/>
          <w:lang w:val="en-US"/>
        </w:rPr>
        <w:t xml:space="preserve"> within Euphoria</w:t>
      </w:r>
      <w:r w:rsidR="003B2A25">
        <w:rPr>
          <w:sz w:val="28"/>
          <w:szCs w:val="28"/>
          <w:lang w:val="en-US"/>
        </w:rPr>
        <w:t xml:space="preserve"> are articulated through different manifestations of masculinity</w:t>
      </w:r>
      <w:r w:rsidR="00375B4C">
        <w:rPr>
          <w:sz w:val="28"/>
          <w:szCs w:val="28"/>
          <w:lang w:val="en-US"/>
        </w:rPr>
        <w:t xml:space="preserve">, </w:t>
      </w:r>
      <w:r w:rsidR="0064687D">
        <w:rPr>
          <w:sz w:val="28"/>
          <w:szCs w:val="28"/>
          <w:lang w:val="en-US"/>
        </w:rPr>
        <w:t>Fez</w:t>
      </w:r>
      <w:r w:rsidR="00287709">
        <w:rPr>
          <w:sz w:val="28"/>
          <w:szCs w:val="28"/>
          <w:lang w:val="en-US"/>
        </w:rPr>
        <w:t xml:space="preserve">’s difference is </w:t>
      </w:r>
      <w:r w:rsidR="00B9272D">
        <w:rPr>
          <w:sz w:val="28"/>
          <w:szCs w:val="28"/>
          <w:lang w:val="en-US"/>
        </w:rPr>
        <w:t>fixed</w:t>
      </w:r>
      <w:r w:rsidR="00A44B6B">
        <w:rPr>
          <w:sz w:val="28"/>
          <w:szCs w:val="28"/>
          <w:lang w:val="en-US"/>
        </w:rPr>
        <w:t xml:space="preserve"> through</w:t>
      </w:r>
      <w:r w:rsidR="00CC446B">
        <w:rPr>
          <w:sz w:val="28"/>
          <w:szCs w:val="28"/>
          <w:lang w:val="en-US"/>
        </w:rPr>
        <w:t xml:space="preserve"> </w:t>
      </w:r>
      <w:r w:rsidR="00866BBF">
        <w:rPr>
          <w:sz w:val="28"/>
          <w:szCs w:val="28"/>
          <w:lang w:val="en-US"/>
        </w:rPr>
        <w:t>the version of masculinity he inhabits,</w:t>
      </w:r>
      <w:r w:rsidR="00A44B6B">
        <w:rPr>
          <w:sz w:val="28"/>
          <w:szCs w:val="28"/>
          <w:lang w:val="en-US"/>
        </w:rPr>
        <w:t xml:space="preserve"> his</w:t>
      </w:r>
      <w:r w:rsidR="00580C82">
        <w:rPr>
          <w:sz w:val="28"/>
          <w:szCs w:val="28"/>
          <w:lang w:val="en-US"/>
        </w:rPr>
        <w:t xml:space="preserve"> back story</w:t>
      </w:r>
      <w:r w:rsidR="00300F03">
        <w:rPr>
          <w:sz w:val="28"/>
          <w:szCs w:val="28"/>
          <w:lang w:val="en-US"/>
        </w:rPr>
        <w:t xml:space="preserve">, </w:t>
      </w:r>
      <w:r w:rsidR="00580C82">
        <w:rPr>
          <w:sz w:val="28"/>
          <w:szCs w:val="28"/>
          <w:lang w:val="en-US"/>
        </w:rPr>
        <w:t xml:space="preserve">the liminal space he </w:t>
      </w:r>
      <w:r w:rsidR="002B4D0F">
        <w:rPr>
          <w:sz w:val="28"/>
          <w:szCs w:val="28"/>
          <w:lang w:val="en-US"/>
        </w:rPr>
        <w:t>occupies</w:t>
      </w:r>
      <w:r w:rsidR="00005E5B">
        <w:rPr>
          <w:sz w:val="28"/>
          <w:szCs w:val="28"/>
          <w:lang w:val="en-US"/>
        </w:rPr>
        <w:t xml:space="preserve"> </w:t>
      </w:r>
      <w:r w:rsidR="004A44DF">
        <w:rPr>
          <w:sz w:val="28"/>
          <w:szCs w:val="28"/>
          <w:lang w:val="en-US"/>
        </w:rPr>
        <w:t xml:space="preserve">as a conduit </w:t>
      </w:r>
      <w:r w:rsidR="00005E5B">
        <w:rPr>
          <w:sz w:val="28"/>
          <w:szCs w:val="28"/>
          <w:lang w:val="en-US"/>
        </w:rPr>
        <w:t>between the teenagers at school and the reality of life outside education</w:t>
      </w:r>
      <w:r w:rsidR="00300F03">
        <w:rPr>
          <w:sz w:val="28"/>
          <w:szCs w:val="28"/>
          <w:lang w:val="en-US"/>
        </w:rPr>
        <w:t xml:space="preserve">, </w:t>
      </w:r>
      <w:r w:rsidR="004D09B0">
        <w:rPr>
          <w:sz w:val="28"/>
          <w:szCs w:val="28"/>
          <w:lang w:val="en-US"/>
        </w:rPr>
        <w:t>the transparency of his actions</w:t>
      </w:r>
      <w:r w:rsidR="00DA3D89">
        <w:rPr>
          <w:sz w:val="28"/>
          <w:szCs w:val="28"/>
          <w:lang w:val="en-US"/>
        </w:rPr>
        <w:t xml:space="preserve">, </w:t>
      </w:r>
      <w:r w:rsidR="004D09B0">
        <w:rPr>
          <w:sz w:val="28"/>
          <w:szCs w:val="28"/>
          <w:lang w:val="en-US"/>
        </w:rPr>
        <w:t>his clear moral code</w:t>
      </w:r>
      <w:r w:rsidR="00DA3D89">
        <w:rPr>
          <w:sz w:val="28"/>
          <w:szCs w:val="28"/>
          <w:lang w:val="en-US"/>
        </w:rPr>
        <w:t xml:space="preserve"> and </w:t>
      </w:r>
      <w:r w:rsidR="00B12CC0">
        <w:rPr>
          <w:sz w:val="28"/>
          <w:szCs w:val="28"/>
          <w:lang w:val="en-US"/>
        </w:rPr>
        <w:t xml:space="preserve">of course, </w:t>
      </w:r>
      <w:r w:rsidR="00A35F18">
        <w:rPr>
          <w:sz w:val="28"/>
          <w:szCs w:val="28"/>
          <w:lang w:val="en-US"/>
        </w:rPr>
        <w:t>his choice of t-shirt.</w:t>
      </w:r>
      <w:r w:rsidR="00A44B6B">
        <w:rPr>
          <w:sz w:val="28"/>
          <w:szCs w:val="28"/>
          <w:lang w:val="en-US"/>
        </w:rPr>
        <w:t xml:space="preserve"> </w:t>
      </w:r>
      <w:r w:rsidR="00697A64">
        <w:rPr>
          <w:sz w:val="28"/>
          <w:szCs w:val="28"/>
          <w:lang w:val="en-US"/>
        </w:rPr>
        <w:t xml:space="preserve">The </w:t>
      </w:r>
      <w:r w:rsidR="002549E8">
        <w:rPr>
          <w:sz w:val="28"/>
          <w:szCs w:val="28"/>
          <w:lang w:val="en-US"/>
        </w:rPr>
        <w:t>differences he embodie</w:t>
      </w:r>
      <w:r w:rsidR="00B43858">
        <w:rPr>
          <w:sz w:val="28"/>
          <w:szCs w:val="28"/>
          <w:lang w:val="en-US"/>
        </w:rPr>
        <w:t>s</w:t>
      </w:r>
      <w:r w:rsidR="002549E8">
        <w:rPr>
          <w:sz w:val="28"/>
          <w:szCs w:val="28"/>
          <w:lang w:val="en-US"/>
        </w:rPr>
        <w:t xml:space="preserve"> are used to</w:t>
      </w:r>
      <w:r w:rsidR="00E8608F">
        <w:rPr>
          <w:sz w:val="28"/>
          <w:szCs w:val="28"/>
          <w:lang w:val="en-US"/>
        </w:rPr>
        <w:t xml:space="preserve"> </w:t>
      </w:r>
      <w:r w:rsidR="00503508">
        <w:rPr>
          <w:sz w:val="28"/>
          <w:szCs w:val="28"/>
          <w:lang w:val="en-US"/>
        </w:rPr>
        <w:t xml:space="preserve">mark </w:t>
      </w:r>
      <w:r w:rsidR="002B48E6">
        <w:rPr>
          <w:sz w:val="28"/>
          <w:szCs w:val="28"/>
          <w:lang w:val="en-US"/>
        </w:rPr>
        <w:t xml:space="preserve">and position </w:t>
      </w:r>
      <w:r w:rsidR="00503508">
        <w:rPr>
          <w:sz w:val="28"/>
          <w:szCs w:val="28"/>
          <w:lang w:val="en-US"/>
        </w:rPr>
        <w:t>him as distinct from the other male characters</w:t>
      </w:r>
      <w:r w:rsidR="00E8608F">
        <w:rPr>
          <w:sz w:val="28"/>
          <w:szCs w:val="28"/>
          <w:lang w:val="en-US"/>
        </w:rPr>
        <w:t xml:space="preserve"> in terms of </w:t>
      </w:r>
      <w:r w:rsidR="00AA5128">
        <w:rPr>
          <w:sz w:val="28"/>
          <w:szCs w:val="28"/>
          <w:lang w:val="en-US"/>
        </w:rPr>
        <w:t xml:space="preserve">social </w:t>
      </w:r>
      <w:r w:rsidR="00E8608F">
        <w:rPr>
          <w:sz w:val="28"/>
          <w:szCs w:val="28"/>
          <w:lang w:val="en-US"/>
        </w:rPr>
        <w:t xml:space="preserve">position, social </w:t>
      </w:r>
      <w:r w:rsidR="00A0579F">
        <w:rPr>
          <w:sz w:val="28"/>
          <w:szCs w:val="28"/>
          <w:lang w:val="en-US"/>
        </w:rPr>
        <w:t>class,</w:t>
      </w:r>
      <w:r w:rsidR="00E8608F">
        <w:rPr>
          <w:sz w:val="28"/>
          <w:szCs w:val="28"/>
          <w:lang w:val="en-US"/>
        </w:rPr>
        <w:t xml:space="preserve"> or status</w:t>
      </w:r>
      <w:r w:rsidR="000064B7">
        <w:rPr>
          <w:sz w:val="28"/>
          <w:szCs w:val="28"/>
          <w:lang w:val="en-US"/>
        </w:rPr>
        <w:t>.</w:t>
      </w:r>
      <w:r w:rsidR="008C4317">
        <w:rPr>
          <w:sz w:val="28"/>
          <w:szCs w:val="28"/>
          <w:lang w:val="en-US"/>
        </w:rPr>
        <w:t xml:space="preserve"> On the surface the distinction is negatively imbued but within the context of the narrative the distinction </w:t>
      </w:r>
      <w:r w:rsidR="00AA69DF">
        <w:rPr>
          <w:sz w:val="28"/>
          <w:szCs w:val="28"/>
          <w:lang w:val="en-US"/>
        </w:rPr>
        <w:t xml:space="preserve">can be read to </w:t>
      </w:r>
      <w:r w:rsidR="008C4317">
        <w:rPr>
          <w:sz w:val="28"/>
          <w:szCs w:val="28"/>
          <w:lang w:val="en-US"/>
        </w:rPr>
        <w:t>mark</w:t>
      </w:r>
      <w:r w:rsidR="008245E0">
        <w:rPr>
          <w:sz w:val="28"/>
          <w:szCs w:val="28"/>
          <w:lang w:val="en-US"/>
        </w:rPr>
        <w:t xml:space="preserve"> out Fez’s way of living as an alternative </w:t>
      </w:r>
      <w:r w:rsidR="005D2FB6">
        <w:rPr>
          <w:sz w:val="28"/>
          <w:szCs w:val="28"/>
          <w:lang w:val="en-US"/>
        </w:rPr>
        <w:t xml:space="preserve">utopia that </w:t>
      </w:r>
      <w:r w:rsidR="00CC1548">
        <w:rPr>
          <w:sz w:val="28"/>
          <w:szCs w:val="28"/>
          <w:lang w:val="en-US"/>
        </w:rPr>
        <w:t xml:space="preserve">encompasses caring practices, </w:t>
      </w:r>
      <w:r w:rsidR="00B523E6">
        <w:rPr>
          <w:sz w:val="28"/>
          <w:szCs w:val="28"/>
          <w:lang w:val="en-US"/>
        </w:rPr>
        <w:t xml:space="preserve">often </w:t>
      </w:r>
      <w:r w:rsidR="00FB5D52">
        <w:rPr>
          <w:sz w:val="28"/>
          <w:szCs w:val="28"/>
          <w:lang w:val="en-US"/>
        </w:rPr>
        <w:t xml:space="preserve">honorable </w:t>
      </w:r>
      <w:r w:rsidR="006062A1">
        <w:rPr>
          <w:sz w:val="28"/>
          <w:szCs w:val="28"/>
          <w:lang w:val="en-US"/>
        </w:rPr>
        <w:t>behavior,</w:t>
      </w:r>
      <w:r w:rsidR="00FB5D52">
        <w:rPr>
          <w:sz w:val="28"/>
          <w:szCs w:val="28"/>
          <w:lang w:val="en-US"/>
        </w:rPr>
        <w:t xml:space="preserve"> and attributes such as loyalty</w:t>
      </w:r>
      <w:r w:rsidR="00C9290E">
        <w:rPr>
          <w:sz w:val="28"/>
          <w:szCs w:val="28"/>
          <w:lang w:val="en-US"/>
        </w:rPr>
        <w:t xml:space="preserve">, </w:t>
      </w:r>
      <w:proofErr w:type="gramStart"/>
      <w:r w:rsidR="00C9290E">
        <w:rPr>
          <w:sz w:val="28"/>
          <w:szCs w:val="28"/>
          <w:lang w:val="en-US"/>
        </w:rPr>
        <w:t>commitment</w:t>
      </w:r>
      <w:proofErr w:type="gramEnd"/>
      <w:r w:rsidR="00C9290E">
        <w:rPr>
          <w:sz w:val="28"/>
          <w:szCs w:val="28"/>
          <w:lang w:val="en-US"/>
        </w:rPr>
        <w:t xml:space="preserve"> and </w:t>
      </w:r>
      <w:r w:rsidR="00AA69DF">
        <w:rPr>
          <w:sz w:val="28"/>
          <w:szCs w:val="28"/>
          <w:lang w:val="en-US"/>
        </w:rPr>
        <w:t>fairness.</w:t>
      </w:r>
    </w:p>
    <w:p w14:paraId="6F183F56" w14:textId="0DC33FE3" w:rsidR="00266556" w:rsidRDefault="00EE05BA" w:rsidP="00C20E25">
      <w:pPr>
        <w:spacing w:line="360" w:lineRule="auto"/>
        <w:rPr>
          <w:sz w:val="28"/>
          <w:szCs w:val="28"/>
          <w:lang w:val="en-US"/>
        </w:rPr>
      </w:pPr>
      <w:r>
        <w:rPr>
          <w:sz w:val="28"/>
          <w:szCs w:val="28"/>
          <w:lang w:val="en-US"/>
        </w:rPr>
        <w:t xml:space="preserve">Despite the fact that Supreme is a </w:t>
      </w:r>
      <w:r w:rsidR="009637EE">
        <w:rPr>
          <w:sz w:val="28"/>
          <w:szCs w:val="28"/>
          <w:lang w:val="en-US"/>
        </w:rPr>
        <w:t>high-end</w:t>
      </w:r>
      <w:r>
        <w:rPr>
          <w:sz w:val="28"/>
          <w:szCs w:val="28"/>
          <w:lang w:val="en-US"/>
        </w:rPr>
        <w:t xml:space="preserve"> streetwear brand </w:t>
      </w:r>
      <w:r w:rsidR="000162E9">
        <w:rPr>
          <w:sz w:val="28"/>
          <w:szCs w:val="28"/>
          <w:lang w:val="en-US"/>
        </w:rPr>
        <w:t xml:space="preserve">whose economic and symbolic exchange value is considerable, the use of the printed t-shirt </w:t>
      </w:r>
      <w:r w:rsidR="00A00E62">
        <w:rPr>
          <w:sz w:val="28"/>
          <w:szCs w:val="28"/>
          <w:lang w:val="en-US"/>
        </w:rPr>
        <w:t>sits in direct contrast to the conspicuously plain t-shirts worn by the other</w:t>
      </w:r>
      <w:r w:rsidR="007C71AB">
        <w:rPr>
          <w:sz w:val="28"/>
          <w:szCs w:val="28"/>
          <w:lang w:val="en-US"/>
        </w:rPr>
        <w:t xml:space="preserve"> </w:t>
      </w:r>
      <w:r w:rsidR="00A00E62">
        <w:rPr>
          <w:sz w:val="28"/>
          <w:szCs w:val="28"/>
          <w:lang w:val="en-US"/>
        </w:rPr>
        <w:t>male characters</w:t>
      </w:r>
      <w:r w:rsidR="00965B4D">
        <w:rPr>
          <w:sz w:val="28"/>
          <w:szCs w:val="28"/>
          <w:lang w:val="en-US"/>
        </w:rPr>
        <w:t xml:space="preserve">, </w:t>
      </w:r>
      <w:r w:rsidR="00AF5EB1">
        <w:rPr>
          <w:sz w:val="28"/>
          <w:szCs w:val="28"/>
          <w:lang w:val="en-US"/>
        </w:rPr>
        <w:t>particularly Nate</w:t>
      </w:r>
      <w:r w:rsidR="00B81919">
        <w:rPr>
          <w:sz w:val="28"/>
          <w:szCs w:val="28"/>
          <w:lang w:val="en-US"/>
        </w:rPr>
        <w:t>,</w:t>
      </w:r>
      <w:r w:rsidR="00B43034">
        <w:rPr>
          <w:sz w:val="28"/>
          <w:szCs w:val="28"/>
          <w:lang w:val="en-US"/>
        </w:rPr>
        <w:t xml:space="preserve"> who the </w:t>
      </w:r>
      <w:r w:rsidR="00D46683">
        <w:rPr>
          <w:sz w:val="28"/>
          <w:szCs w:val="28"/>
          <w:lang w:val="en-US"/>
        </w:rPr>
        <w:t>viewer</w:t>
      </w:r>
      <w:r w:rsidR="00B43034">
        <w:rPr>
          <w:sz w:val="28"/>
          <w:szCs w:val="28"/>
          <w:lang w:val="en-US"/>
        </w:rPr>
        <w:t xml:space="preserve"> </w:t>
      </w:r>
      <w:r w:rsidR="00B81919">
        <w:rPr>
          <w:sz w:val="28"/>
          <w:szCs w:val="28"/>
          <w:lang w:val="en-US"/>
        </w:rPr>
        <w:t>is led to</w:t>
      </w:r>
      <w:r w:rsidR="00B43034">
        <w:rPr>
          <w:sz w:val="28"/>
          <w:szCs w:val="28"/>
          <w:lang w:val="en-US"/>
        </w:rPr>
        <w:t xml:space="preserve"> assume </w:t>
      </w:r>
      <w:r w:rsidR="00B81919">
        <w:rPr>
          <w:sz w:val="28"/>
          <w:szCs w:val="28"/>
          <w:lang w:val="en-US"/>
        </w:rPr>
        <w:t xml:space="preserve">comes </w:t>
      </w:r>
      <w:r w:rsidR="00B43034">
        <w:rPr>
          <w:sz w:val="28"/>
          <w:szCs w:val="28"/>
          <w:lang w:val="en-US"/>
        </w:rPr>
        <w:t xml:space="preserve">from a more </w:t>
      </w:r>
      <w:r w:rsidR="00D46683">
        <w:rPr>
          <w:sz w:val="28"/>
          <w:szCs w:val="28"/>
          <w:lang w:val="en-US"/>
        </w:rPr>
        <w:t>conservatively affluent background</w:t>
      </w:r>
      <w:r w:rsidR="00965B4D">
        <w:rPr>
          <w:sz w:val="28"/>
          <w:szCs w:val="28"/>
          <w:lang w:val="en-US"/>
        </w:rPr>
        <w:t>.</w:t>
      </w:r>
      <w:r w:rsidR="00B52B30">
        <w:rPr>
          <w:sz w:val="28"/>
          <w:szCs w:val="28"/>
          <w:lang w:val="en-US"/>
        </w:rPr>
        <w:t xml:space="preserve"> The t-shirt is a tool </w:t>
      </w:r>
      <w:r w:rsidR="00A23EF7">
        <w:rPr>
          <w:sz w:val="28"/>
          <w:szCs w:val="28"/>
          <w:lang w:val="en-US"/>
        </w:rPr>
        <w:t>used to socially position Fez</w:t>
      </w:r>
      <w:r w:rsidR="00B23F28">
        <w:rPr>
          <w:sz w:val="28"/>
          <w:szCs w:val="28"/>
          <w:lang w:val="en-US"/>
        </w:rPr>
        <w:t xml:space="preserve"> </w:t>
      </w:r>
      <w:r w:rsidR="00AF5EB1">
        <w:rPr>
          <w:sz w:val="28"/>
          <w:szCs w:val="28"/>
          <w:lang w:val="en-US"/>
        </w:rPr>
        <w:t>via distinction</w:t>
      </w:r>
      <w:r w:rsidR="00BC26DF">
        <w:rPr>
          <w:sz w:val="28"/>
          <w:szCs w:val="28"/>
          <w:lang w:val="en-US"/>
        </w:rPr>
        <w:t>,</w:t>
      </w:r>
      <w:r w:rsidR="00AF5EB1">
        <w:rPr>
          <w:sz w:val="28"/>
          <w:szCs w:val="28"/>
          <w:lang w:val="en-US"/>
        </w:rPr>
        <w:t xml:space="preserve"> </w:t>
      </w:r>
      <w:r w:rsidR="00B23F28">
        <w:rPr>
          <w:sz w:val="28"/>
          <w:szCs w:val="28"/>
          <w:lang w:val="en-US"/>
        </w:rPr>
        <w:t>as a contrast to the perceived respectability of Nate</w:t>
      </w:r>
      <w:r w:rsidR="006B7719">
        <w:rPr>
          <w:sz w:val="28"/>
          <w:szCs w:val="28"/>
          <w:lang w:val="en-US"/>
        </w:rPr>
        <w:t xml:space="preserve">. Excessive forms of </w:t>
      </w:r>
      <w:r w:rsidR="000069E1">
        <w:rPr>
          <w:sz w:val="28"/>
          <w:szCs w:val="28"/>
          <w:lang w:val="en-US"/>
        </w:rPr>
        <w:t xml:space="preserve">clothing </w:t>
      </w:r>
      <w:r w:rsidR="006B7719">
        <w:rPr>
          <w:sz w:val="28"/>
          <w:szCs w:val="28"/>
          <w:lang w:val="en-US"/>
        </w:rPr>
        <w:t xml:space="preserve">consumption that challenge dominant </w:t>
      </w:r>
      <w:r w:rsidR="00253295">
        <w:rPr>
          <w:sz w:val="28"/>
          <w:szCs w:val="28"/>
          <w:lang w:val="en-US"/>
        </w:rPr>
        <w:t>ideas around ‘taste’</w:t>
      </w:r>
      <w:r w:rsidR="006B7719">
        <w:rPr>
          <w:sz w:val="28"/>
          <w:szCs w:val="28"/>
          <w:lang w:val="en-US"/>
        </w:rPr>
        <w:t xml:space="preserve"> </w:t>
      </w:r>
      <w:proofErr w:type="gramStart"/>
      <w:r w:rsidR="00A16B80">
        <w:rPr>
          <w:sz w:val="28"/>
          <w:szCs w:val="28"/>
          <w:lang w:val="en-US"/>
        </w:rPr>
        <w:t>are</w:t>
      </w:r>
      <w:proofErr w:type="gramEnd"/>
      <w:r w:rsidR="00A16B80">
        <w:rPr>
          <w:sz w:val="28"/>
          <w:szCs w:val="28"/>
          <w:lang w:val="en-US"/>
        </w:rPr>
        <w:t xml:space="preserve"> </w:t>
      </w:r>
      <w:r w:rsidR="00DE08F2">
        <w:rPr>
          <w:sz w:val="28"/>
          <w:szCs w:val="28"/>
          <w:lang w:val="en-US"/>
        </w:rPr>
        <w:t xml:space="preserve">often </w:t>
      </w:r>
      <w:r w:rsidR="006B7719">
        <w:rPr>
          <w:sz w:val="28"/>
          <w:szCs w:val="28"/>
          <w:lang w:val="en-US"/>
        </w:rPr>
        <w:t xml:space="preserve">understood within discourses </w:t>
      </w:r>
      <w:r w:rsidR="000069E1">
        <w:rPr>
          <w:sz w:val="28"/>
          <w:szCs w:val="28"/>
          <w:lang w:val="en-US"/>
        </w:rPr>
        <w:t>on social class</w:t>
      </w:r>
      <w:r w:rsidR="00EB5ACE">
        <w:rPr>
          <w:sz w:val="28"/>
          <w:szCs w:val="28"/>
          <w:lang w:val="en-US"/>
        </w:rPr>
        <w:t xml:space="preserve"> and </w:t>
      </w:r>
      <w:r w:rsidR="00EB5ACE">
        <w:rPr>
          <w:sz w:val="28"/>
          <w:szCs w:val="28"/>
          <w:lang w:val="en-US"/>
        </w:rPr>
        <w:lastRenderedPageBreak/>
        <w:t>fashion</w:t>
      </w:r>
      <w:r w:rsidR="000069E1">
        <w:rPr>
          <w:sz w:val="28"/>
          <w:szCs w:val="28"/>
          <w:lang w:val="en-US"/>
        </w:rPr>
        <w:t xml:space="preserve"> to position</w:t>
      </w:r>
      <w:r w:rsidR="00851437">
        <w:rPr>
          <w:sz w:val="28"/>
          <w:szCs w:val="28"/>
          <w:lang w:val="en-US"/>
        </w:rPr>
        <w:t xml:space="preserve"> or fix</w:t>
      </w:r>
      <w:r w:rsidR="000069E1">
        <w:rPr>
          <w:sz w:val="28"/>
          <w:szCs w:val="28"/>
          <w:lang w:val="en-US"/>
        </w:rPr>
        <w:t xml:space="preserve"> those who </w:t>
      </w:r>
      <w:r w:rsidR="004B1FC7">
        <w:rPr>
          <w:sz w:val="28"/>
          <w:szCs w:val="28"/>
          <w:lang w:val="en-US"/>
        </w:rPr>
        <w:t xml:space="preserve">exhibit </w:t>
      </w:r>
      <w:r w:rsidR="00C848D0">
        <w:rPr>
          <w:sz w:val="28"/>
          <w:szCs w:val="28"/>
          <w:lang w:val="en-US"/>
        </w:rPr>
        <w:t xml:space="preserve">it as lacking taste or </w:t>
      </w:r>
      <w:r w:rsidR="00266556">
        <w:rPr>
          <w:sz w:val="28"/>
          <w:szCs w:val="28"/>
          <w:lang w:val="en-US"/>
        </w:rPr>
        <w:t>status</w:t>
      </w:r>
      <w:r w:rsidR="00DE08F2">
        <w:rPr>
          <w:sz w:val="28"/>
          <w:szCs w:val="28"/>
          <w:lang w:val="en-US"/>
        </w:rPr>
        <w:t xml:space="preserve"> (Skeggs, </w:t>
      </w:r>
      <w:r w:rsidR="0078357C">
        <w:rPr>
          <w:sz w:val="28"/>
          <w:szCs w:val="28"/>
          <w:lang w:val="en-US"/>
        </w:rPr>
        <w:t xml:space="preserve">2004, </w:t>
      </w:r>
      <w:r w:rsidR="00DE08F2">
        <w:rPr>
          <w:sz w:val="28"/>
          <w:szCs w:val="28"/>
          <w:lang w:val="en-US"/>
        </w:rPr>
        <w:t>Lawler</w:t>
      </w:r>
      <w:r w:rsidR="0078357C">
        <w:rPr>
          <w:sz w:val="28"/>
          <w:szCs w:val="28"/>
          <w:lang w:val="en-US"/>
        </w:rPr>
        <w:t>, 2005</w:t>
      </w:r>
      <w:r w:rsidR="00DE08F2">
        <w:rPr>
          <w:sz w:val="28"/>
          <w:szCs w:val="28"/>
          <w:lang w:val="en-US"/>
        </w:rPr>
        <w:t>)</w:t>
      </w:r>
    </w:p>
    <w:p w14:paraId="3A8FD0EB" w14:textId="2FD9C672" w:rsidR="00C128E9" w:rsidRDefault="00C128E9" w:rsidP="00C20E25">
      <w:pPr>
        <w:spacing w:line="360" w:lineRule="auto"/>
        <w:rPr>
          <w:sz w:val="28"/>
          <w:szCs w:val="28"/>
          <w:lang w:val="en-US"/>
        </w:rPr>
      </w:pPr>
      <w:r>
        <w:rPr>
          <w:sz w:val="28"/>
          <w:szCs w:val="28"/>
          <w:lang w:val="en-US"/>
        </w:rPr>
        <w:t xml:space="preserve">The </w:t>
      </w:r>
      <w:r w:rsidR="005E543E">
        <w:rPr>
          <w:sz w:val="28"/>
          <w:szCs w:val="28"/>
          <w:lang w:val="en-US"/>
        </w:rPr>
        <w:t>t-</w:t>
      </w:r>
      <w:r>
        <w:rPr>
          <w:sz w:val="28"/>
          <w:szCs w:val="28"/>
          <w:lang w:val="en-US"/>
        </w:rPr>
        <w:t xml:space="preserve">shirt and the body it </w:t>
      </w:r>
      <w:proofErr w:type="gramStart"/>
      <w:r>
        <w:rPr>
          <w:sz w:val="28"/>
          <w:szCs w:val="28"/>
          <w:lang w:val="en-US"/>
        </w:rPr>
        <w:t>is</w:t>
      </w:r>
      <w:proofErr w:type="gramEnd"/>
      <w:r>
        <w:rPr>
          <w:sz w:val="28"/>
          <w:szCs w:val="28"/>
          <w:lang w:val="en-US"/>
        </w:rPr>
        <w:t xml:space="preserve"> seen upon</w:t>
      </w:r>
      <w:r w:rsidR="000E599F">
        <w:rPr>
          <w:sz w:val="28"/>
          <w:szCs w:val="28"/>
          <w:lang w:val="en-US"/>
        </w:rPr>
        <w:t>;</w:t>
      </w:r>
      <w:r>
        <w:rPr>
          <w:sz w:val="28"/>
          <w:szCs w:val="28"/>
          <w:lang w:val="en-US"/>
        </w:rPr>
        <w:t xml:space="preserve"> slow moving</w:t>
      </w:r>
      <w:r w:rsidR="003C416B">
        <w:rPr>
          <w:sz w:val="28"/>
          <w:szCs w:val="28"/>
          <w:lang w:val="en-US"/>
        </w:rPr>
        <w:t xml:space="preserve">, </w:t>
      </w:r>
      <w:r w:rsidR="004C2F85">
        <w:rPr>
          <w:sz w:val="28"/>
          <w:szCs w:val="28"/>
          <w:lang w:val="en-US"/>
        </w:rPr>
        <w:t>often static</w:t>
      </w:r>
      <w:r w:rsidR="003C416B">
        <w:rPr>
          <w:sz w:val="28"/>
          <w:szCs w:val="28"/>
          <w:lang w:val="en-US"/>
        </w:rPr>
        <w:t xml:space="preserve"> or in repose</w:t>
      </w:r>
      <w:r w:rsidR="004C2F85">
        <w:rPr>
          <w:sz w:val="28"/>
          <w:szCs w:val="28"/>
          <w:lang w:val="en-US"/>
        </w:rPr>
        <w:t xml:space="preserve"> in conjunction with the slow paced delivery of the dialogue</w:t>
      </w:r>
      <w:r w:rsidR="00C7025A">
        <w:rPr>
          <w:sz w:val="28"/>
          <w:szCs w:val="28"/>
          <w:lang w:val="en-US"/>
        </w:rPr>
        <w:t xml:space="preserve"> are negatively inscribed</w:t>
      </w:r>
      <w:r w:rsidR="00C6588C">
        <w:rPr>
          <w:sz w:val="28"/>
          <w:szCs w:val="28"/>
          <w:lang w:val="en-US"/>
        </w:rPr>
        <w:t xml:space="preserve"> and constitute what </w:t>
      </w:r>
      <w:r w:rsidR="00F02D67">
        <w:rPr>
          <w:sz w:val="28"/>
          <w:szCs w:val="28"/>
          <w:lang w:val="en-US"/>
        </w:rPr>
        <w:t>Skeggs</w:t>
      </w:r>
      <w:r w:rsidR="00C6588C">
        <w:rPr>
          <w:sz w:val="28"/>
          <w:szCs w:val="28"/>
          <w:lang w:val="en-US"/>
        </w:rPr>
        <w:t xml:space="preserve"> refers to a monstrous representation </w:t>
      </w:r>
      <w:r w:rsidR="00272AD0">
        <w:rPr>
          <w:sz w:val="28"/>
          <w:szCs w:val="28"/>
          <w:lang w:val="en-US"/>
        </w:rPr>
        <w:t>(Skeggs</w:t>
      </w:r>
      <w:r w:rsidR="00903C7D">
        <w:rPr>
          <w:sz w:val="28"/>
          <w:szCs w:val="28"/>
          <w:lang w:val="en-US"/>
        </w:rPr>
        <w:t>, 2005</w:t>
      </w:r>
      <w:r w:rsidR="00272AD0">
        <w:rPr>
          <w:sz w:val="28"/>
          <w:szCs w:val="28"/>
          <w:lang w:val="en-US"/>
        </w:rPr>
        <w:t xml:space="preserve">) </w:t>
      </w:r>
      <w:r w:rsidR="00422471">
        <w:rPr>
          <w:sz w:val="28"/>
          <w:szCs w:val="28"/>
          <w:lang w:val="en-US"/>
        </w:rPr>
        <w:t>which</w:t>
      </w:r>
      <w:r w:rsidR="001959F5">
        <w:rPr>
          <w:sz w:val="28"/>
          <w:szCs w:val="28"/>
          <w:lang w:val="en-US"/>
        </w:rPr>
        <w:t xml:space="preserve"> ensure </w:t>
      </w:r>
      <w:r w:rsidR="00217C70">
        <w:rPr>
          <w:sz w:val="28"/>
          <w:szCs w:val="28"/>
          <w:lang w:val="en-US"/>
        </w:rPr>
        <w:t>that social distinctions are maintained and the proximity between dominant</w:t>
      </w:r>
      <w:r w:rsidR="005722F4">
        <w:rPr>
          <w:sz w:val="28"/>
          <w:szCs w:val="28"/>
          <w:lang w:val="en-US"/>
        </w:rPr>
        <w:t xml:space="preserve">, </w:t>
      </w:r>
      <w:r w:rsidR="00217C70">
        <w:rPr>
          <w:sz w:val="28"/>
          <w:szCs w:val="28"/>
          <w:lang w:val="en-US"/>
        </w:rPr>
        <w:t xml:space="preserve">normative </w:t>
      </w:r>
      <w:r w:rsidR="00E1613B">
        <w:rPr>
          <w:sz w:val="28"/>
          <w:szCs w:val="28"/>
          <w:lang w:val="en-US"/>
        </w:rPr>
        <w:t xml:space="preserve">or middle class </w:t>
      </w:r>
      <w:r w:rsidR="00217C70">
        <w:rPr>
          <w:sz w:val="28"/>
          <w:szCs w:val="28"/>
          <w:lang w:val="en-US"/>
        </w:rPr>
        <w:t xml:space="preserve">ideas around masculinity and respectability </w:t>
      </w:r>
      <w:r w:rsidR="00833CA4">
        <w:rPr>
          <w:sz w:val="28"/>
          <w:szCs w:val="28"/>
          <w:lang w:val="en-US"/>
        </w:rPr>
        <w:t>and subversive or contested formations of masculinity are not compromised.</w:t>
      </w:r>
    </w:p>
    <w:p w14:paraId="5796C875" w14:textId="2C9EF1E6" w:rsidR="00D70824" w:rsidRDefault="005E2132" w:rsidP="00C20E25">
      <w:pPr>
        <w:spacing w:line="360" w:lineRule="auto"/>
        <w:rPr>
          <w:sz w:val="28"/>
          <w:szCs w:val="28"/>
          <w:lang w:val="en-US"/>
        </w:rPr>
      </w:pPr>
      <w:r>
        <w:rPr>
          <w:sz w:val="28"/>
          <w:szCs w:val="28"/>
          <w:lang w:val="en-US"/>
        </w:rPr>
        <w:t>Ultimately the</w:t>
      </w:r>
      <w:r w:rsidR="00266556">
        <w:rPr>
          <w:sz w:val="28"/>
          <w:szCs w:val="28"/>
          <w:lang w:val="en-US"/>
        </w:rPr>
        <w:t xml:space="preserve"> t-shirt acts as a </w:t>
      </w:r>
      <w:r w:rsidR="00AD1413">
        <w:rPr>
          <w:sz w:val="28"/>
          <w:szCs w:val="28"/>
          <w:lang w:val="en-US"/>
        </w:rPr>
        <w:t>layered form of</w:t>
      </w:r>
      <w:r w:rsidR="00266556">
        <w:rPr>
          <w:sz w:val="28"/>
          <w:szCs w:val="28"/>
          <w:lang w:val="en-US"/>
        </w:rPr>
        <w:t xml:space="preserve"> address</w:t>
      </w:r>
      <w:r w:rsidR="00AB0154">
        <w:rPr>
          <w:sz w:val="28"/>
          <w:szCs w:val="28"/>
          <w:lang w:val="en-US"/>
        </w:rPr>
        <w:t xml:space="preserve">, it speaks to the discourse around </w:t>
      </w:r>
      <w:r w:rsidR="00063F6F">
        <w:rPr>
          <w:sz w:val="28"/>
          <w:szCs w:val="28"/>
          <w:lang w:val="en-US"/>
        </w:rPr>
        <w:t xml:space="preserve">streetwear, </w:t>
      </w:r>
      <w:r w:rsidR="0015780F">
        <w:rPr>
          <w:sz w:val="28"/>
          <w:szCs w:val="28"/>
          <w:lang w:val="en-US"/>
        </w:rPr>
        <w:t xml:space="preserve">subcultural authenticity, </w:t>
      </w:r>
      <w:r w:rsidR="00063F6F">
        <w:rPr>
          <w:sz w:val="28"/>
          <w:szCs w:val="28"/>
          <w:lang w:val="en-US"/>
        </w:rPr>
        <w:t>urban s</w:t>
      </w:r>
      <w:r w:rsidR="004E6836">
        <w:rPr>
          <w:sz w:val="28"/>
          <w:szCs w:val="28"/>
          <w:lang w:val="en-US"/>
        </w:rPr>
        <w:t>tructures</w:t>
      </w:r>
      <w:r w:rsidR="00063F6F">
        <w:rPr>
          <w:sz w:val="28"/>
          <w:szCs w:val="28"/>
          <w:lang w:val="en-US"/>
        </w:rPr>
        <w:t xml:space="preserve"> of fashion</w:t>
      </w:r>
      <w:r w:rsidR="004E6836">
        <w:rPr>
          <w:sz w:val="28"/>
          <w:szCs w:val="28"/>
          <w:lang w:val="en-US"/>
        </w:rPr>
        <w:t xml:space="preserve"> capital</w:t>
      </w:r>
      <w:r w:rsidR="00063F6F">
        <w:rPr>
          <w:sz w:val="28"/>
          <w:szCs w:val="28"/>
          <w:lang w:val="en-US"/>
        </w:rPr>
        <w:t xml:space="preserve"> and by stereotypical </w:t>
      </w:r>
      <w:r w:rsidR="0031678E">
        <w:rPr>
          <w:sz w:val="28"/>
          <w:szCs w:val="28"/>
          <w:lang w:val="en-US"/>
        </w:rPr>
        <w:t>association</w:t>
      </w:r>
      <w:r w:rsidR="00063F6F">
        <w:rPr>
          <w:sz w:val="28"/>
          <w:szCs w:val="28"/>
          <w:lang w:val="en-US"/>
        </w:rPr>
        <w:t xml:space="preserve"> forms of deviance and criminality</w:t>
      </w:r>
      <w:r w:rsidR="00621299">
        <w:rPr>
          <w:sz w:val="28"/>
          <w:szCs w:val="28"/>
          <w:lang w:val="en-US"/>
        </w:rPr>
        <w:t xml:space="preserve"> </w:t>
      </w:r>
      <w:r w:rsidR="00030119">
        <w:rPr>
          <w:sz w:val="28"/>
          <w:szCs w:val="28"/>
          <w:lang w:val="en-US"/>
        </w:rPr>
        <w:t xml:space="preserve">that are </w:t>
      </w:r>
      <w:r w:rsidR="00621299">
        <w:rPr>
          <w:sz w:val="28"/>
          <w:szCs w:val="28"/>
          <w:lang w:val="en-US"/>
        </w:rPr>
        <w:t xml:space="preserve">often flirted with by those in more secure and </w:t>
      </w:r>
      <w:r w:rsidR="00AC078B">
        <w:rPr>
          <w:sz w:val="28"/>
          <w:szCs w:val="28"/>
          <w:lang w:val="en-US"/>
        </w:rPr>
        <w:t>privileged</w:t>
      </w:r>
      <w:r w:rsidR="00621299">
        <w:rPr>
          <w:sz w:val="28"/>
          <w:szCs w:val="28"/>
          <w:lang w:val="en-US"/>
        </w:rPr>
        <w:t xml:space="preserve"> positions in </w:t>
      </w:r>
      <w:r w:rsidR="00030119">
        <w:rPr>
          <w:sz w:val="28"/>
          <w:szCs w:val="28"/>
          <w:lang w:val="en-US"/>
        </w:rPr>
        <w:t xml:space="preserve">society. </w:t>
      </w:r>
      <w:r w:rsidR="00AB0BA5">
        <w:rPr>
          <w:sz w:val="28"/>
          <w:szCs w:val="28"/>
          <w:lang w:val="en-US"/>
        </w:rPr>
        <w:t xml:space="preserve"> Supreme is a branded marker of the </w:t>
      </w:r>
      <w:r w:rsidR="00AC078B">
        <w:rPr>
          <w:sz w:val="28"/>
          <w:szCs w:val="28"/>
          <w:lang w:val="en-US"/>
        </w:rPr>
        <w:t>border zone</w:t>
      </w:r>
      <w:r w:rsidR="00AB0BA5">
        <w:rPr>
          <w:sz w:val="28"/>
          <w:szCs w:val="28"/>
          <w:lang w:val="en-US"/>
        </w:rPr>
        <w:t xml:space="preserve"> between </w:t>
      </w:r>
      <w:r w:rsidR="00563B1F">
        <w:rPr>
          <w:sz w:val="28"/>
          <w:szCs w:val="28"/>
          <w:lang w:val="en-US"/>
        </w:rPr>
        <w:t>the negated and the appropriated</w:t>
      </w:r>
      <w:r w:rsidR="00F93A6E">
        <w:rPr>
          <w:sz w:val="28"/>
          <w:szCs w:val="28"/>
          <w:lang w:val="en-US"/>
        </w:rPr>
        <w:t xml:space="preserve"> and therefore </w:t>
      </w:r>
      <w:r w:rsidR="00CA735E">
        <w:rPr>
          <w:sz w:val="28"/>
          <w:szCs w:val="28"/>
          <w:lang w:val="en-US"/>
        </w:rPr>
        <w:t xml:space="preserve">within this </w:t>
      </w:r>
      <w:r w:rsidR="009E19C0">
        <w:rPr>
          <w:sz w:val="28"/>
          <w:szCs w:val="28"/>
          <w:lang w:val="en-US"/>
        </w:rPr>
        <w:t>representation</w:t>
      </w:r>
      <w:r w:rsidR="00CA735E">
        <w:rPr>
          <w:sz w:val="28"/>
          <w:szCs w:val="28"/>
          <w:lang w:val="en-US"/>
        </w:rPr>
        <w:t xml:space="preserve"> </w:t>
      </w:r>
      <w:r w:rsidR="00AA75AD">
        <w:rPr>
          <w:sz w:val="28"/>
          <w:szCs w:val="28"/>
          <w:lang w:val="en-US"/>
        </w:rPr>
        <w:t xml:space="preserve">the form of address employed </w:t>
      </w:r>
      <w:r w:rsidR="00A55DBB">
        <w:rPr>
          <w:sz w:val="28"/>
          <w:szCs w:val="28"/>
          <w:lang w:val="en-US"/>
        </w:rPr>
        <w:t>can/must only be understood as a</w:t>
      </w:r>
      <w:r w:rsidR="00E61B9F">
        <w:rPr>
          <w:sz w:val="28"/>
          <w:szCs w:val="28"/>
          <w:lang w:val="en-US"/>
        </w:rPr>
        <w:t xml:space="preserve"> simulation. Baudrillard </w:t>
      </w:r>
      <w:r w:rsidR="003272CB">
        <w:rPr>
          <w:sz w:val="28"/>
          <w:szCs w:val="28"/>
          <w:lang w:val="en-US"/>
        </w:rPr>
        <w:t xml:space="preserve">states ‘representation stems from a principle of </w:t>
      </w:r>
      <w:r w:rsidR="00073DED">
        <w:rPr>
          <w:sz w:val="28"/>
          <w:szCs w:val="28"/>
          <w:lang w:val="en-US"/>
        </w:rPr>
        <w:t>equivalence</w:t>
      </w:r>
      <w:r w:rsidR="003961DC">
        <w:rPr>
          <w:sz w:val="28"/>
          <w:szCs w:val="28"/>
          <w:lang w:val="en-US"/>
        </w:rPr>
        <w:t xml:space="preserve"> between the sign and the real, simulation stems from the negation of sign as value’ (Baudrillard</w:t>
      </w:r>
      <w:r w:rsidR="009E19C0">
        <w:rPr>
          <w:sz w:val="28"/>
          <w:szCs w:val="28"/>
          <w:lang w:val="en-US"/>
        </w:rPr>
        <w:t xml:space="preserve">, </w:t>
      </w:r>
      <w:r w:rsidR="001F741E">
        <w:rPr>
          <w:sz w:val="28"/>
          <w:szCs w:val="28"/>
          <w:lang w:val="en-US"/>
        </w:rPr>
        <w:t>1994: 6</w:t>
      </w:r>
      <w:r w:rsidR="003961DC">
        <w:rPr>
          <w:sz w:val="28"/>
          <w:szCs w:val="28"/>
          <w:lang w:val="en-US"/>
        </w:rPr>
        <w:t xml:space="preserve">). </w:t>
      </w:r>
      <w:r w:rsidR="00563B1F">
        <w:rPr>
          <w:sz w:val="28"/>
          <w:szCs w:val="28"/>
          <w:lang w:val="en-US"/>
        </w:rPr>
        <w:t xml:space="preserve">The brands economic and symbolic capital </w:t>
      </w:r>
      <w:r w:rsidR="00554F63">
        <w:rPr>
          <w:sz w:val="28"/>
          <w:szCs w:val="28"/>
          <w:lang w:val="en-US"/>
        </w:rPr>
        <w:t xml:space="preserve">renders the </w:t>
      </w:r>
      <w:r w:rsidR="00A558A0">
        <w:rPr>
          <w:sz w:val="28"/>
          <w:szCs w:val="28"/>
          <w:lang w:val="en-US"/>
        </w:rPr>
        <w:t>meaning embedded with</w:t>
      </w:r>
      <w:r w:rsidR="00313E81">
        <w:rPr>
          <w:sz w:val="28"/>
          <w:szCs w:val="28"/>
          <w:lang w:val="en-US"/>
        </w:rPr>
        <w:t>in</w:t>
      </w:r>
      <w:r w:rsidR="00A558A0">
        <w:rPr>
          <w:sz w:val="28"/>
          <w:szCs w:val="28"/>
          <w:lang w:val="en-US"/>
        </w:rPr>
        <w:t xml:space="preserve"> </w:t>
      </w:r>
      <w:r w:rsidR="00313E81">
        <w:rPr>
          <w:sz w:val="28"/>
          <w:szCs w:val="28"/>
          <w:lang w:val="en-US"/>
        </w:rPr>
        <w:t>its use a</w:t>
      </w:r>
      <w:r w:rsidR="00E50330">
        <w:rPr>
          <w:sz w:val="28"/>
          <w:szCs w:val="28"/>
          <w:lang w:val="en-US"/>
        </w:rPr>
        <w:t>s a</w:t>
      </w:r>
      <w:r w:rsidR="00313E81">
        <w:rPr>
          <w:sz w:val="28"/>
          <w:szCs w:val="28"/>
          <w:lang w:val="en-US"/>
        </w:rPr>
        <w:t xml:space="preserve"> sign</w:t>
      </w:r>
      <w:r w:rsidR="002335F7">
        <w:rPr>
          <w:sz w:val="28"/>
          <w:szCs w:val="28"/>
          <w:lang w:val="en-US"/>
        </w:rPr>
        <w:t xml:space="preserve"> in</w:t>
      </w:r>
      <w:r w:rsidR="00313E81">
        <w:rPr>
          <w:sz w:val="28"/>
          <w:szCs w:val="28"/>
          <w:lang w:val="en-US"/>
        </w:rPr>
        <w:t xml:space="preserve"> the language of costume</w:t>
      </w:r>
      <w:r w:rsidR="00A558A0">
        <w:rPr>
          <w:sz w:val="28"/>
          <w:szCs w:val="28"/>
          <w:lang w:val="en-US"/>
        </w:rPr>
        <w:t xml:space="preserve"> as fluid or transient, the brand can slip between </w:t>
      </w:r>
      <w:r w:rsidR="00560DA2">
        <w:rPr>
          <w:sz w:val="28"/>
          <w:szCs w:val="28"/>
          <w:lang w:val="en-US"/>
        </w:rPr>
        <w:t>uses, it can mark out a knowing streetwear consumer</w:t>
      </w:r>
      <w:r w:rsidR="00383CC7">
        <w:rPr>
          <w:sz w:val="28"/>
          <w:szCs w:val="28"/>
          <w:lang w:val="en-US"/>
        </w:rPr>
        <w:t xml:space="preserve"> and appeal to </w:t>
      </w:r>
      <w:r w:rsidR="005542E1">
        <w:rPr>
          <w:sz w:val="28"/>
          <w:szCs w:val="28"/>
          <w:lang w:val="en-US"/>
        </w:rPr>
        <w:t>or</w:t>
      </w:r>
      <w:r w:rsidR="00AE76CB">
        <w:rPr>
          <w:sz w:val="28"/>
          <w:szCs w:val="28"/>
          <w:lang w:val="en-US"/>
        </w:rPr>
        <w:t xml:space="preserve"> become appropriated by </w:t>
      </w:r>
      <w:r w:rsidR="00383CC7">
        <w:rPr>
          <w:sz w:val="28"/>
          <w:szCs w:val="28"/>
          <w:lang w:val="en-US"/>
        </w:rPr>
        <w:t>the financially able target audience</w:t>
      </w:r>
      <w:r w:rsidR="00560DA2">
        <w:rPr>
          <w:sz w:val="28"/>
          <w:szCs w:val="28"/>
          <w:lang w:val="en-US"/>
        </w:rPr>
        <w:t xml:space="preserve"> or</w:t>
      </w:r>
      <w:r w:rsidR="00557264">
        <w:rPr>
          <w:sz w:val="28"/>
          <w:szCs w:val="28"/>
          <w:lang w:val="en-US"/>
        </w:rPr>
        <w:t xml:space="preserve"> </w:t>
      </w:r>
      <w:r w:rsidR="004C0606">
        <w:rPr>
          <w:sz w:val="28"/>
          <w:szCs w:val="28"/>
          <w:lang w:val="en-US"/>
        </w:rPr>
        <w:t>conversely</w:t>
      </w:r>
      <w:r w:rsidR="00560DA2">
        <w:rPr>
          <w:sz w:val="28"/>
          <w:szCs w:val="28"/>
          <w:lang w:val="en-US"/>
        </w:rPr>
        <w:t xml:space="preserve"> </w:t>
      </w:r>
      <w:r w:rsidR="0020321F">
        <w:rPr>
          <w:sz w:val="28"/>
          <w:szCs w:val="28"/>
          <w:lang w:val="en-US"/>
        </w:rPr>
        <w:t>it can be seen as a marker of contestation</w:t>
      </w:r>
      <w:r w:rsidR="00B327C2">
        <w:rPr>
          <w:sz w:val="28"/>
          <w:szCs w:val="28"/>
          <w:lang w:val="en-US"/>
        </w:rPr>
        <w:t xml:space="preserve"> thus rendering its value as a sign unstable</w:t>
      </w:r>
      <w:r w:rsidR="0001106B">
        <w:rPr>
          <w:sz w:val="28"/>
          <w:szCs w:val="28"/>
          <w:lang w:val="en-US"/>
        </w:rPr>
        <w:t xml:space="preserve"> at best and meaningless </w:t>
      </w:r>
      <w:r w:rsidR="00DA0CA1">
        <w:rPr>
          <w:sz w:val="28"/>
          <w:szCs w:val="28"/>
          <w:lang w:val="en-US"/>
        </w:rPr>
        <w:t>at worst</w:t>
      </w:r>
      <w:r w:rsidR="00B327C2">
        <w:rPr>
          <w:sz w:val="28"/>
          <w:szCs w:val="28"/>
          <w:lang w:val="en-US"/>
        </w:rPr>
        <w:t>.</w:t>
      </w:r>
      <w:r w:rsidR="0043598A">
        <w:rPr>
          <w:sz w:val="28"/>
          <w:szCs w:val="28"/>
          <w:lang w:val="en-US"/>
        </w:rPr>
        <w:t xml:space="preserve"> Lefebvre explains </w:t>
      </w:r>
      <w:r w:rsidR="0056084A">
        <w:rPr>
          <w:sz w:val="28"/>
          <w:szCs w:val="28"/>
          <w:lang w:val="en-US"/>
        </w:rPr>
        <w:t xml:space="preserve">contestation </w:t>
      </w:r>
      <w:r w:rsidR="0043598A">
        <w:rPr>
          <w:sz w:val="28"/>
          <w:szCs w:val="28"/>
          <w:lang w:val="en-US"/>
        </w:rPr>
        <w:t>as</w:t>
      </w:r>
      <w:r w:rsidR="00AF20FC">
        <w:rPr>
          <w:sz w:val="28"/>
          <w:szCs w:val="28"/>
          <w:lang w:val="en-US"/>
        </w:rPr>
        <w:t xml:space="preserve"> born from negation, operating within a </w:t>
      </w:r>
      <w:r w:rsidR="00EF0845">
        <w:rPr>
          <w:sz w:val="28"/>
          <w:szCs w:val="28"/>
          <w:lang w:val="en-US"/>
        </w:rPr>
        <w:t>void,</w:t>
      </w:r>
      <w:r w:rsidR="00AF20FC">
        <w:rPr>
          <w:sz w:val="28"/>
          <w:szCs w:val="28"/>
          <w:lang w:val="en-US"/>
        </w:rPr>
        <w:t xml:space="preserve"> and </w:t>
      </w:r>
      <w:r w:rsidR="007B4994">
        <w:rPr>
          <w:sz w:val="28"/>
          <w:szCs w:val="28"/>
          <w:lang w:val="en-US"/>
        </w:rPr>
        <w:t>acting as</w:t>
      </w:r>
      <w:r w:rsidR="0043598A">
        <w:rPr>
          <w:sz w:val="28"/>
          <w:szCs w:val="28"/>
          <w:lang w:val="en-US"/>
        </w:rPr>
        <w:t xml:space="preserve"> a </w:t>
      </w:r>
      <w:r w:rsidR="002C6F7D">
        <w:rPr>
          <w:sz w:val="28"/>
          <w:szCs w:val="28"/>
          <w:lang w:val="en-US"/>
        </w:rPr>
        <w:t xml:space="preserve">challenge to bourgeois society </w:t>
      </w:r>
      <w:r w:rsidR="001C474C">
        <w:rPr>
          <w:sz w:val="28"/>
          <w:szCs w:val="28"/>
          <w:lang w:val="en-US"/>
        </w:rPr>
        <w:t xml:space="preserve">that </w:t>
      </w:r>
      <w:r w:rsidR="0014324A">
        <w:rPr>
          <w:sz w:val="28"/>
          <w:szCs w:val="28"/>
          <w:lang w:val="en-US"/>
        </w:rPr>
        <w:lastRenderedPageBreak/>
        <w:t>opens</w:t>
      </w:r>
      <w:r w:rsidR="001C474C">
        <w:rPr>
          <w:sz w:val="28"/>
          <w:szCs w:val="28"/>
          <w:lang w:val="en-US"/>
        </w:rPr>
        <w:t xml:space="preserve"> </w:t>
      </w:r>
      <w:r w:rsidR="006B788E">
        <w:rPr>
          <w:sz w:val="28"/>
          <w:szCs w:val="28"/>
          <w:lang w:val="en-US"/>
        </w:rPr>
        <w:t xml:space="preserve">infinite and </w:t>
      </w:r>
      <w:r w:rsidR="001C474C">
        <w:rPr>
          <w:sz w:val="28"/>
          <w:szCs w:val="28"/>
          <w:lang w:val="en-US"/>
        </w:rPr>
        <w:t>unmanageable possibilities</w:t>
      </w:r>
      <w:r w:rsidR="00B00F74">
        <w:rPr>
          <w:sz w:val="28"/>
          <w:szCs w:val="28"/>
          <w:lang w:val="en-US"/>
        </w:rPr>
        <w:t xml:space="preserve"> (</w:t>
      </w:r>
      <w:proofErr w:type="spellStart"/>
      <w:r w:rsidR="00B00F74">
        <w:rPr>
          <w:sz w:val="28"/>
          <w:szCs w:val="28"/>
          <w:lang w:val="en-US"/>
        </w:rPr>
        <w:t>Lefevbre</w:t>
      </w:r>
      <w:proofErr w:type="spellEnd"/>
      <w:r w:rsidR="00B00F74">
        <w:rPr>
          <w:sz w:val="28"/>
          <w:szCs w:val="28"/>
          <w:lang w:val="en-US"/>
        </w:rPr>
        <w:t>, 1969)</w:t>
      </w:r>
      <w:r w:rsidR="00D8397A">
        <w:rPr>
          <w:sz w:val="28"/>
          <w:szCs w:val="28"/>
          <w:lang w:val="en-US"/>
        </w:rPr>
        <w:t xml:space="preserve">. </w:t>
      </w:r>
      <w:r w:rsidR="007B4994">
        <w:rPr>
          <w:sz w:val="28"/>
          <w:szCs w:val="28"/>
          <w:lang w:val="en-US"/>
        </w:rPr>
        <w:t>N</w:t>
      </w:r>
      <w:r w:rsidR="00D8397A">
        <w:rPr>
          <w:sz w:val="28"/>
          <w:szCs w:val="28"/>
          <w:lang w:val="en-US"/>
        </w:rPr>
        <w:t>egation and</w:t>
      </w:r>
      <w:r w:rsidR="00797BA5">
        <w:rPr>
          <w:sz w:val="28"/>
          <w:szCs w:val="28"/>
          <w:lang w:val="en-US"/>
        </w:rPr>
        <w:t xml:space="preserve"> the void it occupies can be understood here as </w:t>
      </w:r>
      <w:r w:rsidR="00D8397A">
        <w:rPr>
          <w:sz w:val="28"/>
          <w:szCs w:val="28"/>
          <w:lang w:val="en-US"/>
        </w:rPr>
        <w:t>the gap between difference and distinctio</w:t>
      </w:r>
      <w:r w:rsidR="00045C0A">
        <w:rPr>
          <w:sz w:val="28"/>
          <w:szCs w:val="28"/>
          <w:lang w:val="en-US"/>
        </w:rPr>
        <w:t>n</w:t>
      </w:r>
      <w:r w:rsidR="00EA347E">
        <w:rPr>
          <w:sz w:val="28"/>
          <w:szCs w:val="28"/>
          <w:lang w:val="en-US"/>
        </w:rPr>
        <w:t xml:space="preserve">, or rather </w:t>
      </w:r>
      <w:r w:rsidR="00025E1F">
        <w:rPr>
          <w:sz w:val="28"/>
          <w:szCs w:val="28"/>
          <w:lang w:val="en-US"/>
        </w:rPr>
        <w:t>Fez’s masculinity as marked an</w:t>
      </w:r>
      <w:r w:rsidR="00E12B72">
        <w:rPr>
          <w:sz w:val="28"/>
          <w:szCs w:val="28"/>
          <w:lang w:val="en-US"/>
        </w:rPr>
        <w:t>d as</w:t>
      </w:r>
      <w:r w:rsidR="00025E1F">
        <w:rPr>
          <w:sz w:val="28"/>
          <w:szCs w:val="28"/>
          <w:lang w:val="en-US"/>
        </w:rPr>
        <w:t xml:space="preserve"> positioned within the conte</w:t>
      </w:r>
      <w:r w:rsidR="00223253">
        <w:rPr>
          <w:sz w:val="28"/>
          <w:szCs w:val="28"/>
          <w:lang w:val="en-US"/>
        </w:rPr>
        <w:t>xt of the alternative formations of masculinity on show.</w:t>
      </w:r>
      <w:r w:rsidR="00DC1CD4">
        <w:rPr>
          <w:sz w:val="28"/>
          <w:szCs w:val="28"/>
          <w:lang w:val="en-US"/>
        </w:rPr>
        <w:t xml:space="preserve"> Fez and</w:t>
      </w:r>
      <w:r w:rsidR="005735C9">
        <w:rPr>
          <w:sz w:val="28"/>
          <w:szCs w:val="28"/>
          <w:lang w:val="en-US"/>
        </w:rPr>
        <w:t xml:space="preserve"> the clothing the character wears can therefore be understood </w:t>
      </w:r>
      <w:r w:rsidR="00B06529">
        <w:rPr>
          <w:sz w:val="28"/>
          <w:szCs w:val="28"/>
          <w:lang w:val="en-US"/>
        </w:rPr>
        <w:t xml:space="preserve">as </w:t>
      </w:r>
      <w:r w:rsidR="009926C6">
        <w:rPr>
          <w:sz w:val="28"/>
          <w:szCs w:val="28"/>
          <w:lang w:val="en-US"/>
        </w:rPr>
        <w:t>evidence</w:t>
      </w:r>
      <w:r w:rsidR="005735C9">
        <w:rPr>
          <w:sz w:val="28"/>
          <w:szCs w:val="28"/>
          <w:lang w:val="en-US"/>
        </w:rPr>
        <w:t xml:space="preserve"> of contestation, </w:t>
      </w:r>
      <w:r w:rsidR="009926C6">
        <w:rPr>
          <w:sz w:val="28"/>
          <w:szCs w:val="28"/>
          <w:lang w:val="en-US"/>
        </w:rPr>
        <w:t>resisting</w:t>
      </w:r>
      <w:r w:rsidR="009623BB">
        <w:rPr>
          <w:sz w:val="28"/>
          <w:szCs w:val="28"/>
          <w:lang w:val="en-US"/>
        </w:rPr>
        <w:t xml:space="preserve"> the position</w:t>
      </w:r>
      <w:r w:rsidR="009926C6">
        <w:rPr>
          <w:sz w:val="28"/>
          <w:szCs w:val="28"/>
          <w:lang w:val="en-US"/>
        </w:rPr>
        <w:t xml:space="preserve"> imposed upon him by the bourgeois society he is subject to and </w:t>
      </w:r>
      <w:r w:rsidR="0014130E">
        <w:rPr>
          <w:sz w:val="28"/>
          <w:szCs w:val="28"/>
          <w:lang w:val="en-US"/>
        </w:rPr>
        <w:t xml:space="preserve">operating within a different sartorial </w:t>
      </w:r>
      <w:r w:rsidR="00985A67">
        <w:rPr>
          <w:sz w:val="28"/>
          <w:szCs w:val="28"/>
          <w:lang w:val="en-US"/>
        </w:rPr>
        <w:t xml:space="preserve">and social </w:t>
      </w:r>
      <w:r w:rsidR="0014130E">
        <w:rPr>
          <w:sz w:val="28"/>
          <w:szCs w:val="28"/>
          <w:lang w:val="en-US"/>
        </w:rPr>
        <w:t>value system</w:t>
      </w:r>
      <w:r w:rsidR="006D7080">
        <w:rPr>
          <w:sz w:val="28"/>
          <w:szCs w:val="28"/>
          <w:lang w:val="en-US"/>
        </w:rPr>
        <w:t xml:space="preserve"> than the one that confers or orders difference</w:t>
      </w:r>
      <w:r w:rsidR="004A3B4E">
        <w:rPr>
          <w:sz w:val="28"/>
          <w:szCs w:val="28"/>
          <w:lang w:val="en-US"/>
        </w:rPr>
        <w:t xml:space="preserve"> and positions Nate higher</w:t>
      </w:r>
      <w:r w:rsidR="00C57257">
        <w:rPr>
          <w:sz w:val="28"/>
          <w:szCs w:val="28"/>
          <w:lang w:val="en-US"/>
        </w:rPr>
        <w:t xml:space="preserve"> in the hierarchy. </w:t>
      </w:r>
      <w:r w:rsidR="00985A67">
        <w:rPr>
          <w:sz w:val="28"/>
          <w:szCs w:val="28"/>
          <w:lang w:val="en-US"/>
        </w:rPr>
        <w:t xml:space="preserve"> In </w:t>
      </w:r>
      <w:r w:rsidR="006D7080">
        <w:rPr>
          <w:sz w:val="28"/>
          <w:szCs w:val="28"/>
          <w:lang w:val="en-US"/>
        </w:rPr>
        <w:t>fact,</w:t>
      </w:r>
      <w:r w:rsidR="00985A67">
        <w:rPr>
          <w:sz w:val="28"/>
          <w:szCs w:val="28"/>
          <w:lang w:val="en-US"/>
        </w:rPr>
        <w:t xml:space="preserve"> Fez’s </w:t>
      </w:r>
      <w:r w:rsidR="00EF0845">
        <w:rPr>
          <w:sz w:val="28"/>
          <w:szCs w:val="28"/>
          <w:lang w:val="en-US"/>
        </w:rPr>
        <w:t>morality,</w:t>
      </w:r>
      <w:r w:rsidR="00627ECB">
        <w:rPr>
          <w:sz w:val="28"/>
          <w:szCs w:val="28"/>
          <w:lang w:val="en-US"/>
        </w:rPr>
        <w:t xml:space="preserve"> and his commitment to the concepts of family, </w:t>
      </w:r>
      <w:r w:rsidR="00B97FC3">
        <w:rPr>
          <w:sz w:val="28"/>
          <w:szCs w:val="28"/>
          <w:lang w:val="en-US"/>
        </w:rPr>
        <w:t xml:space="preserve">friendship and care within </w:t>
      </w:r>
      <w:r w:rsidR="005D30D4">
        <w:rPr>
          <w:sz w:val="28"/>
          <w:szCs w:val="28"/>
          <w:lang w:val="en-US"/>
        </w:rPr>
        <w:t>such extreme</w:t>
      </w:r>
      <w:r w:rsidR="00B97FC3">
        <w:rPr>
          <w:sz w:val="28"/>
          <w:szCs w:val="28"/>
          <w:lang w:val="en-US"/>
        </w:rPr>
        <w:t xml:space="preserve"> context</w:t>
      </w:r>
      <w:r w:rsidR="005339DD">
        <w:rPr>
          <w:sz w:val="28"/>
          <w:szCs w:val="28"/>
          <w:lang w:val="en-US"/>
        </w:rPr>
        <w:t xml:space="preserve">s </w:t>
      </w:r>
      <w:r w:rsidR="00B97FC3">
        <w:rPr>
          <w:sz w:val="28"/>
          <w:szCs w:val="28"/>
          <w:lang w:val="en-US"/>
        </w:rPr>
        <w:t xml:space="preserve">work to offer a version of utopia often </w:t>
      </w:r>
      <w:r w:rsidR="00572B9A">
        <w:rPr>
          <w:sz w:val="28"/>
          <w:szCs w:val="28"/>
          <w:lang w:val="en-US"/>
        </w:rPr>
        <w:t>misinterpreted</w:t>
      </w:r>
      <w:r w:rsidR="00381352">
        <w:rPr>
          <w:sz w:val="28"/>
          <w:szCs w:val="28"/>
          <w:lang w:val="en-US"/>
        </w:rPr>
        <w:t xml:space="preserve">, </w:t>
      </w:r>
      <w:r w:rsidR="0048397E">
        <w:rPr>
          <w:sz w:val="28"/>
          <w:szCs w:val="28"/>
          <w:lang w:val="en-US"/>
        </w:rPr>
        <w:t>misrepresented,</w:t>
      </w:r>
      <w:r w:rsidR="00572B9A">
        <w:rPr>
          <w:sz w:val="28"/>
          <w:szCs w:val="28"/>
          <w:lang w:val="en-US"/>
        </w:rPr>
        <w:t xml:space="preserve"> or </w:t>
      </w:r>
      <w:r w:rsidR="005339DD">
        <w:rPr>
          <w:sz w:val="28"/>
          <w:szCs w:val="28"/>
          <w:lang w:val="en-US"/>
        </w:rPr>
        <w:t xml:space="preserve">denied </w:t>
      </w:r>
      <w:r w:rsidR="00572B9A">
        <w:rPr>
          <w:sz w:val="28"/>
          <w:szCs w:val="28"/>
          <w:lang w:val="en-US"/>
        </w:rPr>
        <w:t xml:space="preserve">to working class </w:t>
      </w:r>
      <w:r w:rsidR="00C20E25">
        <w:rPr>
          <w:sz w:val="28"/>
          <w:szCs w:val="28"/>
          <w:lang w:val="en-US"/>
        </w:rPr>
        <w:t>masculinity</w:t>
      </w:r>
      <w:r w:rsidR="00381352">
        <w:rPr>
          <w:sz w:val="28"/>
          <w:szCs w:val="28"/>
          <w:lang w:val="en-US"/>
        </w:rPr>
        <w:t xml:space="preserve"> when viewed through the </w:t>
      </w:r>
      <w:r w:rsidR="0025077F">
        <w:rPr>
          <w:sz w:val="28"/>
          <w:szCs w:val="28"/>
          <w:lang w:val="en-US"/>
        </w:rPr>
        <w:t>middle-class</w:t>
      </w:r>
      <w:r w:rsidR="00381352">
        <w:rPr>
          <w:sz w:val="28"/>
          <w:szCs w:val="28"/>
          <w:lang w:val="en-US"/>
        </w:rPr>
        <w:t xml:space="preserve"> lens of media </w:t>
      </w:r>
      <w:r w:rsidR="006632B7">
        <w:rPr>
          <w:sz w:val="28"/>
          <w:szCs w:val="28"/>
          <w:lang w:val="en-US"/>
        </w:rPr>
        <w:t>productions</w:t>
      </w:r>
      <w:r w:rsidR="00381352">
        <w:rPr>
          <w:sz w:val="28"/>
          <w:szCs w:val="28"/>
          <w:lang w:val="en-US"/>
        </w:rPr>
        <w:t>.</w:t>
      </w:r>
      <w:r w:rsidR="00D54031">
        <w:rPr>
          <w:sz w:val="28"/>
          <w:szCs w:val="28"/>
          <w:lang w:val="en-US"/>
        </w:rPr>
        <w:t xml:space="preserve"> </w:t>
      </w:r>
    </w:p>
    <w:p w14:paraId="3BCF8EF8" w14:textId="77777777" w:rsidR="00603C5D" w:rsidRDefault="00603C5D" w:rsidP="00C20E25">
      <w:pPr>
        <w:spacing w:line="360" w:lineRule="auto"/>
        <w:rPr>
          <w:sz w:val="28"/>
          <w:szCs w:val="28"/>
          <w:lang w:val="en-US"/>
        </w:rPr>
      </w:pPr>
    </w:p>
    <w:p w14:paraId="4681558B" w14:textId="29FA4DCF" w:rsidR="00D60B23" w:rsidRPr="007D4543" w:rsidRDefault="00D60B23">
      <w:pPr>
        <w:rPr>
          <w:b/>
          <w:bCs/>
          <w:sz w:val="32"/>
          <w:szCs w:val="32"/>
          <w:lang w:val="en-US"/>
        </w:rPr>
      </w:pPr>
      <w:r w:rsidRPr="007D4543">
        <w:rPr>
          <w:b/>
          <w:bCs/>
          <w:sz w:val="32"/>
          <w:szCs w:val="32"/>
          <w:lang w:val="en-US"/>
        </w:rPr>
        <w:t>Conclusion</w:t>
      </w:r>
    </w:p>
    <w:p w14:paraId="3CC3BFB8" w14:textId="18CC499A" w:rsidR="00803376" w:rsidRDefault="00517B7C" w:rsidP="00E90CC9">
      <w:pPr>
        <w:spacing w:line="360" w:lineRule="auto"/>
        <w:rPr>
          <w:sz w:val="28"/>
          <w:szCs w:val="28"/>
          <w:lang w:val="en-US"/>
        </w:rPr>
      </w:pPr>
      <w:r>
        <w:rPr>
          <w:sz w:val="28"/>
          <w:szCs w:val="28"/>
          <w:lang w:val="en-US"/>
        </w:rPr>
        <w:t>This article has offered a close reading of key items of costuming from series one of HBO’s teen drama ‘</w:t>
      </w:r>
      <w:r w:rsidRPr="00517B7C">
        <w:rPr>
          <w:i/>
          <w:iCs/>
          <w:sz w:val="28"/>
          <w:szCs w:val="28"/>
          <w:lang w:val="en-US"/>
        </w:rPr>
        <w:t>Euphoria’</w:t>
      </w:r>
      <w:r>
        <w:rPr>
          <w:sz w:val="28"/>
          <w:szCs w:val="28"/>
          <w:lang w:val="en-US"/>
        </w:rPr>
        <w:t xml:space="preserve">. It focuses on three key characters from the ensemble cast and </w:t>
      </w:r>
      <w:r w:rsidR="002D15E7">
        <w:rPr>
          <w:sz w:val="28"/>
          <w:szCs w:val="28"/>
          <w:lang w:val="en-US"/>
        </w:rPr>
        <w:t>undertakes</w:t>
      </w:r>
      <w:r>
        <w:rPr>
          <w:sz w:val="28"/>
          <w:szCs w:val="28"/>
          <w:lang w:val="en-US"/>
        </w:rPr>
        <w:t xml:space="preserve"> tex</w:t>
      </w:r>
      <w:r w:rsidR="002D15E7">
        <w:rPr>
          <w:sz w:val="28"/>
          <w:szCs w:val="28"/>
          <w:lang w:val="en-US"/>
        </w:rPr>
        <w:t>t</w:t>
      </w:r>
      <w:r>
        <w:rPr>
          <w:sz w:val="28"/>
          <w:szCs w:val="28"/>
          <w:lang w:val="en-US"/>
        </w:rPr>
        <w:t>u</w:t>
      </w:r>
      <w:r w:rsidR="00D251EA">
        <w:rPr>
          <w:sz w:val="28"/>
          <w:szCs w:val="28"/>
          <w:lang w:val="en-US"/>
        </w:rPr>
        <w:t xml:space="preserve">al analysis to methodologically </w:t>
      </w:r>
      <w:r w:rsidR="00EC5B98">
        <w:rPr>
          <w:sz w:val="28"/>
          <w:szCs w:val="28"/>
          <w:lang w:val="en-US"/>
        </w:rPr>
        <w:t xml:space="preserve">situate the hypothesis that </w:t>
      </w:r>
      <w:r w:rsidR="00F63199">
        <w:rPr>
          <w:sz w:val="28"/>
          <w:szCs w:val="28"/>
          <w:lang w:val="en-US"/>
        </w:rPr>
        <w:t xml:space="preserve">despite superficial claims </w:t>
      </w:r>
      <w:r w:rsidR="00F60BEB">
        <w:rPr>
          <w:sz w:val="28"/>
          <w:szCs w:val="28"/>
          <w:lang w:val="en-US"/>
        </w:rPr>
        <w:t xml:space="preserve">to the contrary, </w:t>
      </w:r>
      <w:r w:rsidR="00EC5B98">
        <w:rPr>
          <w:sz w:val="28"/>
          <w:szCs w:val="28"/>
          <w:lang w:val="en-US"/>
        </w:rPr>
        <w:t xml:space="preserve">the costuming presents reductive </w:t>
      </w:r>
      <w:r w:rsidR="00F60BEB">
        <w:rPr>
          <w:sz w:val="28"/>
          <w:szCs w:val="28"/>
          <w:lang w:val="en-US"/>
        </w:rPr>
        <w:t>representations of masculine and by association feminine</w:t>
      </w:r>
      <w:r w:rsidR="000514C6">
        <w:rPr>
          <w:sz w:val="28"/>
          <w:szCs w:val="28"/>
          <w:lang w:val="en-US"/>
        </w:rPr>
        <w:t>,</w:t>
      </w:r>
      <w:r w:rsidR="00F60BEB">
        <w:rPr>
          <w:sz w:val="28"/>
          <w:szCs w:val="28"/>
          <w:lang w:val="en-US"/>
        </w:rPr>
        <w:t xml:space="preserve"> </w:t>
      </w:r>
      <w:r w:rsidR="002D15E7">
        <w:rPr>
          <w:sz w:val="28"/>
          <w:szCs w:val="28"/>
          <w:lang w:val="en-US"/>
        </w:rPr>
        <w:t>fictional identities.</w:t>
      </w:r>
    </w:p>
    <w:p w14:paraId="3D358E75" w14:textId="57E4E1BA" w:rsidR="00F4228A" w:rsidRDefault="000514C6" w:rsidP="00E90CC9">
      <w:pPr>
        <w:spacing w:line="360" w:lineRule="auto"/>
        <w:rPr>
          <w:sz w:val="28"/>
          <w:szCs w:val="28"/>
          <w:lang w:val="en-US"/>
        </w:rPr>
      </w:pPr>
      <w:r>
        <w:rPr>
          <w:sz w:val="28"/>
          <w:szCs w:val="28"/>
          <w:lang w:val="en-US"/>
        </w:rPr>
        <w:t xml:space="preserve">The character of Rue Bennett </w:t>
      </w:r>
      <w:r w:rsidR="00A243FC">
        <w:rPr>
          <w:sz w:val="28"/>
          <w:szCs w:val="28"/>
          <w:lang w:val="en-US"/>
        </w:rPr>
        <w:t xml:space="preserve">was examined in relation to a costume construction that employ’s </w:t>
      </w:r>
      <w:r w:rsidR="00227777">
        <w:rPr>
          <w:sz w:val="28"/>
          <w:szCs w:val="28"/>
          <w:lang w:val="en-US"/>
        </w:rPr>
        <w:t>the</w:t>
      </w:r>
      <w:r w:rsidR="004D5CEB">
        <w:rPr>
          <w:sz w:val="28"/>
          <w:szCs w:val="28"/>
          <w:lang w:val="en-US"/>
        </w:rPr>
        <w:t xml:space="preserve"> Gosha </w:t>
      </w:r>
      <w:proofErr w:type="spellStart"/>
      <w:r w:rsidR="004D5CEB">
        <w:rPr>
          <w:sz w:val="28"/>
          <w:szCs w:val="28"/>
          <w:lang w:val="en-US"/>
        </w:rPr>
        <w:t>Runchinskiy</w:t>
      </w:r>
      <w:proofErr w:type="spellEnd"/>
      <w:r w:rsidR="004D5CEB">
        <w:rPr>
          <w:sz w:val="28"/>
          <w:szCs w:val="28"/>
          <w:lang w:val="en-US"/>
        </w:rPr>
        <w:t xml:space="preserve"> alien tie dye t-shirt. </w:t>
      </w:r>
      <w:r w:rsidR="00335EA8">
        <w:rPr>
          <w:sz w:val="28"/>
          <w:szCs w:val="28"/>
          <w:lang w:val="en-US"/>
        </w:rPr>
        <w:t xml:space="preserve">It </w:t>
      </w:r>
      <w:r w:rsidR="00B95238">
        <w:rPr>
          <w:sz w:val="28"/>
          <w:szCs w:val="28"/>
          <w:lang w:val="en-US"/>
        </w:rPr>
        <w:t>has been</w:t>
      </w:r>
      <w:r w:rsidR="00335EA8">
        <w:rPr>
          <w:sz w:val="28"/>
          <w:szCs w:val="28"/>
          <w:lang w:val="en-US"/>
        </w:rPr>
        <w:t xml:space="preserve"> claimed</w:t>
      </w:r>
      <w:r w:rsidR="00B95238">
        <w:rPr>
          <w:sz w:val="28"/>
          <w:szCs w:val="28"/>
          <w:lang w:val="en-US"/>
        </w:rPr>
        <w:t>,</w:t>
      </w:r>
      <w:r w:rsidR="00335EA8">
        <w:rPr>
          <w:sz w:val="28"/>
          <w:szCs w:val="28"/>
          <w:lang w:val="en-US"/>
        </w:rPr>
        <w:t xml:space="preserve"> </w:t>
      </w:r>
      <w:r w:rsidR="005F3D3B">
        <w:rPr>
          <w:sz w:val="28"/>
          <w:szCs w:val="28"/>
          <w:lang w:val="en-US"/>
        </w:rPr>
        <w:t>through a theoretical f</w:t>
      </w:r>
      <w:r w:rsidR="00B95238">
        <w:rPr>
          <w:sz w:val="28"/>
          <w:szCs w:val="28"/>
          <w:lang w:val="en-US"/>
        </w:rPr>
        <w:t>rame</w:t>
      </w:r>
      <w:r w:rsidR="005F3D3B">
        <w:rPr>
          <w:sz w:val="28"/>
          <w:szCs w:val="28"/>
          <w:lang w:val="en-US"/>
        </w:rPr>
        <w:t xml:space="preserve">work that employed Sartre’s work around the subjective and </w:t>
      </w:r>
      <w:proofErr w:type="spellStart"/>
      <w:r w:rsidR="005F3D3B">
        <w:rPr>
          <w:sz w:val="28"/>
          <w:szCs w:val="28"/>
          <w:lang w:val="en-US"/>
        </w:rPr>
        <w:t>Bro</w:t>
      </w:r>
      <w:r w:rsidR="00B95238">
        <w:rPr>
          <w:sz w:val="28"/>
          <w:szCs w:val="28"/>
          <w:lang w:val="en-US"/>
        </w:rPr>
        <w:t>ulette’s</w:t>
      </w:r>
      <w:proofErr w:type="spellEnd"/>
      <w:r w:rsidR="00B95238">
        <w:rPr>
          <w:sz w:val="28"/>
          <w:szCs w:val="28"/>
          <w:lang w:val="en-US"/>
        </w:rPr>
        <w:t xml:space="preserve"> writing on ‘Creative </w:t>
      </w:r>
      <w:r w:rsidR="00E90CC9">
        <w:rPr>
          <w:sz w:val="28"/>
          <w:szCs w:val="28"/>
          <w:lang w:val="en-US"/>
        </w:rPr>
        <w:t>Labor</w:t>
      </w:r>
      <w:r w:rsidR="00B95238">
        <w:rPr>
          <w:sz w:val="28"/>
          <w:szCs w:val="28"/>
          <w:lang w:val="en-US"/>
        </w:rPr>
        <w:t xml:space="preserve">’, that the </w:t>
      </w:r>
      <w:r w:rsidR="008417D1">
        <w:rPr>
          <w:sz w:val="28"/>
          <w:szCs w:val="28"/>
          <w:lang w:val="en-US"/>
        </w:rPr>
        <w:t xml:space="preserve">fictional characterization of Rue is a ‘feminine’ </w:t>
      </w:r>
      <w:r w:rsidR="005B138C">
        <w:rPr>
          <w:sz w:val="28"/>
          <w:szCs w:val="28"/>
          <w:lang w:val="en-US"/>
        </w:rPr>
        <w:t xml:space="preserve">subjective </w:t>
      </w:r>
      <w:r w:rsidR="008417D1">
        <w:rPr>
          <w:sz w:val="28"/>
          <w:szCs w:val="28"/>
          <w:lang w:val="en-US"/>
        </w:rPr>
        <w:t xml:space="preserve">manifestation of </w:t>
      </w:r>
      <w:r w:rsidR="00133979">
        <w:rPr>
          <w:sz w:val="28"/>
          <w:szCs w:val="28"/>
          <w:lang w:val="en-US"/>
        </w:rPr>
        <w:t xml:space="preserve">the </w:t>
      </w:r>
      <w:r w:rsidR="005B138C">
        <w:rPr>
          <w:sz w:val="28"/>
          <w:szCs w:val="28"/>
          <w:lang w:val="en-US"/>
        </w:rPr>
        <w:lastRenderedPageBreak/>
        <w:t xml:space="preserve">writer and creator Sam Levinson. The article explored how due to the limited space to explore diverse </w:t>
      </w:r>
      <w:r w:rsidR="00417747">
        <w:rPr>
          <w:sz w:val="28"/>
          <w:szCs w:val="28"/>
          <w:lang w:val="en-US"/>
        </w:rPr>
        <w:t>formations of masculine constructions within the genre of American teen drama’s</w:t>
      </w:r>
      <w:r w:rsidR="00133979">
        <w:rPr>
          <w:sz w:val="28"/>
          <w:szCs w:val="28"/>
          <w:lang w:val="en-US"/>
        </w:rPr>
        <w:t xml:space="preserve"> the production necessitated the shift from </w:t>
      </w:r>
      <w:r w:rsidR="00F8537F">
        <w:rPr>
          <w:sz w:val="28"/>
          <w:szCs w:val="28"/>
          <w:lang w:val="en-US"/>
        </w:rPr>
        <w:t xml:space="preserve">a male to female character. It is argued that the costuming of Rue positions the character in a liminal space </w:t>
      </w:r>
      <w:r w:rsidR="007F283A">
        <w:rPr>
          <w:sz w:val="28"/>
          <w:szCs w:val="28"/>
          <w:lang w:val="en-US"/>
        </w:rPr>
        <w:t>between the remaining male and female character constr</w:t>
      </w:r>
      <w:r w:rsidR="00524B87">
        <w:rPr>
          <w:sz w:val="28"/>
          <w:szCs w:val="28"/>
          <w:lang w:val="en-US"/>
        </w:rPr>
        <w:t xml:space="preserve">ucts. The space occupied sartorially </w:t>
      </w:r>
      <w:r w:rsidR="00D83454">
        <w:rPr>
          <w:sz w:val="28"/>
          <w:szCs w:val="28"/>
          <w:lang w:val="en-US"/>
        </w:rPr>
        <w:t>by the character</w:t>
      </w:r>
      <w:r w:rsidR="0063453D">
        <w:rPr>
          <w:sz w:val="28"/>
          <w:szCs w:val="28"/>
          <w:lang w:val="en-US"/>
        </w:rPr>
        <w:t xml:space="preserve"> </w:t>
      </w:r>
      <w:r w:rsidR="004852A6">
        <w:rPr>
          <w:sz w:val="28"/>
          <w:szCs w:val="28"/>
          <w:lang w:val="en-US"/>
        </w:rPr>
        <w:t>situates</w:t>
      </w:r>
      <w:r w:rsidR="0063453D">
        <w:rPr>
          <w:sz w:val="28"/>
          <w:szCs w:val="28"/>
          <w:lang w:val="en-US"/>
        </w:rPr>
        <w:t xml:space="preserve"> Rue in direct</w:t>
      </w:r>
      <w:r w:rsidR="00524B87">
        <w:rPr>
          <w:sz w:val="28"/>
          <w:szCs w:val="28"/>
          <w:lang w:val="en-US"/>
        </w:rPr>
        <w:t xml:space="preserve"> opposition to the rest of the female characters in the production</w:t>
      </w:r>
      <w:r w:rsidR="00367981">
        <w:rPr>
          <w:sz w:val="28"/>
          <w:szCs w:val="28"/>
          <w:lang w:val="en-US"/>
        </w:rPr>
        <w:t xml:space="preserve"> and as such works as a commentary not only on the limited scope of masculine </w:t>
      </w:r>
      <w:r w:rsidR="00BE2ADE">
        <w:rPr>
          <w:sz w:val="28"/>
          <w:szCs w:val="28"/>
          <w:lang w:val="en-US"/>
        </w:rPr>
        <w:t>representations</w:t>
      </w:r>
      <w:r w:rsidR="00367981">
        <w:rPr>
          <w:sz w:val="28"/>
          <w:szCs w:val="28"/>
          <w:lang w:val="en-US"/>
        </w:rPr>
        <w:t xml:space="preserve"> but also on </w:t>
      </w:r>
      <w:r w:rsidR="00BE2ADE">
        <w:rPr>
          <w:sz w:val="28"/>
          <w:szCs w:val="28"/>
          <w:lang w:val="en-US"/>
        </w:rPr>
        <w:t xml:space="preserve">the reductive binary of </w:t>
      </w:r>
      <w:r w:rsidR="00EE1C02">
        <w:rPr>
          <w:sz w:val="28"/>
          <w:szCs w:val="28"/>
          <w:lang w:val="en-US"/>
        </w:rPr>
        <w:t>victim/object played out on</w:t>
      </w:r>
      <w:r w:rsidR="00BE2ADE">
        <w:rPr>
          <w:sz w:val="28"/>
          <w:szCs w:val="28"/>
          <w:lang w:val="en-US"/>
        </w:rPr>
        <w:t xml:space="preserve"> </w:t>
      </w:r>
      <w:r w:rsidR="00EE1C02">
        <w:rPr>
          <w:sz w:val="28"/>
          <w:szCs w:val="28"/>
          <w:lang w:val="en-US"/>
        </w:rPr>
        <w:t xml:space="preserve">the </w:t>
      </w:r>
      <w:r w:rsidR="00367981">
        <w:rPr>
          <w:sz w:val="28"/>
          <w:szCs w:val="28"/>
          <w:lang w:val="en-US"/>
        </w:rPr>
        <w:t xml:space="preserve">female gendered identities within the </w:t>
      </w:r>
      <w:r w:rsidR="00831AE5">
        <w:rPr>
          <w:sz w:val="28"/>
          <w:szCs w:val="28"/>
          <w:lang w:val="en-US"/>
        </w:rPr>
        <w:t>narrative</w:t>
      </w:r>
      <w:r w:rsidR="00F4228A">
        <w:rPr>
          <w:sz w:val="28"/>
          <w:szCs w:val="28"/>
          <w:lang w:val="en-US"/>
        </w:rPr>
        <w:t>.</w:t>
      </w:r>
    </w:p>
    <w:p w14:paraId="0BB0B1B7" w14:textId="5040C31B" w:rsidR="000514C6" w:rsidRDefault="00F4228A" w:rsidP="00E90CC9">
      <w:pPr>
        <w:spacing w:line="360" w:lineRule="auto"/>
        <w:rPr>
          <w:sz w:val="28"/>
          <w:szCs w:val="28"/>
          <w:lang w:val="en-US"/>
        </w:rPr>
      </w:pPr>
      <w:r>
        <w:rPr>
          <w:sz w:val="28"/>
          <w:szCs w:val="28"/>
          <w:lang w:val="en-US"/>
        </w:rPr>
        <w:t xml:space="preserve">The article went on to discuss the character of Nate Jacobs and how the use of ordinary or unexceptional clothing or costume choices work to position the character as </w:t>
      </w:r>
      <w:r w:rsidR="00145DB6">
        <w:rPr>
          <w:sz w:val="28"/>
          <w:szCs w:val="28"/>
          <w:lang w:val="en-US"/>
        </w:rPr>
        <w:t>representative of mainstream, dominant forms of masculinity</w:t>
      </w:r>
      <w:r w:rsidR="00EC39B1">
        <w:rPr>
          <w:sz w:val="28"/>
          <w:szCs w:val="28"/>
          <w:lang w:val="en-US"/>
        </w:rPr>
        <w:t xml:space="preserve">. </w:t>
      </w:r>
      <w:r w:rsidR="002C5427">
        <w:rPr>
          <w:sz w:val="28"/>
          <w:szCs w:val="28"/>
          <w:lang w:val="en-US"/>
        </w:rPr>
        <w:t>Exploring the use of a plain white t-shirt</w:t>
      </w:r>
      <w:r w:rsidR="00672770">
        <w:rPr>
          <w:sz w:val="28"/>
          <w:szCs w:val="28"/>
          <w:lang w:val="en-US"/>
        </w:rPr>
        <w:t xml:space="preserve">, its ordinariness </w:t>
      </w:r>
      <w:r w:rsidR="00EC39B1">
        <w:rPr>
          <w:sz w:val="28"/>
          <w:szCs w:val="28"/>
          <w:lang w:val="en-US"/>
        </w:rPr>
        <w:t>is identified as problematic as Nate d</w:t>
      </w:r>
      <w:r w:rsidR="00192D7C">
        <w:rPr>
          <w:sz w:val="28"/>
          <w:szCs w:val="28"/>
          <w:lang w:val="en-US"/>
        </w:rPr>
        <w:t xml:space="preserve">isplays the </w:t>
      </w:r>
      <w:r w:rsidR="00E72E62">
        <w:rPr>
          <w:sz w:val="28"/>
          <w:szCs w:val="28"/>
          <w:lang w:val="en-US"/>
        </w:rPr>
        <w:t>tendencies</w:t>
      </w:r>
      <w:r w:rsidR="00192D7C">
        <w:rPr>
          <w:sz w:val="28"/>
          <w:szCs w:val="28"/>
          <w:lang w:val="en-US"/>
        </w:rPr>
        <w:t xml:space="preserve"> of a sociopath who </w:t>
      </w:r>
      <w:r w:rsidR="00332F13">
        <w:rPr>
          <w:sz w:val="28"/>
          <w:szCs w:val="28"/>
          <w:lang w:val="en-US"/>
        </w:rPr>
        <w:t xml:space="preserve">it would </w:t>
      </w:r>
      <w:r w:rsidR="00192D7C">
        <w:rPr>
          <w:sz w:val="28"/>
          <w:szCs w:val="28"/>
          <w:lang w:val="en-US"/>
        </w:rPr>
        <w:t xml:space="preserve">seems </w:t>
      </w:r>
      <w:r w:rsidR="00332F13">
        <w:rPr>
          <w:sz w:val="28"/>
          <w:szCs w:val="28"/>
          <w:lang w:val="en-US"/>
        </w:rPr>
        <w:t>embodies</w:t>
      </w:r>
      <w:r w:rsidR="00192D7C">
        <w:rPr>
          <w:sz w:val="28"/>
          <w:szCs w:val="28"/>
          <w:lang w:val="en-US"/>
        </w:rPr>
        <w:t xml:space="preserve"> the contemporary notion of t</w:t>
      </w:r>
      <w:r w:rsidR="00530CA5">
        <w:rPr>
          <w:sz w:val="28"/>
          <w:szCs w:val="28"/>
          <w:lang w:val="en-US"/>
        </w:rPr>
        <w:t xml:space="preserve">oxic masculinity. </w:t>
      </w:r>
      <w:r w:rsidR="003D676E">
        <w:rPr>
          <w:sz w:val="28"/>
          <w:szCs w:val="28"/>
          <w:lang w:val="en-US"/>
        </w:rPr>
        <w:t xml:space="preserve">Nate’s </w:t>
      </w:r>
      <w:r w:rsidR="00530CA5">
        <w:rPr>
          <w:sz w:val="28"/>
          <w:szCs w:val="28"/>
          <w:lang w:val="en-US"/>
        </w:rPr>
        <w:t xml:space="preserve">position of male </w:t>
      </w:r>
      <w:r w:rsidR="003D676E">
        <w:rPr>
          <w:sz w:val="28"/>
          <w:szCs w:val="28"/>
          <w:lang w:val="en-US"/>
        </w:rPr>
        <w:t>privileged</w:t>
      </w:r>
      <w:r w:rsidR="00530CA5">
        <w:rPr>
          <w:sz w:val="28"/>
          <w:szCs w:val="28"/>
          <w:lang w:val="en-US"/>
        </w:rPr>
        <w:t xml:space="preserve"> </w:t>
      </w:r>
      <w:r w:rsidR="003D676E">
        <w:rPr>
          <w:sz w:val="28"/>
          <w:szCs w:val="28"/>
          <w:lang w:val="en-US"/>
        </w:rPr>
        <w:t xml:space="preserve">is </w:t>
      </w:r>
      <w:r w:rsidR="00BD7D92">
        <w:rPr>
          <w:sz w:val="28"/>
          <w:szCs w:val="28"/>
          <w:lang w:val="en-US"/>
        </w:rPr>
        <w:t>analyzed</w:t>
      </w:r>
      <w:r w:rsidR="003D676E">
        <w:rPr>
          <w:sz w:val="28"/>
          <w:szCs w:val="28"/>
          <w:lang w:val="en-US"/>
        </w:rPr>
        <w:t xml:space="preserve"> </w:t>
      </w:r>
      <w:r w:rsidR="00530CA5">
        <w:rPr>
          <w:sz w:val="28"/>
          <w:szCs w:val="28"/>
          <w:lang w:val="en-US"/>
        </w:rPr>
        <w:t xml:space="preserve">through the lens of </w:t>
      </w:r>
      <w:r w:rsidR="005F0550">
        <w:rPr>
          <w:sz w:val="28"/>
          <w:szCs w:val="28"/>
          <w:lang w:val="en-US"/>
        </w:rPr>
        <w:t xml:space="preserve">De Certeau’s </w:t>
      </w:r>
      <w:r w:rsidR="003D676E">
        <w:rPr>
          <w:sz w:val="28"/>
          <w:szCs w:val="28"/>
          <w:lang w:val="en-US"/>
        </w:rPr>
        <w:t>work on</w:t>
      </w:r>
      <w:r w:rsidR="005F0550">
        <w:rPr>
          <w:sz w:val="28"/>
          <w:szCs w:val="28"/>
          <w:lang w:val="en-US"/>
        </w:rPr>
        <w:t xml:space="preserve"> everyday practice and </w:t>
      </w:r>
      <w:r w:rsidR="003D676E">
        <w:rPr>
          <w:sz w:val="28"/>
          <w:szCs w:val="28"/>
          <w:lang w:val="en-US"/>
        </w:rPr>
        <w:t>Bakhtin’s writing on language and communication – this has been redeployed and applied to the langu</w:t>
      </w:r>
      <w:r w:rsidR="00CA5A6B">
        <w:rPr>
          <w:sz w:val="28"/>
          <w:szCs w:val="28"/>
          <w:lang w:val="en-US"/>
        </w:rPr>
        <w:t>age of clothing or more specifically costuming.</w:t>
      </w:r>
      <w:r w:rsidR="00963172">
        <w:rPr>
          <w:sz w:val="28"/>
          <w:szCs w:val="28"/>
          <w:lang w:val="en-US"/>
        </w:rPr>
        <w:t xml:space="preserve"> The article asserts that the flattening out of masculine reference points </w:t>
      </w:r>
      <w:r w:rsidR="00BA5C4A">
        <w:rPr>
          <w:sz w:val="28"/>
          <w:szCs w:val="28"/>
          <w:lang w:val="en-US"/>
        </w:rPr>
        <w:t xml:space="preserve">works to </w:t>
      </w:r>
      <w:r w:rsidR="00BD7D92">
        <w:rPr>
          <w:sz w:val="28"/>
          <w:szCs w:val="28"/>
          <w:lang w:val="en-US"/>
        </w:rPr>
        <w:t>normalize</w:t>
      </w:r>
      <w:r w:rsidR="00BA5C4A">
        <w:rPr>
          <w:sz w:val="28"/>
          <w:szCs w:val="28"/>
          <w:lang w:val="en-US"/>
        </w:rPr>
        <w:t xml:space="preserve"> dangerous gendered tropes</w:t>
      </w:r>
      <w:r w:rsidR="00C134F4">
        <w:rPr>
          <w:sz w:val="28"/>
          <w:szCs w:val="28"/>
          <w:lang w:val="en-US"/>
        </w:rPr>
        <w:t xml:space="preserve"> of </w:t>
      </w:r>
      <w:r w:rsidR="00BD7D92">
        <w:rPr>
          <w:sz w:val="28"/>
          <w:szCs w:val="28"/>
          <w:lang w:val="en-US"/>
        </w:rPr>
        <w:t>toxicity.</w:t>
      </w:r>
    </w:p>
    <w:p w14:paraId="701D1490" w14:textId="74FE7D72" w:rsidR="00BD7D92" w:rsidRDefault="00BD7D92" w:rsidP="00E90CC9">
      <w:pPr>
        <w:spacing w:line="360" w:lineRule="auto"/>
        <w:rPr>
          <w:sz w:val="28"/>
          <w:szCs w:val="28"/>
          <w:lang w:val="en-US"/>
        </w:rPr>
      </w:pPr>
      <w:r>
        <w:rPr>
          <w:sz w:val="28"/>
          <w:szCs w:val="28"/>
          <w:lang w:val="en-US"/>
        </w:rPr>
        <w:t xml:space="preserve">The final </w:t>
      </w:r>
      <w:r w:rsidR="00C25B3B">
        <w:rPr>
          <w:sz w:val="28"/>
          <w:szCs w:val="28"/>
          <w:lang w:val="en-US"/>
        </w:rPr>
        <w:t>character</w:t>
      </w:r>
      <w:r>
        <w:rPr>
          <w:sz w:val="28"/>
          <w:szCs w:val="28"/>
          <w:lang w:val="en-US"/>
        </w:rPr>
        <w:t xml:space="preserve"> that has been </w:t>
      </w:r>
      <w:r w:rsidR="001656D5">
        <w:rPr>
          <w:sz w:val="28"/>
          <w:szCs w:val="28"/>
          <w:lang w:val="en-US"/>
        </w:rPr>
        <w:t>explored here is Fez</w:t>
      </w:r>
      <w:r w:rsidR="003326A9">
        <w:rPr>
          <w:sz w:val="28"/>
          <w:szCs w:val="28"/>
          <w:lang w:val="en-US"/>
        </w:rPr>
        <w:t>. It is argued that Fez</w:t>
      </w:r>
      <w:r w:rsidR="00DC658D">
        <w:rPr>
          <w:sz w:val="28"/>
          <w:szCs w:val="28"/>
          <w:lang w:val="en-US"/>
        </w:rPr>
        <w:t>’</w:t>
      </w:r>
      <w:r w:rsidR="003326A9">
        <w:rPr>
          <w:sz w:val="28"/>
          <w:szCs w:val="28"/>
          <w:lang w:val="en-US"/>
        </w:rPr>
        <w:t>s costuming works to position him within a particular social class</w:t>
      </w:r>
      <w:r w:rsidR="00DC658D">
        <w:rPr>
          <w:sz w:val="28"/>
          <w:szCs w:val="28"/>
          <w:lang w:val="en-US"/>
        </w:rPr>
        <w:t xml:space="preserve"> </w:t>
      </w:r>
      <w:r w:rsidR="00A10903">
        <w:rPr>
          <w:sz w:val="28"/>
          <w:szCs w:val="28"/>
          <w:lang w:val="en-US"/>
        </w:rPr>
        <w:t>by fixing him to excessive sartorial systems that exist outside normative</w:t>
      </w:r>
      <w:r w:rsidR="00E574DF">
        <w:rPr>
          <w:sz w:val="28"/>
          <w:szCs w:val="28"/>
          <w:lang w:val="en-US"/>
        </w:rPr>
        <w:t xml:space="preserve"> or mainstream</w:t>
      </w:r>
      <w:r w:rsidR="00A10903">
        <w:rPr>
          <w:sz w:val="28"/>
          <w:szCs w:val="28"/>
          <w:lang w:val="en-US"/>
        </w:rPr>
        <w:t xml:space="preserve"> ideas of taste or value</w:t>
      </w:r>
      <w:r w:rsidR="00511C24">
        <w:rPr>
          <w:sz w:val="28"/>
          <w:szCs w:val="28"/>
          <w:lang w:val="en-US"/>
        </w:rPr>
        <w:t xml:space="preserve">, here the use of </w:t>
      </w:r>
      <w:proofErr w:type="spellStart"/>
      <w:r w:rsidR="00511C24">
        <w:rPr>
          <w:sz w:val="28"/>
          <w:szCs w:val="28"/>
          <w:lang w:val="en-US"/>
        </w:rPr>
        <w:t>Supreme’s</w:t>
      </w:r>
      <w:proofErr w:type="spellEnd"/>
      <w:r w:rsidR="00511C24">
        <w:rPr>
          <w:sz w:val="28"/>
          <w:szCs w:val="28"/>
          <w:lang w:val="en-US"/>
        </w:rPr>
        <w:t xml:space="preserve"> ‘Liquid Sword’ t-shirt was </w:t>
      </w:r>
      <w:r w:rsidR="00A437CF">
        <w:rPr>
          <w:sz w:val="28"/>
          <w:szCs w:val="28"/>
          <w:lang w:val="en-US"/>
        </w:rPr>
        <w:t xml:space="preserve">explored. </w:t>
      </w:r>
      <w:r w:rsidR="00171338">
        <w:rPr>
          <w:sz w:val="28"/>
          <w:szCs w:val="28"/>
          <w:lang w:val="en-US"/>
        </w:rPr>
        <w:t xml:space="preserve">The analysis employs the </w:t>
      </w:r>
      <w:r w:rsidR="00E574DF">
        <w:rPr>
          <w:sz w:val="28"/>
          <w:szCs w:val="28"/>
          <w:lang w:val="en-US"/>
        </w:rPr>
        <w:t xml:space="preserve">work of Henri Lefebvre to </w:t>
      </w:r>
      <w:r w:rsidR="00DB1612">
        <w:rPr>
          <w:sz w:val="28"/>
          <w:szCs w:val="28"/>
          <w:lang w:val="en-US"/>
        </w:rPr>
        <w:t xml:space="preserve">explore </w:t>
      </w:r>
      <w:r w:rsidR="00E574DF">
        <w:rPr>
          <w:sz w:val="28"/>
          <w:szCs w:val="28"/>
          <w:lang w:val="en-US"/>
        </w:rPr>
        <w:t xml:space="preserve">Fez’s resistance or </w:t>
      </w:r>
      <w:r w:rsidR="00E574DF">
        <w:rPr>
          <w:sz w:val="28"/>
          <w:szCs w:val="28"/>
          <w:lang w:val="en-US"/>
        </w:rPr>
        <w:lastRenderedPageBreak/>
        <w:t>contestation</w:t>
      </w:r>
      <w:r w:rsidR="00DB1612">
        <w:rPr>
          <w:sz w:val="28"/>
          <w:szCs w:val="28"/>
          <w:lang w:val="en-US"/>
        </w:rPr>
        <w:t xml:space="preserve"> to his position within society</w:t>
      </w:r>
      <w:r w:rsidR="00E574DF">
        <w:rPr>
          <w:sz w:val="28"/>
          <w:szCs w:val="28"/>
          <w:lang w:val="en-US"/>
        </w:rPr>
        <w:t xml:space="preserve"> </w:t>
      </w:r>
      <w:r w:rsidR="00DF17CE">
        <w:rPr>
          <w:sz w:val="28"/>
          <w:szCs w:val="28"/>
          <w:lang w:val="en-US"/>
        </w:rPr>
        <w:t xml:space="preserve">and </w:t>
      </w:r>
      <w:proofErr w:type="spellStart"/>
      <w:r w:rsidR="00DF17CE">
        <w:rPr>
          <w:sz w:val="28"/>
          <w:szCs w:val="28"/>
          <w:lang w:val="en-US"/>
        </w:rPr>
        <w:t>Skeggs</w:t>
      </w:r>
      <w:proofErr w:type="spellEnd"/>
      <w:r w:rsidR="00DF17CE">
        <w:rPr>
          <w:sz w:val="28"/>
          <w:szCs w:val="28"/>
          <w:lang w:val="en-US"/>
        </w:rPr>
        <w:t xml:space="preserve"> and Lawler to explain how </w:t>
      </w:r>
      <w:r w:rsidR="00A437CF">
        <w:rPr>
          <w:sz w:val="28"/>
          <w:szCs w:val="28"/>
          <w:lang w:val="en-US"/>
        </w:rPr>
        <w:t>middle-class</w:t>
      </w:r>
      <w:r w:rsidR="00DF17CE">
        <w:rPr>
          <w:sz w:val="28"/>
          <w:szCs w:val="28"/>
          <w:lang w:val="en-US"/>
        </w:rPr>
        <w:t xml:space="preserve"> anxiety around working class proximity is often played out through body politics</w:t>
      </w:r>
      <w:r w:rsidR="008D37BD">
        <w:rPr>
          <w:sz w:val="28"/>
          <w:szCs w:val="28"/>
          <w:lang w:val="en-US"/>
        </w:rPr>
        <w:t xml:space="preserve">. </w:t>
      </w:r>
      <w:r w:rsidR="0070528C">
        <w:rPr>
          <w:sz w:val="28"/>
          <w:szCs w:val="28"/>
          <w:lang w:val="en-US"/>
        </w:rPr>
        <w:t>The character of Fez is ironically</w:t>
      </w:r>
      <w:r w:rsidR="005F2842">
        <w:rPr>
          <w:sz w:val="28"/>
          <w:szCs w:val="28"/>
          <w:lang w:val="en-US"/>
        </w:rPr>
        <w:t>,</w:t>
      </w:r>
      <w:r w:rsidR="0070528C">
        <w:rPr>
          <w:sz w:val="28"/>
          <w:szCs w:val="28"/>
          <w:lang w:val="en-US"/>
        </w:rPr>
        <w:t xml:space="preserve"> one of the most </w:t>
      </w:r>
      <w:r w:rsidR="000D4841">
        <w:rPr>
          <w:sz w:val="28"/>
          <w:szCs w:val="28"/>
          <w:lang w:val="en-US"/>
        </w:rPr>
        <w:t xml:space="preserve">morally grounded in the </w:t>
      </w:r>
      <w:r w:rsidR="008F1CF4">
        <w:rPr>
          <w:sz w:val="28"/>
          <w:szCs w:val="28"/>
          <w:lang w:val="en-US"/>
        </w:rPr>
        <w:t>narrative</w:t>
      </w:r>
      <w:r w:rsidR="009603E2">
        <w:rPr>
          <w:sz w:val="28"/>
          <w:szCs w:val="28"/>
          <w:lang w:val="en-US"/>
        </w:rPr>
        <w:t xml:space="preserve">, this is evidenced through action and </w:t>
      </w:r>
      <w:r w:rsidR="00266ED1">
        <w:rPr>
          <w:sz w:val="28"/>
          <w:szCs w:val="28"/>
          <w:lang w:val="en-US"/>
        </w:rPr>
        <w:t>despite</w:t>
      </w:r>
      <w:r w:rsidR="009603E2">
        <w:rPr>
          <w:sz w:val="28"/>
          <w:szCs w:val="28"/>
          <w:lang w:val="en-US"/>
        </w:rPr>
        <w:t xml:space="preserve"> extreme contextual influences</w:t>
      </w:r>
      <w:r w:rsidR="00EE091B">
        <w:rPr>
          <w:sz w:val="28"/>
          <w:szCs w:val="28"/>
          <w:lang w:val="en-US"/>
        </w:rPr>
        <w:t xml:space="preserve">. Fez’s moral compass </w:t>
      </w:r>
      <w:r w:rsidR="00B84167">
        <w:rPr>
          <w:sz w:val="28"/>
          <w:szCs w:val="28"/>
          <w:lang w:val="en-US"/>
        </w:rPr>
        <w:t xml:space="preserve">is not enough to allow him to </w:t>
      </w:r>
      <w:r w:rsidR="008C6F09">
        <w:rPr>
          <w:sz w:val="28"/>
          <w:szCs w:val="28"/>
          <w:lang w:val="en-US"/>
        </w:rPr>
        <w:t>transgress the boundaries of his circumstances and therefore</w:t>
      </w:r>
      <w:r w:rsidR="000F346D">
        <w:rPr>
          <w:sz w:val="28"/>
          <w:szCs w:val="28"/>
          <w:lang w:val="en-US"/>
        </w:rPr>
        <w:t>,</w:t>
      </w:r>
      <w:r w:rsidR="008C6F09">
        <w:rPr>
          <w:sz w:val="28"/>
          <w:szCs w:val="28"/>
          <w:lang w:val="en-US"/>
        </w:rPr>
        <w:t xml:space="preserve"> to maintain the required distance from middle class respectability</w:t>
      </w:r>
      <w:r w:rsidR="00E43AFD">
        <w:rPr>
          <w:sz w:val="28"/>
          <w:szCs w:val="28"/>
          <w:lang w:val="en-US"/>
        </w:rPr>
        <w:t>,</w:t>
      </w:r>
      <w:r w:rsidR="008C6F09">
        <w:rPr>
          <w:sz w:val="28"/>
          <w:szCs w:val="28"/>
          <w:lang w:val="en-US"/>
        </w:rPr>
        <w:t xml:space="preserve"> his clothing </w:t>
      </w:r>
      <w:r w:rsidR="000F346D">
        <w:rPr>
          <w:sz w:val="28"/>
          <w:szCs w:val="28"/>
          <w:lang w:val="en-US"/>
        </w:rPr>
        <w:t>must clearly</w:t>
      </w:r>
      <w:r w:rsidR="00D8438A">
        <w:rPr>
          <w:sz w:val="28"/>
          <w:szCs w:val="28"/>
          <w:lang w:val="en-US"/>
        </w:rPr>
        <w:t xml:space="preserve"> </w:t>
      </w:r>
      <w:r w:rsidR="005254C0">
        <w:rPr>
          <w:sz w:val="28"/>
          <w:szCs w:val="28"/>
          <w:lang w:val="en-US"/>
        </w:rPr>
        <w:t xml:space="preserve">fix him </w:t>
      </w:r>
      <w:r w:rsidR="00266ED1">
        <w:rPr>
          <w:sz w:val="28"/>
          <w:szCs w:val="28"/>
          <w:lang w:val="en-US"/>
        </w:rPr>
        <w:t>within</w:t>
      </w:r>
      <w:r w:rsidR="00D8438A">
        <w:rPr>
          <w:sz w:val="28"/>
          <w:szCs w:val="28"/>
          <w:lang w:val="en-US"/>
        </w:rPr>
        <w:t xml:space="preserve"> the class position </w:t>
      </w:r>
      <w:r w:rsidR="00266ED1">
        <w:rPr>
          <w:sz w:val="28"/>
          <w:szCs w:val="28"/>
          <w:lang w:val="en-US"/>
        </w:rPr>
        <w:t>deemed</w:t>
      </w:r>
      <w:r w:rsidR="008C7749">
        <w:rPr>
          <w:sz w:val="28"/>
          <w:szCs w:val="28"/>
          <w:lang w:val="en-US"/>
        </w:rPr>
        <w:t xml:space="preserve"> as appropriate.</w:t>
      </w:r>
      <w:r w:rsidR="00AD0B5F">
        <w:rPr>
          <w:sz w:val="28"/>
          <w:szCs w:val="28"/>
          <w:lang w:val="en-US"/>
        </w:rPr>
        <w:t xml:space="preserve"> </w:t>
      </w:r>
    </w:p>
    <w:p w14:paraId="14537873" w14:textId="1E423CE4" w:rsidR="00B84167" w:rsidRDefault="00B84167" w:rsidP="00E90CC9">
      <w:pPr>
        <w:spacing w:line="360" w:lineRule="auto"/>
        <w:rPr>
          <w:sz w:val="28"/>
          <w:szCs w:val="28"/>
          <w:lang w:val="en-US"/>
        </w:rPr>
      </w:pPr>
      <w:r>
        <w:rPr>
          <w:sz w:val="28"/>
          <w:szCs w:val="28"/>
          <w:lang w:val="en-US"/>
        </w:rPr>
        <w:t xml:space="preserve">A central thread throughout the close reading presented here </w:t>
      </w:r>
      <w:r w:rsidR="0089394D">
        <w:rPr>
          <w:sz w:val="28"/>
          <w:szCs w:val="28"/>
          <w:lang w:val="en-US"/>
        </w:rPr>
        <w:t xml:space="preserve">is </w:t>
      </w:r>
      <w:r>
        <w:rPr>
          <w:sz w:val="28"/>
          <w:szCs w:val="28"/>
          <w:lang w:val="en-US"/>
        </w:rPr>
        <w:t>the contextual</w:t>
      </w:r>
      <w:r w:rsidR="0089394D">
        <w:rPr>
          <w:sz w:val="28"/>
          <w:szCs w:val="28"/>
          <w:lang w:val="en-US"/>
        </w:rPr>
        <w:t xml:space="preserve"> or background information about the purpose or intent of the production.</w:t>
      </w:r>
      <w:r>
        <w:rPr>
          <w:sz w:val="28"/>
          <w:szCs w:val="28"/>
          <w:lang w:val="en-US"/>
        </w:rPr>
        <w:t xml:space="preserve"> </w:t>
      </w:r>
      <w:r w:rsidR="009B0946">
        <w:rPr>
          <w:sz w:val="28"/>
          <w:szCs w:val="28"/>
          <w:lang w:val="en-US"/>
        </w:rPr>
        <w:t>‘</w:t>
      </w:r>
      <w:r w:rsidR="009B0946" w:rsidRPr="009B0946">
        <w:rPr>
          <w:i/>
          <w:iCs/>
          <w:sz w:val="28"/>
          <w:szCs w:val="28"/>
          <w:lang w:val="en-US"/>
        </w:rPr>
        <w:t>Euphoria</w:t>
      </w:r>
      <w:r w:rsidR="009B0946">
        <w:rPr>
          <w:sz w:val="28"/>
          <w:szCs w:val="28"/>
          <w:lang w:val="en-US"/>
        </w:rPr>
        <w:t xml:space="preserve">’ is </w:t>
      </w:r>
      <w:r w:rsidR="007E238F">
        <w:rPr>
          <w:sz w:val="28"/>
          <w:szCs w:val="28"/>
          <w:lang w:val="en-US"/>
        </w:rPr>
        <w:t xml:space="preserve">accomplished </w:t>
      </w:r>
      <w:r w:rsidR="009B0946">
        <w:rPr>
          <w:sz w:val="28"/>
          <w:szCs w:val="28"/>
          <w:lang w:val="en-US"/>
        </w:rPr>
        <w:t xml:space="preserve">television spectacle </w:t>
      </w:r>
      <w:r w:rsidR="009D7C6B">
        <w:rPr>
          <w:sz w:val="28"/>
          <w:szCs w:val="28"/>
          <w:lang w:val="en-US"/>
        </w:rPr>
        <w:t xml:space="preserve">that operates as </w:t>
      </w:r>
      <w:r w:rsidR="00A143A1">
        <w:rPr>
          <w:sz w:val="28"/>
          <w:szCs w:val="28"/>
          <w:lang w:val="en-US"/>
        </w:rPr>
        <w:t>the</w:t>
      </w:r>
      <w:r w:rsidR="009D7C6B">
        <w:rPr>
          <w:sz w:val="28"/>
          <w:szCs w:val="28"/>
          <w:lang w:val="en-US"/>
        </w:rPr>
        <w:t xml:space="preserve"> entry point </w:t>
      </w:r>
      <w:r w:rsidR="00A143A1">
        <w:rPr>
          <w:sz w:val="28"/>
          <w:szCs w:val="28"/>
          <w:lang w:val="en-US"/>
        </w:rPr>
        <w:t>to</w:t>
      </w:r>
      <w:r w:rsidR="009D7C6B">
        <w:rPr>
          <w:sz w:val="28"/>
          <w:szCs w:val="28"/>
          <w:lang w:val="en-US"/>
        </w:rPr>
        <w:t xml:space="preserve"> a </w:t>
      </w:r>
      <w:r w:rsidR="00A143A1">
        <w:rPr>
          <w:sz w:val="28"/>
          <w:szCs w:val="28"/>
          <w:lang w:val="en-US"/>
        </w:rPr>
        <w:t>myriad of consumption opportunities</w:t>
      </w:r>
      <w:r w:rsidR="00D04E89">
        <w:rPr>
          <w:sz w:val="28"/>
          <w:szCs w:val="28"/>
          <w:lang w:val="en-US"/>
        </w:rPr>
        <w:t xml:space="preserve"> for the desire</w:t>
      </w:r>
      <w:r w:rsidR="00D75800">
        <w:rPr>
          <w:sz w:val="28"/>
          <w:szCs w:val="28"/>
          <w:lang w:val="en-US"/>
        </w:rPr>
        <w:t>d</w:t>
      </w:r>
      <w:r w:rsidR="00D04E89">
        <w:rPr>
          <w:sz w:val="28"/>
          <w:szCs w:val="28"/>
          <w:lang w:val="en-US"/>
        </w:rPr>
        <w:t xml:space="preserve"> audience demographic. </w:t>
      </w:r>
      <w:r w:rsidR="00E21D7C">
        <w:rPr>
          <w:sz w:val="28"/>
          <w:szCs w:val="28"/>
          <w:lang w:val="en-US"/>
        </w:rPr>
        <w:t xml:space="preserve">It achieves this by </w:t>
      </w:r>
      <w:r w:rsidR="00D75800">
        <w:rPr>
          <w:sz w:val="28"/>
          <w:szCs w:val="28"/>
          <w:lang w:val="en-US"/>
        </w:rPr>
        <w:t>produc</w:t>
      </w:r>
      <w:r w:rsidR="00E21D7C">
        <w:rPr>
          <w:sz w:val="28"/>
          <w:szCs w:val="28"/>
          <w:lang w:val="en-US"/>
        </w:rPr>
        <w:t>ing</w:t>
      </w:r>
      <w:r w:rsidR="00D75800">
        <w:rPr>
          <w:sz w:val="28"/>
          <w:szCs w:val="28"/>
          <w:lang w:val="en-US"/>
        </w:rPr>
        <w:t xml:space="preserve"> moments of </w:t>
      </w:r>
      <w:r w:rsidR="00C039CD">
        <w:rPr>
          <w:sz w:val="28"/>
          <w:szCs w:val="28"/>
          <w:lang w:val="en-US"/>
        </w:rPr>
        <w:t xml:space="preserve">dramatically </w:t>
      </w:r>
      <w:r w:rsidR="00D75800">
        <w:rPr>
          <w:sz w:val="28"/>
          <w:szCs w:val="28"/>
          <w:lang w:val="en-US"/>
        </w:rPr>
        <w:t xml:space="preserve">powerful television </w:t>
      </w:r>
      <w:r w:rsidR="003D4FB6">
        <w:rPr>
          <w:sz w:val="28"/>
          <w:szCs w:val="28"/>
          <w:lang w:val="en-US"/>
        </w:rPr>
        <w:t>to engage and enthrall viewers</w:t>
      </w:r>
      <w:r w:rsidR="00D1659B">
        <w:rPr>
          <w:sz w:val="28"/>
          <w:szCs w:val="28"/>
          <w:lang w:val="en-US"/>
        </w:rPr>
        <w:t>, this</w:t>
      </w:r>
      <w:r w:rsidR="00FF38E7">
        <w:rPr>
          <w:sz w:val="28"/>
          <w:szCs w:val="28"/>
          <w:lang w:val="en-US"/>
        </w:rPr>
        <w:t xml:space="preserve"> has continued and </w:t>
      </w:r>
      <w:r w:rsidR="00D1659B">
        <w:rPr>
          <w:sz w:val="28"/>
          <w:szCs w:val="28"/>
          <w:lang w:val="en-US"/>
        </w:rPr>
        <w:t>gained further potency</w:t>
      </w:r>
      <w:r w:rsidR="00736581">
        <w:rPr>
          <w:sz w:val="28"/>
          <w:szCs w:val="28"/>
          <w:lang w:val="en-US"/>
        </w:rPr>
        <w:t xml:space="preserve"> throughout the second series</w:t>
      </w:r>
      <w:r w:rsidR="00BC5A4C">
        <w:rPr>
          <w:sz w:val="28"/>
          <w:szCs w:val="28"/>
          <w:lang w:val="en-US"/>
        </w:rPr>
        <w:t xml:space="preserve"> which has not been discussed here</w:t>
      </w:r>
      <w:r w:rsidR="00736581">
        <w:rPr>
          <w:sz w:val="28"/>
          <w:szCs w:val="28"/>
          <w:lang w:val="en-US"/>
        </w:rPr>
        <w:t>.</w:t>
      </w:r>
      <w:r w:rsidR="00582949">
        <w:rPr>
          <w:sz w:val="28"/>
          <w:szCs w:val="28"/>
          <w:lang w:val="en-US"/>
        </w:rPr>
        <w:t xml:space="preserve"> </w:t>
      </w:r>
      <w:r w:rsidR="00BC5A4C">
        <w:rPr>
          <w:sz w:val="28"/>
          <w:szCs w:val="28"/>
          <w:lang w:val="en-US"/>
        </w:rPr>
        <w:t>The show</w:t>
      </w:r>
      <w:r w:rsidR="00582949">
        <w:rPr>
          <w:sz w:val="28"/>
          <w:szCs w:val="28"/>
          <w:lang w:val="en-US"/>
        </w:rPr>
        <w:t xml:space="preserve"> addresses contemporary discourses around gender identity, </w:t>
      </w:r>
      <w:r w:rsidR="00DB49A0">
        <w:rPr>
          <w:sz w:val="28"/>
          <w:szCs w:val="28"/>
          <w:lang w:val="en-US"/>
        </w:rPr>
        <w:t>sexuality,</w:t>
      </w:r>
      <w:r w:rsidR="00582949">
        <w:rPr>
          <w:sz w:val="28"/>
          <w:szCs w:val="28"/>
          <w:lang w:val="en-US"/>
        </w:rPr>
        <w:t xml:space="preserve"> and mental health and in many way</w:t>
      </w:r>
      <w:r w:rsidR="00D44568">
        <w:rPr>
          <w:sz w:val="28"/>
          <w:szCs w:val="28"/>
          <w:lang w:val="en-US"/>
        </w:rPr>
        <w:t>s</w:t>
      </w:r>
      <w:r w:rsidR="00582949">
        <w:rPr>
          <w:sz w:val="28"/>
          <w:szCs w:val="28"/>
          <w:lang w:val="en-US"/>
        </w:rPr>
        <w:t xml:space="preserve"> should be commended for this. </w:t>
      </w:r>
      <w:r w:rsidR="00D44568">
        <w:rPr>
          <w:sz w:val="28"/>
          <w:szCs w:val="28"/>
          <w:lang w:val="en-US"/>
        </w:rPr>
        <w:t>However,</w:t>
      </w:r>
      <w:r w:rsidR="00582949">
        <w:rPr>
          <w:sz w:val="28"/>
          <w:szCs w:val="28"/>
          <w:lang w:val="en-US"/>
        </w:rPr>
        <w:t xml:space="preserve"> the underlying reductive representations of both masculine and by association femin</w:t>
      </w:r>
      <w:r w:rsidR="00530F72">
        <w:rPr>
          <w:sz w:val="28"/>
          <w:szCs w:val="28"/>
          <w:lang w:val="en-US"/>
        </w:rPr>
        <w:t xml:space="preserve">ine identities within the text </w:t>
      </w:r>
      <w:r w:rsidR="00B6046C">
        <w:rPr>
          <w:sz w:val="28"/>
          <w:szCs w:val="28"/>
          <w:lang w:val="en-US"/>
        </w:rPr>
        <w:t xml:space="preserve">remain predictably familiar and </w:t>
      </w:r>
      <w:r w:rsidR="00530F72">
        <w:rPr>
          <w:sz w:val="28"/>
          <w:szCs w:val="28"/>
          <w:lang w:val="en-US"/>
        </w:rPr>
        <w:t xml:space="preserve">will </w:t>
      </w:r>
      <w:r w:rsidR="00B6046C">
        <w:rPr>
          <w:sz w:val="28"/>
          <w:szCs w:val="28"/>
          <w:lang w:val="en-US"/>
        </w:rPr>
        <w:t>continue t</w:t>
      </w:r>
      <w:r w:rsidR="00EF5E2F">
        <w:rPr>
          <w:sz w:val="28"/>
          <w:szCs w:val="28"/>
          <w:lang w:val="en-US"/>
        </w:rPr>
        <w:t xml:space="preserve">o </w:t>
      </w:r>
      <w:r w:rsidR="00530F72">
        <w:rPr>
          <w:sz w:val="28"/>
          <w:szCs w:val="28"/>
          <w:lang w:val="en-US"/>
        </w:rPr>
        <w:t>have long term consequences</w:t>
      </w:r>
      <w:r w:rsidR="00F008FF">
        <w:rPr>
          <w:sz w:val="28"/>
          <w:szCs w:val="28"/>
          <w:lang w:val="en-US"/>
        </w:rPr>
        <w:t>. There is more to be said around the way the feminine has been constructed</w:t>
      </w:r>
      <w:r w:rsidR="00867011">
        <w:rPr>
          <w:sz w:val="28"/>
          <w:szCs w:val="28"/>
          <w:lang w:val="en-US"/>
        </w:rPr>
        <w:t xml:space="preserve"> within the </w:t>
      </w:r>
      <w:r w:rsidR="00237EA3">
        <w:rPr>
          <w:sz w:val="28"/>
          <w:szCs w:val="28"/>
          <w:lang w:val="en-US"/>
        </w:rPr>
        <w:t>production</w:t>
      </w:r>
      <w:r w:rsidR="00EF5E2F">
        <w:rPr>
          <w:sz w:val="28"/>
          <w:szCs w:val="28"/>
          <w:lang w:val="en-US"/>
        </w:rPr>
        <w:t xml:space="preserve"> in relation to this point</w:t>
      </w:r>
      <w:r w:rsidR="00237EA3">
        <w:rPr>
          <w:sz w:val="28"/>
          <w:szCs w:val="28"/>
          <w:lang w:val="en-US"/>
        </w:rPr>
        <w:t>,</w:t>
      </w:r>
      <w:r w:rsidR="00867011">
        <w:rPr>
          <w:sz w:val="28"/>
          <w:szCs w:val="28"/>
          <w:lang w:val="en-US"/>
        </w:rPr>
        <w:t xml:space="preserve"> but this is beyond the scope of the present work.</w:t>
      </w:r>
      <w:r w:rsidR="006E5D6B">
        <w:rPr>
          <w:sz w:val="28"/>
          <w:szCs w:val="28"/>
          <w:lang w:val="en-US"/>
        </w:rPr>
        <w:t xml:space="preserve"> </w:t>
      </w:r>
      <w:r w:rsidR="00FD617B">
        <w:rPr>
          <w:sz w:val="28"/>
          <w:szCs w:val="28"/>
          <w:lang w:val="en-US"/>
        </w:rPr>
        <w:t>To conclude then, despite</w:t>
      </w:r>
      <w:r w:rsidR="00531558">
        <w:rPr>
          <w:sz w:val="28"/>
          <w:szCs w:val="28"/>
          <w:lang w:val="en-US"/>
        </w:rPr>
        <w:t xml:space="preserve"> </w:t>
      </w:r>
      <w:r w:rsidR="00D7661B">
        <w:rPr>
          <w:sz w:val="28"/>
          <w:szCs w:val="28"/>
          <w:lang w:val="en-US"/>
        </w:rPr>
        <w:t xml:space="preserve">what </w:t>
      </w:r>
      <w:r w:rsidR="00531558">
        <w:rPr>
          <w:sz w:val="28"/>
          <w:szCs w:val="28"/>
          <w:lang w:val="en-US"/>
        </w:rPr>
        <w:t xml:space="preserve">would </w:t>
      </w:r>
      <w:r w:rsidR="00D7661B">
        <w:rPr>
          <w:sz w:val="28"/>
          <w:szCs w:val="28"/>
          <w:lang w:val="en-US"/>
        </w:rPr>
        <w:t>appear</w:t>
      </w:r>
      <w:r w:rsidR="00EE25F2">
        <w:rPr>
          <w:sz w:val="28"/>
          <w:szCs w:val="28"/>
          <w:lang w:val="en-US"/>
        </w:rPr>
        <w:t>,</w:t>
      </w:r>
      <w:r w:rsidR="00531558">
        <w:rPr>
          <w:sz w:val="28"/>
          <w:szCs w:val="28"/>
          <w:lang w:val="en-US"/>
        </w:rPr>
        <w:t xml:space="preserve"> efforts to the contrary</w:t>
      </w:r>
      <w:r w:rsidR="00DB49A0">
        <w:rPr>
          <w:sz w:val="28"/>
          <w:szCs w:val="28"/>
          <w:lang w:val="en-US"/>
        </w:rPr>
        <w:t>,</w:t>
      </w:r>
      <w:r w:rsidR="00531558">
        <w:rPr>
          <w:sz w:val="28"/>
          <w:szCs w:val="28"/>
          <w:lang w:val="en-US"/>
        </w:rPr>
        <w:t xml:space="preserve"> there is a </w:t>
      </w:r>
      <w:r w:rsidR="00237EA3">
        <w:rPr>
          <w:sz w:val="28"/>
          <w:szCs w:val="28"/>
          <w:lang w:val="en-US"/>
        </w:rPr>
        <w:t>fundamental</w:t>
      </w:r>
      <w:r w:rsidR="00DB49A0">
        <w:rPr>
          <w:sz w:val="28"/>
          <w:szCs w:val="28"/>
          <w:lang w:val="en-US"/>
        </w:rPr>
        <w:t xml:space="preserve">, </w:t>
      </w:r>
      <w:proofErr w:type="gramStart"/>
      <w:r w:rsidR="00DB49A0">
        <w:rPr>
          <w:sz w:val="28"/>
          <w:szCs w:val="28"/>
          <w:lang w:val="en-US"/>
        </w:rPr>
        <w:t>significant</w:t>
      </w:r>
      <w:proofErr w:type="gramEnd"/>
      <w:r w:rsidR="00237EA3">
        <w:rPr>
          <w:sz w:val="28"/>
          <w:szCs w:val="28"/>
          <w:lang w:val="en-US"/>
        </w:rPr>
        <w:t xml:space="preserve"> and dangerous </w:t>
      </w:r>
      <w:r w:rsidR="00531558">
        <w:rPr>
          <w:sz w:val="28"/>
          <w:szCs w:val="28"/>
          <w:lang w:val="en-US"/>
        </w:rPr>
        <w:t>lack of diverse</w:t>
      </w:r>
      <w:r w:rsidR="00637472">
        <w:rPr>
          <w:sz w:val="28"/>
          <w:szCs w:val="28"/>
          <w:lang w:val="en-US"/>
        </w:rPr>
        <w:t xml:space="preserve">, nuanced and truly challenging </w:t>
      </w:r>
      <w:r w:rsidR="00531558">
        <w:rPr>
          <w:sz w:val="28"/>
          <w:szCs w:val="28"/>
          <w:lang w:val="en-US"/>
        </w:rPr>
        <w:t>representati</w:t>
      </w:r>
      <w:r w:rsidR="00637472">
        <w:rPr>
          <w:sz w:val="28"/>
          <w:szCs w:val="28"/>
          <w:lang w:val="en-US"/>
        </w:rPr>
        <w:t>ons</w:t>
      </w:r>
      <w:r w:rsidR="00237EA3">
        <w:rPr>
          <w:sz w:val="28"/>
          <w:szCs w:val="28"/>
          <w:lang w:val="en-US"/>
        </w:rPr>
        <w:t xml:space="preserve"> at play</w:t>
      </w:r>
      <w:r w:rsidR="0085041B">
        <w:rPr>
          <w:sz w:val="28"/>
          <w:szCs w:val="28"/>
          <w:lang w:val="en-US"/>
        </w:rPr>
        <w:t xml:space="preserve"> here</w:t>
      </w:r>
      <w:r w:rsidR="00637472">
        <w:rPr>
          <w:sz w:val="28"/>
          <w:szCs w:val="28"/>
          <w:lang w:val="en-US"/>
        </w:rPr>
        <w:t xml:space="preserve">. </w:t>
      </w:r>
    </w:p>
    <w:p w14:paraId="349AB259" w14:textId="77777777" w:rsidR="00803376" w:rsidRDefault="00803376">
      <w:pPr>
        <w:rPr>
          <w:sz w:val="28"/>
          <w:szCs w:val="28"/>
          <w:lang w:val="en-US"/>
        </w:rPr>
      </w:pPr>
    </w:p>
    <w:p w14:paraId="2831D4AD" w14:textId="078CF31C" w:rsidR="00803376" w:rsidRDefault="00803376">
      <w:pPr>
        <w:rPr>
          <w:b/>
          <w:bCs/>
          <w:sz w:val="32"/>
          <w:szCs w:val="32"/>
          <w:lang w:val="en-US"/>
        </w:rPr>
      </w:pPr>
      <w:r w:rsidRPr="00315EA3">
        <w:rPr>
          <w:b/>
          <w:bCs/>
          <w:sz w:val="32"/>
          <w:szCs w:val="32"/>
          <w:lang w:val="en-US"/>
        </w:rPr>
        <w:lastRenderedPageBreak/>
        <w:t>Reference List</w:t>
      </w:r>
    </w:p>
    <w:p w14:paraId="4C76AD8B" w14:textId="06F5521A" w:rsidR="00BE665D" w:rsidRPr="00794CBF" w:rsidRDefault="00BE665D" w:rsidP="00BE665D">
      <w:pPr>
        <w:rPr>
          <w:sz w:val="24"/>
          <w:szCs w:val="24"/>
          <w:lang w:val="en-US"/>
        </w:rPr>
      </w:pPr>
      <w:proofErr w:type="spellStart"/>
      <w:r w:rsidRPr="00794CBF">
        <w:rPr>
          <w:sz w:val="24"/>
          <w:szCs w:val="24"/>
          <w:lang w:val="en-US"/>
        </w:rPr>
        <w:t>Baert</w:t>
      </w:r>
      <w:proofErr w:type="spellEnd"/>
      <w:r w:rsidR="00A12478">
        <w:rPr>
          <w:sz w:val="24"/>
          <w:szCs w:val="24"/>
          <w:lang w:val="en-US"/>
        </w:rPr>
        <w:t>, R</w:t>
      </w:r>
      <w:r w:rsidR="006D217F">
        <w:rPr>
          <w:sz w:val="24"/>
          <w:szCs w:val="24"/>
          <w:lang w:val="en-US"/>
        </w:rPr>
        <w:t xml:space="preserve"> (1994) ‘</w:t>
      </w:r>
      <w:r w:rsidR="006D217F" w:rsidRPr="009D7D61">
        <w:rPr>
          <w:i/>
          <w:iCs/>
          <w:sz w:val="24"/>
          <w:szCs w:val="24"/>
          <w:lang w:val="en-US"/>
        </w:rPr>
        <w:t>Skirting the Issue</w:t>
      </w:r>
      <w:r w:rsidR="006D217F">
        <w:rPr>
          <w:sz w:val="24"/>
          <w:szCs w:val="24"/>
          <w:lang w:val="en-US"/>
        </w:rPr>
        <w:t>’ in Screen, Vol 35 (4)</w:t>
      </w:r>
      <w:r w:rsidR="009D7D61">
        <w:rPr>
          <w:sz w:val="24"/>
          <w:szCs w:val="24"/>
          <w:lang w:val="en-US"/>
        </w:rPr>
        <w:t xml:space="preserve"> pp354-373</w:t>
      </w:r>
    </w:p>
    <w:p w14:paraId="61D7BDC7" w14:textId="592C2A7D" w:rsidR="00BE665D" w:rsidRDefault="00BE665D" w:rsidP="00BE665D">
      <w:pPr>
        <w:rPr>
          <w:sz w:val="24"/>
          <w:szCs w:val="24"/>
          <w:lang w:val="en-US"/>
        </w:rPr>
      </w:pPr>
      <w:r w:rsidRPr="00794CBF">
        <w:rPr>
          <w:sz w:val="24"/>
          <w:szCs w:val="24"/>
          <w:lang w:val="en-US"/>
        </w:rPr>
        <w:t>Baudrillard</w:t>
      </w:r>
      <w:r w:rsidR="009D7D61">
        <w:rPr>
          <w:sz w:val="24"/>
          <w:szCs w:val="24"/>
          <w:lang w:val="en-US"/>
        </w:rPr>
        <w:t>, J (</w:t>
      </w:r>
      <w:r w:rsidR="00F57376">
        <w:rPr>
          <w:sz w:val="24"/>
          <w:szCs w:val="24"/>
          <w:lang w:val="en-US"/>
        </w:rPr>
        <w:t>1994) [1981] ‘</w:t>
      </w:r>
      <w:r w:rsidR="00F57376" w:rsidRPr="00606A74">
        <w:rPr>
          <w:i/>
          <w:iCs/>
          <w:sz w:val="24"/>
          <w:szCs w:val="24"/>
          <w:lang w:val="en-US"/>
        </w:rPr>
        <w:t>Simulacra and Simulation’</w:t>
      </w:r>
      <w:r w:rsidR="00606A74">
        <w:rPr>
          <w:sz w:val="24"/>
          <w:szCs w:val="24"/>
          <w:lang w:val="en-US"/>
        </w:rPr>
        <w:t>. Michigan: University of Michigan Press</w:t>
      </w:r>
    </w:p>
    <w:p w14:paraId="5CE912E9" w14:textId="2BE46F0C" w:rsidR="00794CBF" w:rsidRPr="00221C6F" w:rsidRDefault="00794CBF" w:rsidP="00794CBF">
      <w:pPr>
        <w:rPr>
          <w:sz w:val="24"/>
          <w:szCs w:val="24"/>
        </w:rPr>
      </w:pPr>
      <w:proofErr w:type="spellStart"/>
      <w:r w:rsidRPr="00221C6F">
        <w:rPr>
          <w:sz w:val="24"/>
          <w:szCs w:val="24"/>
        </w:rPr>
        <w:t>Brouillette</w:t>
      </w:r>
      <w:proofErr w:type="spellEnd"/>
      <w:r w:rsidR="00276A72" w:rsidRPr="00221C6F">
        <w:rPr>
          <w:sz w:val="24"/>
          <w:szCs w:val="24"/>
        </w:rPr>
        <w:t>, C (2009)</w:t>
      </w:r>
      <w:r w:rsidR="00221C6F" w:rsidRPr="00221C6F">
        <w:rPr>
          <w:sz w:val="24"/>
          <w:szCs w:val="24"/>
        </w:rPr>
        <w:t xml:space="preserve"> ‘</w:t>
      </w:r>
      <w:r w:rsidR="00221C6F" w:rsidRPr="00221C6F">
        <w:rPr>
          <w:i/>
          <w:iCs/>
          <w:sz w:val="24"/>
          <w:szCs w:val="24"/>
        </w:rPr>
        <w:t>Creative Labour’</w:t>
      </w:r>
      <w:r w:rsidR="00221C6F" w:rsidRPr="00221C6F">
        <w:rPr>
          <w:sz w:val="24"/>
          <w:szCs w:val="24"/>
        </w:rPr>
        <w:t xml:space="preserve"> in Med</w:t>
      </w:r>
      <w:r w:rsidR="00221C6F">
        <w:rPr>
          <w:sz w:val="24"/>
          <w:szCs w:val="24"/>
        </w:rPr>
        <w:t>iations 24.2 (Spring) pp140-149</w:t>
      </w:r>
    </w:p>
    <w:p w14:paraId="08FC369F" w14:textId="799AEFE6" w:rsidR="00794CBF" w:rsidRPr="0023106D" w:rsidRDefault="00794CBF" w:rsidP="00794CBF">
      <w:pPr>
        <w:rPr>
          <w:sz w:val="24"/>
          <w:szCs w:val="24"/>
        </w:rPr>
      </w:pPr>
      <w:r w:rsidRPr="0023106D">
        <w:rPr>
          <w:sz w:val="24"/>
          <w:szCs w:val="24"/>
        </w:rPr>
        <w:t xml:space="preserve">De </w:t>
      </w:r>
      <w:proofErr w:type="spellStart"/>
      <w:r w:rsidRPr="0023106D">
        <w:rPr>
          <w:sz w:val="24"/>
          <w:szCs w:val="24"/>
        </w:rPr>
        <w:t>Certeau</w:t>
      </w:r>
      <w:proofErr w:type="spellEnd"/>
      <w:r w:rsidR="00617334" w:rsidRPr="0023106D">
        <w:rPr>
          <w:sz w:val="24"/>
          <w:szCs w:val="24"/>
        </w:rPr>
        <w:t>, M (1984)</w:t>
      </w:r>
      <w:r w:rsidR="0023106D" w:rsidRPr="0023106D">
        <w:rPr>
          <w:sz w:val="24"/>
          <w:szCs w:val="24"/>
        </w:rPr>
        <w:t xml:space="preserve"> ‘</w:t>
      </w:r>
      <w:r w:rsidR="0023106D" w:rsidRPr="0023106D">
        <w:rPr>
          <w:i/>
          <w:iCs/>
          <w:sz w:val="24"/>
          <w:szCs w:val="24"/>
        </w:rPr>
        <w:t>Practice of Everyday Life’</w:t>
      </w:r>
      <w:r w:rsidR="0023106D">
        <w:rPr>
          <w:sz w:val="24"/>
          <w:szCs w:val="24"/>
        </w:rPr>
        <w:t>. London: University of California Press</w:t>
      </w:r>
    </w:p>
    <w:p w14:paraId="04323E30" w14:textId="4F7D5285" w:rsidR="005B4DB3" w:rsidRDefault="005B4DB3" w:rsidP="005B4DB3">
      <w:pPr>
        <w:rPr>
          <w:sz w:val="24"/>
          <w:szCs w:val="24"/>
        </w:rPr>
      </w:pPr>
      <w:r w:rsidRPr="0023106D">
        <w:rPr>
          <w:sz w:val="24"/>
          <w:szCs w:val="24"/>
        </w:rPr>
        <w:t>Foucault</w:t>
      </w:r>
      <w:r w:rsidR="00B37922">
        <w:rPr>
          <w:sz w:val="24"/>
          <w:szCs w:val="24"/>
        </w:rPr>
        <w:t xml:space="preserve">, M (1972) ‘The </w:t>
      </w:r>
      <w:r w:rsidR="00D26DE5">
        <w:rPr>
          <w:sz w:val="24"/>
          <w:szCs w:val="24"/>
        </w:rPr>
        <w:t>Archaeology</w:t>
      </w:r>
      <w:r w:rsidR="00B37922">
        <w:rPr>
          <w:sz w:val="24"/>
          <w:szCs w:val="24"/>
        </w:rPr>
        <w:t xml:space="preserve"> of Knowledge and the Discourse on Language’ Tra</w:t>
      </w:r>
      <w:r w:rsidR="00D26DE5">
        <w:rPr>
          <w:sz w:val="24"/>
          <w:szCs w:val="24"/>
        </w:rPr>
        <w:t>nslated from the French by A.M. Sheridan Smith. New York: Pantheon Books</w:t>
      </w:r>
    </w:p>
    <w:p w14:paraId="7EBFB2F8" w14:textId="33903826" w:rsidR="00794CBF" w:rsidRPr="000A7DC0" w:rsidRDefault="00794CBF" w:rsidP="00794CBF">
      <w:pPr>
        <w:rPr>
          <w:sz w:val="24"/>
          <w:szCs w:val="24"/>
        </w:rPr>
      </w:pPr>
      <w:proofErr w:type="spellStart"/>
      <w:r w:rsidRPr="000A7DC0">
        <w:rPr>
          <w:sz w:val="24"/>
          <w:szCs w:val="24"/>
        </w:rPr>
        <w:t>Hirsch</w:t>
      </w:r>
      <w:r w:rsidR="00136970" w:rsidRPr="000A7DC0">
        <w:rPr>
          <w:sz w:val="24"/>
          <w:szCs w:val="24"/>
        </w:rPr>
        <w:t>kop</w:t>
      </w:r>
      <w:proofErr w:type="spellEnd"/>
      <w:r w:rsidR="00136970" w:rsidRPr="000A7DC0">
        <w:rPr>
          <w:sz w:val="24"/>
          <w:szCs w:val="24"/>
        </w:rPr>
        <w:t xml:space="preserve">, A </w:t>
      </w:r>
      <w:r w:rsidRPr="000A7DC0">
        <w:rPr>
          <w:sz w:val="24"/>
          <w:szCs w:val="24"/>
        </w:rPr>
        <w:t>&amp; Shepherd</w:t>
      </w:r>
      <w:r w:rsidR="00136970" w:rsidRPr="000A7DC0">
        <w:rPr>
          <w:sz w:val="24"/>
          <w:szCs w:val="24"/>
        </w:rPr>
        <w:t>, D (</w:t>
      </w:r>
      <w:r w:rsidR="000A7DC0" w:rsidRPr="000A7DC0">
        <w:rPr>
          <w:sz w:val="24"/>
          <w:szCs w:val="24"/>
        </w:rPr>
        <w:t>2001) ‘</w:t>
      </w:r>
      <w:r w:rsidR="000A7DC0" w:rsidRPr="000A7DC0">
        <w:rPr>
          <w:i/>
          <w:iCs/>
          <w:sz w:val="24"/>
          <w:szCs w:val="24"/>
        </w:rPr>
        <w:t>Bakhtin and Cultural Theory’</w:t>
      </w:r>
      <w:r w:rsidR="000A7DC0">
        <w:rPr>
          <w:sz w:val="24"/>
          <w:szCs w:val="24"/>
        </w:rPr>
        <w:t>. Manchester: Manchester University Press</w:t>
      </w:r>
    </w:p>
    <w:p w14:paraId="766162AF" w14:textId="52168E05" w:rsidR="00794CBF" w:rsidRPr="00794CBF" w:rsidRDefault="00794CBF" w:rsidP="00794CBF">
      <w:pPr>
        <w:rPr>
          <w:sz w:val="24"/>
          <w:szCs w:val="24"/>
          <w:lang w:val="en-US"/>
        </w:rPr>
      </w:pPr>
      <w:r w:rsidRPr="00794CBF">
        <w:rPr>
          <w:sz w:val="24"/>
          <w:szCs w:val="24"/>
          <w:lang w:val="en-US"/>
        </w:rPr>
        <w:t>Lawler</w:t>
      </w:r>
      <w:r w:rsidR="00145E23">
        <w:rPr>
          <w:sz w:val="24"/>
          <w:szCs w:val="24"/>
          <w:lang w:val="en-US"/>
        </w:rPr>
        <w:t xml:space="preserve">, S (2005) </w:t>
      </w:r>
      <w:r w:rsidR="00145E23" w:rsidRPr="002C28C7">
        <w:rPr>
          <w:i/>
          <w:iCs/>
          <w:sz w:val="24"/>
          <w:szCs w:val="24"/>
          <w:lang w:val="en-US"/>
        </w:rPr>
        <w:t xml:space="preserve">‘Disgusted Subjects: </w:t>
      </w:r>
      <w:r w:rsidR="000A6DF0" w:rsidRPr="002C28C7">
        <w:rPr>
          <w:i/>
          <w:iCs/>
          <w:sz w:val="24"/>
          <w:szCs w:val="24"/>
          <w:lang w:val="en-US"/>
        </w:rPr>
        <w:t xml:space="preserve">The Making of </w:t>
      </w:r>
      <w:proofErr w:type="gramStart"/>
      <w:r w:rsidR="000A6DF0" w:rsidRPr="002C28C7">
        <w:rPr>
          <w:i/>
          <w:iCs/>
          <w:sz w:val="24"/>
          <w:szCs w:val="24"/>
          <w:lang w:val="en-US"/>
        </w:rPr>
        <w:t>Middle Class</w:t>
      </w:r>
      <w:proofErr w:type="gramEnd"/>
      <w:r w:rsidR="000A6DF0" w:rsidRPr="002C28C7">
        <w:rPr>
          <w:i/>
          <w:iCs/>
          <w:sz w:val="24"/>
          <w:szCs w:val="24"/>
          <w:lang w:val="en-US"/>
        </w:rPr>
        <w:t xml:space="preserve"> Identities’</w:t>
      </w:r>
      <w:r w:rsidR="000A6DF0">
        <w:rPr>
          <w:sz w:val="24"/>
          <w:szCs w:val="24"/>
          <w:lang w:val="en-US"/>
        </w:rPr>
        <w:t xml:space="preserve"> in </w:t>
      </w:r>
      <w:r w:rsidR="002F263C">
        <w:rPr>
          <w:sz w:val="24"/>
          <w:szCs w:val="24"/>
          <w:lang w:val="en-US"/>
        </w:rPr>
        <w:t>The Sociological Review Vol 53(</w:t>
      </w:r>
      <w:r w:rsidR="002C28C7">
        <w:rPr>
          <w:sz w:val="24"/>
          <w:szCs w:val="24"/>
          <w:lang w:val="en-US"/>
        </w:rPr>
        <w:t>3), pp 429-446</w:t>
      </w:r>
    </w:p>
    <w:p w14:paraId="5586BC17" w14:textId="37A9D9E4" w:rsidR="005B4DB3" w:rsidRPr="005B4DB3" w:rsidRDefault="005B4DB3" w:rsidP="005B4DB3">
      <w:pPr>
        <w:rPr>
          <w:sz w:val="24"/>
          <w:szCs w:val="24"/>
        </w:rPr>
      </w:pPr>
      <w:r w:rsidRPr="005B4DB3">
        <w:rPr>
          <w:sz w:val="24"/>
          <w:szCs w:val="24"/>
        </w:rPr>
        <w:t>Le</w:t>
      </w:r>
      <w:r w:rsidRPr="005B4DB3">
        <w:rPr>
          <w:sz w:val="24"/>
          <w:szCs w:val="24"/>
        </w:rPr>
        <w:t>f</w:t>
      </w:r>
      <w:r w:rsidRPr="005B4DB3">
        <w:rPr>
          <w:sz w:val="24"/>
          <w:szCs w:val="24"/>
        </w:rPr>
        <w:t>ebvre</w:t>
      </w:r>
      <w:r w:rsidR="00624E63">
        <w:rPr>
          <w:sz w:val="24"/>
          <w:szCs w:val="24"/>
        </w:rPr>
        <w:t>, H (2005) ‘</w:t>
      </w:r>
      <w:r w:rsidR="00FA484E" w:rsidRPr="00FE6B38">
        <w:rPr>
          <w:i/>
          <w:iCs/>
          <w:sz w:val="24"/>
          <w:szCs w:val="24"/>
        </w:rPr>
        <w:t>Critique of Everyday Life Vol 3: From Modernity to Modernism</w:t>
      </w:r>
      <w:r w:rsidR="00200FD4" w:rsidRPr="00FE6B38">
        <w:rPr>
          <w:i/>
          <w:iCs/>
          <w:sz w:val="24"/>
          <w:szCs w:val="24"/>
        </w:rPr>
        <w:t xml:space="preserve">: Towards a </w:t>
      </w:r>
      <w:proofErr w:type="spellStart"/>
      <w:r w:rsidR="00200FD4" w:rsidRPr="00FE6B38">
        <w:rPr>
          <w:i/>
          <w:iCs/>
          <w:sz w:val="24"/>
          <w:szCs w:val="24"/>
        </w:rPr>
        <w:t>Met</w:t>
      </w:r>
      <w:r w:rsidR="00E74864" w:rsidRPr="00FE6B38">
        <w:rPr>
          <w:i/>
          <w:iCs/>
          <w:sz w:val="24"/>
          <w:szCs w:val="24"/>
        </w:rPr>
        <w:t>a</w:t>
      </w:r>
      <w:r w:rsidR="00200FD4" w:rsidRPr="00FE6B38">
        <w:rPr>
          <w:i/>
          <w:iCs/>
          <w:sz w:val="24"/>
          <w:szCs w:val="24"/>
        </w:rPr>
        <w:t>philosophy</w:t>
      </w:r>
      <w:proofErr w:type="spellEnd"/>
      <w:r w:rsidR="00200FD4" w:rsidRPr="00FE6B38">
        <w:rPr>
          <w:i/>
          <w:iCs/>
          <w:sz w:val="24"/>
          <w:szCs w:val="24"/>
        </w:rPr>
        <w:t xml:space="preserve"> of Daily Life’</w:t>
      </w:r>
      <w:r w:rsidR="00200FD4">
        <w:rPr>
          <w:sz w:val="24"/>
          <w:szCs w:val="24"/>
        </w:rPr>
        <w:t xml:space="preserve">. </w:t>
      </w:r>
      <w:r w:rsidR="00E74864">
        <w:rPr>
          <w:sz w:val="24"/>
          <w:szCs w:val="24"/>
        </w:rPr>
        <w:t xml:space="preserve">Translated from the French by G. Elliott. </w:t>
      </w:r>
      <w:r w:rsidR="00200FD4">
        <w:rPr>
          <w:sz w:val="24"/>
          <w:szCs w:val="24"/>
        </w:rPr>
        <w:t>London: Verso</w:t>
      </w:r>
    </w:p>
    <w:p w14:paraId="2CEA9A4B" w14:textId="5373E6AA" w:rsidR="005B4DB3" w:rsidRPr="005B4DB3" w:rsidRDefault="005B4DB3" w:rsidP="005B4DB3">
      <w:pPr>
        <w:rPr>
          <w:sz w:val="24"/>
          <w:szCs w:val="24"/>
        </w:rPr>
      </w:pPr>
      <w:r w:rsidRPr="005B4DB3">
        <w:rPr>
          <w:sz w:val="24"/>
          <w:szCs w:val="24"/>
        </w:rPr>
        <w:t>Lefebvre</w:t>
      </w:r>
      <w:r w:rsidR="00FE6B38">
        <w:rPr>
          <w:sz w:val="24"/>
          <w:szCs w:val="24"/>
        </w:rPr>
        <w:t>, H (1968)</w:t>
      </w:r>
      <w:r w:rsidR="00C10719">
        <w:rPr>
          <w:sz w:val="24"/>
          <w:szCs w:val="24"/>
        </w:rPr>
        <w:t xml:space="preserve"> [2009] ‘</w:t>
      </w:r>
      <w:r w:rsidR="002B651A" w:rsidRPr="00AF4AE6">
        <w:rPr>
          <w:i/>
          <w:iCs/>
          <w:sz w:val="24"/>
          <w:szCs w:val="24"/>
        </w:rPr>
        <w:t xml:space="preserve">The </w:t>
      </w:r>
      <w:r w:rsidR="00AF4AE6" w:rsidRPr="00AF4AE6">
        <w:rPr>
          <w:i/>
          <w:iCs/>
          <w:sz w:val="24"/>
          <w:szCs w:val="24"/>
        </w:rPr>
        <w:t>Explosion</w:t>
      </w:r>
      <w:r w:rsidR="002B651A" w:rsidRPr="00AF4AE6">
        <w:rPr>
          <w:i/>
          <w:iCs/>
          <w:sz w:val="24"/>
          <w:szCs w:val="24"/>
        </w:rPr>
        <w:t xml:space="preserve">: Marxism and the French </w:t>
      </w:r>
      <w:r w:rsidR="00AF4AE6" w:rsidRPr="00AF4AE6">
        <w:rPr>
          <w:i/>
          <w:iCs/>
          <w:sz w:val="24"/>
          <w:szCs w:val="24"/>
        </w:rPr>
        <w:t>Upheaval</w:t>
      </w:r>
      <w:r w:rsidR="002B651A" w:rsidRPr="00AF4AE6">
        <w:rPr>
          <w:i/>
          <w:iCs/>
          <w:sz w:val="24"/>
          <w:szCs w:val="24"/>
        </w:rPr>
        <w:t>’</w:t>
      </w:r>
      <w:r w:rsidR="002B651A">
        <w:rPr>
          <w:sz w:val="24"/>
          <w:szCs w:val="24"/>
        </w:rPr>
        <w:t xml:space="preserve">. </w:t>
      </w:r>
      <w:r w:rsidR="00AF4AE6">
        <w:rPr>
          <w:sz w:val="24"/>
          <w:szCs w:val="24"/>
        </w:rPr>
        <w:t xml:space="preserve">South Asia: </w:t>
      </w:r>
      <w:proofErr w:type="spellStart"/>
      <w:r w:rsidR="00AF4AE6">
        <w:rPr>
          <w:sz w:val="24"/>
          <w:szCs w:val="24"/>
        </w:rPr>
        <w:t>Aakar</w:t>
      </w:r>
      <w:proofErr w:type="spellEnd"/>
      <w:r w:rsidR="00AF4AE6">
        <w:rPr>
          <w:sz w:val="24"/>
          <w:szCs w:val="24"/>
        </w:rPr>
        <w:t xml:space="preserve"> Books</w:t>
      </w:r>
    </w:p>
    <w:p w14:paraId="242B4D76" w14:textId="3CEAB77F" w:rsidR="005B4DB3" w:rsidRPr="00794CBF" w:rsidRDefault="005B4DB3" w:rsidP="005B4DB3">
      <w:pPr>
        <w:rPr>
          <w:sz w:val="24"/>
          <w:szCs w:val="24"/>
          <w:lang w:val="en-US"/>
        </w:rPr>
      </w:pPr>
      <w:r w:rsidRPr="00794CBF">
        <w:rPr>
          <w:sz w:val="24"/>
          <w:szCs w:val="24"/>
          <w:lang w:val="en-US"/>
        </w:rPr>
        <w:t>McKee</w:t>
      </w:r>
      <w:r w:rsidR="00E856B7">
        <w:rPr>
          <w:sz w:val="24"/>
          <w:szCs w:val="24"/>
          <w:lang w:val="en-US"/>
        </w:rPr>
        <w:t xml:space="preserve">, A </w:t>
      </w:r>
      <w:r w:rsidR="00ED621C">
        <w:rPr>
          <w:sz w:val="24"/>
          <w:szCs w:val="24"/>
          <w:lang w:val="en-US"/>
        </w:rPr>
        <w:t xml:space="preserve">(2002) </w:t>
      </w:r>
      <w:r w:rsidR="00E856B7">
        <w:rPr>
          <w:sz w:val="24"/>
          <w:szCs w:val="24"/>
          <w:lang w:val="en-US"/>
        </w:rPr>
        <w:t>‘</w:t>
      </w:r>
      <w:r w:rsidR="00E856B7" w:rsidRPr="002B159A">
        <w:rPr>
          <w:i/>
          <w:iCs/>
          <w:sz w:val="24"/>
          <w:szCs w:val="24"/>
          <w:lang w:val="en-US"/>
        </w:rPr>
        <w:t>Textual Analysis’</w:t>
      </w:r>
      <w:r w:rsidR="00E856B7">
        <w:rPr>
          <w:sz w:val="24"/>
          <w:szCs w:val="24"/>
          <w:lang w:val="en-US"/>
        </w:rPr>
        <w:t>. London: Sage</w:t>
      </w:r>
    </w:p>
    <w:p w14:paraId="2D48BF5E" w14:textId="5F33DDBF" w:rsidR="005B4DB3" w:rsidRDefault="005B4DB3" w:rsidP="005B4DB3">
      <w:pPr>
        <w:rPr>
          <w:sz w:val="24"/>
          <w:szCs w:val="24"/>
          <w:lang w:val="en-US"/>
        </w:rPr>
      </w:pPr>
      <w:proofErr w:type="spellStart"/>
      <w:r w:rsidRPr="00794CBF">
        <w:rPr>
          <w:sz w:val="24"/>
          <w:szCs w:val="24"/>
          <w:lang w:val="en-US"/>
        </w:rPr>
        <w:t>Nadoolman</w:t>
      </w:r>
      <w:proofErr w:type="spellEnd"/>
      <w:r w:rsidRPr="00794CBF">
        <w:rPr>
          <w:sz w:val="24"/>
          <w:szCs w:val="24"/>
          <w:lang w:val="en-US"/>
        </w:rPr>
        <w:t xml:space="preserve"> Landis</w:t>
      </w:r>
      <w:r w:rsidR="00ED621C">
        <w:rPr>
          <w:sz w:val="24"/>
          <w:szCs w:val="24"/>
          <w:lang w:val="en-US"/>
        </w:rPr>
        <w:t>, D</w:t>
      </w:r>
      <w:r w:rsidR="0044331E">
        <w:rPr>
          <w:sz w:val="24"/>
          <w:szCs w:val="24"/>
          <w:lang w:val="en-US"/>
        </w:rPr>
        <w:t xml:space="preserve"> (2003) ‘</w:t>
      </w:r>
      <w:proofErr w:type="spellStart"/>
      <w:r w:rsidR="0044331E" w:rsidRPr="002B159A">
        <w:rPr>
          <w:i/>
          <w:iCs/>
          <w:sz w:val="24"/>
          <w:szCs w:val="24"/>
          <w:lang w:val="en-US"/>
        </w:rPr>
        <w:t>Screencraft</w:t>
      </w:r>
      <w:proofErr w:type="spellEnd"/>
      <w:r w:rsidR="0044331E" w:rsidRPr="002B159A">
        <w:rPr>
          <w:i/>
          <w:iCs/>
          <w:sz w:val="24"/>
          <w:szCs w:val="24"/>
          <w:lang w:val="en-US"/>
        </w:rPr>
        <w:t xml:space="preserve">: </w:t>
      </w:r>
      <w:r w:rsidR="00F21399" w:rsidRPr="002B159A">
        <w:rPr>
          <w:i/>
          <w:iCs/>
          <w:sz w:val="24"/>
          <w:szCs w:val="24"/>
          <w:lang w:val="en-US"/>
        </w:rPr>
        <w:t>Costume Design’</w:t>
      </w:r>
      <w:r w:rsidR="00F21399">
        <w:rPr>
          <w:sz w:val="24"/>
          <w:szCs w:val="24"/>
          <w:lang w:val="en-US"/>
        </w:rPr>
        <w:t xml:space="preserve">. Burlington Mass: </w:t>
      </w:r>
      <w:r w:rsidR="005A6F7E">
        <w:rPr>
          <w:sz w:val="24"/>
          <w:szCs w:val="24"/>
          <w:lang w:val="en-US"/>
        </w:rPr>
        <w:t>Focal Press</w:t>
      </w:r>
    </w:p>
    <w:p w14:paraId="41BA07D1" w14:textId="607CC7C3" w:rsidR="005B4DB3" w:rsidRPr="00794CBF" w:rsidRDefault="005B4DB3" w:rsidP="005B4DB3">
      <w:pPr>
        <w:rPr>
          <w:sz w:val="24"/>
          <w:szCs w:val="24"/>
          <w:lang w:val="en-US"/>
        </w:rPr>
      </w:pPr>
      <w:r w:rsidRPr="00794CBF">
        <w:rPr>
          <w:sz w:val="24"/>
          <w:szCs w:val="24"/>
          <w:lang w:val="en-US"/>
        </w:rPr>
        <w:t>Rose</w:t>
      </w:r>
      <w:r w:rsidR="00EB1B4A">
        <w:rPr>
          <w:sz w:val="24"/>
          <w:szCs w:val="24"/>
          <w:lang w:val="en-US"/>
        </w:rPr>
        <w:t>, G (2016)</w:t>
      </w:r>
      <w:r w:rsidR="007C304E">
        <w:rPr>
          <w:sz w:val="24"/>
          <w:szCs w:val="24"/>
          <w:lang w:val="en-US"/>
        </w:rPr>
        <w:t xml:space="preserve"> ‘</w:t>
      </w:r>
      <w:r w:rsidR="007C304E" w:rsidRPr="002B159A">
        <w:rPr>
          <w:i/>
          <w:iCs/>
          <w:sz w:val="24"/>
          <w:szCs w:val="24"/>
          <w:lang w:val="en-US"/>
        </w:rPr>
        <w:t xml:space="preserve">Visual </w:t>
      </w:r>
      <w:proofErr w:type="spellStart"/>
      <w:r w:rsidR="007C304E" w:rsidRPr="002B159A">
        <w:rPr>
          <w:i/>
          <w:iCs/>
          <w:sz w:val="24"/>
          <w:szCs w:val="24"/>
          <w:lang w:val="en-US"/>
        </w:rPr>
        <w:t>Methodoligies</w:t>
      </w:r>
      <w:proofErr w:type="spellEnd"/>
      <w:r w:rsidR="007C304E" w:rsidRPr="002B159A">
        <w:rPr>
          <w:i/>
          <w:iCs/>
          <w:sz w:val="24"/>
          <w:szCs w:val="24"/>
          <w:lang w:val="en-US"/>
        </w:rPr>
        <w:t>’</w:t>
      </w:r>
      <w:r w:rsidR="007C304E">
        <w:rPr>
          <w:sz w:val="24"/>
          <w:szCs w:val="24"/>
          <w:lang w:val="en-US"/>
        </w:rPr>
        <w:t xml:space="preserve"> 4</w:t>
      </w:r>
      <w:r w:rsidR="007C304E" w:rsidRPr="007C304E">
        <w:rPr>
          <w:sz w:val="24"/>
          <w:szCs w:val="24"/>
          <w:vertAlign w:val="superscript"/>
          <w:lang w:val="en-US"/>
        </w:rPr>
        <w:t>th</w:t>
      </w:r>
      <w:r w:rsidR="007C304E">
        <w:rPr>
          <w:sz w:val="24"/>
          <w:szCs w:val="24"/>
          <w:lang w:val="en-US"/>
        </w:rPr>
        <w:t xml:space="preserve"> edition. </w:t>
      </w:r>
      <w:r w:rsidR="002B159A">
        <w:rPr>
          <w:sz w:val="24"/>
          <w:szCs w:val="24"/>
          <w:lang w:val="en-US"/>
        </w:rPr>
        <w:t>London: Sage</w:t>
      </w:r>
    </w:p>
    <w:p w14:paraId="77ED9B02" w14:textId="73EDCB6A" w:rsidR="00315EA3" w:rsidRPr="00E74864" w:rsidRDefault="002A688D">
      <w:pPr>
        <w:rPr>
          <w:sz w:val="24"/>
          <w:szCs w:val="24"/>
        </w:rPr>
      </w:pPr>
      <w:r w:rsidRPr="00E74864">
        <w:rPr>
          <w:sz w:val="24"/>
          <w:szCs w:val="24"/>
        </w:rPr>
        <w:t>Sartre</w:t>
      </w:r>
      <w:r w:rsidR="006333A2">
        <w:rPr>
          <w:sz w:val="24"/>
          <w:szCs w:val="24"/>
        </w:rPr>
        <w:t xml:space="preserve">, </w:t>
      </w:r>
      <w:r w:rsidR="00E5102D">
        <w:rPr>
          <w:sz w:val="24"/>
          <w:szCs w:val="24"/>
        </w:rPr>
        <w:t>J. P. (1968) ‘</w:t>
      </w:r>
      <w:r w:rsidR="00E5102D" w:rsidRPr="00E5102D">
        <w:rPr>
          <w:i/>
          <w:iCs/>
          <w:sz w:val="24"/>
          <w:szCs w:val="24"/>
        </w:rPr>
        <w:t>Search for a Method’</w:t>
      </w:r>
      <w:r w:rsidR="00E5102D">
        <w:rPr>
          <w:sz w:val="24"/>
          <w:szCs w:val="24"/>
        </w:rPr>
        <w:t>. London: Vintage</w:t>
      </w:r>
    </w:p>
    <w:p w14:paraId="43B920A0" w14:textId="2013DA0C" w:rsidR="002A688D" w:rsidRDefault="002A688D">
      <w:pPr>
        <w:rPr>
          <w:sz w:val="24"/>
          <w:szCs w:val="24"/>
        </w:rPr>
      </w:pPr>
      <w:proofErr w:type="spellStart"/>
      <w:r w:rsidRPr="00E74864">
        <w:rPr>
          <w:sz w:val="24"/>
          <w:szCs w:val="24"/>
        </w:rPr>
        <w:t>Skeggs</w:t>
      </w:r>
      <w:proofErr w:type="spellEnd"/>
      <w:r w:rsidR="00E5102D">
        <w:rPr>
          <w:sz w:val="24"/>
          <w:szCs w:val="24"/>
        </w:rPr>
        <w:t>, B (</w:t>
      </w:r>
      <w:r w:rsidR="0026223E">
        <w:rPr>
          <w:sz w:val="24"/>
          <w:szCs w:val="24"/>
        </w:rPr>
        <w:t>2005) ‘</w:t>
      </w:r>
      <w:r w:rsidR="00DD7235" w:rsidRPr="0051320F">
        <w:rPr>
          <w:i/>
          <w:iCs/>
          <w:sz w:val="24"/>
          <w:szCs w:val="24"/>
        </w:rPr>
        <w:t xml:space="preserve">The </w:t>
      </w:r>
      <w:r w:rsidR="0051320F" w:rsidRPr="0051320F">
        <w:rPr>
          <w:i/>
          <w:iCs/>
          <w:sz w:val="24"/>
          <w:szCs w:val="24"/>
        </w:rPr>
        <w:t>M</w:t>
      </w:r>
      <w:r w:rsidR="00DD7235" w:rsidRPr="0051320F">
        <w:rPr>
          <w:i/>
          <w:iCs/>
          <w:sz w:val="24"/>
          <w:szCs w:val="24"/>
        </w:rPr>
        <w:t xml:space="preserve">aking </w:t>
      </w:r>
      <w:proofErr w:type="gramStart"/>
      <w:r w:rsidR="0051320F" w:rsidRPr="0051320F">
        <w:rPr>
          <w:i/>
          <w:iCs/>
          <w:sz w:val="24"/>
          <w:szCs w:val="24"/>
        </w:rPr>
        <w:t>O</w:t>
      </w:r>
      <w:r w:rsidR="00DD7235" w:rsidRPr="0051320F">
        <w:rPr>
          <w:i/>
          <w:iCs/>
          <w:sz w:val="24"/>
          <w:szCs w:val="24"/>
        </w:rPr>
        <w:t>f</w:t>
      </w:r>
      <w:proofErr w:type="gramEnd"/>
      <w:r w:rsidR="00DD7235" w:rsidRPr="0051320F">
        <w:rPr>
          <w:i/>
          <w:iCs/>
          <w:sz w:val="24"/>
          <w:szCs w:val="24"/>
        </w:rPr>
        <w:t xml:space="preserve"> </w:t>
      </w:r>
      <w:r w:rsidR="0051320F" w:rsidRPr="0051320F">
        <w:rPr>
          <w:i/>
          <w:iCs/>
          <w:sz w:val="24"/>
          <w:szCs w:val="24"/>
        </w:rPr>
        <w:t>C</w:t>
      </w:r>
      <w:r w:rsidR="00DD7235" w:rsidRPr="0051320F">
        <w:rPr>
          <w:i/>
          <w:iCs/>
          <w:sz w:val="24"/>
          <w:szCs w:val="24"/>
        </w:rPr>
        <w:t xml:space="preserve">lass </w:t>
      </w:r>
      <w:r w:rsidR="0051320F" w:rsidRPr="0051320F">
        <w:rPr>
          <w:i/>
          <w:iCs/>
          <w:sz w:val="24"/>
          <w:szCs w:val="24"/>
        </w:rPr>
        <w:t>A</w:t>
      </w:r>
      <w:r w:rsidR="00DD7235" w:rsidRPr="0051320F">
        <w:rPr>
          <w:i/>
          <w:iCs/>
          <w:sz w:val="24"/>
          <w:szCs w:val="24"/>
        </w:rPr>
        <w:t xml:space="preserve">nd </w:t>
      </w:r>
      <w:r w:rsidR="0051320F" w:rsidRPr="0051320F">
        <w:rPr>
          <w:i/>
          <w:iCs/>
          <w:sz w:val="24"/>
          <w:szCs w:val="24"/>
        </w:rPr>
        <w:t>G</w:t>
      </w:r>
      <w:r w:rsidR="00DD7235" w:rsidRPr="0051320F">
        <w:rPr>
          <w:i/>
          <w:iCs/>
          <w:sz w:val="24"/>
          <w:szCs w:val="24"/>
        </w:rPr>
        <w:t xml:space="preserve">ender </w:t>
      </w:r>
      <w:r w:rsidR="0051320F" w:rsidRPr="0051320F">
        <w:rPr>
          <w:i/>
          <w:iCs/>
          <w:sz w:val="24"/>
          <w:szCs w:val="24"/>
        </w:rPr>
        <w:t>T</w:t>
      </w:r>
      <w:r w:rsidR="00DD7235" w:rsidRPr="0051320F">
        <w:rPr>
          <w:i/>
          <w:iCs/>
          <w:sz w:val="24"/>
          <w:szCs w:val="24"/>
        </w:rPr>
        <w:t xml:space="preserve">hrough </w:t>
      </w:r>
      <w:r w:rsidR="0051320F" w:rsidRPr="0051320F">
        <w:rPr>
          <w:i/>
          <w:iCs/>
          <w:sz w:val="24"/>
          <w:szCs w:val="24"/>
        </w:rPr>
        <w:t>Vi</w:t>
      </w:r>
      <w:r w:rsidR="00DD7235" w:rsidRPr="0051320F">
        <w:rPr>
          <w:i/>
          <w:iCs/>
          <w:sz w:val="24"/>
          <w:szCs w:val="24"/>
        </w:rPr>
        <w:t xml:space="preserve">sualising </w:t>
      </w:r>
      <w:r w:rsidR="0051320F" w:rsidRPr="0051320F">
        <w:rPr>
          <w:i/>
          <w:iCs/>
          <w:sz w:val="24"/>
          <w:szCs w:val="24"/>
        </w:rPr>
        <w:t>M</w:t>
      </w:r>
      <w:r w:rsidR="00DD7235" w:rsidRPr="0051320F">
        <w:rPr>
          <w:i/>
          <w:iCs/>
          <w:sz w:val="24"/>
          <w:szCs w:val="24"/>
        </w:rPr>
        <w:t xml:space="preserve">oral </w:t>
      </w:r>
      <w:r w:rsidR="0051320F" w:rsidRPr="0051320F">
        <w:rPr>
          <w:i/>
          <w:iCs/>
          <w:sz w:val="24"/>
          <w:szCs w:val="24"/>
        </w:rPr>
        <w:t>S</w:t>
      </w:r>
      <w:r w:rsidR="00DD7235" w:rsidRPr="0051320F">
        <w:rPr>
          <w:i/>
          <w:iCs/>
          <w:sz w:val="24"/>
          <w:szCs w:val="24"/>
        </w:rPr>
        <w:t xml:space="preserve">ubject </w:t>
      </w:r>
      <w:r w:rsidR="0051320F" w:rsidRPr="0051320F">
        <w:rPr>
          <w:i/>
          <w:iCs/>
          <w:sz w:val="24"/>
          <w:szCs w:val="24"/>
        </w:rPr>
        <w:t>F</w:t>
      </w:r>
      <w:r w:rsidR="00DD7235" w:rsidRPr="0051320F">
        <w:rPr>
          <w:i/>
          <w:iCs/>
          <w:sz w:val="24"/>
          <w:szCs w:val="24"/>
        </w:rPr>
        <w:t>ormation’</w:t>
      </w:r>
      <w:r w:rsidR="00DD7235">
        <w:rPr>
          <w:sz w:val="24"/>
          <w:szCs w:val="24"/>
        </w:rPr>
        <w:t xml:space="preserve"> in Sociology</w:t>
      </w:r>
      <w:r w:rsidR="0051320F">
        <w:rPr>
          <w:sz w:val="24"/>
          <w:szCs w:val="24"/>
        </w:rPr>
        <w:t xml:space="preserve"> Vol 39(5), pp965-982</w:t>
      </w:r>
    </w:p>
    <w:p w14:paraId="5FB62885" w14:textId="77777777" w:rsidR="00101C98" w:rsidRDefault="00101C98">
      <w:pPr>
        <w:rPr>
          <w:sz w:val="24"/>
          <w:szCs w:val="24"/>
        </w:rPr>
      </w:pPr>
    </w:p>
    <w:p w14:paraId="4E97906D" w14:textId="68B0A9F2" w:rsidR="00101C98" w:rsidRDefault="00101C98">
      <w:pPr>
        <w:rPr>
          <w:b/>
          <w:bCs/>
          <w:sz w:val="28"/>
          <w:szCs w:val="28"/>
        </w:rPr>
      </w:pPr>
      <w:r w:rsidRPr="00DE6AA1">
        <w:rPr>
          <w:b/>
          <w:bCs/>
          <w:sz w:val="28"/>
          <w:szCs w:val="28"/>
        </w:rPr>
        <w:t>Web References</w:t>
      </w:r>
    </w:p>
    <w:p w14:paraId="79D713F4" w14:textId="0B632AC3" w:rsidR="003064FE" w:rsidRPr="003064FE" w:rsidRDefault="00621BCC" w:rsidP="003064FE">
      <w:pPr>
        <w:spacing w:line="360" w:lineRule="auto"/>
        <w:rPr>
          <w:sz w:val="24"/>
          <w:szCs w:val="24"/>
          <w:lang w:val="en-US"/>
        </w:rPr>
      </w:pPr>
      <w:r>
        <w:rPr>
          <w:sz w:val="24"/>
          <w:szCs w:val="24"/>
        </w:rPr>
        <w:t>Google</w:t>
      </w:r>
      <w:r w:rsidR="003064FE">
        <w:rPr>
          <w:sz w:val="24"/>
          <w:szCs w:val="24"/>
        </w:rPr>
        <w:t xml:space="preserve"> (2022) Search for Liquid Sword T-shirt. Online URL </w:t>
      </w:r>
      <w:hyperlink r:id="rId6" w:history="1">
        <w:r w:rsidR="003064FE" w:rsidRPr="00081AC8">
          <w:rPr>
            <w:rStyle w:val="Hyperlink"/>
            <w:sz w:val="24"/>
            <w:szCs w:val="24"/>
            <w:lang w:val="en-US"/>
          </w:rPr>
          <w:t>https://www.google.com/search?q=liquid+sword+t-shirt+supreme&amp;source=lmns&amp;tbm=s</w:t>
        </w:r>
        <w:r w:rsidR="003064FE" w:rsidRPr="00081AC8">
          <w:rPr>
            <w:rStyle w:val="Hyperlink"/>
            <w:sz w:val="24"/>
            <w:szCs w:val="24"/>
            <w:lang w:val="en-US"/>
          </w:rPr>
          <w:t>h</w:t>
        </w:r>
        <w:r w:rsidR="003064FE" w:rsidRPr="00081AC8">
          <w:rPr>
            <w:rStyle w:val="Hyperlink"/>
            <w:sz w:val="24"/>
            <w:szCs w:val="24"/>
            <w:lang w:val="en-US"/>
          </w:rPr>
          <w:t>op&amp;bih=714&amp;biw=1536&amp;rlz=1C1CHBF_enGBGB921GB921&amp;hl=en&amp;sa=X&amp;ved=2ahUKEwj4gYKmob72AhXG44UKHapLDC0Q_AUoAXoECAEQAQ</w:t>
        </w:r>
      </w:hyperlink>
      <w:r w:rsidR="003064FE">
        <w:rPr>
          <w:sz w:val="24"/>
          <w:szCs w:val="24"/>
          <w:lang w:val="en-US"/>
        </w:rPr>
        <w:t xml:space="preserve">. Accessed Feb </w:t>
      </w:r>
      <w:r w:rsidR="000920AC">
        <w:rPr>
          <w:sz w:val="24"/>
          <w:szCs w:val="24"/>
          <w:lang w:val="en-US"/>
        </w:rPr>
        <w:t>12</w:t>
      </w:r>
      <w:r w:rsidR="000920AC" w:rsidRPr="000920AC">
        <w:rPr>
          <w:sz w:val="24"/>
          <w:szCs w:val="24"/>
          <w:vertAlign w:val="superscript"/>
          <w:lang w:val="en-US"/>
        </w:rPr>
        <w:t>th</w:t>
      </w:r>
      <w:proofErr w:type="gramStart"/>
      <w:r w:rsidR="000920AC">
        <w:rPr>
          <w:sz w:val="24"/>
          <w:szCs w:val="24"/>
          <w:lang w:val="en-US"/>
        </w:rPr>
        <w:t xml:space="preserve"> 2022</w:t>
      </w:r>
      <w:proofErr w:type="gramEnd"/>
      <w:r w:rsidR="000920AC">
        <w:rPr>
          <w:sz w:val="24"/>
          <w:szCs w:val="24"/>
          <w:lang w:val="en-US"/>
        </w:rPr>
        <w:t>.</w:t>
      </w:r>
    </w:p>
    <w:p w14:paraId="797ECA11" w14:textId="3BB8AE1D" w:rsidR="00EE3521" w:rsidRPr="00CC13EA" w:rsidRDefault="00DE6AA1" w:rsidP="00EE3521">
      <w:pPr>
        <w:spacing w:line="360" w:lineRule="auto"/>
        <w:rPr>
          <w:sz w:val="24"/>
          <w:szCs w:val="24"/>
          <w:lang w:val="en-US"/>
        </w:rPr>
      </w:pPr>
      <w:r w:rsidRPr="00CC13EA">
        <w:rPr>
          <w:sz w:val="24"/>
          <w:szCs w:val="24"/>
        </w:rPr>
        <w:lastRenderedPageBreak/>
        <w:t>Nissen, D (2019) ‘</w:t>
      </w:r>
      <w:r w:rsidR="00655416" w:rsidRPr="00CC13EA">
        <w:rPr>
          <w:sz w:val="24"/>
          <w:szCs w:val="24"/>
        </w:rPr>
        <w:t>’Euphoria’ Creator Sam Levinson Opens Up About Drug Addiction</w:t>
      </w:r>
      <w:r w:rsidR="00EE3521" w:rsidRPr="00CC13EA">
        <w:rPr>
          <w:sz w:val="24"/>
          <w:szCs w:val="24"/>
        </w:rPr>
        <w:t xml:space="preserve"> </w:t>
      </w:r>
      <w:proofErr w:type="gramStart"/>
      <w:r w:rsidR="00EE3521" w:rsidRPr="00CC13EA">
        <w:rPr>
          <w:sz w:val="24"/>
          <w:szCs w:val="24"/>
        </w:rPr>
        <w:t>At</w:t>
      </w:r>
      <w:proofErr w:type="gramEnd"/>
      <w:r w:rsidR="00EE3521" w:rsidRPr="00CC13EA">
        <w:rPr>
          <w:sz w:val="24"/>
          <w:szCs w:val="24"/>
        </w:rPr>
        <w:t xml:space="preserve"> Premier’. Variety Online URL</w:t>
      </w:r>
      <w:r w:rsidR="00EE3521">
        <w:rPr>
          <w:b/>
          <w:bCs/>
          <w:sz w:val="28"/>
          <w:szCs w:val="28"/>
        </w:rPr>
        <w:t xml:space="preserve"> </w:t>
      </w:r>
      <w:hyperlink r:id="rId7" w:history="1">
        <w:r w:rsidR="00EE3521" w:rsidRPr="00CC13EA">
          <w:rPr>
            <w:rStyle w:val="Hyperlink"/>
            <w:sz w:val="24"/>
            <w:szCs w:val="24"/>
            <w:lang w:val="en-US"/>
          </w:rPr>
          <w:t>https://variety.com/2019/scene/news/euph</w:t>
        </w:r>
        <w:r w:rsidR="00EE3521" w:rsidRPr="00CC13EA">
          <w:rPr>
            <w:rStyle w:val="Hyperlink"/>
            <w:sz w:val="24"/>
            <w:szCs w:val="24"/>
            <w:lang w:val="en-US"/>
          </w:rPr>
          <w:t>o</w:t>
        </w:r>
        <w:r w:rsidR="00EE3521" w:rsidRPr="00CC13EA">
          <w:rPr>
            <w:rStyle w:val="Hyperlink"/>
            <w:sz w:val="24"/>
            <w:szCs w:val="24"/>
            <w:lang w:val="en-US"/>
          </w:rPr>
          <w:t>ria-creator-sam-levinson-opens-up-drug-addiction-1203233881/</w:t>
        </w:r>
      </w:hyperlink>
      <w:r w:rsidR="00EE3521" w:rsidRPr="00CC13EA">
        <w:rPr>
          <w:sz w:val="24"/>
          <w:szCs w:val="24"/>
          <w:lang w:val="en-US"/>
        </w:rPr>
        <w:t xml:space="preserve">. Accessed </w:t>
      </w:r>
      <w:r w:rsidR="00CC13EA" w:rsidRPr="00CC13EA">
        <w:rPr>
          <w:sz w:val="24"/>
          <w:szCs w:val="24"/>
          <w:lang w:val="en-US"/>
        </w:rPr>
        <w:t>Feb 8</w:t>
      </w:r>
      <w:r w:rsidR="00CC13EA" w:rsidRPr="00CC13EA">
        <w:rPr>
          <w:sz w:val="24"/>
          <w:szCs w:val="24"/>
          <w:vertAlign w:val="superscript"/>
          <w:lang w:val="en-US"/>
        </w:rPr>
        <w:t>th</w:t>
      </w:r>
      <w:proofErr w:type="gramStart"/>
      <w:r w:rsidR="00CC13EA" w:rsidRPr="00CC13EA">
        <w:rPr>
          <w:sz w:val="24"/>
          <w:szCs w:val="24"/>
          <w:lang w:val="en-US"/>
        </w:rPr>
        <w:t xml:space="preserve"> 2022</w:t>
      </w:r>
      <w:proofErr w:type="gramEnd"/>
    </w:p>
    <w:p w14:paraId="7D7C4B83" w14:textId="553346F3" w:rsidR="00DE6AA1" w:rsidRDefault="003E2853">
      <w:pPr>
        <w:rPr>
          <w:rFonts w:cstheme="minorHAnsi"/>
          <w:sz w:val="24"/>
          <w:szCs w:val="24"/>
        </w:rPr>
      </w:pPr>
      <w:proofErr w:type="spellStart"/>
      <w:r w:rsidRPr="006B778E">
        <w:rPr>
          <w:rFonts w:cstheme="minorHAnsi"/>
          <w:sz w:val="24"/>
          <w:szCs w:val="24"/>
          <w:lang w:val="en-US"/>
        </w:rPr>
        <w:t>Ottenburg</w:t>
      </w:r>
      <w:proofErr w:type="spellEnd"/>
      <w:r w:rsidRPr="006B778E">
        <w:rPr>
          <w:rFonts w:cstheme="minorHAnsi"/>
          <w:sz w:val="24"/>
          <w:szCs w:val="24"/>
          <w:lang w:val="en-US"/>
        </w:rPr>
        <w:t>, M (2022)</w:t>
      </w:r>
      <w:r w:rsidR="002A1977" w:rsidRPr="006B778E">
        <w:rPr>
          <w:rFonts w:cstheme="minorHAnsi"/>
          <w:sz w:val="24"/>
          <w:szCs w:val="24"/>
          <w:lang w:val="en-US"/>
        </w:rPr>
        <w:t xml:space="preserve"> ‘Heidi Bivins Give Us The Dirty On Euphoria’s Costume Design’ </w:t>
      </w:r>
      <w:r w:rsidR="006B778E" w:rsidRPr="006B778E">
        <w:rPr>
          <w:rFonts w:cstheme="minorHAnsi"/>
          <w:sz w:val="24"/>
          <w:szCs w:val="24"/>
          <w:lang w:val="en-US"/>
        </w:rPr>
        <w:t xml:space="preserve">from Interview Online URL </w:t>
      </w:r>
      <w:hyperlink r:id="rId8" w:history="1">
        <w:r w:rsidR="006B778E" w:rsidRPr="006B778E">
          <w:rPr>
            <w:rStyle w:val="Hyperlink"/>
            <w:rFonts w:cstheme="minorHAnsi"/>
            <w:sz w:val="24"/>
            <w:szCs w:val="24"/>
          </w:rPr>
          <w:t>https://www.interviewmagazine.com/fashion/heidi-bivens-gives-us-the-dirty-on-euphoria-costume-designs</w:t>
        </w:r>
      </w:hyperlink>
      <w:r w:rsidR="006B778E" w:rsidRPr="006B778E">
        <w:rPr>
          <w:rFonts w:cstheme="minorHAnsi"/>
          <w:sz w:val="24"/>
          <w:szCs w:val="24"/>
        </w:rPr>
        <w:t>. Accessed Feb 12</w:t>
      </w:r>
      <w:r w:rsidR="006B778E" w:rsidRPr="006B778E">
        <w:rPr>
          <w:rFonts w:cstheme="minorHAnsi"/>
          <w:sz w:val="24"/>
          <w:szCs w:val="24"/>
          <w:vertAlign w:val="superscript"/>
        </w:rPr>
        <w:t>th</w:t>
      </w:r>
      <w:proofErr w:type="gramStart"/>
      <w:r w:rsidR="006B778E" w:rsidRPr="006B778E">
        <w:rPr>
          <w:rFonts w:cstheme="minorHAnsi"/>
          <w:sz w:val="24"/>
          <w:szCs w:val="24"/>
        </w:rPr>
        <w:t xml:space="preserve"> 2022</w:t>
      </w:r>
      <w:proofErr w:type="gramEnd"/>
    </w:p>
    <w:p w14:paraId="373C7D0E" w14:textId="47D2A998" w:rsidR="00797F27" w:rsidRDefault="00BC6E7F" w:rsidP="00797F27">
      <w:pPr>
        <w:rPr>
          <w:rFonts w:cstheme="minorHAnsi"/>
          <w:sz w:val="24"/>
          <w:szCs w:val="24"/>
        </w:rPr>
      </w:pPr>
      <w:proofErr w:type="spellStart"/>
      <w:r>
        <w:rPr>
          <w:rFonts w:cstheme="minorHAnsi"/>
          <w:sz w:val="24"/>
          <w:szCs w:val="24"/>
        </w:rPr>
        <w:t>Whittick</w:t>
      </w:r>
      <w:proofErr w:type="spellEnd"/>
      <w:r>
        <w:rPr>
          <w:rFonts w:cstheme="minorHAnsi"/>
          <w:sz w:val="24"/>
          <w:szCs w:val="24"/>
        </w:rPr>
        <w:t>, O (2022) ‘Heidi Bivins Hollywood’s Real</w:t>
      </w:r>
      <w:r w:rsidR="00517AE1">
        <w:rPr>
          <w:rFonts w:cstheme="minorHAnsi"/>
          <w:sz w:val="24"/>
          <w:szCs w:val="24"/>
        </w:rPr>
        <w:t>est Costume Designer: On Building Characters, Styling Skaters and HBO’s ‘</w:t>
      </w:r>
      <w:proofErr w:type="spellStart"/>
      <w:r w:rsidR="00517AE1">
        <w:rPr>
          <w:rFonts w:cstheme="minorHAnsi"/>
          <w:sz w:val="24"/>
          <w:szCs w:val="24"/>
        </w:rPr>
        <w:t>Euphotia</w:t>
      </w:r>
      <w:proofErr w:type="spellEnd"/>
      <w:r w:rsidR="00517AE1">
        <w:rPr>
          <w:rFonts w:cstheme="minorHAnsi"/>
          <w:sz w:val="24"/>
          <w:szCs w:val="24"/>
        </w:rPr>
        <w:t>’’</w:t>
      </w:r>
      <w:r w:rsidR="00797F27">
        <w:rPr>
          <w:rFonts w:cstheme="minorHAnsi"/>
          <w:sz w:val="24"/>
          <w:szCs w:val="24"/>
        </w:rPr>
        <w:t xml:space="preserve"> from </w:t>
      </w:r>
      <w:proofErr w:type="spellStart"/>
      <w:r w:rsidR="00797F27">
        <w:rPr>
          <w:rFonts w:cstheme="minorHAnsi"/>
          <w:sz w:val="24"/>
          <w:szCs w:val="24"/>
        </w:rPr>
        <w:t>SSense</w:t>
      </w:r>
      <w:proofErr w:type="spellEnd"/>
      <w:r w:rsidR="00797F27">
        <w:rPr>
          <w:rFonts w:cstheme="minorHAnsi"/>
          <w:sz w:val="24"/>
          <w:szCs w:val="24"/>
        </w:rPr>
        <w:t xml:space="preserve"> Online URL </w:t>
      </w:r>
      <w:r w:rsidR="00797F27" w:rsidRPr="00797F27">
        <w:rPr>
          <w:rFonts w:cstheme="minorHAnsi"/>
          <w:sz w:val="24"/>
          <w:szCs w:val="24"/>
        </w:rPr>
        <w:t>(</w:t>
      </w:r>
      <w:hyperlink r:id="rId9" w:history="1">
        <w:r w:rsidR="00797F27" w:rsidRPr="00797F27">
          <w:rPr>
            <w:rStyle w:val="Hyperlink"/>
            <w:rFonts w:cstheme="minorHAnsi"/>
            <w:sz w:val="24"/>
            <w:szCs w:val="24"/>
          </w:rPr>
          <w:t>https://www.ssense.com/en-us/editorial/culture/heidi-bivens-hollywoods-realest-costume-designer</w:t>
        </w:r>
      </w:hyperlink>
      <w:r w:rsidR="00797F27">
        <w:rPr>
          <w:rFonts w:cstheme="minorHAnsi"/>
          <w:sz w:val="24"/>
          <w:szCs w:val="24"/>
        </w:rPr>
        <w:t>. Accessed 12</w:t>
      </w:r>
      <w:r w:rsidR="00A92446">
        <w:rPr>
          <w:rFonts w:cstheme="minorHAnsi"/>
          <w:sz w:val="24"/>
          <w:szCs w:val="24"/>
        </w:rPr>
        <w:t xml:space="preserve"> Feb 2022.</w:t>
      </w:r>
    </w:p>
    <w:p w14:paraId="40719D62" w14:textId="77777777" w:rsidR="00A92446" w:rsidRDefault="00A92446" w:rsidP="00797F27">
      <w:pPr>
        <w:rPr>
          <w:rFonts w:cstheme="minorHAnsi"/>
          <w:sz w:val="24"/>
          <w:szCs w:val="24"/>
        </w:rPr>
      </w:pPr>
    </w:p>
    <w:p w14:paraId="2849C273" w14:textId="77777777" w:rsidR="00A92446" w:rsidRPr="00797F27" w:rsidRDefault="00A92446" w:rsidP="00797F27">
      <w:pPr>
        <w:rPr>
          <w:rFonts w:cstheme="minorHAnsi"/>
          <w:sz w:val="24"/>
          <w:szCs w:val="24"/>
        </w:rPr>
      </w:pPr>
    </w:p>
    <w:p w14:paraId="2FFB11C1" w14:textId="2696636B" w:rsidR="00BC6E7F" w:rsidRDefault="00BC6E7F">
      <w:pPr>
        <w:rPr>
          <w:rFonts w:cstheme="minorHAnsi"/>
          <w:sz w:val="24"/>
          <w:szCs w:val="24"/>
        </w:rPr>
      </w:pPr>
    </w:p>
    <w:p w14:paraId="707ED94B" w14:textId="77777777" w:rsidR="00FB4FE9" w:rsidRDefault="00FB4FE9">
      <w:pPr>
        <w:rPr>
          <w:rFonts w:cstheme="minorHAnsi"/>
          <w:sz w:val="24"/>
          <w:szCs w:val="24"/>
        </w:rPr>
      </w:pPr>
    </w:p>
    <w:p w14:paraId="6B0A0B7E" w14:textId="77777777" w:rsidR="00FB4FE9" w:rsidRDefault="00FB4FE9">
      <w:pPr>
        <w:rPr>
          <w:rFonts w:cstheme="minorHAnsi"/>
          <w:sz w:val="24"/>
          <w:szCs w:val="24"/>
        </w:rPr>
      </w:pPr>
    </w:p>
    <w:p w14:paraId="076FAEA1" w14:textId="03391A20" w:rsidR="00FB4FE9" w:rsidRDefault="00FB4FE9">
      <w:pPr>
        <w:rPr>
          <w:rFonts w:cstheme="minorHAnsi"/>
          <w:b/>
          <w:bCs/>
          <w:sz w:val="28"/>
          <w:szCs w:val="28"/>
        </w:rPr>
      </w:pPr>
      <w:r w:rsidRPr="00FB4FE9">
        <w:rPr>
          <w:rFonts w:cstheme="minorHAnsi"/>
          <w:b/>
          <w:bCs/>
          <w:sz w:val="28"/>
          <w:szCs w:val="28"/>
        </w:rPr>
        <w:t>Images</w:t>
      </w:r>
    </w:p>
    <w:p w14:paraId="447B9F2A" w14:textId="3A9706CA" w:rsidR="00F92D9E" w:rsidRDefault="00F92D9E">
      <w:pPr>
        <w:rPr>
          <w:rFonts w:cstheme="minorHAnsi"/>
          <w:b/>
          <w:bCs/>
          <w:sz w:val="28"/>
          <w:szCs w:val="28"/>
        </w:rPr>
      </w:pPr>
      <w:r>
        <w:rPr>
          <w:noProof/>
        </w:rPr>
        <w:drawing>
          <wp:inline distT="0" distB="0" distL="0" distR="0" wp14:anchorId="4EEC55D7" wp14:editId="7D71F94E">
            <wp:extent cx="2363628" cy="2340000"/>
            <wp:effectExtent l="0" t="0" r="0" b="3175"/>
            <wp:docPr id="2" name="Picture 2" descr="Euphoria H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phoria HB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3628" cy="2340000"/>
                    </a:xfrm>
                    <a:prstGeom prst="rect">
                      <a:avLst/>
                    </a:prstGeom>
                    <a:noFill/>
                    <a:ln>
                      <a:noFill/>
                    </a:ln>
                  </pic:spPr>
                </pic:pic>
              </a:graphicData>
            </a:graphic>
          </wp:inline>
        </w:drawing>
      </w:r>
    </w:p>
    <w:p w14:paraId="066B7DD1" w14:textId="634B9E01" w:rsidR="00F92D9E" w:rsidRPr="00861D8C" w:rsidRDefault="00861D8C">
      <w:pPr>
        <w:rPr>
          <w:rFonts w:cstheme="minorHAnsi"/>
          <w:sz w:val="24"/>
          <w:szCs w:val="24"/>
        </w:rPr>
      </w:pPr>
      <w:r w:rsidRPr="00861D8C">
        <w:rPr>
          <w:rFonts w:cstheme="minorHAnsi"/>
          <w:sz w:val="24"/>
          <w:szCs w:val="24"/>
        </w:rPr>
        <w:t xml:space="preserve">HBO’s </w:t>
      </w:r>
      <w:r w:rsidR="00F92D9E" w:rsidRPr="00861D8C">
        <w:rPr>
          <w:rFonts w:cstheme="minorHAnsi"/>
          <w:sz w:val="24"/>
          <w:szCs w:val="24"/>
        </w:rPr>
        <w:t>Rue Bennett</w:t>
      </w:r>
      <w:r w:rsidR="009320FE" w:rsidRPr="00861D8C">
        <w:rPr>
          <w:rFonts w:cstheme="minorHAnsi"/>
          <w:sz w:val="24"/>
          <w:szCs w:val="24"/>
        </w:rPr>
        <w:t xml:space="preserve"> portrayed by Zendaya from </w:t>
      </w:r>
      <w:r>
        <w:rPr>
          <w:rFonts w:cstheme="minorHAnsi"/>
          <w:sz w:val="24"/>
          <w:szCs w:val="24"/>
        </w:rPr>
        <w:t>‘</w:t>
      </w:r>
      <w:r w:rsidR="009320FE" w:rsidRPr="00861D8C">
        <w:rPr>
          <w:rFonts w:cstheme="minorHAnsi"/>
          <w:i/>
          <w:iCs/>
          <w:sz w:val="24"/>
          <w:szCs w:val="24"/>
        </w:rPr>
        <w:t>Euphori</w:t>
      </w:r>
      <w:r w:rsidRPr="00861D8C">
        <w:rPr>
          <w:rFonts w:cstheme="minorHAnsi"/>
          <w:i/>
          <w:iCs/>
          <w:sz w:val="24"/>
          <w:szCs w:val="24"/>
        </w:rPr>
        <w:t>a</w:t>
      </w:r>
      <w:r>
        <w:rPr>
          <w:rFonts w:cstheme="minorHAnsi"/>
          <w:sz w:val="24"/>
          <w:szCs w:val="24"/>
        </w:rPr>
        <w:t>’</w:t>
      </w:r>
      <w:r w:rsidR="009320FE" w:rsidRPr="00861D8C">
        <w:rPr>
          <w:rFonts w:cstheme="minorHAnsi"/>
          <w:sz w:val="24"/>
          <w:szCs w:val="24"/>
        </w:rPr>
        <w:t xml:space="preserve">. </w:t>
      </w:r>
      <w:r w:rsidR="009320FE" w:rsidRPr="00861D8C">
        <w:rPr>
          <w:rFonts w:cstheme="minorHAnsi"/>
          <w:sz w:val="24"/>
          <w:szCs w:val="24"/>
          <w:lang w:val="fr-FR"/>
        </w:rPr>
        <w:t>Available at</w:t>
      </w:r>
    </w:p>
    <w:p w14:paraId="607FA75B" w14:textId="68D54BEF" w:rsidR="00FB4FE9" w:rsidRPr="00861D8C" w:rsidRDefault="009320FE">
      <w:pPr>
        <w:rPr>
          <w:rFonts w:cstheme="minorHAnsi"/>
          <w:sz w:val="24"/>
          <w:szCs w:val="24"/>
          <w:lang w:val="fr-FR"/>
        </w:rPr>
      </w:pPr>
      <w:hyperlink r:id="rId11" w:history="1">
        <w:r w:rsidRPr="00861D8C">
          <w:rPr>
            <w:rStyle w:val="Hyperlink"/>
            <w:rFonts w:cstheme="minorHAnsi"/>
            <w:sz w:val="24"/>
            <w:szCs w:val="24"/>
            <w:lang w:val="fr-FR"/>
          </w:rPr>
          <w:t>https://www.cosmopolitan.com/entertainment/tv/a28049240/how-to-watch-euphoria-hbo/</w:t>
        </w:r>
      </w:hyperlink>
      <w:r w:rsidRPr="00861D8C">
        <w:rPr>
          <w:rFonts w:cstheme="minorHAnsi"/>
          <w:sz w:val="24"/>
          <w:szCs w:val="24"/>
          <w:lang w:val="fr-FR"/>
        </w:rPr>
        <w:t>.</w:t>
      </w:r>
      <w:r w:rsidR="009D4828" w:rsidRPr="00861D8C">
        <w:rPr>
          <w:rFonts w:cstheme="minorHAnsi"/>
          <w:sz w:val="24"/>
          <w:szCs w:val="24"/>
          <w:lang w:val="fr-FR"/>
        </w:rPr>
        <w:t xml:space="preserve"> </w:t>
      </w:r>
      <w:r w:rsidRPr="00861D8C">
        <w:rPr>
          <w:rFonts w:cstheme="minorHAnsi"/>
          <w:sz w:val="24"/>
          <w:szCs w:val="24"/>
          <w:lang w:val="fr-FR"/>
        </w:rPr>
        <w:t xml:space="preserve"> </w:t>
      </w:r>
      <w:proofErr w:type="spellStart"/>
      <w:r w:rsidRPr="00861D8C">
        <w:rPr>
          <w:rFonts w:cstheme="minorHAnsi"/>
          <w:sz w:val="24"/>
          <w:szCs w:val="24"/>
          <w:lang w:val="fr-FR"/>
        </w:rPr>
        <w:t>Accessed</w:t>
      </w:r>
      <w:proofErr w:type="spellEnd"/>
      <w:r w:rsidRPr="00861D8C">
        <w:rPr>
          <w:rFonts w:cstheme="minorHAnsi"/>
          <w:sz w:val="24"/>
          <w:szCs w:val="24"/>
          <w:lang w:val="fr-FR"/>
        </w:rPr>
        <w:t xml:space="preserve"> </w:t>
      </w:r>
      <w:r w:rsidR="00943118" w:rsidRPr="00861D8C">
        <w:rPr>
          <w:rFonts w:cstheme="minorHAnsi"/>
          <w:sz w:val="24"/>
          <w:szCs w:val="24"/>
          <w:lang w:val="fr-FR"/>
        </w:rPr>
        <w:t xml:space="preserve">28 </w:t>
      </w:r>
      <w:proofErr w:type="spellStart"/>
      <w:r w:rsidR="00943118" w:rsidRPr="00861D8C">
        <w:rPr>
          <w:rFonts w:cstheme="minorHAnsi"/>
          <w:sz w:val="24"/>
          <w:szCs w:val="24"/>
          <w:lang w:val="fr-FR"/>
        </w:rPr>
        <w:t>Feb</w:t>
      </w:r>
      <w:proofErr w:type="spellEnd"/>
      <w:r w:rsidR="00943118" w:rsidRPr="00861D8C">
        <w:rPr>
          <w:rFonts w:cstheme="minorHAnsi"/>
          <w:sz w:val="24"/>
          <w:szCs w:val="24"/>
          <w:lang w:val="fr-FR"/>
        </w:rPr>
        <w:t xml:space="preserve"> 2022</w:t>
      </w:r>
    </w:p>
    <w:p w14:paraId="409F17E2" w14:textId="77777777" w:rsidR="00861D8C" w:rsidRDefault="00861D8C">
      <w:pPr>
        <w:rPr>
          <w:rFonts w:cstheme="minorHAnsi"/>
          <w:b/>
          <w:bCs/>
          <w:sz w:val="28"/>
          <w:szCs w:val="28"/>
          <w:lang w:val="fr-FR"/>
        </w:rPr>
      </w:pPr>
    </w:p>
    <w:p w14:paraId="43D5BD9F" w14:textId="726856BE" w:rsidR="00861D8C" w:rsidRPr="009320FE" w:rsidRDefault="00861D8C">
      <w:pPr>
        <w:rPr>
          <w:rFonts w:cstheme="minorHAnsi"/>
          <w:b/>
          <w:bCs/>
          <w:sz w:val="28"/>
          <w:szCs w:val="28"/>
          <w:lang w:val="fr-FR"/>
        </w:rPr>
      </w:pPr>
      <w:r>
        <w:rPr>
          <w:noProof/>
        </w:rPr>
        <w:lastRenderedPageBreak/>
        <w:drawing>
          <wp:inline distT="0" distB="0" distL="0" distR="0" wp14:anchorId="27D49E5A" wp14:editId="3384186A">
            <wp:extent cx="2379973" cy="2376000"/>
            <wp:effectExtent l="0" t="0" r="1905" b="5715"/>
            <wp:docPr id="4" name="Picture 4" descr="How Jacob Elordi, Lukas Gage Prepared For Violent Euphoria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Jacob Elordi, Lukas Gage Prepared For Violent Euphoria Sc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9973" cy="2376000"/>
                    </a:xfrm>
                    <a:prstGeom prst="rect">
                      <a:avLst/>
                    </a:prstGeom>
                    <a:noFill/>
                    <a:ln>
                      <a:noFill/>
                    </a:ln>
                  </pic:spPr>
                </pic:pic>
              </a:graphicData>
            </a:graphic>
          </wp:inline>
        </w:drawing>
      </w:r>
    </w:p>
    <w:p w14:paraId="21BA2830" w14:textId="2022B1A1" w:rsidR="00FB4FE9" w:rsidRDefault="00861D8C">
      <w:pPr>
        <w:rPr>
          <w:rFonts w:cstheme="minorHAnsi"/>
          <w:sz w:val="24"/>
          <w:szCs w:val="24"/>
        </w:rPr>
      </w:pPr>
      <w:r w:rsidRPr="00861D8C">
        <w:rPr>
          <w:rFonts w:cstheme="minorHAnsi"/>
          <w:sz w:val="24"/>
          <w:szCs w:val="24"/>
        </w:rPr>
        <w:t>HBO’s Nate Jacobs portrayed by J</w:t>
      </w:r>
      <w:r>
        <w:rPr>
          <w:rFonts w:cstheme="minorHAnsi"/>
          <w:sz w:val="24"/>
          <w:szCs w:val="24"/>
        </w:rPr>
        <w:t xml:space="preserve">acob </w:t>
      </w:r>
      <w:proofErr w:type="spellStart"/>
      <w:r>
        <w:rPr>
          <w:rFonts w:cstheme="minorHAnsi"/>
          <w:sz w:val="24"/>
          <w:szCs w:val="24"/>
        </w:rPr>
        <w:t>Elourdi</w:t>
      </w:r>
      <w:proofErr w:type="spellEnd"/>
      <w:r>
        <w:rPr>
          <w:rFonts w:cstheme="minorHAnsi"/>
          <w:sz w:val="24"/>
          <w:szCs w:val="24"/>
        </w:rPr>
        <w:t xml:space="preserve"> from ‘</w:t>
      </w:r>
      <w:r w:rsidRPr="00861D8C">
        <w:rPr>
          <w:rFonts w:cstheme="minorHAnsi"/>
          <w:i/>
          <w:iCs/>
          <w:sz w:val="24"/>
          <w:szCs w:val="24"/>
        </w:rPr>
        <w:t>Euphoria</w:t>
      </w:r>
      <w:r>
        <w:rPr>
          <w:rFonts w:cstheme="minorHAnsi"/>
          <w:sz w:val="24"/>
          <w:szCs w:val="24"/>
        </w:rPr>
        <w:t>’</w:t>
      </w:r>
      <w:r w:rsidR="005113E4">
        <w:rPr>
          <w:rFonts w:cstheme="minorHAnsi"/>
          <w:sz w:val="24"/>
          <w:szCs w:val="24"/>
        </w:rPr>
        <w:t xml:space="preserve">. Available at </w:t>
      </w:r>
    </w:p>
    <w:p w14:paraId="56F68815" w14:textId="540B0E4C" w:rsidR="005113E4" w:rsidRDefault="005113E4">
      <w:pPr>
        <w:rPr>
          <w:rFonts w:cstheme="minorHAnsi"/>
          <w:sz w:val="24"/>
          <w:szCs w:val="24"/>
        </w:rPr>
      </w:pPr>
      <w:hyperlink r:id="rId13" w:history="1">
        <w:r w:rsidRPr="00081AC8">
          <w:rPr>
            <w:rStyle w:val="Hyperlink"/>
            <w:rFonts w:cstheme="minorHAnsi"/>
            <w:sz w:val="24"/>
            <w:szCs w:val="24"/>
          </w:rPr>
          <w:t>https://www.menshealth.com/entertainment/a28159156/euphoria-jacob-elordi-lukas-gage-violent-attack/</w:t>
        </w:r>
      </w:hyperlink>
      <w:r>
        <w:rPr>
          <w:rFonts w:cstheme="minorHAnsi"/>
          <w:sz w:val="24"/>
          <w:szCs w:val="24"/>
        </w:rPr>
        <w:t>. Accessed 28 Feb 2022</w:t>
      </w:r>
    </w:p>
    <w:p w14:paraId="1CC0A951" w14:textId="77777777" w:rsidR="00451993" w:rsidRDefault="00451993">
      <w:pPr>
        <w:rPr>
          <w:rFonts w:cstheme="minorHAnsi"/>
          <w:sz w:val="24"/>
          <w:szCs w:val="24"/>
        </w:rPr>
      </w:pPr>
    </w:p>
    <w:p w14:paraId="0BEB889C" w14:textId="115DD9DD" w:rsidR="00451993" w:rsidRDefault="00451993">
      <w:pPr>
        <w:rPr>
          <w:rFonts w:cstheme="minorHAnsi"/>
          <w:sz w:val="24"/>
          <w:szCs w:val="24"/>
        </w:rPr>
      </w:pPr>
      <w:r>
        <w:rPr>
          <w:noProof/>
        </w:rPr>
        <w:drawing>
          <wp:inline distT="0" distB="0" distL="0" distR="0" wp14:anchorId="587BB825" wp14:editId="20C42CEC">
            <wp:extent cx="2160000" cy="2160000"/>
            <wp:effectExtent l="0" t="0" r="0" b="0"/>
            <wp:docPr id="6" name="Picture 6" descr="hbo fez fezco angus cloud euph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bo fez fezco angus cloud euphor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2E96AD3E" w14:textId="1F791BE5" w:rsidR="004568F8" w:rsidRPr="00861D8C" w:rsidRDefault="004568F8">
      <w:pPr>
        <w:rPr>
          <w:rFonts w:cstheme="minorHAnsi"/>
          <w:sz w:val="24"/>
          <w:szCs w:val="24"/>
        </w:rPr>
      </w:pPr>
      <w:r>
        <w:rPr>
          <w:rFonts w:cstheme="minorHAnsi"/>
          <w:sz w:val="24"/>
          <w:szCs w:val="24"/>
        </w:rPr>
        <w:t xml:space="preserve">HBO’s </w:t>
      </w:r>
      <w:proofErr w:type="spellStart"/>
      <w:r>
        <w:rPr>
          <w:rFonts w:cstheme="minorHAnsi"/>
          <w:sz w:val="24"/>
          <w:szCs w:val="24"/>
        </w:rPr>
        <w:t>Fezco</w:t>
      </w:r>
      <w:proofErr w:type="spellEnd"/>
      <w:r>
        <w:rPr>
          <w:rFonts w:cstheme="minorHAnsi"/>
          <w:sz w:val="24"/>
          <w:szCs w:val="24"/>
        </w:rPr>
        <w:t xml:space="preserve"> portrayed by Angus Cloud from ‘Euphoria’</w:t>
      </w:r>
      <w:r w:rsidR="0057282D">
        <w:rPr>
          <w:rFonts w:cstheme="minorHAnsi"/>
          <w:sz w:val="24"/>
          <w:szCs w:val="24"/>
        </w:rPr>
        <w:t xml:space="preserve">. Available at </w:t>
      </w:r>
      <w:hyperlink r:id="rId15" w:history="1">
        <w:r w:rsidR="0057282D" w:rsidRPr="00081AC8">
          <w:rPr>
            <w:rStyle w:val="Hyperlink"/>
            <w:rFonts w:cstheme="minorHAnsi"/>
            <w:sz w:val="24"/>
            <w:szCs w:val="24"/>
          </w:rPr>
          <w:t>https://www.menshealth.com/entertainment/a28237201/fez-euphoria-angus-cloud-hbo/</w:t>
        </w:r>
      </w:hyperlink>
      <w:r w:rsidR="0057282D">
        <w:rPr>
          <w:rFonts w:cstheme="minorHAnsi"/>
          <w:sz w:val="24"/>
          <w:szCs w:val="24"/>
        </w:rPr>
        <w:t>. Accessed 28</w:t>
      </w:r>
      <w:r w:rsidR="0057282D" w:rsidRPr="0057282D">
        <w:rPr>
          <w:rFonts w:cstheme="minorHAnsi"/>
          <w:sz w:val="24"/>
          <w:szCs w:val="24"/>
          <w:vertAlign w:val="superscript"/>
        </w:rPr>
        <w:t>th</w:t>
      </w:r>
      <w:r w:rsidR="0057282D">
        <w:rPr>
          <w:rFonts w:cstheme="minorHAnsi"/>
          <w:sz w:val="24"/>
          <w:szCs w:val="24"/>
        </w:rPr>
        <w:t xml:space="preserve"> Feb 2022.</w:t>
      </w:r>
    </w:p>
    <w:sectPr w:rsidR="004568F8" w:rsidRPr="00861D8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9068" w14:textId="77777777" w:rsidR="00090DCB" w:rsidRDefault="00090DCB" w:rsidP="00E55E40">
      <w:pPr>
        <w:spacing w:after="0" w:line="240" w:lineRule="auto"/>
      </w:pPr>
      <w:r>
        <w:separator/>
      </w:r>
    </w:p>
  </w:endnote>
  <w:endnote w:type="continuationSeparator" w:id="0">
    <w:p w14:paraId="791A0CA0" w14:textId="77777777" w:rsidR="00090DCB" w:rsidRDefault="00090DCB" w:rsidP="00E5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914803"/>
      <w:docPartObj>
        <w:docPartGallery w:val="Page Numbers (Bottom of Page)"/>
        <w:docPartUnique/>
      </w:docPartObj>
    </w:sdtPr>
    <w:sdtEndPr>
      <w:rPr>
        <w:noProof/>
      </w:rPr>
    </w:sdtEndPr>
    <w:sdtContent>
      <w:p w14:paraId="07FDB6D3" w14:textId="6B76CFDA" w:rsidR="00E55E40" w:rsidRDefault="00E55E40">
        <w:pPr>
          <w:pStyle w:val="Footer"/>
        </w:pPr>
        <w:r>
          <w:fldChar w:fldCharType="begin"/>
        </w:r>
        <w:r>
          <w:instrText xml:space="preserve"> PAGE   \* MERGEFORMAT </w:instrText>
        </w:r>
        <w:r>
          <w:fldChar w:fldCharType="separate"/>
        </w:r>
        <w:r>
          <w:rPr>
            <w:noProof/>
          </w:rPr>
          <w:t>2</w:t>
        </w:r>
        <w:r>
          <w:rPr>
            <w:noProof/>
          </w:rPr>
          <w:fldChar w:fldCharType="end"/>
        </w:r>
      </w:p>
    </w:sdtContent>
  </w:sdt>
  <w:p w14:paraId="68B39369" w14:textId="77777777" w:rsidR="00E55E40" w:rsidRDefault="00E5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7012" w14:textId="77777777" w:rsidR="00090DCB" w:rsidRDefault="00090DCB" w:rsidP="00E55E40">
      <w:pPr>
        <w:spacing w:after="0" w:line="240" w:lineRule="auto"/>
      </w:pPr>
      <w:r>
        <w:separator/>
      </w:r>
    </w:p>
  </w:footnote>
  <w:footnote w:type="continuationSeparator" w:id="0">
    <w:p w14:paraId="4FFD802B" w14:textId="77777777" w:rsidR="00090DCB" w:rsidRDefault="00090DCB" w:rsidP="00E55E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23"/>
    <w:rsid w:val="00000317"/>
    <w:rsid w:val="00002CF8"/>
    <w:rsid w:val="00003ADB"/>
    <w:rsid w:val="00005E5B"/>
    <w:rsid w:val="000064B7"/>
    <w:rsid w:val="000069E1"/>
    <w:rsid w:val="0001106B"/>
    <w:rsid w:val="00011BB6"/>
    <w:rsid w:val="000162E9"/>
    <w:rsid w:val="0001673D"/>
    <w:rsid w:val="000170E1"/>
    <w:rsid w:val="00020427"/>
    <w:rsid w:val="000211CF"/>
    <w:rsid w:val="00021D52"/>
    <w:rsid w:val="00021DBD"/>
    <w:rsid w:val="00022486"/>
    <w:rsid w:val="00023139"/>
    <w:rsid w:val="00023626"/>
    <w:rsid w:val="00025E1F"/>
    <w:rsid w:val="00030119"/>
    <w:rsid w:val="00033AE7"/>
    <w:rsid w:val="0004093B"/>
    <w:rsid w:val="000432FF"/>
    <w:rsid w:val="00044693"/>
    <w:rsid w:val="00044D18"/>
    <w:rsid w:val="00045C0A"/>
    <w:rsid w:val="00047897"/>
    <w:rsid w:val="000514C6"/>
    <w:rsid w:val="00056812"/>
    <w:rsid w:val="00056C7D"/>
    <w:rsid w:val="00060D47"/>
    <w:rsid w:val="000639B4"/>
    <w:rsid w:val="00063F6F"/>
    <w:rsid w:val="000648A5"/>
    <w:rsid w:val="0006693C"/>
    <w:rsid w:val="00073DED"/>
    <w:rsid w:val="00075BDD"/>
    <w:rsid w:val="00076FEE"/>
    <w:rsid w:val="00077B57"/>
    <w:rsid w:val="000802AC"/>
    <w:rsid w:val="00083A8E"/>
    <w:rsid w:val="00083E75"/>
    <w:rsid w:val="00084FFD"/>
    <w:rsid w:val="00085DC4"/>
    <w:rsid w:val="000879E2"/>
    <w:rsid w:val="00090DCB"/>
    <w:rsid w:val="00091A06"/>
    <w:rsid w:val="000920AC"/>
    <w:rsid w:val="000947B3"/>
    <w:rsid w:val="000949B0"/>
    <w:rsid w:val="00095248"/>
    <w:rsid w:val="00097E06"/>
    <w:rsid w:val="000A2615"/>
    <w:rsid w:val="000A6DF0"/>
    <w:rsid w:val="000A7DC0"/>
    <w:rsid w:val="000B1011"/>
    <w:rsid w:val="000B1EB0"/>
    <w:rsid w:val="000B2C10"/>
    <w:rsid w:val="000B61B0"/>
    <w:rsid w:val="000B7E32"/>
    <w:rsid w:val="000C0090"/>
    <w:rsid w:val="000C3FBB"/>
    <w:rsid w:val="000D0489"/>
    <w:rsid w:val="000D1098"/>
    <w:rsid w:val="000D2BB9"/>
    <w:rsid w:val="000D3029"/>
    <w:rsid w:val="000D4841"/>
    <w:rsid w:val="000D53BC"/>
    <w:rsid w:val="000D54FB"/>
    <w:rsid w:val="000D5FF8"/>
    <w:rsid w:val="000D778A"/>
    <w:rsid w:val="000D77CF"/>
    <w:rsid w:val="000E21AF"/>
    <w:rsid w:val="000E3EB0"/>
    <w:rsid w:val="000E58C4"/>
    <w:rsid w:val="000E599F"/>
    <w:rsid w:val="000F25A2"/>
    <w:rsid w:val="000F346D"/>
    <w:rsid w:val="000F35A9"/>
    <w:rsid w:val="000F5F65"/>
    <w:rsid w:val="000F71C3"/>
    <w:rsid w:val="00101C98"/>
    <w:rsid w:val="00103EB5"/>
    <w:rsid w:val="00104CD0"/>
    <w:rsid w:val="00105DC8"/>
    <w:rsid w:val="00106E7B"/>
    <w:rsid w:val="00110549"/>
    <w:rsid w:val="00112C3A"/>
    <w:rsid w:val="00122B33"/>
    <w:rsid w:val="00125898"/>
    <w:rsid w:val="001267AE"/>
    <w:rsid w:val="00126F79"/>
    <w:rsid w:val="001309AE"/>
    <w:rsid w:val="00131813"/>
    <w:rsid w:val="00133979"/>
    <w:rsid w:val="00135537"/>
    <w:rsid w:val="00136970"/>
    <w:rsid w:val="00136B06"/>
    <w:rsid w:val="0014130E"/>
    <w:rsid w:val="00141F2A"/>
    <w:rsid w:val="00142C42"/>
    <w:rsid w:val="00143111"/>
    <w:rsid w:val="0014324A"/>
    <w:rsid w:val="00145033"/>
    <w:rsid w:val="00145DB6"/>
    <w:rsid w:val="00145E23"/>
    <w:rsid w:val="00152D53"/>
    <w:rsid w:val="00152DD6"/>
    <w:rsid w:val="001538EB"/>
    <w:rsid w:val="00154264"/>
    <w:rsid w:val="001562A9"/>
    <w:rsid w:val="0015780F"/>
    <w:rsid w:val="00163D0F"/>
    <w:rsid w:val="001642A1"/>
    <w:rsid w:val="001656D5"/>
    <w:rsid w:val="00171338"/>
    <w:rsid w:val="00172C23"/>
    <w:rsid w:val="00174118"/>
    <w:rsid w:val="001762B1"/>
    <w:rsid w:val="0017681E"/>
    <w:rsid w:val="0018127D"/>
    <w:rsid w:val="00181288"/>
    <w:rsid w:val="00186456"/>
    <w:rsid w:val="00187CF1"/>
    <w:rsid w:val="00190C85"/>
    <w:rsid w:val="00191F7B"/>
    <w:rsid w:val="00192435"/>
    <w:rsid w:val="00192D7C"/>
    <w:rsid w:val="001959F5"/>
    <w:rsid w:val="00197126"/>
    <w:rsid w:val="001A6258"/>
    <w:rsid w:val="001B2081"/>
    <w:rsid w:val="001B340A"/>
    <w:rsid w:val="001B358E"/>
    <w:rsid w:val="001C066B"/>
    <w:rsid w:val="001C2157"/>
    <w:rsid w:val="001C474C"/>
    <w:rsid w:val="001D06F6"/>
    <w:rsid w:val="001D2797"/>
    <w:rsid w:val="001D2D65"/>
    <w:rsid w:val="001D3D5D"/>
    <w:rsid w:val="001D4091"/>
    <w:rsid w:val="001E0380"/>
    <w:rsid w:val="001E1B74"/>
    <w:rsid w:val="001E512F"/>
    <w:rsid w:val="001E5B99"/>
    <w:rsid w:val="001F1280"/>
    <w:rsid w:val="001F3A5B"/>
    <w:rsid w:val="001F5BCD"/>
    <w:rsid w:val="001F741E"/>
    <w:rsid w:val="00200C02"/>
    <w:rsid w:val="00200FD4"/>
    <w:rsid w:val="0020321F"/>
    <w:rsid w:val="00211C3C"/>
    <w:rsid w:val="00212FAA"/>
    <w:rsid w:val="00214D32"/>
    <w:rsid w:val="00214EDE"/>
    <w:rsid w:val="00215720"/>
    <w:rsid w:val="00215809"/>
    <w:rsid w:val="00217C70"/>
    <w:rsid w:val="00221C6F"/>
    <w:rsid w:val="00223045"/>
    <w:rsid w:val="00223253"/>
    <w:rsid w:val="00223CF0"/>
    <w:rsid w:val="002255E9"/>
    <w:rsid w:val="00226A1E"/>
    <w:rsid w:val="00227777"/>
    <w:rsid w:val="00230AC8"/>
    <w:rsid w:val="0023106D"/>
    <w:rsid w:val="002335F7"/>
    <w:rsid w:val="002355DA"/>
    <w:rsid w:val="00236775"/>
    <w:rsid w:val="00236D9C"/>
    <w:rsid w:val="00237EA3"/>
    <w:rsid w:val="0025077F"/>
    <w:rsid w:val="00251AFF"/>
    <w:rsid w:val="00252CBC"/>
    <w:rsid w:val="00253295"/>
    <w:rsid w:val="002549E8"/>
    <w:rsid w:val="00254DE4"/>
    <w:rsid w:val="002559C9"/>
    <w:rsid w:val="0026223E"/>
    <w:rsid w:val="00263B25"/>
    <w:rsid w:val="00263C23"/>
    <w:rsid w:val="00266556"/>
    <w:rsid w:val="00266ED1"/>
    <w:rsid w:val="00267127"/>
    <w:rsid w:val="00267153"/>
    <w:rsid w:val="00272AD0"/>
    <w:rsid w:val="0027560D"/>
    <w:rsid w:val="00276A72"/>
    <w:rsid w:val="002808ED"/>
    <w:rsid w:val="00283EDB"/>
    <w:rsid w:val="00287709"/>
    <w:rsid w:val="0029092F"/>
    <w:rsid w:val="0029141F"/>
    <w:rsid w:val="00291690"/>
    <w:rsid w:val="002943E2"/>
    <w:rsid w:val="002A1977"/>
    <w:rsid w:val="002A29B3"/>
    <w:rsid w:val="002A3533"/>
    <w:rsid w:val="002A3A38"/>
    <w:rsid w:val="002A5CA7"/>
    <w:rsid w:val="002A5FF4"/>
    <w:rsid w:val="002A688D"/>
    <w:rsid w:val="002A7D70"/>
    <w:rsid w:val="002A7EE2"/>
    <w:rsid w:val="002B10C3"/>
    <w:rsid w:val="002B159A"/>
    <w:rsid w:val="002B48E6"/>
    <w:rsid w:val="002B4D0F"/>
    <w:rsid w:val="002B581F"/>
    <w:rsid w:val="002B5D0E"/>
    <w:rsid w:val="002B651A"/>
    <w:rsid w:val="002B6C78"/>
    <w:rsid w:val="002C122D"/>
    <w:rsid w:val="002C15E9"/>
    <w:rsid w:val="002C28C7"/>
    <w:rsid w:val="002C34E3"/>
    <w:rsid w:val="002C5427"/>
    <w:rsid w:val="002C635F"/>
    <w:rsid w:val="002C64E4"/>
    <w:rsid w:val="002C6F7D"/>
    <w:rsid w:val="002D15E7"/>
    <w:rsid w:val="002D3A42"/>
    <w:rsid w:val="002D591C"/>
    <w:rsid w:val="002E100E"/>
    <w:rsid w:val="002E3A49"/>
    <w:rsid w:val="002F263C"/>
    <w:rsid w:val="002F4BB1"/>
    <w:rsid w:val="00300F03"/>
    <w:rsid w:val="00301A8A"/>
    <w:rsid w:val="00301F31"/>
    <w:rsid w:val="003064FE"/>
    <w:rsid w:val="003101CA"/>
    <w:rsid w:val="0031033A"/>
    <w:rsid w:val="0031042B"/>
    <w:rsid w:val="003126D9"/>
    <w:rsid w:val="00313E81"/>
    <w:rsid w:val="003142A9"/>
    <w:rsid w:val="00315C0E"/>
    <w:rsid w:val="00315EA3"/>
    <w:rsid w:val="0031678E"/>
    <w:rsid w:val="00317228"/>
    <w:rsid w:val="00320484"/>
    <w:rsid w:val="00322270"/>
    <w:rsid w:val="0032299C"/>
    <w:rsid w:val="0032426C"/>
    <w:rsid w:val="0032567E"/>
    <w:rsid w:val="00327210"/>
    <w:rsid w:val="003272CB"/>
    <w:rsid w:val="00331D74"/>
    <w:rsid w:val="003324D0"/>
    <w:rsid w:val="003326A9"/>
    <w:rsid w:val="00332F13"/>
    <w:rsid w:val="00333A4C"/>
    <w:rsid w:val="00333F4B"/>
    <w:rsid w:val="003345FD"/>
    <w:rsid w:val="00335EA8"/>
    <w:rsid w:val="00335EF4"/>
    <w:rsid w:val="00335F89"/>
    <w:rsid w:val="003361C3"/>
    <w:rsid w:val="00336362"/>
    <w:rsid w:val="00337534"/>
    <w:rsid w:val="00337729"/>
    <w:rsid w:val="003416D6"/>
    <w:rsid w:val="00341896"/>
    <w:rsid w:val="003418D1"/>
    <w:rsid w:val="00342285"/>
    <w:rsid w:val="00342728"/>
    <w:rsid w:val="00342D2F"/>
    <w:rsid w:val="00343C78"/>
    <w:rsid w:val="003540AD"/>
    <w:rsid w:val="00354C4B"/>
    <w:rsid w:val="0035627C"/>
    <w:rsid w:val="00356BDE"/>
    <w:rsid w:val="00356EB2"/>
    <w:rsid w:val="00357C7F"/>
    <w:rsid w:val="00361221"/>
    <w:rsid w:val="00364C63"/>
    <w:rsid w:val="00367981"/>
    <w:rsid w:val="00375B4C"/>
    <w:rsid w:val="0037793D"/>
    <w:rsid w:val="00381352"/>
    <w:rsid w:val="0038397C"/>
    <w:rsid w:val="00383B99"/>
    <w:rsid w:val="00383CC7"/>
    <w:rsid w:val="003843B4"/>
    <w:rsid w:val="003858AD"/>
    <w:rsid w:val="00385FE4"/>
    <w:rsid w:val="00387CC0"/>
    <w:rsid w:val="0039594E"/>
    <w:rsid w:val="00395E52"/>
    <w:rsid w:val="003961DC"/>
    <w:rsid w:val="003966C1"/>
    <w:rsid w:val="003B0116"/>
    <w:rsid w:val="003B0717"/>
    <w:rsid w:val="003B08AB"/>
    <w:rsid w:val="003B2A25"/>
    <w:rsid w:val="003B2AB6"/>
    <w:rsid w:val="003B3716"/>
    <w:rsid w:val="003B44B3"/>
    <w:rsid w:val="003C0F77"/>
    <w:rsid w:val="003C1467"/>
    <w:rsid w:val="003C1AC4"/>
    <w:rsid w:val="003C416B"/>
    <w:rsid w:val="003D26E2"/>
    <w:rsid w:val="003D4FB6"/>
    <w:rsid w:val="003D676E"/>
    <w:rsid w:val="003D7BE0"/>
    <w:rsid w:val="003E2853"/>
    <w:rsid w:val="003E31B3"/>
    <w:rsid w:val="003E6BDD"/>
    <w:rsid w:val="003F3124"/>
    <w:rsid w:val="003F4ED8"/>
    <w:rsid w:val="003F6D49"/>
    <w:rsid w:val="004010EF"/>
    <w:rsid w:val="00402AC8"/>
    <w:rsid w:val="00404B72"/>
    <w:rsid w:val="00411CB6"/>
    <w:rsid w:val="00412E69"/>
    <w:rsid w:val="00414497"/>
    <w:rsid w:val="00415151"/>
    <w:rsid w:val="00417747"/>
    <w:rsid w:val="004179FC"/>
    <w:rsid w:val="004203FD"/>
    <w:rsid w:val="00422471"/>
    <w:rsid w:val="00422E84"/>
    <w:rsid w:val="004234F2"/>
    <w:rsid w:val="00431DCB"/>
    <w:rsid w:val="00432577"/>
    <w:rsid w:val="004342CB"/>
    <w:rsid w:val="0043598A"/>
    <w:rsid w:val="0044040D"/>
    <w:rsid w:val="0044331E"/>
    <w:rsid w:val="004442C8"/>
    <w:rsid w:val="0044483F"/>
    <w:rsid w:val="00445D4E"/>
    <w:rsid w:val="00451993"/>
    <w:rsid w:val="00452541"/>
    <w:rsid w:val="004553BB"/>
    <w:rsid w:val="00455778"/>
    <w:rsid w:val="004568F8"/>
    <w:rsid w:val="00456A26"/>
    <w:rsid w:val="00462E73"/>
    <w:rsid w:val="00463CB0"/>
    <w:rsid w:val="00466655"/>
    <w:rsid w:val="00467EE2"/>
    <w:rsid w:val="0047038E"/>
    <w:rsid w:val="00471596"/>
    <w:rsid w:val="00475021"/>
    <w:rsid w:val="00481D65"/>
    <w:rsid w:val="00483063"/>
    <w:rsid w:val="0048397E"/>
    <w:rsid w:val="00483D7F"/>
    <w:rsid w:val="004852A6"/>
    <w:rsid w:val="00486678"/>
    <w:rsid w:val="004871CD"/>
    <w:rsid w:val="00495219"/>
    <w:rsid w:val="00496457"/>
    <w:rsid w:val="00496AC9"/>
    <w:rsid w:val="004A2C4C"/>
    <w:rsid w:val="004A2CE4"/>
    <w:rsid w:val="004A3B4E"/>
    <w:rsid w:val="004A44DF"/>
    <w:rsid w:val="004B1FC7"/>
    <w:rsid w:val="004B38C1"/>
    <w:rsid w:val="004B67A9"/>
    <w:rsid w:val="004C0606"/>
    <w:rsid w:val="004C2F85"/>
    <w:rsid w:val="004C3FED"/>
    <w:rsid w:val="004C441F"/>
    <w:rsid w:val="004C54BB"/>
    <w:rsid w:val="004C7127"/>
    <w:rsid w:val="004C753B"/>
    <w:rsid w:val="004D09B0"/>
    <w:rsid w:val="004D5CEB"/>
    <w:rsid w:val="004D6166"/>
    <w:rsid w:val="004E0CC2"/>
    <w:rsid w:val="004E60F2"/>
    <w:rsid w:val="004E6836"/>
    <w:rsid w:val="004E7AD6"/>
    <w:rsid w:val="004F1C23"/>
    <w:rsid w:val="004F283B"/>
    <w:rsid w:val="004F2F47"/>
    <w:rsid w:val="004F5BF7"/>
    <w:rsid w:val="004F6A59"/>
    <w:rsid w:val="004F720A"/>
    <w:rsid w:val="00501CD9"/>
    <w:rsid w:val="00502FED"/>
    <w:rsid w:val="00503508"/>
    <w:rsid w:val="00503AB3"/>
    <w:rsid w:val="00503DF6"/>
    <w:rsid w:val="005044CF"/>
    <w:rsid w:val="005113E4"/>
    <w:rsid w:val="00511AE4"/>
    <w:rsid w:val="00511C24"/>
    <w:rsid w:val="0051320F"/>
    <w:rsid w:val="005140AF"/>
    <w:rsid w:val="005156CC"/>
    <w:rsid w:val="00517AE1"/>
    <w:rsid w:val="00517B7C"/>
    <w:rsid w:val="00520C9B"/>
    <w:rsid w:val="00524B87"/>
    <w:rsid w:val="005254C0"/>
    <w:rsid w:val="005262C4"/>
    <w:rsid w:val="00530CA5"/>
    <w:rsid w:val="00530F72"/>
    <w:rsid w:val="00531558"/>
    <w:rsid w:val="00532D12"/>
    <w:rsid w:val="00533245"/>
    <w:rsid w:val="0053366E"/>
    <w:rsid w:val="005339DD"/>
    <w:rsid w:val="005377BD"/>
    <w:rsid w:val="00542BBF"/>
    <w:rsid w:val="00543AD7"/>
    <w:rsid w:val="00543C9E"/>
    <w:rsid w:val="005523A8"/>
    <w:rsid w:val="0055369D"/>
    <w:rsid w:val="00554149"/>
    <w:rsid w:val="005542E1"/>
    <w:rsid w:val="00554C63"/>
    <w:rsid w:val="00554F63"/>
    <w:rsid w:val="00557264"/>
    <w:rsid w:val="00560523"/>
    <w:rsid w:val="0056084A"/>
    <w:rsid w:val="00560DA2"/>
    <w:rsid w:val="005611A9"/>
    <w:rsid w:val="00563B1F"/>
    <w:rsid w:val="0056401E"/>
    <w:rsid w:val="00565DDE"/>
    <w:rsid w:val="005722F4"/>
    <w:rsid w:val="0057282D"/>
    <w:rsid w:val="00572B9A"/>
    <w:rsid w:val="005735C9"/>
    <w:rsid w:val="005736B6"/>
    <w:rsid w:val="005736B8"/>
    <w:rsid w:val="005743B4"/>
    <w:rsid w:val="00576752"/>
    <w:rsid w:val="00576D08"/>
    <w:rsid w:val="00580C82"/>
    <w:rsid w:val="00581F77"/>
    <w:rsid w:val="00582949"/>
    <w:rsid w:val="0058690C"/>
    <w:rsid w:val="00587092"/>
    <w:rsid w:val="00587729"/>
    <w:rsid w:val="00594549"/>
    <w:rsid w:val="005948BC"/>
    <w:rsid w:val="00595103"/>
    <w:rsid w:val="005A6250"/>
    <w:rsid w:val="005A6F7E"/>
    <w:rsid w:val="005B04A8"/>
    <w:rsid w:val="005B138C"/>
    <w:rsid w:val="005B29AD"/>
    <w:rsid w:val="005B4DB3"/>
    <w:rsid w:val="005B66C5"/>
    <w:rsid w:val="005B72C5"/>
    <w:rsid w:val="005B7415"/>
    <w:rsid w:val="005C0E59"/>
    <w:rsid w:val="005C1ACF"/>
    <w:rsid w:val="005C32D0"/>
    <w:rsid w:val="005C3D3D"/>
    <w:rsid w:val="005C5481"/>
    <w:rsid w:val="005C5A94"/>
    <w:rsid w:val="005D1504"/>
    <w:rsid w:val="005D2FB6"/>
    <w:rsid w:val="005D30D4"/>
    <w:rsid w:val="005D6047"/>
    <w:rsid w:val="005D646E"/>
    <w:rsid w:val="005E060A"/>
    <w:rsid w:val="005E2132"/>
    <w:rsid w:val="005E2746"/>
    <w:rsid w:val="005E458F"/>
    <w:rsid w:val="005E543E"/>
    <w:rsid w:val="005E5518"/>
    <w:rsid w:val="005E6004"/>
    <w:rsid w:val="005F0550"/>
    <w:rsid w:val="005F13CC"/>
    <w:rsid w:val="005F19C6"/>
    <w:rsid w:val="005F2842"/>
    <w:rsid w:val="005F3D3B"/>
    <w:rsid w:val="006020E9"/>
    <w:rsid w:val="00603C5D"/>
    <w:rsid w:val="006062A1"/>
    <w:rsid w:val="00606A74"/>
    <w:rsid w:val="006156CF"/>
    <w:rsid w:val="00617334"/>
    <w:rsid w:val="00621299"/>
    <w:rsid w:val="00621BCC"/>
    <w:rsid w:val="00621F37"/>
    <w:rsid w:val="00623896"/>
    <w:rsid w:val="0062416E"/>
    <w:rsid w:val="00624E63"/>
    <w:rsid w:val="00626904"/>
    <w:rsid w:val="00627ECB"/>
    <w:rsid w:val="0063150A"/>
    <w:rsid w:val="006333A2"/>
    <w:rsid w:val="0063453D"/>
    <w:rsid w:val="006350CE"/>
    <w:rsid w:val="00637472"/>
    <w:rsid w:val="006412DC"/>
    <w:rsid w:val="006430D6"/>
    <w:rsid w:val="0064687D"/>
    <w:rsid w:val="00655416"/>
    <w:rsid w:val="006570F2"/>
    <w:rsid w:val="006603C4"/>
    <w:rsid w:val="00662E8A"/>
    <w:rsid w:val="006632B7"/>
    <w:rsid w:val="006636A9"/>
    <w:rsid w:val="00664270"/>
    <w:rsid w:val="00666014"/>
    <w:rsid w:val="00667AF3"/>
    <w:rsid w:val="00672770"/>
    <w:rsid w:val="00675BD4"/>
    <w:rsid w:val="006761C3"/>
    <w:rsid w:val="00681108"/>
    <w:rsid w:val="00681B75"/>
    <w:rsid w:val="00682CC3"/>
    <w:rsid w:val="00685281"/>
    <w:rsid w:val="00686681"/>
    <w:rsid w:val="00690FA5"/>
    <w:rsid w:val="00692539"/>
    <w:rsid w:val="006935BE"/>
    <w:rsid w:val="006949E1"/>
    <w:rsid w:val="00696DDA"/>
    <w:rsid w:val="00697267"/>
    <w:rsid w:val="00697353"/>
    <w:rsid w:val="00697A64"/>
    <w:rsid w:val="006A1311"/>
    <w:rsid w:val="006A1EBD"/>
    <w:rsid w:val="006A209E"/>
    <w:rsid w:val="006A3887"/>
    <w:rsid w:val="006B263F"/>
    <w:rsid w:val="006B291E"/>
    <w:rsid w:val="006B4B5B"/>
    <w:rsid w:val="006B7719"/>
    <w:rsid w:val="006B778E"/>
    <w:rsid w:val="006B788E"/>
    <w:rsid w:val="006C072F"/>
    <w:rsid w:val="006C12A7"/>
    <w:rsid w:val="006C214B"/>
    <w:rsid w:val="006C70A4"/>
    <w:rsid w:val="006D217F"/>
    <w:rsid w:val="006D3617"/>
    <w:rsid w:val="006D7080"/>
    <w:rsid w:val="006E3713"/>
    <w:rsid w:val="006E39BD"/>
    <w:rsid w:val="006E5357"/>
    <w:rsid w:val="006E5D6B"/>
    <w:rsid w:val="006E5FA3"/>
    <w:rsid w:val="006E61FA"/>
    <w:rsid w:val="006E74C0"/>
    <w:rsid w:val="006F7936"/>
    <w:rsid w:val="0070317E"/>
    <w:rsid w:val="007032F4"/>
    <w:rsid w:val="00703EFD"/>
    <w:rsid w:val="0070528C"/>
    <w:rsid w:val="007113A6"/>
    <w:rsid w:val="00712B38"/>
    <w:rsid w:val="00712D77"/>
    <w:rsid w:val="00715A10"/>
    <w:rsid w:val="007171D9"/>
    <w:rsid w:val="00720A70"/>
    <w:rsid w:val="007228A4"/>
    <w:rsid w:val="00727040"/>
    <w:rsid w:val="00731E77"/>
    <w:rsid w:val="00735A0B"/>
    <w:rsid w:val="00735C2E"/>
    <w:rsid w:val="00736581"/>
    <w:rsid w:val="00740D75"/>
    <w:rsid w:val="0074361D"/>
    <w:rsid w:val="00745196"/>
    <w:rsid w:val="00750D89"/>
    <w:rsid w:val="0075172B"/>
    <w:rsid w:val="00752731"/>
    <w:rsid w:val="00757196"/>
    <w:rsid w:val="007607FB"/>
    <w:rsid w:val="0076265F"/>
    <w:rsid w:val="007631F3"/>
    <w:rsid w:val="00763B18"/>
    <w:rsid w:val="00770313"/>
    <w:rsid w:val="00772A59"/>
    <w:rsid w:val="0077417E"/>
    <w:rsid w:val="00774DFC"/>
    <w:rsid w:val="007818A5"/>
    <w:rsid w:val="00781EFA"/>
    <w:rsid w:val="00782295"/>
    <w:rsid w:val="0078357C"/>
    <w:rsid w:val="00783AF5"/>
    <w:rsid w:val="0078410E"/>
    <w:rsid w:val="007849B9"/>
    <w:rsid w:val="00793509"/>
    <w:rsid w:val="00794CBF"/>
    <w:rsid w:val="00795088"/>
    <w:rsid w:val="00795588"/>
    <w:rsid w:val="00797BA5"/>
    <w:rsid w:val="00797F27"/>
    <w:rsid w:val="007A3852"/>
    <w:rsid w:val="007A61DB"/>
    <w:rsid w:val="007A7A86"/>
    <w:rsid w:val="007B1A7F"/>
    <w:rsid w:val="007B3330"/>
    <w:rsid w:val="007B4994"/>
    <w:rsid w:val="007B527A"/>
    <w:rsid w:val="007B73B0"/>
    <w:rsid w:val="007C0498"/>
    <w:rsid w:val="007C0641"/>
    <w:rsid w:val="007C11C1"/>
    <w:rsid w:val="007C1274"/>
    <w:rsid w:val="007C2C44"/>
    <w:rsid w:val="007C304E"/>
    <w:rsid w:val="007C4896"/>
    <w:rsid w:val="007C5C3B"/>
    <w:rsid w:val="007C71AB"/>
    <w:rsid w:val="007D2D77"/>
    <w:rsid w:val="007D4543"/>
    <w:rsid w:val="007D5BB9"/>
    <w:rsid w:val="007E15FB"/>
    <w:rsid w:val="007E1A45"/>
    <w:rsid w:val="007E238F"/>
    <w:rsid w:val="007E34D8"/>
    <w:rsid w:val="007F020A"/>
    <w:rsid w:val="007F0ACC"/>
    <w:rsid w:val="007F283A"/>
    <w:rsid w:val="007F33DC"/>
    <w:rsid w:val="007F38CB"/>
    <w:rsid w:val="007F3A31"/>
    <w:rsid w:val="007F4FA8"/>
    <w:rsid w:val="007F5E93"/>
    <w:rsid w:val="007F67F5"/>
    <w:rsid w:val="007F7230"/>
    <w:rsid w:val="00801D4C"/>
    <w:rsid w:val="0080251C"/>
    <w:rsid w:val="00803376"/>
    <w:rsid w:val="00803E65"/>
    <w:rsid w:val="00804BCB"/>
    <w:rsid w:val="00812F5B"/>
    <w:rsid w:val="008139A3"/>
    <w:rsid w:val="00813F2E"/>
    <w:rsid w:val="00815D9E"/>
    <w:rsid w:val="008163FE"/>
    <w:rsid w:val="008169E0"/>
    <w:rsid w:val="0082039C"/>
    <w:rsid w:val="00822891"/>
    <w:rsid w:val="008245E0"/>
    <w:rsid w:val="00824ECE"/>
    <w:rsid w:val="008274A4"/>
    <w:rsid w:val="00831AE5"/>
    <w:rsid w:val="00833244"/>
    <w:rsid w:val="00833CA4"/>
    <w:rsid w:val="00833D8D"/>
    <w:rsid w:val="008352B2"/>
    <w:rsid w:val="00835E1C"/>
    <w:rsid w:val="008417D1"/>
    <w:rsid w:val="008429A2"/>
    <w:rsid w:val="00842D49"/>
    <w:rsid w:val="0084667F"/>
    <w:rsid w:val="00847F91"/>
    <w:rsid w:val="0085041B"/>
    <w:rsid w:val="00851437"/>
    <w:rsid w:val="008619E7"/>
    <w:rsid w:val="00861D8C"/>
    <w:rsid w:val="00865D35"/>
    <w:rsid w:val="00866BBF"/>
    <w:rsid w:val="00866EED"/>
    <w:rsid w:val="00867011"/>
    <w:rsid w:val="00870A70"/>
    <w:rsid w:val="00871657"/>
    <w:rsid w:val="00871B0A"/>
    <w:rsid w:val="00872B52"/>
    <w:rsid w:val="00873D92"/>
    <w:rsid w:val="0087622D"/>
    <w:rsid w:val="008779F9"/>
    <w:rsid w:val="00881AD1"/>
    <w:rsid w:val="00881F60"/>
    <w:rsid w:val="0088497F"/>
    <w:rsid w:val="0088616E"/>
    <w:rsid w:val="008873D1"/>
    <w:rsid w:val="00891BDE"/>
    <w:rsid w:val="00891EED"/>
    <w:rsid w:val="0089394D"/>
    <w:rsid w:val="008A0606"/>
    <w:rsid w:val="008A25A2"/>
    <w:rsid w:val="008A4196"/>
    <w:rsid w:val="008A7C2F"/>
    <w:rsid w:val="008B6E7E"/>
    <w:rsid w:val="008B7269"/>
    <w:rsid w:val="008B75AE"/>
    <w:rsid w:val="008C25F5"/>
    <w:rsid w:val="008C4317"/>
    <w:rsid w:val="008C4987"/>
    <w:rsid w:val="008C4A2E"/>
    <w:rsid w:val="008C4F03"/>
    <w:rsid w:val="008C5FAC"/>
    <w:rsid w:val="008C6638"/>
    <w:rsid w:val="008C6F09"/>
    <w:rsid w:val="008C76C8"/>
    <w:rsid w:val="008C7749"/>
    <w:rsid w:val="008D291A"/>
    <w:rsid w:val="008D37BD"/>
    <w:rsid w:val="008D6232"/>
    <w:rsid w:val="008D72B4"/>
    <w:rsid w:val="008E2236"/>
    <w:rsid w:val="008E3417"/>
    <w:rsid w:val="008F1CF4"/>
    <w:rsid w:val="008F3A12"/>
    <w:rsid w:val="008F3E6E"/>
    <w:rsid w:val="008F4A00"/>
    <w:rsid w:val="008F7D28"/>
    <w:rsid w:val="00903C7D"/>
    <w:rsid w:val="00904C80"/>
    <w:rsid w:val="00904D77"/>
    <w:rsid w:val="00906B9B"/>
    <w:rsid w:val="009117C7"/>
    <w:rsid w:val="00911F35"/>
    <w:rsid w:val="00914050"/>
    <w:rsid w:val="009143FE"/>
    <w:rsid w:val="0092052C"/>
    <w:rsid w:val="009219C1"/>
    <w:rsid w:val="00922983"/>
    <w:rsid w:val="00931DA4"/>
    <w:rsid w:val="009320FE"/>
    <w:rsid w:val="009323AA"/>
    <w:rsid w:val="00933740"/>
    <w:rsid w:val="00933D42"/>
    <w:rsid w:val="00933F99"/>
    <w:rsid w:val="00934073"/>
    <w:rsid w:val="00935A68"/>
    <w:rsid w:val="009422EA"/>
    <w:rsid w:val="00943118"/>
    <w:rsid w:val="0094443A"/>
    <w:rsid w:val="009470F6"/>
    <w:rsid w:val="009479C1"/>
    <w:rsid w:val="00954F2A"/>
    <w:rsid w:val="00955466"/>
    <w:rsid w:val="00957C06"/>
    <w:rsid w:val="00960376"/>
    <w:rsid w:val="009603E2"/>
    <w:rsid w:val="0096151A"/>
    <w:rsid w:val="0096161A"/>
    <w:rsid w:val="009623BB"/>
    <w:rsid w:val="00962BD2"/>
    <w:rsid w:val="00963172"/>
    <w:rsid w:val="009637EE"/>
    <w:rsid w:val="009657B3"/>
    <w:rsid w:val="00965A0B"/>
    <w:rsid w:val="00965B4D"/>
    <w:rsid w:val="0097384F"/>
    <w:rsid w:val="00975103"/>
    <w:rsid w:val="009752A4"/>
    <w:rsid w:val="00975996"/>
    <w:rsid w:val="00976BDF"/>
    <w:rsid w:val="00980587"/>
    <w:rsid w:val="00985A67"/>
    <w:rsid w:val="009908EA"/>
    <w:rsid w:val="009926C6"/>
    <w:rsid w:val="00995907"/>
    <w:rsid w:val="009A0AEC"/>
    <w:rsid w:val="009A1FDC"/>
    <w:rsid w:val="009A23A8"/>
    <w:rsid w:val="009A2F6F"/>
    <w:rsid w:val="009A464C"/>
    <w:rsid w:val="009A4A87"/>
    <w:rsid w:val="009B00EC"/>
    <w:rsid w:val="009B0946"/>
    <w:rsid w:val="009B31FC"/>
    <w:rsid w:val="009B4039"/>
    <w:rsid w:val="009B42BC"/>
    <w:rsid w:val="009B6C47"/>
    <w:rsid w:val="009B736E"/>
    <w:rsid w:val="009B7D9F"/>
    <w:rsid w:val="009C4FC1"/>
    <w:rsid w:val="009C5760"/>
    <w:rsid w:val="009C7567"/>
    <w:rsid w:val="009D01FB"/>
    <w:rsid w:val="009D27AB"/>
    <w:rsid w:val="009D3322"/>
    <w:rsid w:val="009D38DB"/>
    <w:rsid w:val="009D4828"/>
    <w:rsid w:val="009D4AF3"/>
    <w:rsid w:val="009D525A"/>
    <w:rsid w:val="009D664F"/>
    <w:rsid w:val="009D7272"/>
    <w:rsid w:val="009D7C6B"/>
    <w:rsid w:val="009D7D61"/>
    <w:rsid w:val="009E0373"/>
    <w:rsid w:val="009E0505"/>
    <w:rsid w:val="009E0CA2"/>
    <w:rsid w:val="009E19C0"/>
    <w:rsid w:val="009E2A8B"/>
    <w:rsid w:val="009E4CE6"/>
    <w:rsid w:val="009E5693"/>
    <w:rsid w:val="009E7077"/>
    <w:rsid w:val="009F05E7"/>
    <w:rsid w:val="009F478E"/>
    <w:rsid w:val="009F5148"/>
    <w:rsid w:val="009F789B"/>
    <w:rsid w:val="009F7958"/>
    <w:rsid w:val="00A00DEE"/>
    <w:rsid w:val="00A00E62"/>
    <w:rsid w:val="00A01DB9"/>
    <w:rsid w:val="00A0579F"/>
    <w:rsid w:val="00A06137"/>
    <w:rsid w:val="00A10903"/>
    <w:rsid w:val="00A11631"/>
    <w:rsid w:val="00A11762"/>
    <w:rsid w:val="00A12478"/>
    <w:rsid w:val="00A13C91"/>
    <w:rsid w:val="00A143A1"/>
    <w:rsid w:val="00A151DD"/>
    <w:rsid w:val="00A16B80"/>
    <w:rsid w:val="00A1720F"/>
    <w:rsid w:val="00A17224"/>
    <w:rsid w:val="00A204FB"/>
    <w:rsid w:val="00A21EAB"/>
    <w:rsid w:val="00A23EF7"/>
    <w:rsid w:val="00A243FC"/>
    <w:rsid w:val="00A24671"/>
    <w:rsid w:val="00A26487"/>
    <w:rsid w:val="00A26B71"/>
    <w:rsid w:val="00A30818"/>
    <w:rsid w:val="00A31F04"/>
    <w:rsid w:val="00A339F3"/>
    <w:rsid w:val="00A35F18"/>
    <w:rsid w:val="00A37822"/>
    <w:rsid w:val="00A41D2E"/>
    <w:rsid w:val="00A437CF"/>
    <w:rsid w:val="00A44A29"/>
    <w:rsid w:val="00A44B6B"/>
    <w:rsid w:val="00A5023B"/>
    <w:rsid w:val="00A54C56"/>
    <w:rsid w:val="00A558A0"/>
    <w:rsid w:val="00A55DBB"/>
    <w:rsid w:val="00A55FFF"/>
    <w:rsid w:val="00A61E32"/>
    <w:rsid w:val="00A64A3F"/>
    <w:rsid w:val="00A6512B"/>
    <w:rsid w:val="00A700F5"/>
    <w:rsid w:val="00A70C2B"/>
    <w:rsid w:val="00A71FCA"/>
    <w:rsid w:val="00A741EE"/>
    <w:rsid w:val="00A756E0"/>
    <w:rsid w:val="00A76443"/>
    <w:rsid w:val="00A76606"/>
    <w:rsid w:val="00A76A0A"/>
    <w:rsid w:val="00A8086B"/>
    <w:rsid w:val="00A821F1"/>
    <w:rsid w:val="00A825FB"/>
    <w:rsid w:val="00A843A5"/>
    <w:rsid w:val="00A84800"/>
    <w:rsid w:val="00A92142"/>
    <w:rsid w:val="00A92424"/>
    <w:rsid w:val="00A92446"/>
    <w:rsid w:val="00A974DB"/>
    <w:rsid w:val="00AA5128"/>
    <w:rsid w:val="00AA590D"/>
    <w:rsid w:val="00AA69DF"/>
    <w:rsid w:val="00AA6E16"/>
    <w:rsid w:val="00AA75AD"/>
    <w:rsid w:val="00AB0154"/>
    <w:rsid w:val="00AB0B73"/>
    <w:rsid w:val="00AB0BA5"/>
    <w:rsid w:val="00AB2200"/>
    <w:rsid w:val="00AB7AF2"/>
    <w:rsid w:val="00AC078B"/>
    <w:rsid w:val="00AC1B84"/>
    <w:rsid w:val="00AC1EFC"/>
    <w:rsid w:val="00AC2DCF"/>
    <w:rsid w:val="00AC348C"/>
    <w:rsid w:val="00AC3B18"/>
    <w:rsid w:val="00AC45C9"/>
    <w:rsid w:val="00AD0B5F"/>
    <w:rsid w:val="00AD1413"/>
    <w:rsid w:val="00AD14E3"/>
    <w:rsid w:val="00AD3721"/>
    <w:rsid w:val="00AE1FE5"/>
    <w:rsid w:val="00AE2A60"/>
    <w:rsid w:val="00AE4E34"/>
    <w:rsid w:val="00AE55D9"/>
    <w:rsid w:val="00AE76CB"/>
    <w:rsid w:val="00AF1739"/>
    <w:rsid w:val="00AF20FC"/>
    <w:rsid w:val="00AF217A"/>
    <w:rsid w:val="00AF2B4A"/>
    <w:rsid w:val="00AF4AE6"/>
    <w:rsid w:val="00AF5EB1"/>
    <w:rsid w:val="00B00F74"/>
    <w:rsid w:val="00B01ABA"/>
    <w:rsid w:val="00B03C64"/>
    <w:rsid w:val="00B06529"/>
    <w:rsid w:val="00B12CC0"/>
    <w:rsid w:val="00B15AF4"/>
    <w:rsid w:val="00B17B0C"/>
    <w:rsid w:val="00B17E26"/>
    <w:rsid w:val="00B21585"/>
    <w:rsid w:val="00B23F28"/>
    <w:rsid w:val="00B2457F"/>
    <w:rsid w:val="00B25520"/>
    <w:rsid w:val="00B25ECE"/>
    <w:rsid w:val="00B327C2"/>
    <w:rsid w:val="00B3380B"/>
    <w:rsid w:val="00B37922"/>
    <w:rsid w:val="00B37A15"/>
    <w:rsid w:val="00B43034"/>
    <w:rsid w:val="00B43858"/>
    <w:rsid w:val="00B45076"/>
    <w:rsid w:val="00B462BB"/>
    <w:rsid w:val="00B46C1E"/>
    <w:rsid w:val="00B523E6"/>
    <w:rsid w:val="00B52B30"/>
    <w:rsid w:val="00B52DE1"/>
    <w:rsid w:val="00B53495"/>
    <w:rsid w:val="00B53DF4"/>
    <w:rsid w:val="00B54C14"/>
    <w:rsid w:val="00B54E19"/>
    <w:rsid w:val="00B572E6"/>
    <w:rsid w:val="00B6046C"/>
    <w:rsid w:val="00B60605"/>
    <w:rsid w:val="00B63B9C"/>
    <w:rsid w:val="00B65690"/>
    <w:rsid w:val="00B67820"/>
    <w:rsid w:val="00B7030B"/>
    <w:rsid w:val="00B70774"/>
    <w:rsid w:val="00B710F4"/>
    <w:rsid w:val="00B71176"/>
    <w:rsid w:val="00B7390C"/>
    <w:rsid w:val="00B758EA"/>
    <w:rsid w:val="00B81919"/>
    <w:rsid w:val="00B8300E"/>
    <w:rsid w:val="00B8323B"/>
    <w:rsid w:val="00B84167"/>
    <w:rsid w:val="00B86DE7"/>
    <w:rsid w:val="00B8758E"/>
    <w:rsid w:val="00B9154C"/>
    <w:rsid w:val="00B91F35"/>
    <w:rsid w:val="00B9233C"/>
    <w:rsid w:val="00B9272D"/>
    <w:rsid w:val="00B92B69"/>
    <w:rsid w:val="00B931C6"/>
    <w:rsid w:val="00B95238"/>
    <w:rsid w:val="00B96EA9"/>
    <w:rsid w:val="00B97FC3"/>
    <w:rsid w:val="00BA5C4A"/>
    <w:rsid w:val="00BA71B8"/>
    <w:rsid w:val="00BA741A"/>
    <w:rsid w:val="00BA7B0B"/>
    <w:rsid w:val="00BB097F"/>
    <w:rsid w:val="00BB1F7D"/>
    <w:rsid w:val="00BB2FF1"/>
    <w:rsid w:val="00BB3446"/>
    <w:rsid w:val="00BB3F7B"/>
    <w:rsid w:val="00BB4FA9"/>
    <w:rsid w:val="00BB57A4"/>
    <w:rsid w:val="00BB5BAE"/>
    <w:rsid w:val="00BC0D01"/>
    <w:rsid w:val="00BC26DF"/>
    <w:rsid w:val="00BC53BA"/>
    <w:rsid w:val="00BC5A4C"/>
    <w:rsid w:val="00BC6E7F"/>
    <w:rsid w:val="00BC78B6"/>
    <w:rsid w:val="00BD139E"/>
    <w:rsid w:val="00BD1CB9"/>
    <w:rsid w:val="00BD6496"/>
    <w:rsid w:val="00BD7D92"/>
    <w:rsid w:val="00BE13BB"/>
    <w:rsid w:val="00BE2ADE"/>
    <w:rsid w:val="00BE37E9"/>
    <w:rsid w:val="00BE4FE6"/>
    <w:rsid w:val="00BE53E9"/>
    <w:rsid w:val="00BE665D"/>
    <w:rsid w:val="00BE79D0"/>
    <w:rsid w:val="00BF304A"/>
    <w:rsid w:val="00BF3659"/>
    <w:rsid w:val="00BF70AE"/>
    <w:rsid w:val="00BF70ED"/>
    <w:rsid w:val="00C01E1F"/>
    <w:rsid w:val="00C0385C"/>
    <w:rsid w:val="00C039CD"/>
    <w:rsid w:val="00C039E1"/>
    <w:rsid w:val="00C053F3"/>
    <w:rsid w:val="00C06C0C"/>
    <w:rsid w:val="00C06CF9"/>
    <w:rsid w:val="00C06D6C"/>
    <w:rsid w:val="00C10719"/>
    <w:rsid w:val="00C10B61"/>
    <w:rsid w:val="00C113E2"/>
    <w:rsid w:val="00C1175F"/>
    <w:rsid w:val="00C128E9"/>
    <w:rsid w:val="00C134F4"/>
    <w:rsid w:val="00C20E25"/>
    <w:rsid w:val="00C21CB1"/>
    <w:rsid w:val="00C242DE"/>
    <w:rsid w:val="00C24390"/>
    <w:rsid w:val="00C25B3B"/>
    <w:rsid w:val="00C2646D"/>
    <w:rsid w:val="00C312C9"/>
    <w:rsid w:val="00C33422"/>
    <w:rsid w:val="00C41CB4"/>
    <w:rsid w:val="00C43914"/>
    <w:rsid w:val="00C44D73"/>
    <w:rsid w:val="00C45232"/>
    <w:rsid w:val="00C45436"/>
    <w:rsid w:val="00C47A1D"/>
    <w:rsid w:val="00C50433"/>
    <w:rsid w:val="00C507B8"/>
    <w:rsid w:val="00C546A3"/>
    <w:rsid w:val="00C57257"/>
    <w:rsid w:val="00C63354"/>
    <w:rsid w:val="00C6588C"/>
    <w:rsid w:val="00C670C6"/>
    <w:rsid w:val="00C7025A"/>
    <w:rsid w:val="00C70CC8"/>
    <w:rsid w:val="00C7192A"/>
    <w:rsid w:val="00C7199E"/>
    <w:rsid w:val="00C723E6"/>
    <w:rsid w:val="00C72513"/>
    <w:rsid w:val="00C7669F"/>
    <w:rsid w:val="00C80E71"/>
    <w:rsid w:val="00C83A9F"/>
    <w:rsid w:val="00C83B0C"/>
    <w:rsid w:val="00C848D0"/>
    <w:rsid w:val="00C8520B"/>
    <w:rsid w:val="00C86E1C"/>
    <w:rsid w:val="00C902E8"/>
    <w:rsid w:val="00C9290E"/>
    <w:rsid w:val="00C93408"/>
    <w:rsid w:val="00C94963"/>
    <w:rsid w:val="00C966AC"/>
    <w:rsid w:val="00CA5A6B"/>
    <w:rsid w:val="00CA5B2B"/>
    <w:rsid w:val="00CA6B7E"/>
    <w:rsid w:val="00CA735E"/>
    <w:rsid w:val="00CA76BF"/>
    <w:rsid w:val="00CB0B42"/>
    <w:rsid w:val="00CB238C"/>
    <w:rsid w:val="00CB24FB"/>
    <w:rsid w:val="00CB32D8"/>
    <w:rsid w:val="00CB3FAF"/>
    <w:rsid w:val="00CB7CB2"/>
    <w:rsid w:val="00CC02F2"/>
    <w:rsid w:val="00CC0EA2"/>
    <w:rsid w:val="00CC13E8"/>
    <w:rsid w:val="00CC13EA"/>
    <w:rsid w:val="00CC1548"/>
    <w:rsid w:val="00CC446B"/>
    <w:rsid w:val="00CD614A"/>
    <w:rsid w:val="00CD63F8"/>
    <w:rsid w:val="00CD6DBE"/>
    <w:rsid w:val="00CD7BD0"/>
    <w:rsid w:val="00CE1A2B"/>
    <w:rsid w:val="00CE36B6"/>
    <w:rsid w:val="00CF165E"/>
    <w:rsid w:val="00CF1670"/>
    <w:rsid w:val="00CF2B39"/>
    <w:rsid w:val="00D029EB"/>
    <w:rsid w:val="00D04E89"/>
    <w:rsid w:val="00D05746"/>
    <w:rsid w:val="00D106D8"/>
    <w:rsid w:val="00D107A5"/>
    <w:rsid w:val="00D12002"/>
    <w:rsid w:val="00D1659B"/>
    <w:rsid w:val="00D2387B"/>
    <w:rsid w:val="00D251EA"/>
    <w:rsid w:val="00D26DE5"/>
    <w:rsid w:val="00D303D3"/>
    <w:rsid w:val="00D30AFC"/>
    <w:rsid w:val="00D32347"/>
    <w:rsid w:val="00D33DB2"/>
    <w:rsid w:val="00D40577"/>
    <w:rsid w:val="00D411B6"/>
    <w:rsid w:val="00D4435D"/>
    <w:rsid w:val="00D44568"/>
    <w:rsid w:val="00D44997"/>
    <w:rsid w:val="00D44D75"/>
    <w:rsid w:val="00D44F79"/>
    <w:rsid w:val="00D46683"/>
    <w:rsid w:val="00D501F8"/>
    <w:rsid w:val="00D51342"/>
    <w:rsid w:val="00D52F8E"/>
    <w:rsid w:val="00D54031"/>
    <w:rsid w:val="00D550A7"/>
    <w:rsid w:val="00D55406"/>
    <w:rsid w:val="00D56519"/>
    <w:rsid w:val="00D60B23"/>
    <w:rsid w:val="00D617F3"/>
    <w:rsid w:val="00D66CC4"/>
    <w:rsid w:val="00D70824"/>
    <w:rsid w:val="00D70A74"/>
    <w:rsid w:val="00D71545"/>
    <w:rsid w:val="00D7435D"/>
    <w:rsid w:val="00D75800"/>
    <w:rsid w:val="00D7661B"/>
    <w:rsid w:val="00D80171"/>
    <w:rsid w:val="00D803E1"/>
    <w:rsid w:val="00D80DE9"/>
    <w:rsid w:val="00D83454"/>
    <w:rsid w:val="00D8397A"/>
    <w:rsid w:val="00D84046"/>
    <w:rsid w:val="00D8438A"/>
    <w:rsid w:val="00D96F8C"/>
    <w:rsid w:val="00D97305"/>
    <w:rsid w:val="00D97C8B"/>
    <w:rsid w:val="00DA0CA1"/>
    <w:rsid w:val="00DA15BA"/>
    <w:rsid w:val="00DA3D89"/>
    <w:rsid w:val="00DA40C2"/>
    <w:rsid w:val="00DA4169"/>
    <w:rsid w:val="00DA7D1C"/>
    <w:rsid w:val="00DB1612"/>
    <w:rsid w:val="00DB1A82"/>
    <w:rsid w:val="00DB49A0"/>
    <w:rsid w:val="00DB5BF0"/>
    <w:rsid w:val="00DB6A39"/>
    <w:rsid w:val="00DC14FD"/>
    <w:rsid w:val="00DC1CD4"/>
    <w:rsid w:val="00DC4691"/>
    <w:rsid w:val="00DC5E78"/>
    <w:rsid w:val="00DC658D"/>
    <w:rsid w:val="00DC6E8A"/>
    <w:rsid w:val="00DC78F6"/>
    <w:rsid w:val="00DC7E3F"/>
    <w:rsid w:val="00DD000E"/>
    <w:rsid w:val="00DD010D"/>
    <w:rsid w:val="00DD12F0"/>
    <w:rsid w:val="00DD2E21"/>
    <w:rsid w:val="00DD326D"/>
    <w:rsid w:val="00DD58C4"/>
    <w:rsid w:val="00DD65AD"/>
    <w:rsid w:val="00DD7235"/>
    <w:rsid w:val="00DE064C"/>
    <w:rsid w:val="00DE08F2"/>
    <w:rsid w:val="00DE2872"/>
    <w:rsid w:val="00DE3443"/>
    <w:rsid w:val="00DE3D9F"/>
    <w:rsid w:val="00DE65BA"/>
    <w:rsid w:val="00DE6AA1"/>
    <w:rsid w:val="00DE6EC0"/>
    <w:rsid w:val="00DF1542"/>
    <w:rsid w:val="00DF1675"/>
    <w:rsid w:val="00DF17CE"/>
    <w:rsid w:val="00DF2044"/>
    <w:rsid w:val="00DF2161"/>
    <w:rsid w:val="00DF5B6F"/>
    <w:rsid w:val="00E00215"/>
    <w:rsid w:val="00E00506"/>
    <w:rsid w:val="00E01C02"/>
    <w:rsid w:val="00E06F96"/>
    <w:rsid w:val="00E12B72"/>
    <w:rsid w:val="00E14E9A"/>
    <w:rsid w:val="00E1613B"/>
    <w:rsid w:val="00E21787"/>
    <w:rsid w:val="00E21D7C"/>
    <w:rsid w:val="00E25DD1"/>
    <w:rsid w:val="00E361E9"/>
    <w:rsid w:val="00E374D7"/>
    <w:rsid w:val="00E40608"/>
    <w:rsid w:val="00E43AFD"/>
    <w:rsid w:val="00E45BD2"/>
    <w:rsid w:val="00E501E9"/>
    <w:rsid w:val="00E50330"/>
    <w:rsid w:val="00E5102D"/>
    <w:rsid w:val="00E55E40"/>
    <w:rsid w:val="00E564FC"/>
    <w:rsid w:val="00E574DF"/>
    <w:rsid w:val="00E60610"/>
    <w:rsid w:val="00E60A59"/>
    <w:rsid w:val="00E61B9F"/>
    <w:rsid w:val="00E63BCA"/>
    <w:rsid w:val="00E647D5"/>
    <w:rsid w:val="00E65A2C"/>
    <w:rsid w:val="00E72E62"/>
    <w:rsid w:val="00E74864"/>
    <w:rsid w:val="00E74C35"/>
    <w:rsid w:val="00E75CCD"/>
    <w:rsid w:val="00E75D06"/>
    <w:rsid w:val="00E770C9"/>
    <w:rsid w:val="00E82A67"/>
    <w:rsid w:val="00E84FED"/>
    <w:rsid w:val="00E856B7"/>
    <w:rsid w:val="00E85990"/>
    <w:rsid w:val="00E8608F"/>
    <w:rsid w:val="00E866C7"/>
    <w:rsid w:val="00E90CC9"/>
    <w:rsid w:val="00E917FE"/>
    <w:rsid w:val="00E92216"/>
    <w:rsid w:val="00E9621B"/>
    <w:rsid w:val="00E978CF"/>
    <w:rsid w:val="00E97A30"/>
    <w:rsid w:val="00EA0716"/>
    <w:rsid w:val="00EA347E"/>
    <w:rsid w:val="00EA544B"/>
    <w:rsid w:val="00EA58A5"/>
    <w:rsid w:val="00EB1B4A"/>
    <w:rsid w:val="00EB2623"/>
    <w:rsid w:val="00EB3379"/>
    <w:rsid w:val="00EB5ACE"/>
    <w:rsid w:val="00EC39B1"/>
    <w:rsid w:val="00EC448F"/>
    <w:rsid w:val="00EC4D20"/>
    <w:rsid w:val="00EC5004"/>
    <w:rsid w:val="00EC5B98"/>
    <w:rsid w:val="00EC7213"/>
    <w:rsid w:val="00ED121B"/>
    <w:rsid w:val="00ED156D"/>
    <w:rsid w:val="00ED1CDD"/>
    <w:rsid w:val="00ED35F5"/>
    <w:rsid w:val="00ED621C"/>
    <w:rsid w:val="00ED7B00"/>
    <w:rsid w:val="00ED7C8B"/>
    <w:rsid w:val="00EE05BA"/>
    <w:rsid w:val="00EE091B"/>
    <w:rsid w:val="00EE1C02"/>
    <w:rsid w:val="00EE25F2"/>
    <w:rsid w:val="00EE3521"/>
    <w:rsid w:val="00EE3FEB"/>
    <w:rsid w:val="00EE4FDB"/>
    <w:rsid w:val="00EE635A"/>
    <w:rsid w:val="00EE672F"/>
    <w:rsid w:val="00EE6D1F"/>
    <w:rsid w:val="00EF0845"/>
    <w:rsid w:val="00EF5E2F"/>
    <w:rsid w:val="00EF75FC"/>
    <w:rsid w:val="00EF76D1"/>
    <w:rsid w:val="00F008FF"/>
    <w:rsid w:val="00F02788"/>
    <w:rsid w:val="00F02D67"/>
    <w:rsid w:val="00F04CD6"/>
    <w:rsid w:val="00F0574F"/>
    <w:rsid w:val="00F057C1"/>
    <w:rsid w:val="00F06B9D"/>
    <w:rsid w:val="00F12C90"/>
    <w:rsid w:val="00F15807"/>
    <w:rsid w:val="00F159A2"/>
    <w:rsid w:val="00F15E73"/>
    <w:rsid w:val="00F21399"/>
    <w:rsid w:val="00F2415F"/>
    <w:rsid w:val="00F25FF9"/>
    <w:rsid w:val="00F26206"/>
    <w:rsid w:val="00F26D1A"/>
    <w:rsid w:val="00F32814"/>
    <w:rsid w:val="00F35161"/>
    <w:rsid w:val="00F36D12"/>
    <w:rsid w:val="00F36FE4"/>
    <w:rsid w:val="00F40DA0"/>
    <w:rsid w:val="00F41409"/>
    <w:rsid w:val="00F42118"/>
    <w:rsid w:val="00F4228A"/>
    <w:rsid w:val="00F43ED4"/>
    <w:rsid w:val="00F443D8"/>
    <w:rsid w:val="00F505EC"/>
    <w:rsid w:val="00F5107D"/>
    <w:rsid w:val="00F539FF"/>
    <w:rsid w:val="00F54135"/>
    <w:rsid w:val="00F5466B"/>
    <w:rsid w:val="00F57376"/>
    <w:rsid w:val="00F60BEB"/>
    <w:rsid w:val="00F616B0"/>
    <w:rsid w:val="00F61760"/>
    <w:rsid w:val="00F63186"/>
    <w:rsid w:val="00F63199"/>
    <w:rsid w:val="00F66AA4"/>
    <w:rsid w:val="00F67061"/>
    <w:rsid w:val="00F706AF"/>
    <w:rsid w:val="00F7152F"/>
    <w:rsid w:val="00F72CE3"/>
    <w:rsid w:val="00F82BA6"/>
    <w:rsid w:val="00F82E0B"/>
    <w:rsid w:val="00F83FBA"/>
    <w:rsid w:val="00F8537F"/>
    <w:rsid w:val="00F87563"/>
    <w:rsid w:val="00F90079"/>
    <w:rsid w:val="00F9046D"/>
    <w:rsid w:val="00F92D9E"/>
    <w:rsid w:val="00F93A6E"/>
    <w:rsid w:val="00F93F30"/>
    <w:rsid w:val="00FA0759"/>
    <w:rsid w:val="00FA484E"/>
    <w:rsid w:val="00FA7D8A"/>
    <w:rsid w:val="00FB0622"/>
    <w:rsid w:val="00FB30B5"/>
    <w:rsid w:val="00FB4B56"/>
    <w:rsid w:val="00FB4FE9"/>
    <w:rsid w:val="00FB52D7"/>
    <w:rsid w:val="00FB5D52"/>
    <w:rsid w:val="00FB65FE"/>
    <w:rsid w:val="00FB6BFB"/>
    <w:rsid w:val="00FC0E36"/>
    <w:rsid w:val="00FC1E29"/>
    <w:rsid w:val="00FC1F34"/>
    <w:rsid w:val="00FC2F6F"/>
    <w:rsid w:val="00FC5602"/>
    <w:rsid w:val="00FC7DBB"/>
    <w:rsid w:val="00FD1703"/>
    <w:rsid w:val="00FD1788"/>
    <w:rsid w:val="00FD34D9"/>
    <w:rsid w:val="00FD45E9"/>
    <w:rsid w:val="00FD5923"/>
    <w:rsid w:val="00FD617B"/>
    <w:rsid w:val="00FD68F4"/>
    <w:rsid w:val="00FE1EBB"/>
    <w:rsid w:val="00FE239B"/>
    <w:rsid w:val="00FE4D1D"/>
    <w:rsid w:val="00FE6952"/>
    <w:rsid w:val="00FE6B38"/>
    <w:rsid w:val="00FE6F2B"/>
    <w:rsid w:val="00FF1017"/>
    <w:rsid w:val="00FF36F3"/>
    <w:rsid w:val="00FF38E7"/>
    <w:rsid w:val="00FF3E5C"/>
    <w:rsid w:val="00FF4630"/>
    <w:rsid w:val="00FF5CAB"/>
    <w:rsid w:val="00FF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3F0D"/>
  <w15:chartTrackingRefBased/>
  <w15:docId w15:val="{9315033D-6CDF-4E40-A4C3-E7F4542A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60B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7F67F5"/>
    <w:rPr>
      <w:color w:val="0563C1" w:themeColor="hyperlink"/>
      <w:u w:val="single"/>
    </w:rPr>
  </w:style>
  <w:style w:type="character" w:styleId="UnresolvedMention">
    <w:name w:val="Unresolved Mention"/>
    <w:basedOn w:val="DefaultParagraphFont"/>
    <w:uiPriority w:val="99"/>
    <w:semiHidden/>
    <w:unhideWhenUsed/>
    <w:rsid w:val="007F67F5"/>
    <w:rPr>
      <w:color w:val="605E5C"/>
      <w:shd w:val="clear" w:color="auto" w:fill="E1DFDD"/>
    </w:rPr>
  </w:style>
  <w:style w:type="character" w:styleId="Emphasis">
    <w:name w:val="Emphasis"/>
    <w:basedOn w:val="DefaultParagraphFont"/>
    <w:uiPriority w:val="20"/>
    <w:qFormat/>
    <w:rsid w:val="007631F3"/>
    <w:rPr>
      <w:i/>
      <w:iCs/>
    </w:rPr>
  </w:style>
  <w:style w:type="character" w:styleId="FollowedHyperlink">
    <w:name w:val="FollowedHyperlink"/>
    <w:basedOn w:val="DefaultParagraphFont"/>
    <w:uiPriority w:val="99"/>
    <w:semiHidden/>
    <w:unhideWhenUsed/>
    <w:rsid w:val="00101C98"/>
    <w:rPr>
      <w:color w:val="954F72" w:themeColor="followedHyperlink"/>
      <w:u w:val="single"/>
    </w:rPr>
  </w:style>
  <w:style w:type="paragraph" w:styleId="Header">
    <w:name w:val="header"/>
    <w:basedOn w:val="Normal"/>
    <w:link w:val="HeaderChar"/>
    <w:uiPriority w:val="99"/>
    <w:unhideWhenUsed/>
    <w:rsid w:val="00E55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E40"/>
  </w:style>
  <w:style w:type="paragraph" w:styleId="Footer">
    <w:name w:val="footer"/>
    <w:basedOn w:val="Normal"/>
    <w:link w:val="FooterChar"/>
    <w:uiPriority w:val="99"/>
    <w:unhideWhenUsed/>
    <w:rsid w:val="00E55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viewmagazine.com/fashion/heidi-bivens-gives-us-the-dirty-on-euphoria-costume-designs" TargetMode="External"/><Relationship Id="rId13" Type="http://schemas.openxmlformats.org/officeDocument/2006/relationships/hyperlink" Target="https://www.menshealth.com/entertainment/a28159156/euphoria-jacob-elordi-lukas-gage-violent-attac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ariety.com/2019/scene/news/euphoria-creator-sam-levinson-opens-up-drug-addiction-1203233881/"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google.com/search?q=liquid+sword+t-shirt+supreme&amp;source=lmns&amp;tbm=shop&amp;bih=714&amp;biw=1536&amp;rlz=1C1CHBF_enGBGB921GB921&amp;hl=en&amp;sa=X&amp;ved=2ahUKEwj4gYKmob72AhXG44UKHapLDC0Q_AUoAXoECAEQAQ" TargetMode="External"/><Relationship Id="rId11" Type="http://schemas.openxmlformats.org/officeDocument/2006/relationships/hyperlink" Target="https://www.cosmopolitan.com/entertainment/tv/a28049240/how-to-watch-euphoria-hbo/" TargetMode="External"/><Relationship Id="rId5" Type="http://schemas.openxmlformats.org/officeDocument/2006/relationships/endnotes" Target="endnotes.xml"/><Relationship Id="rId15" Type="http://schemas.openxmlformats.org/officeDocument/2006/relationships/hyperlink" Target="https://www.menshealth.com/entertainment/a28237201/fez-euphoria-angus-cloud-hbo/"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www.ssense.com/en-us/editorial/culture/heidi-bivens-hollywoods-realest-costume-designer"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8569</TotalTime>
  <Pages>30</Pages>
  <Words>8070</Words>
  <Characters>46003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Betts</dc:creator>
  <cp:keywords/>
  <dc:description/>
  <cp:lastModifiedBy>Liza Betts</cp:lastModifiedBy>
  <cp:revision>1285</cp:revision>
  <dcterms:created xsi:type="dcterms:W3CDTF">2022-03-02T12:01:00Z</dcterms:created>
  <dcterms:modified xsi:type="dcterms:W3CDTF">2022-03-26T00:11:00Z</dcterms:modified>
</cp:coreProperties>
</file>